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486FE" w14:textId="77777777" w:rsidR="00A71FDF" w:rsidRPr="00340D69" w:rsidRDefault="00A71FDF" w:rsidP="00C975E0">
      <w:pPr>
        <w:pStyle w:val="Standard"/>
        <w:jc w:val="both"/>
        <w:rPr>
          <w:rFonts w:ascii="Arial" w:hAnsi="Arial" w:cs="Arial"/>
          <w:b/>
          <w:bCs/>
          <w:i/>
          <w:iCs/>
          <w:sz w:val="21"/>
          <w:szCs w:val="21"/>
          <w:lang w:val="ca-ES-valencia"/>
        </w:rPr>
      </w:pPr>
      <w:bookmarkStart w:id="0" w:name="_GoBack"/>
      <w:bookmarkEnd w:id="0"/>
    </w:p>
    <w:p w14:paraId="4FCB6BE7" w14:textId="3F9D6A32" w:rsidR="00A71FDF" w:rsidRPr="00340D69" w:rsidRDefault="00D42EBB" w:rsidP="00C975E0">
      <w:pPr>
        <w:pStyle w:val="Standard"/>
        <w:jc w:val="both"/>
        <w:rPr>
          <w:rFonts w:ascii="Arial" w:hAnsi="Arial" w:cs="Arial"/>
          <w:b/>
          <w:bCs/>
          <w:i/>
          <w:iCs/>
          <w:sz w:val="21"/>
          <w:szCs w:val="21"/>
          <w:lang w:val="ca-ES-valencia"/>
        </w:rPr>
      </w:pPr>
      <w:r w:rsidRPr="00340D69">
        <w:rPr>
          <w:rFonts w:ascii="Arial" w:hAnsi="Arial" w:cs="Arial"/>
          <w:b/>
          <w:bCs/>
          <w:i/>
          <w:iCs/>
          <w:sz w:val="21"/>
          <w:szCs w:val="21"/>
          <w:lang w:val="ca-ES-valencia"/>
        </w:rPr>
        <w:t>RESOLUCIÓ de la directora general de Personal Docent, per la qual es convoca la constitució de borses de treball extraordinàries per atendre substitucions i vacants en centres docents públics dependents de la Conselleria d'Educació, Cultura i Esport.</w:t>
      </w:r>
    </w:p>
    <w:p w14:paraId="49F76E82" w14:textId="77777777" w:rsidR="00A71FDF" w:rsidRPr="00340D69" w:rsidRDefault="00A71FDF" w:rsidP="00C975E0">
      <w:pPr>
        <w:pStyle w:val="Standard"/>
        <w:jc w:val="both"/>
        <w:rPr>
          <w:rFonts w:ascii="Arial" w:hAnsi="Arial" w:cs="Arial"/>
          <w:b/>
          <w:bCs/>
          <w:i/>
          <w:iCs/>
          <w:sz w:val="21"/>
          <w:szCs w:val="21"/>
          <w:lang w:val="ca-ES-valencia"/>
        </w:rPr>
      </w:pPr>
    </w:p>
    <w:p w14:paraId="34575927" w14:textId="0FEEE0B5" w:rsidR="00A71FDF" w:rsidRPr="00340D69" w:rsidRDefault="00C77DAE" w:rsidP="00C975E0">
      <w:pPr>
        <w:pStyle w:val="Standard"/>
        <w:jc w:val="both"/>
        <w:rPr>
          <w:rFonts w:ascii="Arial" w:hAnsi="Arial" w:cs="Arial"/>
          <w:sz w:val="21"/>
          <w:szCs w:val="21"/>
          <w:lang w:val="ca-ES-valencia"/>
        </w:rPr>
      </w:pPr>
      <w:r w:rsidRPr="00340D69">
        <w:rPr>
          <w:rFonts w:ascii="Arial" w:hAnsi="Arial" w:cs="Arial"/>
          <w:sz w:val="21"/>
          <w:szCs w:val="21"/>
          <w:lang w:val="ca-ES-valencia"/>
        </w:rPr>
        <w:t>D’acord</w:t>
      </w:r>
      <w:r w:rsidR="00D42EBB" w:rsidRPr="00340D69">
        <w:rPr>
          <w:rFonts w:ascii="Arial" w:hAnsi="Arial" w:cs="Arial"/>
          <w:sz w:val="21"/>
          <w:szCs w:val="21"/>
          <w:lang w:val="ca-ES-valencia"/>
        </w:rPr>
        <w:t xml:space="preserve"> amb el que es preveu </w:t>
      </w:r>
      <w:r w:rsidRPr="00340D69">
        <w:rPr>
          <w:rFonts w:ascii="Arial" w:hAnsi="Arial" w:cs="Arial"/>
          <w:sz w:val="21"/>
          <w:szCs w:val="21"/>
          <w:lang w:val="ca-ES-valencia"/>
        </w:rPr>
        <w:t xml:space="preserve">a </w:t>
      </w:r>
      <w:r w:rsidR="00D42EBB" w:rsidRPr="00340D69">
        <w:rPr>
          <w:rFonts w:ascii="Arial" w:hAnsi="Arial" w:cs="Arial"/>
          <w:sz w:val="21"/>
          <w:szCs w:val="21"/>
          <w:lang w:val="ca-ES-valencia"/>
        </w:rPr>
        <w:t xml:space="preserve">la Resolució de 26 de novembre de 2010, del director general de Personal de la Conselleria d'Educació, per la qual s'acorda la publicació de l'acord subscrit per la Conselleria d'Educació i les organitzacions sindicals pel qual s'estableix el sistema de provisió de llocs de treball en règim d'interinitat, i </w:t>
      </w:r>
      <w:r w:rsidRPr="00340D69">
        <w:rPr>
          <w:rFonts w:ascii="Arial" w:hAnsi="Arial" w:cs="Arial"/>
          <w:sz w:val="21"/>
          <w:szCs w:val="21"/>
          <w:lang w:val="ca-ES-valencia"/>
        </w:rPr>
        <w:t xml:space="preserve">a </w:t>
      </w:r>
      <w:r w:rsidR="00D42EBB" w:rsidRPr="00340D69">
        <w:rPr>
          <w:rFonts w:ascii="Arial" w:hAnsi="Arial" w:cs="Arial"/>
          <w:sz w:val="21"/>
          <w:szCs w:val="21"/>
          <w:lang w:val="ca-ES-valencia"/>
        </w:rPr>
        <w:t xml:space="preserve">la </w:t>
      </w:r>
      <w:r w:rsidR="00D42EBB" w:rsidRPr="00340D69">
        <w:rPr>
          <w:rFonts w:ascii="Arial" w:hAnsi="Arial" w:cs="Arial"/>
          <w:sz w:val="21"/>
          <w:szCs w:val="21"/>
          <w:shd w:val="clear" w:color="auto" w:fill="FFFFFF" w:themeFill="background1"/>
          <w:lang w:val="ca-ES-valencia"/>
        </w:rPr>
        <w:t>Resolució de 18 de juny de 2012, de la Subdirecció General de Personal Docent, sobre provisió de llocs de treball en règim d'interinitat en els ensenyaments de formació professional inicial, els ensenyaments artístics i ensenyaments d'idiomes,</w:t>
      </w:r>
      <w:r w:rsidR="00D42EBB" w:rsidRPr="00340D69">
        <w:rPr>
          <w:rFonts w:ascii="Arial" w:hAnsi="Arial" w:cs="Arial"/>
          <w:sz w:val="21"/>
          <w:szCs w:val="21"/>
          <w:lang w:val="ca-ES-valencia"/>
        </w:rPr>
        <w:t xml:space="preserve"> amb la finalitat de proveir els llocs de treball que es generen en centres dependents de la Conselleria d'Educació, Cultura i Esport, es convoca la constitució de </w:t>
      </w:r>
      <w:r w:rsidR="00A363A6" w:rsidRPr="009040A7">
        <w:rPr>
          <w:rFonts w:ascii="Arial" w:hAnsi="Arial" w:cs="Arial"/>
          <w:sz w:val="21"/>
          <w:szCs w:val="21"/>
          <w:lang w:val="ca-ES-valencia"/>
        </w:rPr>
        <w:t xml:space="preserve">borses </w:t>
      </w:r>
      <w:r w:rsidR="00D42EBB" w:rsidRPr="00340D69">
        <w:rPr>
          <w:rFonts w:ascii="Arial" w:hAnsi="Arial" w:cs="Arial"/>
          <w:sz w:val="21"/>
          <w:szCs w:val="21"/>
          <w:lang w:val="ca-ES-valencia"/>
        </w:rPr>
        <w:t>extraordinàries de treball per al cos de professors d'Ensenyament Secundari per a les següents especialitats:</w:t>
      </w:r>
    </w:p>
    <w:p w14:paraId="1604048A" w14:textId="77777777" w:rsidR="00A71FDF" w:rsidRPr="00340D69" w:rsidRDefault="00A71FDF" w:rsidP="00C975E0">
      <w:pPr>
        <w:pStyle w:val="Standard"/>
        <w:jc w:val="both"/>
        <w:rPr>
          <w:rFonts w:ascii="Arial" w:hAnsi="Arial" w:cs="Arial"/>
          <w:sz w:val="21"/>
          <w:szCs w:val="21"/>
          <w:lang w:val="ca-ES-valencia"/>
        </w:rPr>
      </w:pPr>
    </w:p>
    <w:p w14:paraId="332ECDAB" w14:textId="0F5B4619" w:rsidR="00A71FDF" w:rsidRPr="00340D69" w:rsidRDefault="00D42EBB" w:rsidP="00C975E0">
      <w:pPr>
        <w:pStyle w:val="Standard"/>
        <w:jc w:val="both"/>
        <w:rPr>
          <w:rFonts w:ascii="Arial" w:hAnsi="Arial" w:cs="Arial"/>
          <w:sz w:val="21"/>
          <w:szCs w:val="21"/>
          <w:lang w:val="ca-ES-valencia"/>
        </w:rPr>
      </w:pPr>
      <w:r w:rsidRPr="00340D69">
        <w:rPr>
          <w:rFonts w:ascii="Arial" w:hAnsi="Arial" w:cs="Arial"/>
          <w:b/>
          <w:bCs/>
          <w:sz w:val="21"/>
          <w:szCs w:val="21"/>
          <w:lang w:val="ca-ES-valencia"/>
        </w:rPr>
        <w:tab/>
      </w:r>
      <w:r w:rsidR="008646D2" w:rsidRPr="00340D69">
        <w:rPr>
          <w:rFonts w:ascii="Arial" w:hAnsi="Arial" w:cs="Arial"/>
          <w:sz w:val="21"/>
          <w:szCs w:val="21"/>
          <w:lang w:val="ca-ES-valencia"/>
        </w:rPr>
        <w:t>204</w:t>
      </w:r>
      <w:r w:rsidR="00010F98" w:rsidRPr="00340D69">
        <w:rPr>
          <w:rFonts w:ascii="Arial" w:hAnsi="Arial" w:cs="Arial"/>
          <w:sz w:val="21"/>
          <w:szCs w:val="21"/>
          <w:lang w:val="ca-ES-valencia"/>
        </w:rPr>
        <w:t xml:space="preserve"> </w:t>
      </w:r>
      <w:r w:rsidR="008646D2" w:rsidRPr="00340D69">
        <w:rPr>
          <w:rFonts w:ascii="Arial" w:hAnsi="Arial" w:cs="Arial"/>
          <w:sz w:val="21"/>
          <w:szCs w:val="21"/>
          <w:lang w:val="ca-ES-valencia"/>
        </w:rPr>
        <w:t>–</w:t>
      </w:r>
      <w:r w:rsidR="00010F98" w:rsidRPr="00340D69">
        <w:rPr>
          <w:rFonts w:ascii="Arial" w:hAnsi="Arial" w:cs="Arial"/>
          <w:sz w:val="21"/>
          <w:szCs w:val="21"/>
          <w:lang w:val="ca-ES-valencia"/>
        </w:rPr>
        <w:t xml:space="preserve"> </w:t>
      </w:r>
      <w:r w:rsidR="008646D2" w:rsidRPr="00340D69">
        <w:rPr>
          <w:rFonts w:ascii="Arial" w:hAnsi="Arial" w:cs="Arial"/>
          <w:sz w:val="21"/>
          <w:szCs w:val="21"/>
          <w:lang w:val="ca-ES-valencia"/>
        </w:rPr>
        <w:t>LLENGUA I LITERATURA CASTELLANA</w:t>
      </w:r>
    </w:p>
    <w:p w14:paraId="2594E10E" w14:textId="6759C5FF" w:rsidR="00A71FDF" w:rsidRPr="00340D69" w:rsidRDefault="00D42EBB" w:rsidP="00A36979">
      <w:pPr>
        <w:pStyle w:val="Standard"/>
        <w:jc w:val="both"/>
        <w:rPr>
          <w:rFonts w:ascii="Arial" w:hAnsi="Arial" w:cs="Arial"/>
          <w:sz w:val="21"/>
          <w:szCs w:val="21"/>
          <w:lang w:val="ca-ES-valencia"/>
        </w:rPr>
      </w:pPr>
      <w:r w:rsidRPr="00340D69">
        <w:rPr>
          <w:rFonts w:ascii="Arial" w:hAnsi="Arial" w:cs="Arial"/>
          <w:sz w:val="21"/>
          <w:szCs w:val="21"/>
          <w:lang w:val="ca-ES-valencia"/>
        </w:rPr>
        <w:tab/>
      </w:r>
      <w:r w:rsidR="008646D2" w:rsidRPr="00340D69">
        <w:rPr>
          <w:rFonts w:ascii="Arial" w:hAnsi="Arial" w:cs="Arial"/>
          <w:sz w:val="21"/>
          <w:szCs w:val="21"/>
          <w:lang w:val="ca-ES-valencia"/>
        </w:rPr>
        <w:t>218</w:t>
      </w:r>
      <w:r w:rsidRPr="00340D69">
        <w:rPr>
          <w:rFonts w:ascii="Arial" w:hAnsi="Arial" w:cs="Arial"/>
          <w:sz w:val="21"/>
          <w:szCs w:val="21"/>
          <w:lang w:val="ca-ES-valencia"/>
        </w:rPr>
        <w:t xml:space="preserve"> </w:t>
      </w:r>
      <w:r w:rsidR="008646D2" w:rsidRPr="00340D69">
        <w:rPr>
          <w:rFonts w:ascii="Arial" w:hAnsi="Arial" w:cs="Arial"/>
          <w:sz w:val="21"/>
          <w:szCs w:val="21"/>
          <w:lang w:val="ca-ES-valencia"/>
        </w:rPr>
        <w:t>–</w:t>
      </w:r>
      <w:r w:rsidR="00010F98" w:rsidRPr="00340D69">
        <w:rPr>
          <w:rFonts w:ascii="Arial" w:hAnsi="Arial" w:cs="Arial"/>
          <w:sz w:val="21"/>
          <w:szCs w:val="21"/>
          <w:lang w:val="ca-ES-valencia"/>
        </w:rPr>
        <w:t xml:space="preserve"> </w:t>
      </w:r>
      <w:r w:rsidR="008646D2" w:rsidRPr="00340D69">
        <w:rPr>
          <w:rFonts w:ascii="Arial" w:hAnsi="Arial" w:cs="Arial"/>
          <w:sz w:val="21"/>
          <w:szCs w:val="21"/>
          <w:lang w:val="ca-ES-valencia"/>
        </w:rPr>
        <w:t>ORIENTACIÓ EDUCATIVA</w:t>
      </w:r>
    </w:p>
    <w:p w14:paraId="2A229D37" w14:textId="47C647B3" w:rsidR="008646D2" w:rsidRPr="00340D69" w:rsidRDefault="008646D2">
      <w:pPr>
        <w:pStyle w:val="Standard"/>
        <w:ind w:firstLine="709"/>
        <w:jc w:val="both"/>
        <w:rPr>
          <w:rFonts w:ascii="Arial" w:hAnsi="Arial" w:cs="Arial"/>
          <w:sz w:val="21"/>
          <w:szCs w:val="21"/>
          <w:lang w:val="ca-ES-valencia"/>
        </w:rPr>
      </w:pPr>
      <w:r w:rsidRPr="00340D69">
        <w:rPr>
          <w:rFonts w:ascii="Arial" w:hAnsi="Arial" w:cs="Arial"/>
          <w:sz w:val="21"/>
          <w:szCs w:val="21"/>
          <w:lang w:val="ca-ES-valencia"/>
        </w:rPr>
        <w:t>219 – TECNOLOGIA</w:t>
      </w:r>
    </w:p>
    <w:p w14:paraId="1B0ED3A5" w14:textId="0C50297D" w:rsidR="008646D2" w:rsidRPr="00340D69" w:rsidRDefault="008646D2">
      <w:pPr>
        <w:pStyle w:val="Standard"/>
        <w:ind w:firstLine="709"/>
        <w:jc w:val="both"/>
        <w:rPr>
          <w:rFonts w:ascii="Arial" w:hAnsi="Arial" w:cs="Arial"/>
          <w:sz w:val="21"/>
          <w:szCs w:val="21"/>
          <w:lang w:val="ca-ES-valencia"/>
        </w:rPr>
      </w:pPr>
      <w:r w:rsidRPr="00340D69">
        <w:rPr>
          <w:rFonts w:ascii="Arial" w:hAnsi="Arial" w:cs="Arial"/>
          <w:sz w:val="21"/>
          <w:szCs w:val="21"/>
          <w:lang w:val="ca-ES-valencia"/>
        </w:rPr>
        <w:t>254 – INFORMÀTICA</w:t>
      </w:r>
    </w:p>
    <w:p w14:paraId="53535E4D" w14:textId="5D100D72" w:rsidR="008646D2" w:rsidRPr="00340D69" w:rsidRDefault="008646D2">
      <w:pPr>
        <w:pStyle w:val="Standard"/>
        <w:ind w:firstLine="709"/>
        <w:jc w:val="both"/>
        <w:rPr>
          <w:rFonts w:ascii="Arial" w:hAnsi="Arial" w:cs="Arial"/>
          <w:sz w:val="21"/>
          <w:szCs w:val="21"/>
          <w:lang w:val="ca-ES-valencia"/>
        </w:rPr>
      </w:pPr>
      <w:r w:rsidRPr="00340D69">
        <w:rPr>
          <w:rFonts w:ascii="Arial" w:hAnsi="Arial" w:cs="Arial"/>
          <w:sz w:val="21"/>
          <w:szCs w:val="21"/>
          <w:lang w:val="ca-ES-valencia"/>
        </w:rPr>
        <w:t>256 – LLENGUA I LITERATURA VALENCIANA</w:t>
      </w:r>
    </w:p>
    <w:p w14:paraId="6958852C" w14:textId="28A61AA4" w:rsidR="003E010A" w:rsidRPr="00340D69" w:rsidRDefault="008646D2">
      <w:pPr>
        <w:pStyle w:val="Standard"/>
        <w:ind w:firstLine="709"/>
        <w:jc w:val="both"/>
        <w:rPr>
          <w:rFonts w:ascii="Arial" w:hAnsi="Arial" w:cs="Arial"/>
          <w:sz w:val="21"/>
          <w:szCs w:val="21"/>
          <w:lang w:val="ca-ES-valencia"/>
        </w:rPr>
      </w:pPr>
      <w:r w:rsidRPr="00340D69">
        <w:rPr>
          <w:rFonts w:ascii="Arial" w:hAnsi="Arial" w:cs="Arial"/>
          <w:sz w:val="21"/>
          <w:szCs w:val="21"/>
          <w:lang w:val="ca-ES-valencia"/>
        </w:rPr>
        <w:t>265 – ORGANITZACIÓ I GESTIÓ COMERCIAL</w:t>
      </w:r>
    </w:p>
    <w:p w14:paraId="7E1D7C0D" w14:textId="17C4B98D" w:rsidR="003E010A" w:rsidRPr="00340D69" w:rsidRDefault="003E010A">
      <w:pPr>
        <w:pStyle w:val="Standard"/>
        <w:ind w:firstLine="709"/>
        <w:jc w:val="both"/>
        <w:rPr>
          <w:rFonts w:ascii="Arial" w:hAnsi="Arial" w:cs="Arial"/>
          <w:sz w:val="21"/>
          <w:szCs w:val="21"/>
          <w:lang w:val="ca-ES-valencia"/>
        </w:rPr>
      </w:pPr>
      <w:r w:rsidRPr="00340D69">
        <w:rPr>
          <w:rFonts w:ascii="Arial" w:hAnsi="Arial" w:cs="Arial"/>
          <w:sz w:val="21"/>
          <w:szCs w:val="21"/>
          <w:lang w:val="ca-ES-valencia"/>
        </w:rPr>
        <w:t>6B5 – HISTÒRIA DE LA MÚSICA</w:t>
      </w:r>
    </w:p>
    <w:p w14:paraId="2C7AE366" w14:textId="77777777" w:rsidR="008646D2" w:rsidRPr="00340D69" w:rsidRDefault="008646D2">
      <w:pPr>
        <w:pStyle w:val="Standard"/>
        <w:jc w:val="both"/>
        <w:rPr>
          <w:rFonts w:ascii="Arial" w:hAnsi="Arial" w:cs="Arial"/>
          <w:sz w:val="21"/>
          <w:szCs w:val="21"/>
          <w:lang w:val="ca-ES-valencia"/>
        </w:rPr>
      </w:pPr>
    </w:p>
    <w:p w14:paraId="6EF41227" w14:textId="5A2F34E0" w:rsidR="00A71FDF" w:rsidRPr="00340D69" w:rsidRDefault="00D42EBB">
      <w:pPr>
        <w:pStyle w:val="Standard"/>
        <w:jc w:val="both"/>
        <w:rPr>
          <w:rFonts w:ascii="Arial" w:hAnsi="Arial" w:cs="Arial"/>
          <w:sz w:val="21"/>
          <w:szCs w:val="21"/>
          <w:lang w:val="ca-ES-valencia"/>
        </w:rPr>
      </w:pPr>
      <w:r w:rsidRPr="00340D69">
        <w:rPr>
          <w:rFonts w:ascii="Arial" w:hAnsi="Arial" w:cs="Arial"/>
          <w:sz w:val="21"/>
          <w:szCs w:val="21"/>
          <w:lang w:val="ca-ES-valencia"/>
        </w:rPr>
        <w:t xml:space="preserve">El procediment es realitzarà d'acord amb les següents </w:t>
      </w:r>
      <w:r w:rsidR="00DE2BD6" w:rsidRPr="00340D69">
        <w:rPr>
          <w:rFonts w:ascii="Arial" w:hAnsi="Arial" w:cs="Arial"/>
          <w:sz w:val="21"/>
          <w:szCs w:val="21"/>
          <w:lang w:val="ca-ES-valencia"/>
        </w:rPr>
        <w:t>bases</w:t>
      </w:r>
      <w:r w:rsidRPr="00340D69">
        <w:rPr>
          <w:rFonts w:ascii="Arial" w:hAnsi="Arial" w:cs="Arial"/>
          <w:sz w:val="21"/>
          <w:szCs w:val="21"/>
          <w:lang w:val="ca-ES-valencia"/>
        </w:rPr>
        <w:t>:</w:t>
      </w:r>
    </w:p>
    <w:p w14:paraId="246949F2" w14:textId="77777777" w:rsidR="00A71FDF" w:rsidRPr="00340D69" w:rsidRDefault="00D42EBB">
      <w:pPr>
        <w:pStyle w:val="Standard"/>
        <w:jc w:val="both"/>
        <w:rPr>
          <w:rFonts w:ascii="Arial" w:hAnsi="Arial" w:cs="Arial"/>
          <w:sz w:val="21"/>
          <w:szCs w:val="21"/>
          <w:lang w:val="ca-ES-valencia"/>
        </w:rPr>
      </w:pPr>
      <w:r w:rsidRPr="00340D69">
        <w:rPr>
          <w:rFonts w:ascii="Arial" w:hAnsi="Arial" w:cs="Arial"/>
          <w:sz w:val="21"/>
          <w:szCs w:val="21"/>
          <w:lang w:val="ca-ES-valencia"/>
        </w:rPr>
        <w:tab/>
      </w:r>
    </w:p>
    <w:p w14:paraId="7646926A" w14:textId="7C891F5D" w:rsidR="00A71FDF" w:rsidRPr="00340D69" w:rsidRDefault="00A71FDF">
      <w:pPr>
        <w:pStyle w:val="Standard"/>
        <w:jc w:val="both"/>
        <w:rPr>
          <w:rFonts w:ascii="Arial" w:hAnsi="Arial" w:cs="Arial"/>
          <w:b/>
          <w:bCs/>
          <w:sz w:val="21"/>
          <w:szCs w:val="21"/>
          <w:lang w:val="ca-ES-valencia"/>
        </w:rPr>
      </w:pPr>
    </w:p>
    <w:p w14:paraId="33853589" w14:textId="2B2A7545" w:rsidR="002A502B" w:rsidRPr="00340D69" w:rsidRDefault="00A76921">
      <w:pPr>
        <w:pStyle w:val="Standard"/>
        <w:jc w:val="both"/>
        <w:rPr>
          <w:rFonts w:ascii="Arial" w:hAnsi="Arial" w:cs="Arial"/>
          <w:b/>
          <w:bCs/>
          <w:sz w:val="21"/>
          <w:szCs w:val="21"/>
          <w:lang w:val="ca-ES-valencia"/>
        </w:rPr>
      </w:pPr>
      <w:r w:rsidRPr="00340D69">
        <w:rPr>
          <w:rFonts w:ascii="Arial" w:hAnsi="Arial" w:cs="Arial"/>
          <w:b/>
          <w:bCs/>
          <w:sz w:val="21"/>
          <w:szCs w:val="21"/>
          <w:lang w:val="ca-ES-valencia"/>
        </w:rPr>
        <w:t>Primera</w:t>
      </w:r>
      <w:r w:rsidR="002A502B" w:rsidRPr="00340D69">
        <w:rPr>
          <w:rFonts w:ascii="Arial" w:hAnsi="Arial" w:cs="Arial"/>
          <w:b/>
          <w:bCs/>
          <w:sz w:val="21"/>
          <w:szCs w:val="21"/>
          <w:lang w:val="ca-ES-valencia"/>
        </w:rPr>
        <w:t xml:space="preserve">. </w:t>
      </w:r>
      <w:r w:rsidRPr="00340D69">
        <w:rPr>
          <w:rFonts w:ascii="Arial" w:hAnsi="Arial" w:cs="Arial"/>
          <w:b/>
          <w:bCs/>
          <w:sz w:val="21"/>
          <w:szCs w:val="21"/>
          <w:lang w:val="ca-ES-valencia"/>
        </w:rPr>
        <w:t>Requisits dels integrants de les bosses</w:t>
      </w:r>
      <w:r w:rsidR="002A502B" w:rsidRPr="00340D69">
        <w:rPr>
          <w:rFonts w:ascii="Arial" w:hAnsi="Arial" w:cs="Arial"/>
          <w:b/>
          <w:bCs/>
          <w:sz w:val="21"/>
          <w:szCs w:val="21"/>
          <w:lang w:val="ca-ES-valencia"/>
        </w:rPr>
        <w:t>.</w:t>
      </w:r>
    </w:p>
    <w:p w14:paraId="54C0A6F9" w14:textId="2F699AB5" w:rsidR="002A502B" w:rsidRPr="00340D69" w:rsidRDefault="002A502B">
      <w:pPr>
        <w:pStyle w:val="Standard"/>
        <w:jc w:val="both"/>
        <w:rPr>
          <w:rFonts w:ascii="Arial" w:hAnsi="Arial" w:cs="Arial"/>
          <w:b/>
          <w:bCs/>
          <w:sz w:val="21"/>
          <w:szCs w:val="21"/>
          <w:lang w:val="ca-ES-valencia"/>
        </w:rPr>
      </w:pPr>
    </w:p>
    <w:p w14:paraId="0160E886" w14:textId="5477728E" w:rsidR="002A502B" w:rsidRPr="00340D69" w:rsidRDefault="002A502B">
      <w:pPr>
        <w:pStyle w:val="Standard"/>
        <w:jc w:val="both"/>
        <w:rPr>
          <w:rFonts w:ascii="Arial" w:hAnsi="Arial" w:cs="Arial"/>
          <w:b/>
          <w:bCs/>
          <w:sz w:val="21"/>
          <w:szCs w:val="21"/>
          <w:lang w:val="ca-ES-valencia"/>
        </w:rPr>
      </w:pPr>
      <w:r w:rsidRPr="00340D69">
        <w:rPr>
          <w:rFonts w:ascii="Arial" w:hAnsi="Arial" w:cs="Arial"/>
          <w:sz w:val="21"/>
          <w:szCs w:val="21"/>
          <w:lang w:val="ca-ES-valencia"/>
        </w:rPr>
        <w:t xml:space="preserve">Per a formar part de les bosses </w:t>
      </w:r>
      <w:r w:rsidR="00C77DAE" w:rsidRPr="00340D69">
        <w:rPr>
          <w:rFonts w:ascii="Arial" w:hAnsi="Arial" w:cs="Arial"/>
          <w:sz w:val="21"/>
          <w:szCs w:val="21"/>
          <w:lang w:val="ca-ES-valencia"/>
        </w:rPr>
        <w:t xml:space="preserve">cal </w:t>
      </w:r>
      <w:r w:rsidRPr="00340D69">
        <w:rPr>
          <w:rFonts w:ascii="Arial" w:hAnsi="Arial" w:cs="Arial"/>
          <w:sz w:val="21"/>
          <w:szCs w:val="21"/>
          <w:lang w:val="ca-ES-valencia"/>
        </w:rPr>
        <w:t xml:space="preserve">el compliment dels requisits generals i específics contemplats en </w:t>
      </w:r>
      <w:r w:rsidR="00C77DAE" w:rsidRPr="00340D69">
        <w:rPr>
          <w:rFonts w:ascii="Arial" w:hAnsi="Arial" w:cs="Arial"/>
          <w:sz w:val="21"/>
          <w:szCs w:val="21"/>
          <w:lang w:val="ca-ES-valencia"/>
        </w:rPr>
        <w:t>aquesta</w:t>
      </w:r>
      <w:r w:rsidRPr="00340D69">
        <w:rPr>
          <w:rFonts w:ascii="Arial" w:hAnsi="Arial" w:cs="Arial"/>
          <w:sz w:val="21"/>
          <w:szCs w:val="21"/>
          <w:lang w:val="ca-ES-valencia"/>
        </w:rPr>
        <w:t xml:space="preserve"> convocatòria.</w:t>
      </w:r>
    </w:p>
    <w:p w14:paraId="0DFDC9B4" w14:textId="77777777" w:rsidR="002A502B" w:rsidRPr="00340D69" w:rsidRDefault="002A502B">
      <w:pPr>
        <w:pStyle w:val="Standard"/>
        <w:jc w:val="both"/>
        <w:rPr>
          <w:rFonts w:ascii="Arial" w:hAnsi="Arial" w:cs="Arial"/>
          <w:b/>
          <w:bCs/>
          <w:sz w:val="21"/>
          <w:szCs w:val="21"/>
          <w:lang w:val="ca-ES-valencia"/>
        </w:rPr>
      </w:pPr>
    </w:p>
    <w:p w14:paraId="0C6BF3FB" w14:textId="13F529DF" w:rsidR="00A71FDF" w:rsidRPr="00340D69" w:rsidRDefault="002A502B">
      <w:pPr>
        <w:pStyle w:val="Standard"/>
        <w:jc w:val="both"/>
        <w:rPr>
          <w:rFonts w:ascii="Arial" w:hAnsi="Arial" w:cs="Arial"/>
          <w:sz w:val="21"/>
          <w:szCs w:val="21"/>
          <w:lang w:val="ca-ES-valencia"/>
        </w:rPr>
      </w:pPr>
      <w:r w:rsidRPr="00340D69">
        <w:rPr>
          <w:rFonts w:ascii="Arial" w:hAnsi="Arial" w:cs="Arial"/>
          <w:b/>
          <w:bCs/>
          <w:sz w:val="21"/>
          <w:szCs w:val="21"/>
          <w:lang w:val="ca-ES-valencia"/>
        </w:rPr>
        <w:t>1.</w:t>
      </w:r>
      <w:r w:rsidR="00D42EBB" w:rsidRPr="00340D69">
        <w:rPr>
          <w:rFonts w:ascii="Arial" w:hAnsi="Arial" w:cs="Arial"/>
          <w:b/>
          <w:bCs/>
          <w:sz w:val="21"/>
          <w:szCs w:val="21"/>
          <w:lang w:val="ca-ES-valencia"/>
        </w:rPr>
        <w:t xml:space="preserve">1. Requisits </w:t>
      </w:r>
      <w:r w:rsidR="00DA7CAE" w:rsidRPr="00340D69">
        <w:rPr>
          <w:rFonts w:ascii="Arial" w:hAnsi="Arial" w:cs="Arial"/>
          <w:b/>
          <w:bCs/>
          <w:sz w:val="21"/>
          <w:szCs w:val="21"/>
          <w:lang w:val="ca-ES-valencia"/>
        </w:rPr>
        <w:t>generals</w:t>
      </w:r>
    </w:p>
    <w:p w14:paraId="54BDF883" w14:textId="77777777" w:rsidR="002A502B" w:rsidRPr="00340D69" w:rsidRDefault="002A502B">
      <w:pPr>
        <w:pStyle w:val="Standard"/>
        <w:jc w:val="both"/>
        <w:rPr>
          <w:rFonts w:ascii="Arial" w:hAnsi="Arial" w:cs="Arial"/>
          <w:i/>
          <w:iCs/>
          <w:sz w:val="21"/>
          <w:szCs w:val="21"/>
          <w:lang w:val="ca-ES-valencia"/>
        </w:rPr>
      </w:pPr>
    </w:p>
    <w:p w14:paraId="381BD501" w14:textId="1541F2F2" w:rsidR="00A71FDF" w:rsidRPr="00340D69" w:rsidRDefault="00D42EBB">
      <w:pPr>
        <w:pStyle w:val="Standard"/>
        <w:jc w:val="both"/>
        <w:rPr>
          <w:rFonts w:ascii="Arial" w:hAnsi="Arial" w:cs="Arial"/>
          <w:sz w:val="21"/>
          <w:szCs w:val="21"/>
          <w:lang w:val="ca-ES-valencia"/>
        </w:rPr>
      </w:pPr>
      <w:r w:rsidRPr="00340D69">
        <w:rPr>
          <w:rFonts w:ascii="Arial" w:hAnsi="Arial" w:cs="Arial"/>
          <w:sz w:val="21"/>
          <w:szCs w:val="21"/>
          <w:lang w:val="ca-ES-valencia"/>
        </w:rPr>
        <w:t>a) Tindre la nacionalitat espanyola o ser nacional d'algun dels altres estats membres de la Unió Europea o nacional d'algun estat al qual sig</w:t>
      </w:r>
      <w:r w:rsidR="00C77DAE" w:rsidRPr="00340D69">
        <w:rPr>
          <w:rFonts w:ascii="Arial" w:hAnsi="Arial" w:cs="Arial"/>
          <w:sz w:val="21"/>
          <w:szCs w:val="21"/>
          <w:lang w:val="ca-ES-valencia"/>
        </w:rPr>
        <w:t>ue</w:t>
      </w:r>
      <w:r w:rsidRPr="00340D69">
        <w:rPr>
          <w:rFonts w:ascii="Arial" w:hAnsi="Arial" w:cs="Arial"/>
          <w:sz w:val="21"/>
          <w:szCs w:val="21"/>
          <w:shd w:val="clear" w:color="auto" w:fill="FFFFFF"/>
          <w:lang w:val="ca-ES-valencia"/>
        </w:rPr>
        <w:t>n</w:t>
      </w:r>
      <w:r w:rsidRPr="00340D69">
        <w:rPr>
          <w:rFonts w:ascii="Arial" w:hAnsi="Arial" w:cs="Arial"/>
          <w:sz w:val="21"/>
          <w:szCs w:val="21"/>
          <w:lang w:val="ca-ES-valencia"/>
        </w:rPr>
        <w:t xml:space="preserve"> d'aplicació els tractats internacionals subscrits per la Unió Europea i ratificats per Espanya, en els quals sig</w:t>
      </w:r>
      <w:r w:rsidR="00C77DAE" w:rsidRPr="00340D69">
        <w:rPr>
          <w:rFonts w:ascii="Arial" w:hAnsi="Arial" w:cs="Arial"/>
          <w:sz w:val="21"/>
          <w:szCs w:val="21"/>
          <w:lang w:val="ca-ES-valencia"/>
        </w:rPr>
        <w:t>ue</w:t>
      </w:r>
      <w:r w:rsidRPr="00340D69">
        <w:rPr>
          <w:rFonts w:ascii="Arial" w:hAnsi="Arial" w:cs="Arial"/>
          <w:sz w:val="21"/>
          <w:szCs w:val="21"/>
          <w:shd w:val="clear" w:color="auto" w:fill="FFFFFF"/>
          <w:lang w:val="ca-ES-valencia"/>
        </w:rPr>
        <w:t>n</w:t>
      </w:r>
      <w:r w:rsidRPr="00340D69">
        <w:rPr>
          <w:rFonts w:ascii="Arial" w:hAnsi="Arial" w:cs="Arial"/>
          <w:sz w:val="21"/>
          <w:szCs w:val="21"/>
          <w:lang w:val="ca-ES-valencia"/>
        </w:rPr>
        <w:t xml:space="preserve"> d'aplicació la lliure circulació de treballadors i treballadores i la norma que es dicte per a la seua incorporació a l'ordenament jurídic espanyol.</w:t>
      </w:r>
    </w:p>
    <w:p w14:paraId="1EC747E1" w14:textId="72FAA6C0" w:rsidR="00A71FDF" w:rsidRPr="00340D69" w:rsidRDefault="00D42EBB">
      <w:pPr>
        <w:pStyle w:val="Standard"/>
        <w:jc w:val="both"/>
        <w:rPr>
          <w:rFonts w:ascii="Arial" w:hAnsi="Arial" w:cs="Arial"/>
          <w:sz w:val="21"/>
          <w:szCs w:val="21"/>
          <w:lang w:val="ca-ES-valencia"/>
        </w:rPr>
      </w:pPr>
      <w:r w:rsidRPr="00340D69">
        <w:rPr>
          <w:rFonts w:ascii="Arial" w:hAnsi="Arial" w:cs="Arial"/>
          <w:sz w:val="21"/>
          <w:szCs w:val="21"/>
          <w:lang w:val="ca-ES-valencia"/>
        </w:rPr>
        <w:t xml:space="preserve">Així mateix, podran participar el cònjuge, </w:t>
      </w:r>
      <w:r w:rsidRPr="00340D69">
        <w:rPr>
          <w:rFonts w:ascii="Arial" w:hAnsi="Arial" w:cs="Arial"/>
          <w:sz w:val="21"/>
          <w:szCs w:val="21"/>
          <w:shd w:val="clear" w:color="auto" w:fill="FFFFFF"/>
          <w:lang w:val="ca-ES-valencia"/>
        </w:rPr>
        <w:t>l</w:t>
      </w:r>
      <w:r w:rsidR="00C77DAE" w:rsidRPr="00340D69">
        <w:rPr>
          <w:rFonts w:ascii="Arial" w:hAnsi="Arial" w:cs="Arial"/>
          <w:sz w:val="21"/>
          <w:szCs w:val="21"/>
          <w:lang w:val="ca-ES-valencia"/>
        </w:rPr>
        <w:t>e</w:t>
      </w:r>
      <w:r w:rsidRPr="00340D69">
        <w:rPr>
          <w:rFonts w:ascii="Arial" w:hAnsi="Arial" w:cs="Arial"/>
          <w:sz w:val="21"/>
          <w:szCs w:val="21"/>
          <w:lang w:val="ca-ES-valencia"/>
        </w:rPr>
        <w:t xml:space="preserve">s descendents i </w:t>
      </w:r>
      <w:r w:rsidRPr="00340D69">
        <w:rPr>
          <w:rFonts w:ascii="Arial" w:hAnsi="Arial" w:cs="Arial"/>
          <w:sz w:val="21"/>
          <w:szCs w:val="21"/>
          <w:shd w:val="clear" w:color="auto" w:fill="FFFFFF"/>
          <w:lang w:val="ca-ES-valencia"/>
        </w:rPr>
        <w:t xml:space="preserve">els </w:t>
      </w:r>
      <w:r w:rsidRPr="00340D69">
        <w:rPr>
          <w:rFonts w:ascii="Arial" w:hAnsi="Arial" w:cs="Arial"/>
          <w:sz w:val="21"/>
          <w:szCs w:val="21"/>
          <w:lang w:val="ca-ES-valencia"/>
        </w:rPr>
        <w:t xml:space="preserve">descendents del cònjuge, tant de les persones amb nacionalitat espanyola com de nacionals dels estats membres de la Unió Europea o dels Estats en els quals, en virtut de tractats internacionals subscrits per la Unió Europea i ratificats per l'Estat Espanyol, siga aplicable la lliure circulació de persones treballadores quan així ho preveja el corresponent tractat, siga </w:t>
      </w:r>
      <w:r w:rsidR="00C77DAE" w:rsidRPr="00340D69">
        <w:rPr>
          <w:rFonts w:ascii="Arial" w:hAnsi="Arial" w:cs="Arial"/>
          <w:sz w:val="21"/>
          <w:szCs w:val="21"/>
          <w:lang w:val="ca-ES-valencia"/>
        </w:rPr>
        <w:t xml:space="preserve">quina </w:t>
      </w:r>
      <w:r w:rsidRPr="00340D69">
        <w:rPr>
          <w:rFonts w:ascii="Arial" w:hAnsi="Arial" w:cs="Arial"/>
          <w:sz w:val="21"/>
          <w:szCs w:val="21"/>
          <w:lang w:val="ca-ES-valencia"/>
        </w:rPr>
        <w:t xml:space="preserve">siga la seua nacionalitat, sempre que els cònjuges no estiguen separats de dret, i </w:t>
      </w:r>
      <w:r w:rsidR="00C77DAE" w:rsidRPr="00340D69">
        <w:rPr>
          <w:rFonts w:ascii="Arial" w:hAnsi="Arial" w:cs="Arial"/>
          <w:sz w:val="21"/>
          <w:szCs w:val="21"/>
          <w:lang w:val="ca-ES-valencia"/>
        </w:rPr>
        <w:t>que els</w:t>
      </w:r>
      <w:r w:rsidRPr="00340D69">
        <w:rPr>
          <w:rFonts w:ascii="Arial" w:hAnsi="Arial" w:cs="Arial"/>
          <w:sz w:val="21"/>
          <w:szCs w:val="21"/>
          <w:lang w:val="ca-ES-valencia"/>
        </w:rPr>
        <w:t xml:space="preserve"> descendents, siguen menors de vint-i-un anys o majors d'aquesta edat però </w:t>
      </w:r>
      <w:r w:rsidR="00C77DAE" w:rsidRPr="00340D69">
        <w:rPr>
          <w:rFonts w:ascii="Arial" w:hAnsi="Arial" w:cs="Arial"/>
          <w:sz w:val="21"/>
          <w:szCs w:val="21"/>
          <w:lang w:val="ca-ES-valencia"/>
        </w:rPr>
        <w:t xml:space="preserve">que </w:t>
      </w:r>
      <w:r w:rsidRPr="00340D69">
        <w:rPr>
          <w:rFonts w:ascii="Arial" w:hAnsi="Arial" w:cs="Arial"/>
          <w:sz w:val="21"/>
          <w:szCs w:val="21"/>
          <w:lang w:val="ca-ES-valencia"/>
        </w:rPr>
        <w:t>visquen a càrrec dels seus progenitors.</w:t>
      </w:r>
    </w:p>
    <w:p w14:paraId="7AF283C2" w14:textId="44B593E0" w:rsidR="00DA7CAE" w:rsidRPr="00340D69" w:rsidRDefault="00DA7CAE">
      <w:pPr>
        <w:pStyle w:val="Standard"/>
        <w:jc w:val="both"/>
        <w:rPr>
          <w:rFonts w:ascii="Arial" w:hAnsi="Arial" w:cs="Arial"/>
          <w:sz w:val="21"/>
          <w:szCs w:val="21"/>
          <w:lang w:val="ca-ES-valencia"/>
        </w:rPr>
      </w:pPr>
    </w:p>
    <w:p w14:paraId="04F6CF85" w14:textId="590D73F0" w:rsidR="00DA7CAE" w:rsidRPr="00340D69" w:rsidRDefault="00DA7CAE">
      <w:pPr>
        <w:pStyle w:val="Standard"/>
        <w:jc w:val="both"/>
        <w:rPr>
          <w:rFonts w:ascii="Arial" w:hAnsi="Arial" w:cs="Arial"/>
          <w:sz w:val="21"/>
          <w:szCs w:val="21"/>
          <w:lang w:val="ca-ES-valencia"/>
        </w:rPr>
      </w:pPr>
      <w:r w:rsidRPr="00340D69">
        <w:rPr>
          <w:rFonts w:ascii="Arial" w:hAnsi="Arial" w:cs="Arial"/>
          <w:sz w:val="21"/>
          <w:szCs w:val="21"/>
          <w:lang w:val="ca-ES-valencia"/>
        </w:rPr>
        <w:t xml:space="preserve">b) Les persones aspirants que no posseïsquen nacionalitat espanyola i </w:t>
      </w:r>
      <w:r w:rsidR="00C77DAE" w:rsidRPr="00340D69">
        <w:rPr>
          <w:rFonts w:ascii="Arial" w:hAnsi="Arial" w:cs="Arial"/>
          <w:sz w:val="21"/>
          <w:szCs w:val="21"/>
          <w:lang w:val="ca-ES-valencia"/>
        </w:rPr>
        <w:t xml:space="preserve">que </w:t>
      </w:r>
      <w:r w:rsidRPr="00340D69">
        <w:rPr>
          <w:rFonts w:ascii="Arial" w:hAnsi="Arial" w:cs="Arial"/>
          <w:sz w:val="21"/>
          <w:szCs w:val="21"/>
          <w:lang w:val="ca-ES-valencia"/>
        </w:rPr>
        <w:t xml:space="preserve">el coneixement del castellà no es deduïsca del seu origen, hauran d'acreditar un coneixement adequat d'aquesta llengua en els termes que es descriuen </w:t>
      </w:r>
      <w:r w:rsidR="00C77DAE" w:rsidRPr="00340D69">
        <w:rPr>
          <w:rFonts w:ascii="Arial" w:hAnsi="Arial" w:cs="Arial"/>
          <w:sz w:val="21"/>
          <w:szCs w:val="21"/>
          <w:lang w:val="ca-ES-valencia"/>
        </w:rPr>
        <w:t xml:space="preserve">a </w:t>
      </w:r>
      <w:r w:rsidRPr="00340D69">
        <w:rPr>
          <w:rFonts w:ascii="Arial" w:hAnsi="Arial" w:cs="Arial"/>
          <w:sz w:val="21"/>
          <w:szCs w:val="21"/>
          <w:lang w:val="ca-ES-valencia"/>
        </w:rPr>
        <w:t>l'annex I.</w:t>
      </w:r>
    </w:p>
    <w:p w14:paraId="5E1D4546" w14:textId="77777777" w:rsidR="00A71FDF" w:rsidRPr="00340D69" w:rsidRDefault="00A71FDF" w:rsidP="00340D69">
      <w:pPr>
        <w:pStyle w:val="Textoindependiente3"/>
        <w:rPr>
          <w:rFonts w:ascii="Arial" w:hAnsi="Arial" w:cs="Arial"/>
          <w:sz w:val="21"/>
          <w:szCs w:val="21"/>
          <w:lang w:val="ca-ES-valencia"/>
        </w:rPr>
      </w:pPr>
    </w:p>
    <w:p w14:paraId="23F773A9" w14:textId="3653289C" w:rsidR="00A71FDF" w:rsidRPr="00340D69" w:rsidRDefault="00DA7CAE" w:rsidP="00A36979">
      <w:pPr>
        <w:pStyle w:val="Textoindependiente3"/>
        <w:rPr>
          <w:rFonts w:ascii="Arial" w:hAnsi="Arial" w:cs="Arial"/>
          <w:sz w:val="21"/>
          <w:szCs w:val="21"/>
          <w:lang w:val="ca-ES-valencia"/>
        </w:rPr>
      </w:pPr>
      <w:r w:rsidRPr="00340D69">
        <w:rPr>
          <w:rFonts w:ascii="Arial" w:hAnsi="Arial" w:cs="Arial"/>
          <w:sz w:val="21"/>
          <w:szCs w:val="21"/>
          <w:lang w:val="ca-ES-valencia"/>
        </w:rPr>
        <w:t>c</w:t>
      </w:r>
      <w:r w:rsidR="00D42EBB" w:rsidRPr="00340D69">
        <w:rPr>
          <w:rFonts w:ascii="Arial" w:hAnsi="Arial" w:cs="Arial"/>
          <w:sz w:val="21"/>
          <w:szCs w:val="21"/>
          <w:lang w:val="ca-ES-valencia"/>
        </w:rPr>
        <w:t>) Tindre complits els setze anys i no haver aconseguit l'edat establida, amb caràcter general, per a la jubilació.</w:t>
      </w:r>
    </w:p>
    <w:p w14:paraId="671CDD14" w14:textId="77777777" w:rsidR="00A71FDF" w:rsidRPr="00340D69" w:rsidRDefault="00A71FDF">
      <w:pPr>
        <w:pStyle w:val="Standard"/>
        <w:jc w:val="both"/>
        <w:rPr>
          <w:rFonts w:ascii="Arial" w:hAnsi="Arial" w:cs="Arial"/>
          <w:sz w:val="21"/>
          <w:szCs w:val="21"/>
          <w:lang w:val="ca-ES-valencia"/>
        </w:rPr>
      </w:pPr>
    </w:p>
    <w:p w14:paraId="595A3B6E" w14:textId="7A3C407D" w:rsidR="00A71FDF" w:rsidRPr="00340D69" w:rsidRDefault="00DA7CAE">
      <w:pPr>
        <w:pStyle w:val="Standard"/>
        <w:jc w:val="both"/>
        <w:rPr>
          <w:rFonts w:ascii="Arial" w:hAnsi="Arial" w:cs="Arial"/>
          <w:sz w:val="21"/>
          <w:szCs w:val="21"/>
          <w:lang w:val="ca-ES-valencia"/>
        </w:rPr>
      </w:pPr>
      <w:r w:rsidRPr="00340D69">
        <w:rPr>
          <w:rFonts w:ascii="Arial" w:hAnsi="Arial" w:cs="Arial"/>
          <w:sz w:val="21"/>
          <w:szCs w:val="21"/>
          <w:lang w:val="ca-ES-valencia"/>
        </w:rPr>
        <w:t>d</w:t>
      </w:r>
      <w:r w:rsidR="00D42EBB" w:rsidRPr="00340D69">
        <w:rPr>
          <w:rFonts w:ascii="Arial" w:hAnsi="Arial" w:cs="Arial"/>
          <w:sz w:val="21"/>
          <w:szCs w:val="21"/>
          <w:lang w:val="ca-ES-valencia"/>
        </w:rPr>
        <w:t>) Posseir la capacitat funcional per a</w:t>
      </w:r>
      <w:r w:rsidR="00C77DAE" w:rsidRPr="00340D69">
        <w:rPr>
          <w:rFonts w:ascii="Arial" w:hAnsi="Arial" w:cs="Arial"/>
          <w:sz w:val="21"/>
          <w:szCs w:val="21"/>
          <w:lang w:val="ca-ES-valencia"/>
        </w:rPr>
        <w:t>l desenvolupament</w:t>
      </w:r>
      <w:r w:rsidR="00D42EBB" w:rsidRPr="00340D69">
        <w:rPr>
          <w:rFonts w:ascii="Arial" w:hAnsi="Arial" w:cs="Arial"/>
          <w:sz w:val="21"/>
          <w:szCs w:val="21"/>
          <w:lang w:val="ca-ES-valencia"/>
        </w:rPr>
        <w:t xml:space="preserve"> de les tasques habituals del respectiu cos docent, </w:t>
      </w:r>
      <w:r w:rsidR="00C77DAE" w:rsidRPr="00340D69">
        <w:rPr>
          <w:rFonts w:ascii="Arial" w:hAnsi="Arial" w:cs="Arial"/>
          <w:sz w:val="21"/>
          <w:szCs w:val="21"/>
          <w:lang w:val="ca-ES-valencia"/>
        </w:rPr>
        <w:t xml:space="preserve">i </w:t>
      </w:r>
      <w:r w:rsidR="00D42EBB" w:rsidRPr="00340D69">
        <w:rPr>
          <w:rFonts w:ascii="Arial" w:hAnsi="Arial" w:cs="Arial"/>
          <w:sz w:val="21"/>
          <w:szCs w:val="21"/>
          <w:lang w:val="ca-ES-valencia"/>
        </w:rPr>
        <w:t>no pati</w:t>
      </w:r>
      <w:r w:rsidR="00C77DAE" w:rsidRPr="00340D69">
        <w:rPr>
          <w:rFonts w:ascii="Arial" w:hAnsi="Arial" w:cs="Arial"/>
          <w:sz w:val="21"/>
          <w:szCs w:val="21"/>
          <w:lang w:val="ca-ES-valencia"/>
        </w:rPr>
        <w:t>r</w:t>
      </w:r>
      <w:r w:rsidR="00D42EBB" w:rsidRPr="00340D69">
        <w:rPr>
          <w:rFonts w:ascii="Arial" w:hAnsi="Arial" w:cs="Arial"/>
          <w:sz w:val="21"/>
          <w:szCs w:val="21"/>
          <w:lang w:val="ca-ES-valencia"/>
        </w:rPr>
        <w:t xml:space="preserve"> malaltia ni limitació física o psíquica incompatible amb </w:t>
      </w:r>
      <w:r w:rsidR="00C77DAE" w:rsidRPr="00340D69">
        <w:rPr>
          <w:rFonts w:ascii="Arial" w:hAnsi="Arial" w:cs="Arial"/>
          <w:sz w:val="21"/>
          <w:szCs w:val="21"/>
          <w:lang w:val="ca-ES-valencia"/>
        </w:rPr>
        <w:t xml:space="preserve">el desenvolupament </w:t>
      </w:r>
      <w:r w:rsidR="00D42EBB" w:rsidRPr="00340D69">
        <w:rPr>
          <w:rFonts w:ascii="Arial" w:hAnsi="Arial" w:cs="Arial"/>
          <w:sz w:val="21"/>
          <w:szCs w:val="21"/>
          <w:lang w:val="ca-ES-valencia"/>
        </w:rPr>
        <w:t>de les funcions corresponents al cos i a l'especialitat a la qual s'opte.</w:t>
      </w:r>
    </w:p>
    <w:p w14:paraId="75A6CBC4" w14:textId="77777777" w:rsidR="00A71FDF" w:rsidRPr="00340D69" w:rsidRDefault="00A71FDF" w:rsidP="00340D69">
      <w:pPr>
        <w:pStyle w:val="Standard"/>
        <w:jc w:val="both"/>
        <w:rPr>
          <w:rFonts w:ascii="Arial" w:hAnsi="Arial" w:cs="Arial"/>
          <w:sz w:val="21"/>
          <w:szCs w:val="21"/>
          <w:lang w:val="ca-ES-valencia"/>
        </w:rPr>
      </w:pPr>
    </w:p>
    <w:p w14:paraId="1AE4121F" w14:textId="462F276C" w:rsidR="00A71FDF" w:rsidRPr="00340D69" w:rsidRDefault="00DA7CAE" w:rsidP="00A36979">
      <w:pPr>
        <w:pStyle w:val="Standard"/>
        <w:jc w:val="both"/>
        <w:rPr>
          <w:rFonts w:ascii="Arial" w:hAnsi="Arial" w:cs="Arial"/>
          <w:sz w:val="21"/>
          <w:szCs w:val="21"/>
          <w:lang w:val="ca-ES-valencia"/>
        </w:rPr>
      </w:pPr>
      <w:r w:rsidRPr="00340D69">
        <w:rPr>
          <w:rFonts w:ascii="Arial" w:hAnsi="Arial" w:cs="Arial"/>
          <w:sz w:val="21"/>
          <w:szCs w:val="21"/>
          <w:lang w:val="ca-ES-valencia"/>
        </w:rPr>
        <w:t>e</w:t>
      </w:r>
      <w:r w:rsidR="00D42EBB" w:rsidRPr="00340D69">
        <w:rPr>
          <w:rFonts w:ascii="Arial" w:hAnsi="Arial" w:cs="Arial"/>
          <w:sz w:val="21"/>
          <w:szCs w:val="21"/>
          <w:lang w:val="ca-ES-valencia"/>
        </w:rPr>
        <w:t>) No haver sigut separat o separada mitjançant expedient disciplinari del servei de qualsevol de les administracions públiques o dels òrgans constitucionals o estatutaris de les comunitats autònomes, ni trobar-se en inhabilitació absoluta o especial per a ocupacions o càrrecs públics per resolució judicial, per a l'accés al cos o escala del funcionariat, o per a exercir funcions similars a les que exercien en el cas del personal laboral, en el qual haguera sigut separat o inhabilitat. En el cas de ser nacional d'un altre estat, no trobar-se en situació d'inhabilitació o equivalent ni haver sigut sotmés o sotmesa a sanció disciplinària o equivalent que impedisca, en el seu estat, en els mateixos termes, l'accés a l'ocupació pública.</w:t>
      </w:r>
    </w:p>
    <w:p w14:paraId="3A97E2BD" w14:textId="77777777" w:rsidR="00A71FDF" w:rsidRPr="00340D69" w:rsidRDefault="00A71FDF">
      <w:pPr>
        <w:pStyle w:val="Standard"/>
        <w:jc w:val="both"/>
        <w:rPr>
          <w:rFonts w:ascii="Arial" w:hAnsi="Arial" w:cs="Arial"/>
          <w:sz w:val="21"/>
          <w:szCs w:val="21"/>
          <w:lang w:val="ca-ES-valencia"/>
        </w:rPr>
      </w:pPr>
    </w:p>
    <w:p w14:paraId="6FE23E54" w14:textId="46CB59B2" w:rsidR="00A71FDF" w:rsidRPr="00340D69" w:rsidRDefault="00DA7CAE">
      <w:pPr>
        <w:pStyle w:val="Standard"/>
        <w:jc w:val="both"/>
        <w:rPr>
          <w:rFonts w:ascii="Arial" w:hAnsi="Arial" w:cs="Arial"/>
          <w:sz w:val="21"/>
          <w:szCs w:val="21"/>
          <w:lang w:val="ca-ES-valencia"/>
        </w:rPr>
      </w:pPr>
      <w:r w:rsidRPr="00340D69">
        <w:rPr>
          <w:rFonts w:ascii="Arial" w:hAnsi="Arial" w:cs="Arial"/>
          <w:sz w:val="21"/>
          <w:szCs w:val="21"/>
          <w:lang w:val="ca-ES-valencia"/>
        </w:rPr>
        <w:t>f</w:t>
      </w:r>
      <w:r w:rsidR="00D42EBB" w:rsidRPr="00340D69">
        <w:rPr>
          <w:rFonts w:ascii="Arial" w:hAnsi="Arial" w:cs="Arial"/>
          <w:sz w:val="21"/>
          <w:szCs w:val="21"/>
          <w:lang w:val="ca-ES-valencia"/>
        </w:rPr>
        <w:t>) No ser personal funcionari de carrera, en pràctiques o estar pendent del corresponent nomenament del mateix cos al qual es pretenga ingressar.</w:t>
      </w:r>
    </w:p>
    <w:p w14:paraId="557E1C44" w14:textId="77777777" w:rsidR="00A71FDF" w:rsidRPr="00340D69" w:rsidRDefault="00A71FDF">
      <w:pPr>
        <w:pStyle w:val="Standard"/>
        <w:jc w:val="both"/>
        <w:rPr>
          <w:rFonts w:ascii="Arial" w:hAnsi="Arial" w:cs="Arial"/>
          <w:sz w:val="21"/>
          <w:szCs w:val="21"/>
          <w:lang w:val="ca-ES-valencia"/>
        </w:rPr>
      </w:pPr>
    </w:p>
    <w:p w14:paraId="620F515D" w14:textId="74830114" w:rsidR="00A71FDF" w:rsidRPr="00340D69" w:rsidRDefault="00DA7CAE">
      <w:pPr>
        <w:pStyle w:val="Standard"/>
        <w:jc w:val="both"/>
        <w:rPr>
          <w:rFonts w:ascii="Arial" w:hAnsi="Arial" w:cs="Arial"/>
          <w:sz w:val="21"/>
          <w:szCs w:val="21"/>
          <w:lang w:val="ca-ES-valencia"/>
        </w:rPr>
      </w:pPr>
      <w:r w:rsidRPr="00340D69">
        <w:rPr>
          <w:rFonts w:ascii="Arial" w:hAnsi="Arial" w:cs="Arial"/>
          <w:sz w:val="21"/>
          <w:szCs w:val="21"/>
          <w:lang w:val="ca-ES-valencia"/>
        </w:rPr>
        <w:t>g</w:t>
      </w:r>
      <w:r w:rsidR="00D42EBB" w:rsidRPr="00340D69">
        <w:rPr>
          <w:rFonts w:ascii="Arial" w:hAnsi="Arial" w:cs="Arial"/>
          <w:sz w:val="21"/>
          <w:szCs w:val="21"/>
          <w:lang w:val="ca-ES-valencia"/>
        </w:rPr>
        <w:t xml:space="preserve">) No haver sigut condemnat o condemnada per sentència ferma per algun delicte contra la llibertat i identitat sexual, d'acord amb l'exigit </w:t>
      </w:r>
      <w:r w:rsidR="00C77DAE" w:rsidRPr="00340D69">
        <w:rPr>
          <w:rFonts w:ascii="Arial" w:hAnsi="Arial" w:cs="Arial"/>
          <w:sz w:val="21"/>
          <w:szCs w:val="21"/>
          <w:lang w:val="ca-ES-valencia"/>
        </w:rPr>
        <w:t xml:space="preserve">a </w:t>
      </w:r>
      <w:r w:rsidR="00D42EBB" w:rsidRPr="00340D69">
        <w:rPr>
          <w:rFonts w:ascii="Arial" w:hAnsi="Arial" w:cs="Arial"/>
          <w:sz w:val="21"/>
          <w:szCs w:val="21"/>
          <w:lang w:val="ca-ES-valencia"/>
        </w:rPr>
        <w:t>l'article 13.5 de la Llei orgànica 1/1996, de 15 de gener, de protecció jurídica del menor, de modificació del Codi Civil i de la Llei d'Enjudiciament Civil.</w:t>
      </w:r>
    </w:p>
    <w:p w14:paraId="00B155E0" w14:textId="5A76FD70" w:rsidR="00A71FDF" w:rsidRPr="00340D69" w:rsidRDefault="00A71FDF">
      <w:pPr>
        <w:pStyle w:val="Standard"/>
        <w:jc w:val="both"/>
        <w:rPr>
          <w:rFonts w:ascii="Arial" w:hAnsi="Arial" w:cs="Arial"/>
          <w:sz w:val="21"/>
          <w:szCs w:val="21"/>
          <w:lang w:val="ca-ES-valencia"/>
        </w:rPr>
      </w:pPr>
    </w:p>
    <w:p w14:paraId="2E3813DF" w14:textId="77777777" w:rsidR="00A71FDF" w:rsidRPr="00340D69" w:rsidRDefault="00A71FDF">
      <w:pPr>
        <w:pStyle w:val="Standard"/>
        <w:jc w:val="both"/>
        <w:rPr>
          <w:rFonts w:ascii="Arial" w:hAnsi="Arial" w:cs="Arial"/>
          <w:i/>
          <w:iCs/>
          <w:sz w:val="21"/>
          <w:szCs w:val="21"/>
          <w:lang w:val="ca-ES-valencia"/>
        </w:rPr>
      </w:pPr>
    </w:p>
    <w:p w14:paraId="385F0CE8" w14:textId="7A9C4BCE" w:rsidR="00A71FDF" w:rsidRPr="00340D69" w:rsidRDefault="002A502B">
      <w:pPr>
        <w:pStyle w:val="Standard"/>
        <w:jc w:val="both"/>
        <w:rPr>
          <w:rFonts w:ascii="Arial" w:hAnsi="Arial" w:cs="Arial"/>
          <w:b/>
          <w:bCs/>
          <w:sz w:val="21"/>
          <w:szCs w:val="21"/>
          <w:lang w:val="ca-ES-valencia"/>
        </w:rPr>
      </w:pPr>
      <w:r w:rsidRPr="00340D69">
        <w:rPr>
          <w:rFonts w:ascii="Arial" w:hAnsi="Arial" w:cs="Arial"/>
          <w:b/>
          <w:bCs/>
          <w:sz w:val="21"/>
          <w:szCs w:val="21"/>
          <w:lang w:val="ca-ES-valencia"/>
        </w:rPr>
        <w:t>1.</w:t>
      </w:r>
      <w:r w:rsidR="00D42EBB" w:rsidRPr="00340D69">
        <w:rPr>
          <w:rFonts w:ascii="Arial" w:hAnsi="Arial" w:cs="Arial"/>
          <w:b/>
          <w:bCs/>
          <w:sz w:val="21"/>
          <w:szCs w:val="21"/>
          <w:lang w:val="ca-ES-valencia"/>
        </w:rPr>
        <w:t>2. Requisits específics</w:t>
      </w:r>
    </w:p>
    <w:p w14:paraId="73262D23" w14:textId="77777777" w:rsidR="00D437DE" w:rsidRPr="00340D69" w:rsidRDefault="00D437DE">
      <w:pPr>
        <w:pStyle w:val="Standard"/>
        <w:jc w:val="both"/>
        <w:rPr>
          <w:rFonts w:ascii="Arial" w:hAnsi="Arial" w:cs="Arial"/>
          <w:i/>
          <w:iCs/>
          <w:sz w:val="21"/>
          <w:szCs w:val="21"/>
          <w:lang w:val="ca-ES-valencia"/>
        </w:rPr>
      </w:pPr>
    </w:p>
    <w:p w14:paraId="6BE49BDE" w14:textId="2EFAFBCB" w:rsidR="003959EA" w:rsidRPr="00340D69" w:rsidRDefault="00DA7CAE">
      <w:pPr>
        <w:pStyle w:val="Standard"/>
        <w:jc w:val="both"/>
        <w:rPr>
          <w:rFonts w:ascii="Arial" w:hAnsi="Arial" w:cs="Arial"/>
          <w:sz w:val="21"/>
          <w:szCs w:val="21"/>
          <w:lang w:val="ca-ES-valencia"/>
        </w:rPr>
      </w:pPr>
      <w:r w:rsidRPr="00340D69">
        <w:rPr>
          <w:rFonts w:ascii="Arial" w:hAnsi="Arial" w:cs="Arial"/>
          <w:sz w:val="21"/>
          <w:szCs w:val="21"/>
          <w:lang w:val="ca-ES-valencia"/>
        </w:rPr>
        <w:t xml:space="preserve">a) </w:t>
      </w:r>
      <w:r w:rsidR="00A62930" w:rsidRPr="00340D69">
        <w:rPr>
          <w:rFonts w:ascii="Arial" w:hAnsi="Arial" w:cs="Arial"/>
          <w:sz w:val="21"/>
          <w:szCs w:val="21"/>
          <w:lang w:val="ca-ES-valencia"/>
        </w:rPr>
        <w:t>Posseir</w:t>
      </w:r>
      <w:r w:rsidR="00D42EBB" w:rsidRPr="00340D69">
        <w:rPr>
          <w:rFonts w:ascii="Arial" w:hAnsi="Arial" w:cs="Arial"/>
          <w:sz w:val="21"/>
          <w:szCs w:val="21"/>
          <w:lang w:val="ca-ES-valencia"/>
        </w:rPr>
        <w:t xml:space="preserve"> alguna de les titulacions específiques que per a cada cos i especialitat docent es detallen </w:t>
      </w:r>
      <w:r w:rsidR="00C77DAE" w:rsidRPr="00340D69">
        <w:rPr>
          <w:rFonts w:ascii="Arial" w:hAnsi="Arial" w:cs="Arial"/>
          <w:sz w:val="21"/>
          <w:szCs w:val="21"/>
          <w:lang w:val="ca-ES-valencia"/>
        </w:rPr>
        <w:t xml:space="preserve">a </w:t>
      </w:r>
      <w:r w:rsidR="00D42EBB" w:rsidRPr="00340D69">
        <w:rPr>
          <w:rFonts w:ascii="Arial" w:hAnsi="Arial" w:cs="Arial"/>
          <w:sz w:val="21"/>
          <w:szCs w:val="21"/>
          <w:lang w:val="ca-ES-valencia"/>
        </w:rPr>
        <w:t>l'annex</w:t>
      </w:r>
      <w:r w:rsidR="00A363A6" w:rsidRPr="009040A7">
        <w:rPr>
          <w:rFonts w:ascii="Arial" w:hAnsi="Arial" w:cs="Arial"/>
          <w:sz w:val="21"/>
          <w:szCs w:val="21"/>
          <w:lang w:val="ca-ES-valencia"/>
        </w:rPr>
        <w:t xml:space="preserve"> </w:t>
      </w:r>
      <w:r w:rsidRPr="00340D69">
        <w:rPr>
          <w:rFonts w:ascii="Arial" w:hAnsi="Arial" w:cs="Arial"/>
          <w:sz w:val="21"/>
          <w:szCs w:val="21"/>
          <w:lang w:val="ca-ES-valencia"/>
        </w:rPr>
        <w:t>II</w:t>
      </w:r>
      <w:r w:rsidR="00A62930" w:rsidRPr="00340D69">
        <w:rPr>
          <w:rFonts w:ascii="Arial" w:hAnsi="Arial" w:cs="Arial"/>
          <w:sz w:val="21"/>
          <w:szCs w:val="21"/>
          <w:lang w:val="ca-ES-valencia"/>
        </w:rPr>
        <w:t xml:space="preserve">, o bé complir els requisits per a la seua obtenció en la data de finalització del termini de presentació de sol·licituds de participació. L'acreditació del requisit es realitzarà aportant la documentació que sobre aquest tema s'esmenta </w:t>
      </w:r>
      <w:r w:rsidR="00C77DAE" w:rsidRPr="00340D69">
        <w:rPr>
          <w:rFonts w:ascii="Arial" w:hAnsi="Arial" w:cs="Arial"/>
          <w:sz w:val="21"/>
          <w:szCs w:val="21"/>
          <w:lang w:val="ca-ES-valencia"/>
        </w:rPr>
        <w:t>a</w:t>
      </w:r>
      <w:r w:rsidR="00A62930" w:rsidRPr="00340D69">
        <w:rPr>
          <w:rFonts w:ascii="Arial" w:hAnsi="Arial" w:cs="Arial"/>
          <w:sz w:val="21"/>
          <w:szCs w:val="21"/>
          <w:lang w:val="ca-ES-valencia"/>
        </w:rPr>
        <w:t xml:space="preserve"> l'annex </w:t>
      </w:r>
      <w:r w:rsidR="006C3600" w:rsidRPr="00340D69">
        <w:rPr>
          <w:rFonts w:ascii="Arial" w:hAnsi="Arial" w:cs="Arial"/>
          <w:sz w:val="21"/>
          <w:szCs w:val="21"/>
          <w:lang w:val="ca-ES-valencia"/>
        </w:rPr>
        <w:t>III</w:t>
      </w:r>
      <w:r w:rsidR="00A62930" w:rsidRPr="00340D69">
        <w:rPr>
          <w:rFonts w:ascii="Arial" w:hAnsi="Arial" w:cs="Arial"/>
          <w:sz w:val="21"/>
          <w:szCs w:val="21"/>
          <w:lang w:val="ca-ES-valencia"/>
        </w:rPr>
        <w:t>.</w:t>
      </w:r>
    </w:p>
    <w:p w14:paraId="0F2E455F" w14:textId="77777777" w:rsidR="00A71FDF" w:rsidRPr="00340D69" w:rsidRDefault="00A71FDF">
      <w:pPr>
        <w:pStyle w:val="Standard"/>
        <w:jc w:val="both"/>
        <w:rPr>
          <w:rFonts w:ascii="Arial" w:eastAsia="Arial" w:hAnsi="Arial" w:cs="Arial"/>
          <w:sz w:val="21"/>
          <w:szCs w:val="21"/>
          <w:shd w:val="clear" w:color="auto" w:fill="FFFF00"/>
          <w:lang w:val="ca-ES-valencia"/>
        </w:rPr>
      </w:pPr>
    </w:p>
    <w:p w14:paraId="7D28087A" w14:textId="59D36C06" w:rsidR="00A71FDF" w:rsidRPr="00340D69" w:rsidRDefault="00D42EBB">
      <w:pPr>
        <w:pStyle w:val="Standard"/>
        <w:jc w:val="both"/>
        <w:rPr>
          <w:rFonts w:ascii="Arial" w:eastAsia="Arial" w:hAnsi="Arial" w:cs="Arial"/>
          <w:sz w:val="21"/>
          <w:szCs w:val="21"/>
          <w:lang w:val="ca-ES-valencia"/>
        </w:rPr>
      </w:pPr>
      <w:r w:rsidRPr="00340D69">
        <w:rPr>
          <w:rFonts w:ascii="Arial" w:eastAsia="Arial" w:hAnsi="Arial" w:cs="Arial"/>
          <w:sz w:val="21"/>
          <w:szCs w:val="21"/>
          <w:lang w:val="ca-ES-valencia"/>
        </w:rPr>
        <w:t xml:space="preserve">En el cas d'estudis d'educació superior realitzats a l'estranger, les persones aspirants a ocupar llocs </w:t>
      </w:r>
      <w:r w:rsidR="00C77DAE" w:rsidRPr="00340D69">
        <w:rPr>
          <w:rFonts w:ascii="Arial" w:eastAsia="Arial" w:hAnsi="Arial" w:cs="Arial"/>
          <w:sz w:val="21"/>
          <w:szCs w:val="21"/>
          <w:lang w:val="ca-ES-valencia"/>
        </w:rPr>
        <w:t xml:space="preserve">en </w:t>
      </w:r>
      <w:r w:rsidRPr="00340D69">
        <w:rPr>
          <w:rFonts w:ascii="Arial" w:eastAsia="Arial" w:hAnsi="Arial" w:cs="Arial"/>
          <w:sz w:val="21"/>
          <w:szCs w:val="21"/>
          <w:lang w:val="ca-ES-valencia"/>
        </w:rPr>
        <w:t xml:space="preserve">règim d'interinitat hauran d'estar en possessió del certificat d'equivalència a titulació i a nivell acadèmic universitari oficial o el certificat d'homologació de la seua titulació, </w:t>
      </w:r>
      <w:r w:rsidR="00C77DAE" w:rsidRPr="00340D69">
        <w:rPr>
          <w:rFonts w:ascii="Arial" w:eastAsia="Arial" w:hAnsi="Arial" w:cs="Arial"/>
          <w:sz w:val="21"/>
          <w:szCs w:val="21"/>
          <w:lang w:val="ca-ES-valencia"/>
        </w:rPr>
        <w:t>d’acord</w:t>
      </w:r>
      <w:r w:rsidRPr="00340D69">
        <w:rPr>
          <w:rFonts w:ascii="Arial" w:eastAsia="Arial" w:hAnsi="Arial" w:cs="Arial"/>
          <w:sz w:val="21"/>
          <w:szCs w:val="21"/>
          <w:lang w:val="ca-ES-valencia"/>
        </w:rPr>
        <w:t xml:space="preserve"> amb el</w:t>
      </w:r>
      <w:r w:rsidR="008D1CE2" w:rsidRPr="00340D69">
        <w:rPr>
          <w:rFonts w:ascii="Arial" w:eastAsia="Arial" w:hAnsi="Arial" w:cs="Arial"/>
          <w:sz w:val="21"/>
          <w:szCs w:val="21"/>
          <w:lang w:val="ca-ES-valencia"/>
        </w:rPr>
        <w:t xml:space="preserve"> Reial decret 889/2022, de 18 d'octubre o amb el</w:t>
      </w:r>
      <w:r w:rsidRPr="00340D69">
        <w:rPr>
          <w:rFonts w:ascii="Arial" w:eastAsia="Arial" w:hAnsi="Arial" w:cs="Arial"/>
          <w:sz w:val="21"/>
          <w:szCs w:val="21"/>
          <w:lang w:val="ca-ES-valencia"/>
        </w:rPr>
        <w:t xml:space="preserve"> Reial decret 967/2014, de 21 de novembre, o el certificat corresponent obtingut mitjançant el procediment equivalent regulat en normatives anteriors.</w:t>
      </w:r>
    </w:p>
    <w:p w14:paraId="539F6E5A" w14:textId="77777777" w:rsidR="00A71FDF" w:rsidRPr="00340D69" w:rsidRDefault="00A71FDF">
      <w:pPr>
        <w:pStyle w:val="Standard"/>
        <w:jc w:val="both"/>
        <w:rPr>
          <w:rFonts w:ascii="Arial" w:eastAsia="Arial" w:hAnsi="Arial" w:cs="Arial"/>
          <w:sz w:val="21"/>
          <w:szCs w:val="21"/>
          <w:lang w:val="ca-ES-valencia"/>
        </w:rPr>
      </w:pPr>
    </w:p>
    <w:p w14:paraId="156866BE" w14:textId="2E7878C3" w:rsidR="00C975E0" w:rsidRPr="00340D69" w:rsidRDefault="00D42EBB">
      <w:pPr>
        <w:jc w:val="both"/>
        <w:rPr>
          <w:rFonts w:ascii="Arial" w:hAnsi="Arial"/>
          <w:sz w:val="21"/>
          <w:szCs w:val="21"/>
          <w:lang w:val="ca-ES-valencia" w:eastAsia="es-ES"/>
        </w:rPr>
      </w:pPr>
      <w:r w:rsidRPr="00340D69">
        <w:rPr>
          <w:rFonts w:ascii="Arial" w:hAnsi="Arial"/>
          <w:spacing w:val="-3"/>
          <w:sz w:val="21"/>
          <w:szCs w:val="21"/>
          <w:lang w:val="ca-ES-valencia"/>
        </w:rPr>
        <w:t xml:space="preserve">b) </w:t>
      </w:r>
      <w:r w:rsidRPr="00340D69">
        <w:rPr>
          <w:rFonts w:ascii="Arial" w:hAnsi="Arial"/>
          <w:sz w:val="21"/>
          <w:szCs w:val="21"/>
          <w:lang w:val="ca-ES-valencia" w:eastAsia="es-ES"/>
        </w:rPr>
        <w:t>Estar en possessió</w:t>
      </w:r>
      <w:r w:rsidR="00622075" w:rsidRPr="00340D69">
        <w:rPr>
          <w:rFonts w:ascii="Arial" w:hAnsi="Arial"/>
          <w:sz w:val="21"/>
          <w:szCs w:val="21"/>
          <w:lang w:val="ca-ES-valencia" w:eastAsia="es-ES"/>
        </w:rPr>
        <w:t xml:space="preserve">, </w:t>
      </w:r>
      <w:r w:rsidR="00622075" w:rsidRPr="00340D69">
        <w:rPr>
          <w:rFonts w:ascii="Arial" w:eastAsia="Arial" w:hAnsi="Arial"/>
          <w:sz w:val="21"/>
          <w:szCs w:val="21"/>
          <w:lang w:val="ca-ES-valencia"/>
        </w:rPr>
        <w:t>a la data de finalització del termini de presentació de sol·licituds,</w:t>
      </w:r>
      <w:r w:rsidRPr="00340D69">
        <w:rPr>
          <w:rFonts w:ascii="Arial" w:hAnsi="Arial"/>
          <w:sz w:val="21"/>
          <w:szCs w:val="21"/>
          <w:lang w:val="ca-ES-valencia" w:eastAsia="es-ES"/>
        </w:rPr>
        <w:t xml:space="preserve"> de la formació pedagògica i didàctica a la qual es refereix l'article 100.2 de la Llei orgànica 2/2006, de 3 de maig, d'Educació, modificada per la Llei orgànica 3/2020, de 29 de desembre, en els termes que es descriuen </w:t>
      </w:r>
      <w:r w:rsidR="00E528D9" w:rsidRPr="00340D69">
        <w:rPr>
          <w:rFonts w:ascii="Arial" w:hAnsi="Arial"/>
          <w:sz w:val="21"/>
          <w:szCs w:val="21"/>
          <w:lang w:val="ca-ES-valencia" w:eastAsia="es-ES"/>
        </w:rPr>
        <w:t xml:space="preserve">a </w:t>
      </w:r>
      <w:r w:rsidRPr="00340D69">
        <w:rPr>
          <w:rFonts w:ascii="Arial" w:hAnsi="Arial"/>
          <w:sz w:val="21"/>
          <w:szCs w:val="21"/>
          <w:lang w:val="ca-ES-valencia" w:eastAsia="es-ES"/>
        </w:rPr>
        <w:t>l'annex I</w:t>
      </w:r>
      <w:r w:rsidR="00DA7CAE" w:rsidRPr="00340D69">
        <w:rPr>
          <w:rFonts w:ascii="Arial" w:hAnsi="Arial"/>
          <w:sz w:val="21"/>
          <w:szCs w:val="21"/>
          <w:lang w:val="ca-ES-valencia" w:eastAsia="es-ES"/>
        </w:rPr>
        <w:t>V</w:t>
      </w:r>
      <w:r w:rsidRPr="00340D69">
        <w:rPr>
          <w:rFonts w:ascii="Arial" w:hAnsi="Arial"/>
          <w:sz w:val="21"/>
          <w:szCs w:val="21"/>
          <w:lang w:val="ca-ES-valencia" w:eastAsia="es-ES"/>
        </w:rPr>
        <w:t xml:space="preserve"> </w:t>
      </w:r>
      <w:r w:rsidR="00E528D9" w:rsidRPr="00340D69">
        <w:rPr>
          <w:rFonts w:ascii="Arial" w:hAnsi="Arial"/>
          <w:sz w:val="21"/>
          <w:szCs w:val="21"/>
          <w:lang w:val="ca-ES-valencia" w:eastAsia="es-ES"/>
        </w:rPr>
        <w:t>d’aquesta</w:t>
      </w:r>
      <w:r w:rsidRPr="00340D69">
        <w:rPr>
          <w:rFonts w:ascii="Arial" w:hAnsi="Arial"/>
          <w:sz w:val="21"/>
          <w:szCs w:val="21"/>
          <w:lang w:val="ca-ES-valencia" w:eastAsia="es-ES"/>
        </w:rPr>
        <w:t xml:space="preserve"> convocatòria.</w:t>
      </w:r>
    </w:p>
    <w:p w14:paraId="5356B482" w14:textId="4DC5CA16" w:rsidR="00764CF5" w:rsidRPr="00340D69" w:rsidRDefault="00764CF5" w:rsidP="00C975E0">
      <w:pPr>
        <w:jc w:val="both"/>
        <w:rPr>
          <w:rFonts w:ascii="Arial" w:hAnsi="Arial"/>
          <w:spacing w:val="-3"/>
          <w:sz w:val="21"/>
          <w:szCs w:val="21"/>
          <w:shd w:val="clear" w:color="auto" w:fill="FF8000"/>
          <w:lang w:val="ca-ES-valencia"/>
        </w:rPr>
      </w:pPr>
    </w:p>
    <w:p w14:paraId="37E68F7A" w14:textId="459C0DC3" w:rsidR="00C975E0" w:rsidRPr="00340D69" w:rsidRDefault="00E528D9" w:rsidP="00340D69">
      <w:pPr>
        <w:pStyle w:val="Standard"/>
        <w:jc w:val="both"/>
        <w:rPr>
          <w:rFonts w:ascii="Arial" w:eastAsia="Arial" w:hAnsi="Arial"/>
          <w:sz w:val="21"/>
          <w:szCs w:val="21"/>
          <w:lang w:val="ca-ES-valencia"/>
        </w:rPr>
      </w:pPr>
      <w:r w:rsidRPr="009040A7">
        <w:rPr>
          <w:rFonts w:ascii="Arial" w:eastAsia="Arial" w:hAnsi="Arial" w:cs="Arial"/>
          <w:sz w:val="21"/>
          <w:szCs w:val="21"/>
          <w:lang w:val="ca-ES-valencia"/>
        </w:rPr>
        <w:t xml:space="preserve">D’acord </w:t>
      </w:r>
      <w:r w:rsidR="00C975E0" w:rsidRPr="00340D69">
        <w:rPr>
          <w:rFonts w:ascii="Arial" w:eastAsia="Arial" w:hAnsi="Arial" w:cs="Arial"/>
          <w:sz w:val="21"/>
          <w:szCs w:val="21"/>
          <w:lang w:val="ca-ES-valencia"/>
        </w:rPr>
        <w:t xml:space="preserve">amb el que s'estableix en la disposició transitòria única del Reglament d'ingrés, accessos i adquisició de noves especialitats en els cossos docents, aprovat pel Reial decret 276/2007 de 23 de febrer, en tant no es regule per a cada ensenyament la formació pedagògica i didàctica establida en l'article 100.2 de la citada Llei orgànica, queda diferida, en </w:t>
      </w:r>
      <w:r w:rsidRPr="009040A7">
        <w:rPr>
          <w:rFonts w:ascii="Arial" w:eastAsia="Arial" w:hAnsi="Arial" w:cs="Arial"/>
          <w:sz w:val="21"/>
          <w:szCs w:val="21"/>
          <w:lang w:val="ca-ES-valencia"/>
        </w:rPr>
        <w:t>aquesta</w:t>
      </w:r>
      <w:r w:rsidR="00C975E0" w:rsidRPr="00340D69">
        <w:rPr>
          <w:rFonts w:ascii="Arial" w:eastAsia="Arial" w:hAnsi="Arial" w:cs="Arial"/>
          <w:sz w:val="21"/>
          <w:szCs w:val="21"/>
          <w:lang w:val="ca-ES-valencia"/>
        </w:rPr>
        <w:t xml:space="preserve"> convocatòria, l'exigència d'aquesta formació a les </w:t>
      </w:r>
      <w:r w:rsidR="0039338B" w:rsidRPr="00340D69">
        <w:rPr>
          <w:rFonts w:ascii="Arial" w:eastAsia="Arial" w:hAnsi="Arial" w:cs="Arial"/>
          <w:sz w:val="21"/>
          <w:szCs w:val="21"/>
          <w:lang w:val="ca-ES-valencia"/>
        </w:rPr>
        <w:t xml:space="preserve">persones participants </w:t>
      </w:r>
      <w:r w:rsidRPr="009040A7">
        <w:rPr>
          <w:rFonts w:ascii="Arial" w:eastAsia="Arial" w:hAnsi="Arial" w:cs="Arial"/>
          <w:sz w:val="21"/>
          <w:szCs w:val="21"/>
          <w:lang w:val="ca-ES-valencia"/>
        </w:rPr>
        <w:t>per a</w:t>
      </w:r>
      <w:r w:rsidR="0039338B" w:rsidRPr="00340D69">
        <w:rPr>
          <w:rFonts w:ascii="Arial" w:eastAsia="Arial" w:hAnsi="Arial" w:cs="Arial"/>
          <w:sz w:val="21"/>
          <w:szCs w:val="21"/>
          <w:lang w:val="ca-ES-valencia"/>
        </w:rPr>
        <w:t xml:space="preserve"> l'especialitat d'Història de la música d</w:t>
      </w:r>
      <w:r w:rsidR="00C975E0" w:rsidRPr="00340D69">
        <w:rPr>
          <w:rFonts w:ascii="Arial" w:eastAsia="Arial" w:hAnsi="Arial" w:cs="Arial"/>
          <w:sz w:val="21"/>
          <w:szCs w:val="21"/>
          <w:lang w:val="ca-ES-valencia"/>
        </w:rPr>
        <w:t>el cos de professors de Música i Arts Escèniques.</w:t>
      </w:r>
    </w:p>
    <w:p w14:paraId="5D16A4F5" w14:textId="77777777" w:rsidR="00C975E0" w:rsidRPr="00340D69" w:rsidRDefault="00C975E0">
      <w:pPr>
        <w:jc w:val="both"/>
        <w:rPr>
          <w:rFonts w:ascii="Arial" w:hAnsi="Arial"/>
          <w:spacing w:val="-3"/>
          <w:sz w:val="21"/>
          <w:szCs w:val="21"/>
          <w:shd w:val="clear" w:color="auto" w:fill="FF8000"/>
          <w:lang w:val="ca-ES-valencia"/>
        </w:rPr>
      </w:pPr>
    </w:p>
    <w:p w14:paraId="68F47C73" w14:textId="6869FE93" w:rsidR="00A71FDF" w:rsidRPr="00340D69" w:rsidRDefault="00D42EBB">
      <w:pPr>
        <w:pStyle w:val="Standard"/>
        <w:jc w:val="both"/>
        <w:rPr>
          <w:rFonts w:ascii="Arial" w:eastAsia="Arial" w:hAnsi="Arial" w:cs="Arial"/>
          <w:b/>
          <w:bCs/>
          <w:sz w:val="21"/>
          <w:szCs w:val="21"/>
          <w:lang w:val="ca-ES-valencia"/>
        </w:rPr>
      </w:pPr>
      <w:r w:rsidRPr="00340D69">
        <w:rPr>
          <w:rFonts w:ascii="Arial" w:hAnsi="Arial" w:cs="Arial"/>
          <w:spacing w:val="-3"/>
          <w:sz w:val="21"/>
          <w:szCs w:val="21"/>
          <w:lang w:val="ca-ES-valencia"/>
        </w:rPr>
        <w:t>c)</w:t>
      </w:r>
      <w:r w:rsidR="009B3D76" w:rsidRPr="00340D69">
        <w:rPr>
          <w:rFonts w:ascii="Arial" w:hAnsi="Arial" w:cs="Arial"/>
          <w:i/>
          <w:iCs/>
          <w:sz w:val="21"/>
          <w:szCs w:val="21"/>
          <w:lang w:val="ca-ES-valencia"/>
        </w:rPr>
        <w:t xml:space="preserve"> </w:t>
      </w:r>
      <w:r w:rsidRPr="00340D69">
        <w:rPr>
          <w:rFonts w:ascii="Arial" w:eastAsia="Arial" w:hAnsi="Arial" w:cs="Arial"/>
          <w:sz w:val="21"/>
          <w:szCs w:val="21"/>
          <w:lang w:val="ca-ES-valencia"/>
        </w:rPr>
        <w:t>Estar en possessió</w:t>
      </w:r>
      <w:r w:rsidR="00622075" w:rsidRPr="00340D69">
        <w:rPr>
          <w:rFonts w:ascii="Arial" w:eastAsia="Arial" w:hAnsi="Arial" w:cs="Arial"/>
          <w:sz w:val="21"/>
          <w:szCs w:val="21"/>
          <w:lang w:val="ca-ES-valencia"/>
        </w:rPr>
        <w:t>,</w:t>
      </w:r>
      <w:r w:rsidR="00622075" w:rsidRPr="00340D69">
        <w:rPr>
          <w:rFonts w:ascii="Arial" w:hAnsi="Arial" w:cs="Arial"/>
          <w:b/>
          <w:bCs/>
          <w:sz w:val="21"/>
          <w:szCs w:val="21"/>
          <w:lang w:val="ca-ES-valencia"/>
        </w:rPr>
        <w:t xml:space="preserve"> </w:t>
      </w:r>
      <w:r w:rsidR="00622075" w:rsidRPr="00340D69">
        <w:rPr>
          <w:rFonts w:ascii="Arial" w:eastAsia="Arial" w:hAnsi="Arial" w:cs="Arial"/>
          <w:sz w:val="21"/>
          <w:szCs w:val="21"/>
          <w:lang w:val="ca-ES-valencia"/>
        </w:rPr>
        <w:t>a la data de finalització del termini de presentació de sol·licituds,</w:t>
      </w:r>
      <w:r w:rsidR="00622075" w:rsidRPr="00340D69">
        <w:rPr>
          <w:rFonts w:ascii="Arial" w:eastAsia="Arial" w:hAnsi="Arial" w:cs="Arial"/>
          <w:b/>
          <w:bCs/>
          <w:sz w:val="21"/>
          <w:szCs w:val="21"/>
          <w:lang w:val="ca-ES-valencia"/>
        </w:rPr>
        <w:t xml:space="preserve"> </w:t>
      </w:r>
      <w:r w:rsidRPr="00340D69">
        <w:rPr>
          <w:rFonts w:ascii="Arial" w:eastAsia="Arial" w:hAnsi="Arial" w:cs="Arial"/>
          <w:sz w:val="21"/>
          <w:szCs w:val="21"/>
          <w:lang w:val="ca-ES-valencia"/>
        </w:rPr>
        <w:t xml:space="preserve">del certificat de nivell C1 de coneixements de valencià de la JQCV o equivalent, d'acord amb la normativa vigent, que haurà d'acreditar-se conforme al que s'estableix </w:t>
      </w:r>
      <w:r w:rsidR="00E528D9" w:rsidRPr="009040A7">
        <w:rPr>
          <w:rFonts w:ascii="Arial" w:eastAsia="Arial" w:hAnsi="Arial" w:cs="Arial"/>
          <w:sz w:val="21"/>
          <w:szCs w:val="21"/>
          <w:lang w:val="ca-ES-valencia"/>
        </w:rPr>
        <w:t>a</w:t>
      </w:r>
      <w:r w:rsidR="00E528D9" w:rsidRPr="00340D69">
        <w:rPr>
          <w:rFonts w:ascii="Arial" w:eastAsia="Arial" w:hAnsi="Arial" w:cs="Arial"/>
          <w:sz w:val="21"/>
          <w:szCs w:val="21"/>
          <w:lang w:val="ca-ES-valencia"/>
        </w:rPr>
        <w:t xml:space="preserve"> </w:t>
      </w:r>
      <w:r w:rsidRPr="00340D69">
        <w:rPr>
          <w:rFonts w:ascii="Arial" w:eastAsia="Arial" w:hAnsi="Arial" w:cs="Arial"/>
          <w:sz w:val="21"/>
          <w:szCs w:val="21"/>
          <w:lang w:val="ca-ES-valencia"/>
        </w:rPr>
        <w:t>l'Ordre 3/2020, de 6 de febrer, de la Conselleria d'Educació, Cultura i Esport, per la qual es determina la competència lingüística</w:t>
      </w:r>
      <w:r w:rsidR="00622075" w:rsidRPr="00340D69">
        <w:rPr>
          <w:rFonts w:ascii="Arial" w:eastAsia="Arial" w:hAnsi="Arial" w:cs="Arial"/>
          <w:sz w:val="21"/>
          <w:szCs w:val="21"/>
          <w:lang w:val="ca-ES-valencia"/>
        </w:rPr>
        <w:t xml:space="preserve"> </w:t>
      </w:r>
      <w:r w:rsidRPr="00340D69">
        <w:rPr>
          <w:rFonts w:ascii="Arial" w:eastAsia="Arial" w:hAnsi="Arial" w:cs="Arial"/>
          <w:sz w:val="21"/>
          <w:szCs w:val="21"/>
          <w:lang w:val="ca-ES-valencia"/>
        </w:rPr>
        <w:t>necessària per a l'accés i l'exercici de la funció docent en el sistema educatiu valencià i la seua correcció d'errors, així com l'ORDRE 4/2021, de 4 de febrer, del Conseller d'Educació, Cultura i Esport, per la qual es modifica l'Ordre 3/2020, de 6 de febrer.</w:t>
      </w:r>
    </w:p>
    <w:p w14:paraId="0657400B" w14:textId="77777777" w:rsidR="00A71FDF" w:rsidRPr="00340D69" w:rsidRDefault="00A71FDF">
      <w:pPr>
        <w:jc w:val="both"/>
        <w:rPr>
          <w:rFonts w:ascii="Arial" w:hAnsi="Arial"/>
          <w:sz w:val="21"/>
          <w:szCs w:val="21"/>
          <w:lang w:val="ca-ES-valencia"/>
        </w:rPr>
      </w:pPr>
    </w:p>
    <w:p w14:paraId="6F5897DB" w14:textId="77DC6A26" w:rsidR="00010F98" w:rsidRPr="00340D69" w:rsidRDefault="00D42EBB">
      <w:pPr>
        <w:jc w:val="both"/>
        <w:rPr>
          <w:rFonts w:ascii="Arial" w:eastAsia="Arial" w:hAnsi="Arial"/>
          <w:sz w:val="21"/>
          <w:szCs w:val="21"/>
          <w:lang w:val="ca-ES-valencia"/>
        </w:rPr>
      </w:pPr>
      <w:r w:rsidRPr="00340D69">
        <w:rPr>
          <w:rFonts w:ascii="Arial" w:eastAsia="Arial" w:hAnsi="Arial"/>
          <w:sz w:val="21"/>
          <w:szCs w:val="21"/>
          <w:lang w:val="ca-ES-valencia"/>
        </w:rPr>
        <w:t xml:space="preserve">Els certificats presentats per a acreditar el coneixement adequat del valencià han d'estar </w:t>
      </w:r>
      <w:r w:rsidRPr="00340D69">
        <w:rPr>
          <w:rFonts w:ascii="Arial" w:eastAsia="Arial" w:hAnsi="Arial"/>
          <w:sz w:val="21"/>
          <w:szCs w:val="21"/>
          <w:shd w:val="clear" w:color="auto" w:fill="FFFFFF" w:themeFill="background1"/>
          <w:lang w:val="ca-ES-valencia"/>
        </w:rPr>
        <w:t>registrats, obligatòriament, en</w:t>
      </w:r>
      <w:r w:rsidRPr="00340D69">
        <w:rPr>
          <w:rFonts w:ascii="Arial" w:eastAsia="Arial" w:hAnsi="Arial"/>
          <w:sz w:val="21"/>
          <w:szCs w:val="21"/>
          <w:lang w:val="ca-ES-valencia"/>
        </w:rPr>
        <w:t xml:space="preserve"> el Servei d'Acreditació i Assessorament de la Direcció General de Política Lingüística i Gestió del Multilingüisme</w:t>
      </w:r>
      <w:r w:rsidR="00ED2E1C" w:rsidRPr="00340D69">
        <w:rPr>
          <w:rFonts w:ascii="Arial" w:eastAsia="Arial" w:hAnsi="Arial"/>
          <w:sz w:val="21"/>
          <w:szCs w:val="21"/>
          <w:lang w:val="ca-ES-valencia"/>
        </w:rPr>
        <w:t>.</w:t>
      </w:r>
    </w:p>
    <w:p w14:paraId="41A58BA1" w14:textId="0A88DB2F" w:rsidR="00010F98" w:rsidRPr="00340D69" w:rsidRDefault="00010F98">
      <w:pPr>
        <w:jc w:val="both"/>
        <w:rPr>
          <w:rFonts w:ascii="Arial" w:eastAsia="Arial" w:hAnsi="Arial"/>
          <w:sz w:val="21"/>
          <w:szCs w:val="21"/>
          <w:lang w:val="ca-ES-valencia"/>
        </w:rPr>
      </w:pPr>
    </w:p>
    <w:p w14:paraId="29C17FA3" w14:textId="77777777" w:rsidR="00FB3B81" w:rsidRPr="00340D69" w:rsidRDefault="00FB3B81">
      <w:pPr>
        <w:jc w:val="both"/>
        <w:rPr>
          <w:rFonts w:ascii="Arial" w:eastAsia="Arial" w:hAnsi="Arial"/>
          <w:sz w:val="21"/>
          <w:szCs w:val="21"/>
          <w:lang w:val="ca-ES-valencia"/>
        </w:rPr>
      </w:pPr>
    </w:p>
    <w:p w14:paraId="6476C1B6" w14:textId="26E10809" w:rsidR="00A71FDF" w:rsidRPr="00340D69" w:rsidRDefault="00A76921">
      <w:pPr>
        <w:jc w:val="both"/>
        <w:rPr>
          <w:rFonts w:ascii="Arial" w:hAnsi="Arial"/>
          <w:sz w:val="21"/>
          <w:szCs w:val="21"/>
          <w:lang w:val="ca-ES-valencia"/>
        </w:rPr>
      </w:pPr>
      <w:r w:rsidRPr="00340D69">
        <w:rPr>
          <w:rFonts w:ascii="Arial" w:hAnsi="Arial"/>
          <w:b/>
          <w:bCs/>
          <w:spacing w:val="-3"/>
          <w:sz w:val="21"/>
          <w:szCs w:val="21"/>
          <w:lang w:val="ca-ES-valencia"/>
        </w:rPr>
        <w:t>Segona.-Presentació de sol·licituds</w:t>
      </w:r>
      <w:r w:rsidR="001759DE" w:rsidRPr="00340D69">
        <w:rPr>
          <w:rFonts w:ascii="Arial" w:hAnsi="Arial"/>
          <w:b/>
          <w:bCs/>
          <w:spacing w:val="-3"/>
          <w:sz w:val="21"/>
          <w:szCs w:val="21"/>
          <w:lang w:val="ca-ES-valencia"/>
        </w:rPr>
        <w:t>.</w:t>
      </w:r>
    </w:p>
    <w:p w14:paraId="7F3C2E3E" w14:textId="77777777" w:rsidR="00A71FDF" w:rsidRPr="00340D69" w:rsidRDefault="00A71FDF">
      <w:pPr>
        <w:pStyle w:val="Standard"/>
        <w:jc w:val="both"/>
        <w:rPr>
          <w:rFonts w:ascii="Arial" w:hAnsi="Arial" w:cs="Arial"/>
          <w:sz w:val="21"/>
          <w:szCs w:val="21"/>
          <w:lang w:val="ca-ES-valencia"/>
        </w:rPr>
      </w:pPr>
    </w:p>
    <w:p w14:paraId="42C7085E" w14:textId="21FE0276" w:rsidR="00A71FDF" w:rsidRPr="00340D69" w:rsidRDefault="00D42EBB">
      <w:pPr>
        <w:pStyle w:val="Standard"/>
        <w:jc w:val="both"/>
        <w:rPr>
          <w:rFonts w:ascii="Arial" w:hAnsi="Arial" w:cs="Arial"/>
          <w:sz w:val="21"/>
          <w:szCs w:val="21"/>
          <w:lang w:val="ca-ES-valencia"/>
        </w:rPr>
      </w:pPr>
      <w:r w:rsidRPr="00340D69">
        <w:rPr>
          <w:rFonts w:ascii="Arial" w:hAnsi="Arial" w:cs="Arial"/>
          <w:sz w:val="21"/>
          <w:szCs w:val="21"/>
          <w:lang w:val="ca-ES-valencia"/>
        </w:rPr>
        <w:t>Les persones que desitgen participar en aquesta convocatòria hauran d'emplenar el model oficial de sol·licitud</w:t>
      </w:r>
      <w:r w:rsidR="002C3222" w:rsidRPr="00340D69">
        <w:rPr>
          <w:rFonts w:ascii="Arial" w:hAnsi="Arial" w:cs="Arial"/>
          <w:sz w:val="21"/>
          <w:szCs w:val="21"/>
          <w:lang w:val="ca-ES-valencia"/>
        </w:rPr>
        <w:t xml:space="preserve"> de l'annex </w:t>
      </w:r>
      <w:r w:rsidR="007A130C" w:rsidRPr="00340D69">
        <w:rPr>
          <w:rFonts w:ascii="Arial" w:hAnsi="Arial" w:cs="Arial"/>
          <w:sz w:val="21"/>
          <w:szCs w:val="21"/>
          <w:lang w:val="ca-ES-valencia"/>
        </w:rPr>
        <w:t>V</w:t>
      </w:r>
      <w:r w:rsidR="002C3222" w:rsidRPr="00340D69">
        <w:rPr>
          <w:rFonts w:ascii="Arial" w:hAnsi="Arial" w:cs="Arial"/>
          <w:sz w:val="21"/>
          <w:szCs w:val="21"/>
          <w:lang w:val="ca-ES-valencia"/>
        </w:rPr>
        <w:t>,</w:t>
      </w:r>
      <w:r w:rsidRPr="00340D69">
        <w:rPr>
          <w:rFonts w:ascii="Arial" w:hAnsi="Arial" w:cs="Arial"/>
          <w:sz w:val="21"/>
          <w:szCs w:val="21"/>
          <w:lang w:val="ca-ES-valencia"/>
        </w:rPr>
        <w:t xml:space="preserve"> que estarà disponible en la seu electrònica de la Generalitat Valenciana &lt;</w:t>
      </w:r>
      <w:hyperlink r:id="rId8" w:history="1">
        <w:r w:rsidR="006A388E" w:rsidRPr="00340D69">
          <w:rPr>
            <w:rStyle w:val="Hipervnculo"/>
            <w:rFonts w:ascii="Arial" w:hAnsi="Arial" w:cs="Arial"/>
            <w:color w:val="auto"/>
            <w:sz w:val="21"/>
            <w:szCs w:val="21"/>
            <w:lang w:val="ca-ES-valencia"/>
          </w:rPr>
          <w:t>https://sede.gva.es</w:t>
        </w:r>
      </w:hyperlink>
      <w:r w:rsidRPr="00340D69">
        <w:rPr>
          <w:rFonts w:ascii="Arial" w:hAnsi="Arial" w:cs="Arial"/>
          <w:sz w:val="21"/>
          <w:szCs w:val="21"/>
          <w:lang w:val="ca-ES-valencia"/>
        </w:rPr>
        <w:t xml:space="preserve">&gt; i en la pàgina web de la Conselleria d'Educació, Cultura i Esport </w:t>
      </w:r>
      <w:bookmarkStart w:id="1" w:name="_Hlk124870001"/>
      <w:r w:rsidRPr="00340D69">
        <w:rPr>
          <w:rFonts w:ascii="Arial" w:hAnsi="Arial" w:cs="Arial"/>
          <w:sz w:val="21"/>
          <w:szCs w:val="21"/>
          <w:lang w:val="ca-ES-valencia"/>
        </w:rPr>
        <w:t>&lt;</w:t>
      </w:r>
      <w:hyperlink r:id="rId9" w:history="1">
        <w:r w:rsidRPr="00340D69">
          <w:rPr>
            <w:rStyle w:val="Hipervnculo"/>
            <w:rFonts w:ascii="Arial" w:hAnsi="Arial" w:cs="Arial"/>
            <w:color w:val="auto"/>
            <w:sz w:val="21"/>
            <w:szCs w:val="21"/>
            <w:lang w:val="ca-ES-valencia"/>
          </w:rPr>
          <w:t>http://www.ceice.gva.es/es/web/rrhh-educacion/bolsas</w:t>
        </w:r>
      </w:hyperlink>
      <w:r w:rsidRPr="00340D69">
        <w:rPr>
          <w:rFonts w:ascii="Arial" w:hAnsi="Arial" w:cs="Arial"/>
          <w:sz w:val="21"/>
          <w:szCs w:val="21"/>
          <w:lang w:val="ca-ES-valencia"/>
        </w:rPr>
        <w:t>&gt;.</w:t>
      </w:r>
      <w:bookmarkEnd w:id="1"/>
    </w:p>
    <w:p w14:paraId="30D8DC51" w14:textId="77777777" w:rsidR="009B3D76" w:rsidRPr="00340D69" w:rsidRDefault="009B3D76">
      <w:pPr>
        <w:pStyle w:val="Standard"/>
        <w:jc w:val="both"/>
        <w:rPr>
          <w:rFonts w:ascii="Arial" w:hAnsi="Arial" w:cs="Arial"/>
          <w:sz w:val="21"/>
          <w:szCs w:val="21"/>
          <w:lang w:val="ca-ES-valencia"/>
        </w:rPr>
      </w:pPr>
    </w:p>
    <w:p w14:paraId="1B869445" w14:textId="6C3653D8" w:rsidR="009B3D76" w:rsidRPr="00340D69" w:rsidRDefault="00D42EBB">
      <w:pPr>
        <w:pStyle w:val="Standard"/>
        <w:jc w:val="both"/>
        <w:rPr>
          <w:rFonts w:ascii="Arial" w:hAnsi="Arial" w:cs="Arial"/>
          <w:sz w:val="21"/>
          <w:szCs w:val="21"/>
          <w:lang w:val="ca-ES-valencia"/>
        </w:rPr>
      </w:pPr>
      <w:r w:rsidRPr="00340D69">
        <w:rPr>
          <w:rFonts w:ascii="Arial" w:hAnsi="Arial" w:cs="Arial"/>
          <w:sz w:val="21"/>
          <w:szCs w:val="21"/>
          <w:lang w:val="ca-ES-valencia"/>
        </w:rPr>
        <w:t xml:space="preserve">Les sol·licituds hauran d'emplenar-se seguint les </w:t>
      </w:r>
      <w:r w:rsidR="00E528D9" w:rsidRPr="009040A7">
        <w:rPr>
          <w:rFonts w:ascii="Arial" w:hAnsi="Arial" w:cs="Arial"/>
          <w:sz w:val="21"/>
          <w:szCs w:val="21"/>
          <w:lang w:val="ca-ES-valencia"/>
        </w:rPr>
        <w:t>instruccions</w:t>
      </w:r>
      <w:r w:rsidRPr="00340D69">
        <w:rPr>
          <w:rFonts w:ascii="Arial" w:hAnsi="Arial" w:cs="Arial"/>
          <w:sz w:val="21"/>
          <w:szCs w:val="21"/>
          <w:lang w:val="ca-ES-valencia"/>
        </w:rPr>
        <w:t xml:space="preserve"> que s'indiquen, </w:t>
      </w:r>
      <w:r w:rsidR="00E528D9" w:rsidRPr="009040A7">
        <w:rPr>
          <w:rFonts w:ascii="Arial" w:hAnsi="Arial" w:cs="Arial"/>
          <w:sz w:val="21"/>
          <w:szCs w:val="21"/>
          <w:lang w:val="ca-ES-valencia"/>
        </w:rPr>
        <w:t>i serà</w:t>
      </w:r>
      <w:r w:rsidR="00E528D9" w:rsidRPr="00340D69">
        <w:rPr>
          <w:rFonts w:ascii="Arial" w:hAnsi="Arial" w:cs="Arial"/>
          <w:sz w:val="21"/>
          <w:szCs w:val="21"/>
          <w:lang w:val="ca-ES-valencia"/>
        </w:rPr>
        <w:t xml:space="preserve"> </w:t>
      </w:r>
      <w:r w:rsidRPr="00340D69">
        <w:rPr>
          <w:rFonts w:ascii="Arial" w:hAnsi="Arial" w:cs="Arial"/>
          <w:sz w:val="21"/>
          <w:szCs w:val="21"/>
          <w:lang w:val="ca-ES-valencia"/>
        </w:rPr>
        <w:t xml:space="preserve">necessari identificar-se per qualsevol dels sistemes d'identificació o signatura electrònica admesos en la pròpia seu electrònica. La Conselleria podrà consultar per mitjans telemàtics les dades d'identitat i de la titulació al·legada per la persona sol·licitant. </w:t>
      </w:r>
    </w:p>
    <w:p w14:paraId="3AEBA928" w14:textId="0F83B418" w:rsidR="0059657F" w:rsidRPr="00340D69" w:rsidRDefault="0059657F">
      <w:pPr>
        <w:pStyle w:val="Standard"/>
        <w:jc w:val="both"/>
        <w:rPr>
          <w:rFonts w:ascii="Arial" w:hAnsi="Arial" w:cs="Arial"/>
          <w:sz w:val="21"/>
          <w:szCs w:val="21"/>
          <w:lang w:val="ca-ES-valencia"/>
        </w:rPr>
      </w:pPr>
      <w:bookmarkStart w:id="2" w:name="_Hlk124756129"/>
    </w:p>
    <w:p w14:paraId="4C7481A1" w14:textId="09BDEBE1" w:rsidR="00A71FDF" w:rsidRPr="00340D69" w:rsidRDefault="00D42EBB">
      <w:pPr>
        <w:pStyle w:val="Standard"/>
        <w:jc w:val="both"/>
        <w:rPr>
          <w:rFonts w:ascii="Arial" w:hAnsi="Arial" w:cs="Arial"/>
          <w:sz w:val="21"/>
          <w:szCs w:val="21"/>
          <w:lang w:val="ca-ES-valencia"/>
        </w:rPr>
      </w:pPr>
      <w:r w:rsidRPr="00340D69">
        <w:rPr>
          <w:rFonts w:ascii="Arial" w:hAnsi="Arial" w:cs="Arial"/>
          <w:sz w:val="21"/>
          <w:szCs w:val="21"/>
          <w:lang w:val="ca-ES-valencia"/>
        </w:rPr>
        <w:t xml:space="preserve">La presentació </w:t>
      </w:r>
      <w:r w:rsidR="0010664F" w:rsidRPr="00340D69">
        <w:rPr>
          <w:rFonts w:ascii="Arial" w:hAnsi="Arial" w:cs="Arial"/>
          <w:sz w:val="21"/>
          <w:szCs w:val="21"/>
          <w:lang w:val="ca-ES-valencia"/>
        </w:rPr>
        <w:t xml:space="preserve">electrònica </w:t>
      </w:r>
      <w:r w:rsidR="00A87D4C" w:rsidRPr="00340D69">
        <w:rPr>
          <w:rFonts w:ascii="Arial" w:hAnsi="Arial" w:cs="Arial"/>
          <w:sz w:val="21"/>
          <w:szCs w:val="21"/>
          <w:lang w:val="ca-ES-valencia"/>
        </w:rPr>
        <w:t>de la sol·licitud implicarà</w:t>
      </w:r>
      <w:r w:rsidR="0010664F" w:rsidRPr="00340D69">
        <w:rPr>
          <w:rFonts w:ascii="Arial" w:hAnsi="Arial" w:cs="Arial"/>
          <w:sz w:val="21"/>
          <w:szCs w:val="21"/>
          <w:lang w:val="ca-ES-valencia"/>
        </w:rPr>
        <w:t xml:space="preserve"> següents passos:</w:t>
      </w:r>
    </w:p>
    <w:p w14:paraId="2C9DEDCF" w14:textId="17900E05" w:rsidR="00A71FDF" w:rsidRPr="00340D69" w:rsidRDefault="00A71FDF">
      <w:pPr>
        <w:pStyle w:val="Standard"/>
        <w:jc w:val="both"/>
        <w:rPr>
          <w:rFonts w:ascii="Arial" w:hAnsi="Arial" w:cs="Arial"/>
          <w:sz w:val="21"/>
          <w:szCs w:val="21"/>
          <w:lang w:val="ca-ES-valencia"/>
        </w:rPr>
      </w:pPr>
    </w:p>
    <w:p w14:paraId="129954ED" w14:textId="3C0D9634" w:rsidR="0010664F" w:rsidRPr="00340D69" w:rsidRDefault="00A87D4C">
      <w:pPr>
        <w:pStyle w:val="Prrafodelista"/>
        <w:numPr>
          <w:ilvl w:val="0"/>
          <w:numId w:val="10"/>
        </w:numPr>
        <w:jc w:val="both"/>
        <w:rPr>
          <w:rFonts w:ascii="Arial" w:hAnsi="Arial"/>
          <w:sz w:val="21"/>
          <w:szCs w:val="21"/>
          <w:lang w:val="ca-ES-valencia"/>
        </w:rPr>
      </w:pPr>
      <w:r w:rsidRPr="00340D69">
        <w:rPr>
          <w:rFonts w:ascii="Arial" w:hAnsi="Arial"/>
          <w:sz w:val="21"/>
          <w:szCs w:val="21"/>
          <w:lang w:val="ca-ES-valencia"/>
        </w:rPr>
        <w:t>C</w:t>
      </w:r>
      <w:r w:rsidR="0010664F" w:rsidRPr="00340D69">
        <w:rPr>
          <w:rFonts w:ascii="Arial" w:hAnsi="Arial"/>
          <w:sz w:val="21"/>
          <w:szCs w:val="21"/>
          <w:lang w:val="ca-ES-valencia"/>
        </w:rPr>
        <w:t>umplimentació i inscripció en línia del model oficial de sol·licitud</w:t>
      </w:r>
      <w:r w:rsidRPr="00340D69">
        <w:rPr>
          <w:rFonts w:ascii="Arial" w:hAnsi="Arial"/>
          <w:sz w:val="21"/>
          <w:szCs w:val="21"/>
          <w:lang w:val="ca-ES-valencia"/>
        </w:rPr>
        <w:t>.</w:t>
      </w:r>
    </w:p>
    <w:p w14:paraId="32926045" w14:textId="6A4EFC9E" w:rsidR="00A87D4C" w:rsidRPr="00340D69" w:rsidRDefault="00A87D4C">
      <w:pPr>
        <w:pStyle w:val="Prrafodelista"/>
        <w:numPr>
          <w:ilvl w:val="0"/>
          <w:numId w:val="10"/>
        </w:numPr>
        <w:jc w:val="both"/>
        <w:rPr>
          <w:rFonts w:ascii="Arial" w:hAnsi="Arial"/>
          <w:sz w:val="21"/>
          <w:szCs w:val="21"/>
          <w:lang w:val="ca-ES-valencia"/>
        </w:rPr>
      </w:pPr>
      <w:r w:rsidRPr="00340D69">
        <w:rPr>
          <w:rFonts w:ascii="Arial" w:hAnsi="Arial"/>
          <w:sz w:val="21"/>
          <w:szCs w:val="21"/>
          <w:lang w:val="ca-ES-valencia"/>
        </w:rPr>
        <w:t>A</w:t>
      </w:r>
      <w:r w:rsidR="00E528D9" w:rsidRPr="009040A7">
        <w:rPr>
          <w:rFonts w:ascii="Arial" w:hAnsi="Arial"/>
          <w:sz w:val="21"/>
          <w:szCs w:val="21"/>
          <w:lang w:val="ca-ES-valencia"/>
        </w:rPr>
        <w:t>utorització</w:t>
      </w:r>
      <w:r w:rsidR="00024054" w:rsidRPr="00340D69">
        <w:rPr>
          <w:rFonts w:ascii="Arial" w:hAnsi="Arial"/>
          <w:sz w:val="21"/>
          <w:szCs w:val="21"/>
          <w:lang w:val="ca-ES-valencia"/>
        </w:rPr>
        <w:t xml:space="preserve"> per a la consulta dels requisits específics de titulació i de formació pedagògica i didàctica o, en defecte d'això, declaració responsable del compliment d'aquests.</w:t>
      </w:r>
    </w:p>
    <w:p w14:paraId="1FA79130" w14:textId="533AE1B1" w:rsidR="00024054" w:rsidRPr="00340D69" w:rsidRDefault="00024054" w:rsidP="00340D69">
      <w:pPr>
        <w:pStyle w:val="Prrafodelista"/>
        <w:numPr>
          <w:ilvl w:val="0"/>
          <w:numId w:val="10"/>
        </w:numPr>
        <w:jc w:val="both"/>
        <w:rPr>
          <w:rFonts w:ascii="Arial" w:hAnsi="Arial"/>
          <w:sz w:val="21"/>
          <w:szCs w:val="21"/>
          <w:lang w:val="ca-ES-valencia"/>
        </w:rPr>
      </w:pPr>
      <w:r w:rsidRPr="00340D69">
        <w:rPr>
          <w:rFonts w:ascii="Arial" w:hAnsi="Arial"/>
          <w:sz w:val="21"/>
          <w:szCs w:val="21"/>
          <w:lang w:val="ca-ES-valencia"/>
        </w:rPr>
        <w:t>Presentació de la</w:t>
      </w:r>
      <w:r w:rsidR="00E528D9" w:rsidRPr="009040A7">
        <w:rPr>
          <w:rFonts w:ascii="Arial" w:hAnsi="Arial"/>
          <w:sz w:val="21"/>
          <w:szCs w:val="21"/>
          <w:lang w:val="ca-ES-valencia"/>
        </w:rPr>
        <w:t xml:space="preserve"> documentació</w:t>
      </w:r>
      <w:r w:rsidRPr="00340D69">
        <w:rPr>
          <w:rFonts w:ascii="Arial" w:hAnsi="Arial"/>
          <w:sz w:val="21"/>
          <w:szCs w:val="21"/>
          <w:lang w:val="ca-ES-valencia"/>
        </w:rPr>
        <w:t xml:space="preserve"> acreditativa del compliment dels requisits generals i específics </w:t>
      </w:r>
      <w:r w:rsidR="00E528D9" w:rsidRPr="009040A7">
        <w:rPr>
          <w:rFonts w:ascii="Arial" w:hAnsi="Arial"/>
          <w:sz w:val="21"/>
          <w:szCs w:val="21"/>
          <w:lang w:val="ca-ES-valencia"/>
        </w:rPr>
        <w:t xml:space="preserve">d’acord </w:t>
      </w:r>
      <w:r w:rsidRPr="00340D69">
        <w:rPr>
          <w:rFonts w:ascii="Arial" w:hAnsi="Arial"/>
          <w:sz w:val="21"/>
          <w:szCs w:val="21"/>
          <w:lang w:val="ca-ES-valencia"/>
        </w:rPr>
        <w:t>amb l'annex III.</w:t>
      </w:r>
    </w:p>
    <w:p w14:paraId="58D933F2" w14:textId="061B09ED" w:rsidR="00024054" w:rsidRPr="00340D69" w:rsidRDefault="00024054" w:rsidP="00340D69">
      <w:pPr>
        <w:pStyle w:val="Prrafodelista"/>
        <w:numPr>
          <w:ilvl w:val="0"/>
          <w:numId w:val="10"/>
        </w:numPr>
        <w:jc w:val="both"/>
        <w:rPr>
          <w:rFonts w:ascii="Arial" w:hAnsi="Arial"/>
          <w:sz w:val="21"/>
          <w:szCs w:val="21"/>
          <w:lang w:val="ca-ES-valencia"/>
        </w:rPr>
      </w:pPr>
      <w:r w:rsidRPr="00340D69">
        <w:rPr>
          <w:rFonts w:ascii="Arial" w:hAnsi="Arial"/>
          <w:sz w:val="21"/>
          <w:szCs w:val="21"/>
          <w:lang w:val="ca-ES-valencia"/>
        </w:rPr>
        <w:t>Presentació de la</w:t>
      </w:r>
      <w:r w:rsidR="00E528D9" w:rsidRPr="009040A7">
        <w:rPr>
          <w:rFonts w:ascii="Arial" w:hAnsi="Arial"/>
          <w:sz w:val="21"/>
          <w:szCs w:val="21"/>
          <w:lang w:val="ca-ES-valencia"/>
        </w:rPr>
        <w:t xml:space="preserve"> documentació</w:t>
      </w:r>
      <w:r w:rsidRPr="00340D69">
        <w:rPr>
          <w:rFonts w:ascii="Arial" w:hAnsi="Arial"/>
          <w:sz w:val="21"/>
          <w:szCs w:val="21"/>
          <w:lang w:val="ca-ES-valencia"/>
        </w:rPr>
        <w:t xml:space="preserve"> acreditativa dels mèrits al·legats segons l'annex VI.</w:t>
      </w:r>
    </w:p>
    <w:p w14:paraId="5AB2B67D" w14:textId="067B568A" w:rsidR="00024054" w:rsidRPr="00340D69" w:rsidRDefault="00E528D9" w:rsidP="00340D69">
      <w:pPr>
        <w:pStyle w:val="Prrafodelista"/>
        <w:numPr>
          <w:ilvl w:val="0"/>
          <w:numId w:val="10"/>
        </w:numPr>
        <w:jc w:val="both"/>
        <w:rPr>
          <w:rFonts w:ascii="Arial" w:hAnsi="Arial"/>
          <w:sz w:val="21"/>
          <w:szCs w:val="21"/>
          <w:lang w:val="ca-ES-valencia"/>
        </w:rPr>
      </w:pPr>
      <w:r w:rsidRPr="009040A7">
        <w:rPr>
          <w:rFonts w:ascii="Arial" w:hAnsi="Arial"/>
          <w:sz w:val="21"/>
          <w:szCs w:val="21"/>
          <w:lang w:val="ca-ES-valencia"/>
        </w:rPr>
        <w:t>Presentació</w:t>
      </w:r>
      <w:r w:rsidR="00024054" w:rsidRPr="00340D69">
        <w:rPr>
          <w:rFonts w:ascii="Arial" w:hAnsi="Arial"/>
          <w:sz w:val="21"/>
          <w:szCs w:val="21"/>
          <w:lang w:val="ca-ES-valencia"/>
        </w:rPr>
        <w:t xml:space="preserve"> </w:t>
      </w:r>
      <w:r w:rsidRPr="009040A7">
        <w:rPr>
          <w:rFonts w:ascii="Arial" w:hAnsi="Arial"/>
          <w:sz w:val="21"/>
          <w:szCs w:val="21"/>
          <w:lang w:val="ca-ES-valencia"/>
        </w:rPr>
        <w:t>del full d’auto</w:t>
      </w:r>
      <w:r w:rsidR="00024054" w:rsidRPr="00340D69">
        <w:rPr>
          <w:rFonts w:ascii="Arial" w:hAnsi="Arial"/>
          <w:sz w:val="21"/>
          <w:szCs w:val="21"/>
          <w:lang w:val="ca-ES-valencia"/>
        </w:rPr>
        <w:t>baremació degudament emplena</w:t>
      </w:r>
      <w:r w:rsidRPr="009040A7">
        <w:rPr>
          <w:rFonts w:ascii="Arial" w:hAnsi="Arial"/>
          <w:sz w:val="21"/>
          <w:szCs w:val="21"/>
          <w:lang w:val="ca-ES-valencia"/>
        </w:rPr>
        <w:t>t</w:t>
      </w:r>
      <w:r w:rsidR="00024054" w:rsidRPr="00340D69">
        <w:rPr>
          <w:rFonts w:ascii="Arial" w:hAnsi="Arial"/>
          <w:sz w:val="21"/>
          <w:szCs w:val="21"/>
          <w:lang w:val="ca-ES-valencia"/>
        </w:rPr>
        <w:t xml:space="preserve"> conforme</w:t>
      </w:r>
      <w:r w:rsidRPr="009040A7">
        <w:rPr>
          <w:rFonts w:ascii="Arial" w:hAnsi="Arial"/>
          <w:sz w:val="21"/>
          <w:szCs w:val="21"/>
          <w:lang w:val="ca-ES-valencia"/>
        </w:rPr>
        <w:t xml:space="preserve"> a</w:t>
      </w:r>
      <w:r w:rsidR="00024054" w:rsidRPr="00340D69">
        <w:rPr>
          <w:rFonts w:ascii="Arial" w:hAnsi="Arial"/>
          <w:sz w:val="21"/>
          <w:szCs w:val="21"/>
          <w:lang w:val="ca-ES-valencia"/>
        </w:rPr>
        <w:t xml:space="preserve"> l'annex VII.</w:t>
      </w:r>
    </w:p>
    <w:p w14:paraId="75160AA0" w14:textId="2F415827" w:rsidR="00024054" w:rsidRPr="00340D69" w:rsidRDefault="00024054" w:rsidP="00340D69">
      <w:pPr>
        <w:pStyle w:val="Prrafodelista"/>
        <w:numPr>
          <w:ilvl w:val="0"/>
          <w:numId w:val="10"/>
        </w:numPr>
        <w:tabs>
          <w:tab w:val="left" w:pos="-12480"/>
        </w:tabs>
        <w:jc w:val="both"/>
        <w:rPr>
          <w:rFonts w:ascii="Arial" w:hAnsi="Arial"/>
          <w:sz w:val="21"/>
          <w:szCs w:val="21"/>
          <w:lang w:val="ca-ES-valencia"/>
        </w:rPr>
      </w:pPr>
      <w:r w:rsidRPr="00340D69">
        <w:rPr>
          <w:rFonts w:ascii="Arial" w:hAnsi="Arial"/>
          <w:sz w:val="21"/>
          <w:szCs w:val="21"/>
          <w:lang w:val="ca-ES-valencia"/>
        </w:rPr>
        <w:t>Registre electrònic de la sol·licitud.</w:t>
      </w:r>
    </w:p>
    <w:p w14:paraId="2D25F248" w14:textId="77777777" w:rsidR="00024054" w:rsidRPr="00340D69" w:rsidRDefault="00024054" w:rsidP="00340D69">
      <w:pPr>
        <w:pStyle w:val="Prrafodelista"/>
        <w:jc w:val="both"/>
        <w:rPr>
          <w:rFonts w:ascii="Arial" w:hAnsi="Arial"/>
          <w:sz w:val="21"/>
          <w:szCs w:val="21"/>
          <w:lang w:val="ca-ES-valencia"/>
        </w:rPr>
      </w:pPr>
    </w:p>
    <w:bookmarkEnd w:id="2"/>
    <w:p w14:paraId="1C8C65B4" w14:textId="21A25BBC" w:rsidR="00A71FDF" w:rsidRPr="00340D69" w:rsidRDefault="00D42EBB">
      <w:pPr>
        <w:jc w:val="both"/>
        <w:rPr>
          <w:rFonts w:ascii="Arial" w:hAnsi="Arial"/>
          <w:sz w:val="21"/>
          <w:szCs w:val="21"/>
          <w:lang w:val="ca-ES-valencia"/>
        </w:rPr>
      </w:pPr>
      <w:r w:rsidRPr="00340D69">
        <w:rPr>
          <w:rFonts w:ascii="Arial" w:hAnsi="Arial"/>
          <w:spacing w:val="-3"/>
          <w:sz w:val="21"/>
          <w:szCs w:val="21"/>
          <w:lang w:val="ca-ES-valencia"/>
        </w:rPr>
        <w:t xml:space="preserve">La sol·licitud es considerarà presentada i registrada davant l'administració en el moment </w:t>
      </w:r>
      <w:r w:rsidR="00024054" w:rsidRPr="00340D69">
        <w:rPr>
          <w:rFonts w:ascii="Arial" w:hAnsi="Arial"/>
          <w:spacing w:val="-3"/>
          <w:sz w:val="21"/>
          <w:szCs w:val="21"/>
          <w:lang w:val="ca-ES-valencia"/>
        </w:rPr>
        <w:t xml:space="preserve">en </w:t>
      </w:r>
      <w:r w:rsidRPr="00340D69">
        <w:rPr>
          <w:rFonts w:ascii="Arial" w:hAnsi="Arial"/>
          <w:spacing w:val="-3"/>
          <w:sz w:val="21"/>
          <w:szCs w:val="21"/>
          <w:lang w:val="ca-ES-valencia"/>
        </w:rPr>
        <w:t xml:space="preserve">què </w:t>
      </w:r>
      <w:r w:rsidR="00024054" w:rsidRPr="00340D69">
        <w:rPr>
          <w:rFonts w:ascii="Arial" w:hAnsi="Arial"/>
          <w:spacing w:val="-3"/>
          <w:sz w:val="21"/>
          <w:szCs w:val="21"/>
          <w:lang w:val="ca-ES-valencia"/>
        </w:rPr>
        <w:t xml:space="preserve">s'haja </w:t>
      </w:r>
      <w:r w:rsidRPr="00340D69">
        <w:rPr>
          <w:rFonts w:ascii="Arial" w:hAnsi="Arial"/>
          <w:spacing w:val="-3"/>
          <w:sz w:val="21"/>
          <w:szCs w:val="21"/>
          <w:lang w:val="ca-ES-valencia"/>
        </w:rPr>
        <w:t>completat tot el procés telemàtic.</w:t>
      </w:r>
      <w:r w:rsidR="0010664F" w:rsidRPr="00340D69">
        <w:rPr>
          <w:rFonts w:ascii="Arial" w:hAnsi="Arial"/>
          <w:spacing w:val="-3"/>
          <w:sz w:val="21"/>
          <w:szCs w:val="21"/>
          <w:lang w:val="ca-ES-valencia"/>
        </w:rPr>
        <w:t xml:space="preserve"> No seran admeses i, conseqüentment, quedaran excloses del</w:t>
      </w:r>
      <w:r w:rsidR="00E528D9" w:rsidRPr="009040A7">
        <w:rPr>
          <w:rFonts w:ascii="Arial" w:hAnsi="Arial"/>
          <w:spacing w:val="-3"/>
          <w:sz w:val="21"/>
          <w:szCs w:val="21"/>
          <w:lang w:val="ca-ES-valencia"/>
        </w:rPr>
        <w:t xml:space="preserve"> </w:t>
      </w:r>
      <w:r w:rsidR="0010664F" w:rsidRPr="00340D69">
        <w:rPr>
          <w:rFonts w:ascii="Arial" w:hAnsi="Arial"/>
          <w:spacing w:val="-3"/>
          <w:sz w:val="21"/>
          <w:szCs w:val="21"/>
          <w:lang w:val="ca-ES-valencia"/>
        </w:rPr>
        <w:t>proce</w:t>
      </w:r>
      <w:r w:rsidR="00E528D9" w:rsidRPr="009040A7">
        <w:rPr>
          <w:rFonts w:ascii="Arial" w:hAnsi="Arial"/>
          <w:spacing w:val="-3"/>
          <w:sz w:val="21"/>
          <w:szCs w:val="21"/>
          <w:lang w:val="ca-ES-valencia"/>
        </w:rPr>
        <w:t>diment</w:t>
      </w:r>
      <w:r w:rsidR="0010664F" w:rsidRPr="00340D69">
        <w:rPr>
          <w:rFonts w:ascii="Arial" w:hAnsi="Arial"/>
          <w:spacing w:val="-3"/>
          <w:sz w:val="21"/>
          <w:szCs w:val="21"/>
          <w:lang w:val="ca-ES-valencia"/>
        </w:rPr>
        <w:t xml:space="preserve"> aquelles persones que, no hagen registrat la sol·licitud electrònicament.</w:t>
      </w:r>
      <w:r w:rsidRPr="00340D69">
        <w:rPr>
          <w:rFonts w:ascii="Arial" w:hAnsi="Arial"/>
          <w:spacing w:val="-3"/>
          <w:sz w:val="21"/>
          <w:szCs w:val="21"/>
          <w:lang w:val="ca-ES-valencia"/>
        </w:rPr>
        <w:t xml:space="preserve"> Les persones aspirants hauran de guardar el justificant de registre generat, si escau, com a confirmació de la presentació telemàtica.</w:t>
      </w:r>
    </w:p>
    <w:p w14:paraId="51267DC9" w14:textId="77777777" w:rsidR="00A71FDF" w:rsidRPr="00340D69" w:rsidRDefault="00A71FDF">
      <w:pPr>
        <w:pStyle w:val="Standard"/>
        <w:jc w:val="both"/>
        <w:rPr>
          <w:rFonts w:ascii="Arial" w:hAnsi="Arial" w:cs="Arial"/>
          <w:sz w:val="21"/>
          <w:szCs w:val="21"/>
          <w:lang w:val="ca-ES-valencia"/>
        </w:rPr>
      </w:pPr>
    </w:p>
    <w:p w14:paraId="4CB4683A" w14:textId="6CA607A5" w:rsidR="00A71FDF" w:rsidRPr="00340D69" w:rsidRDefault="00D42EBB">
      <w:pPr>
        <w:pStyle w:val="Standard"/>
        <w:jc w:val="both"/>
        <w:rPr>
          <w:rFonts w:ascii="Arial" w:hAnsi="Arial" w:cs="Arial"/>
          <w:sz w:val="21"/>
          <w:szCs w:val="21"/>
          <w:lang w:val="ca-ES-valencia"/>
        </w:rPr>
      </w:pPr>
      <w:r w:rsidRPr="00340D69">
        <w:rPr>
          <w:rFonts w:ascii="Arial" w:hAnsi="Arial" w:cs="Arial"/>
          <w:sz w:val="21"/>
          <w:szCs w:val="21"/>
          <w:lang w:val="ca-ES-valencia"/>
        </w:rPr>
        <w:t xml:space="preserve">Aquelles sol·licituds emplenades o registrades per altres mitjans diferents a la via telemàtica es </w:t>
      </w:r>
      <w:r w:rsidR="00E528D9" w:rsidRPr="009040A7">
        <w:rPr>
          <w:rFonts w:ascii="Arial" w:hAnsi="Arial" w:cs="Arial"/>
          <w:sz w:val="21"/>
          <w:szCs w:val="21"/>
          <w:lang w:val="ca-ES-valencia"/>
        </w:rPr>
        <w:t>consideraran</w:t>
      </w:r>
      <w:r w:rsidRPr="00340D69">
        <w:rPr>
          <w:rFonts w:ascii="Arial" w:hAnsi="Arial" w:cs="Arial"/>
          <w:sz w:val="21"/>
          <w:szCs w:val="21"/>
          <w:lang w:val="ca-ES-valencia"/>
        </w:rPr>
        <w:t xml:space="preserve"> no presentades en termini.</w:t>
      </w:r>
      <w:r w:rsidR="001636B1" w:rsidRPr="00340D69">
        <w:rPr>
          <w:rFonts w:ascii="Arial" w:hAnsi="Arial" w:cs="Arial"/>
          <w:sz w:val="21"/>
          <w:szCs w:val="21"/>
          <w:lang w:val="ca-ES-valencia"/>
        </w:rPr>
        <w:t xml:space="preserve"> </w:t>
      </w:r>
    </w:p>
    <w:p w14:paraId="400F5B9A" w14:textId="77777777" w:rsidR="00A71FDF" w:rsidRPr="00340D69" w:rsidRDefault="00A71FDF">
      <w:pPr>
        <w:jc w:val="both"/>
        <w:rPr>
          <w:rFonts w:ascii="Arial" w:hAnsi="Arial"/>
          <w:sz w:val="21"/>
          <w:szCs w:val="21"/>
          <w:lang w:val="ca-ES-valencia"/>
        </w:rPr>
      </w:pPr>
    </w:p>
    <w:p w14:paraId="2839F751" w14:textId="77777777" w:rsidR="00A71FDF" w:rsidRPr="00340D69" w:rsidRDefault="00D42EBB">
      <w:pPr>
        <w:jc w:val="both"/>
        <w:rPr>
          <w:rFonts w:ascii="Arial" w:hAnsi="Arial"/>
          <w:sz w:val="21"/>
          <w:szCs w:val="21"/>
          <w:lang w:val="ca-ES-valencia"/>
        </w:rPr>
      </w:pPr>
      <w:r w:rsidRPr="00340D69">
        <w:rPr>
          <w:rFonts w:ascii="Arial" w:hAnsi="Arial"/>
          <w:sz w:val="21"/>
          <w:szCs w:val="21"/>
          <w:lang w:val="ca-ES-valencia"/>
        </w:rPr>
        <w:t xml:space="preserve">No podrà presentar-se més d'una sol·licitud, llevat que s'opte a més d'una bossa. En aquest cas, s'hauran de presentar tantes sol·licituds com nombre de bosses a les quals s'opte. Si es presenta </w:t>
      </w:r>
      <w:r w:rsidRPr="00340D69">
        <w:rPr>
          <w:rFonts w:ascii="Arial" w:hAnsi="Arial"/>
          <w:spacing w:val="-3"/>
          <w:sz w:val="21"/>
          <w:szCs w:val="21"/>
          <w:lang w:val="ca-ES-valencia"/>
        </w:rPr>
        <w:t>més d'una sol·licitud per bossa, únicament serà vàlida l'última presentada.</w:t>
      </w:r>
    </w:p>
    <w:p w14:paraId="52D1A622" w14:textId="77777777" w:rsidR="00A71FDF" w:rsidRPr="00340D69" w:rsidRDefault="00A71FDF">
      <w:pPr>
        <w:jc w:val="both"/>
        <w:rPr>
          <w:rFonts w:ascii="Arial" w:hAnsi="Arial"/>
          <w:sz w:val="21"/>
          <w:szCs w:val="21"/>
          <w:lang w:val="ca-ES-valencia"/>
        </w:rPr>
      </w:pPr>
    </w:p>
    <w:p w14:paraId="4FDF39AC" w14:textId="2C708830" w:rsidR="00A71FDF" w:rsidRPr="00340D69" w:rsidRDefault="00D42EBB">
      <w:pPr>
        <w:jc w:val="both"/>
        <w:rPr>
          <w:rFonts w:ascii="Arial" w:hAnsi="Arial"/>
          <w:spacing w:val="-3"/>
          <w:sz w:val="21"/>
          <w:szCs w:val="21"/>
          <w:lang w:val="ca-ES-valencia"/>
        </w:rPr>
      </w:pPr>
      <w:r w:rsidRPr="00340D69">
        <w:rPr>
          <w:rFonts w:ascii="Arial" w:hAnsi="Arial"/>
          <w:spacing w:val="-3"/>
          <w:sz w:val="21"/>
          <w:szCs w:val="21"/>
          <w:lang w:val="ca-ES-valencia"/>
        </w:rPr>
        <w:t xml:space="preserve">La sol·licitud s'emplenarà d'acord amb les instruccions que figuren en la plataforma electrònica i en les bases de la present resolució. </w:t>
      </w:r>
    </w:p>
    <w:p w14:paraId="70C92D56" w14:textId="70DD4057" w:rsidR="00422EBF" w:rsidRPr="00340D69" w:rsidRDefault="00422EBF">
      <w:pPr>
        <w:jc w:val="both"/>
        <w:rPr>
          <w:rFonts w:ascii="Arial" w:hAnsi="Arial"/>
          <w:spacing w:val="-3"/>
          <w:sz w:val="21"/>
          <w:szCs w:val="21"/>
          <w:lang w:val="ca-ES-valencia"/>
        </w:rPr>
      </w:pPr>
    </w:p>
    <w:p w14:paraId="57F112D2" w14:textId="248357A9" w:rsidR="00422EBF" w:rsidRPr="00340D69" w:rsidRDefault="00422EBF">
      <w:pPr>
        <w:jc w:val="both"/>
        <w:rPr>
          <w:rFonts w:ascii="Arial" w:hAnsi="Arial"/>
          <w:spacing w:val="-3"/>
          <w:sz w:val="21"/>
          <w:szCs w:val="21"/>
          <w:lang w:val="ca-ES-valencia"/>
        </w:rPr>
      </w:pPr>
      <w:r w:rsidRPr="00340D69">
        <w:rPr>
          <w:rFonts w:ascii="Arial" w:hAnsi="Arial"/>
          <w:spacing w:val="-3"/>
          <w:sz w:val="21"/>
          <w:szCs w:val="21"/>
          <w:lang w:val="ca-ES-valencia"/>
        </w:rPr>
        <w:t>El personal participant es responsabilitzarà de la veracitat dels documents que presente.</w:t>
      </w:r>
    </w:p>
    <w:p w14:paraId="566BE113" w14:textId="50A83E31" w:rsidR="00422EBF" w:rsidRPr="00340D69" w:rsidRDefault="00422EBF">
      <w:pPr>
        <w:jc w:val="both"/>
        <w:rPr>
          <w:rFonts w:ascii="Arial" w:hAnsi="Arial"/>
          <w:spacing w:val="-3"/>
          <w:sz w:val="21"/>
          <w:szCs w:val="21"/>
          <w:lang w:val="ca-ES-valencia"/>
        </w:rPr>
      </w:pPr>
      <w:r w:rsidRPr="00340D69">
        <w:rPr>
          <w:rFonts w:ascii="Arial" w:hAnsi="Arial"/>
          <w:spacing w:val="-3"/>
          <w:sz w:val="21"/>
          <w:szCs w:val="21"/>
          <w:lang w:val="ca-ES-valencia"/>
        </w:rPr>
        <w:t>Qualsevol dada omesa o consignada erròniament per la persona interessada no podrà ser invoca</w:t>
      </w:r>
      <w:r w:rsidR="00E528D9" w:rsidRPr="009040A7">
        <w:rPr>
          <w:rFonts w:ascii="Arial" w:hAnsi="Arial"/>
          <w:spacing w:val="-3"/>
          <w:sz w:val="21"/>
          <w:szCs w:val="21"/>
          <w:lang w:val="ca-ES-valencia"/>
        </w:rPr>
        <w:t>da</w:t>
      </w:r>
      <w:r w:rsidRPr="00340D69">
        <w:rPr>
          <w:rFonts w:ascii="Arial" w:hAnsi="Arial"/>
          <w:spacing w:val="-3"/>
          <w:sz w:val="21"/>
          <w:szCs w:val="21"/>
          <w:lang w:val="ca-ES-valencia"/>
        </w:rPr>
        <w:t xml:space="preserve"> per aquesta a l'efecte de futures reclamacions, ni es podran considerar lesionats els seus interessos i drets per aquest motiu.</w:t>
      </w:r>
    </w:p>
    <w:p w14:paraId="7CD8BBDB" w14:textId="21ABAB7C" w:rsidR="00422EBF" w:rsidRPr="00340D69" w:rsidRDefault="00422EBF">
      <w:pPr>
        <w:jc w:val="both"/>
        <w:rPr>
          <w:rFonts w:ascii="Arial" w:hAnsi="Arial"/>
          <w:spacing w:val="-3"/>
          <w:sz w:val="21"/>
          <w:szCs w:val="21"/>
          <w:lang w:val="ca-ES-valencia"/>
        </w:rPr>
      </w:pPr>
    </w:p>
    <w:p w14:paraId="51DE6F50" w14:textId="6166B11F" w:rsidR="00422EBF" w:rsidRPr="00340D69" w:rsidRDefault="00422EBF">
      <w:pPr>
        <w:jc w:val="both"/>
        <w:rPr>
          <w:rFonts w:ascii="Arial" w:hAnsi="Arial"/>
          <w:spacing w:val="-3"/>
          <w:sz w:val="21"/>
          <w:szCs w:val="21"/>
          <w:lang w:val="ca-ES-valencia"/>
        </w:rPr>
      </w:pPr>
      <w:r w:rsidRPr="00340D69">
        <w:rPr>
          <w:rFonts w:ascii="Arial" w:hAnsi="Arial"/>
          <w:spacing w:val="-3"/>
          <w:sz w:val="21"/>
          <w:szCs w:val="21"/>
          <w:lang w:val="ca-ES-valencia"/>
        </w:rPr>
        <w:t>L'Administració podrà requerir les persones interessades en qualsevol moment perquè justifiquen els mèrits sobre els quals es plantegen dubtes o reclamacions.</w:t>
      </w:r>
    </w:p>
    <w:p w14:paraId="41B454B9" w14:textId="77777777" w:rsidR="00A71FDF" w:rsidRPr="00340D69" w:rsidRDefault="00A71FDF" w:rsidP="00340D69">
      <w:pPr>
        <w:jc w:val="both"/>
        <w:rPr>
          <w:rFonts w:ascii="Arial" w:hAnsi="Arial"/>
          <w:sz w:val="21"/>
          <w:szCs w:val="21"/>
          <w:lang w:val="ca-ES-valencia"/>
        </w:rPr>
      </w:pPr>
    </w:p>
    <w:p w14:paraId="754964DC" w14:textId="74255886" w:rsidR="006E00AE" w:rsidRPr="00340D69" w:rsidRDefault="006E00AE" w:rsidP="00A36979">
      <w:pPr>
        <w:pStyle w:val="Standard"/>
        <w:jc w:val="both"/>
        <w:rPr>
          <w:rFonts w:ascii="Arial" w:hAnsi="Arial" w:cs="Arial"/>
          <w:sz w:val="21"/>
          <w:szCs w:val="21"/>
          <w:lang w:val="ca-ES-valencia"/>
        </w:rPr>
      </w:pPr>
      <w:r w:rsidRPr="00340D69">
        <w:rPr>
          <w:rFonts w:ascii="Arial" w:hAnsi="Arial" w:cs="Arial"/>
          <w:sz w:val="21"/>
          <w:szCs w:val="21"/>
          <w:lang w:val="ca-ES-valencia"/>
        </w:rPr>
        <w:t xml:space="preserve">Les persones aspirants que s'acullen a les situacions que es detallen a continuació hauran d'aportar la documentació justificativa d'aquesta situació tal com es detalla </w:t>
      </w:r>
      <w:r w:rsidR="00C77DAE" w:rsidRPr="00340D69">
        <w:rPr>
          <w:rFonts w:ascii="Arial" w:hAnsi="Arial" w:cs="Arial"/>
          <w:sz w:val="21"/>
          <w:szCs w:val="21"/>
          <w:lang w:val="ca-ES-valencia"/>
        </w:rPr>
        <w:t>tot seguit</w:t>
      </w:r>
      <w:r w:rsidRPr="00340D69">
        <w:rPr>
          <w:rFonts w:ascii="Arial" w:hAnsi="Arial" w:cs="Arial"/>
          <w:sz w:val="21"/>
          <w:szCs w:val="21"/>
          <w:lang w:val="ca-ES-valencia"/>
        </w:rPr>
        <w:t>:</w:t>
      </w:r>
    </w:p>
    <w:p w14:paraId="1BAF5259" w14:textId="77777777" w:rsidR="006E00AE" w:rsidRPr="00340D69" w:rsidRDefault="006E00AE">
      <w:pPr>
        <w:pStyle w:val="Standard"/>
        <w:jc w:val="both"/>
        <w:rPr>
          <w:rFonts w:ascii="Arial" w:hAnsi="Arial" w:cs="Arial"/>
          <w:sz w:val="21"/>
          <w:szCs w:val="21"/>
          <w:lang w:val="ca-ES-valencia"/>
        </w:rPr>
      </w:pPr>
    </w:p>
    <w:p w14:paraId="2FF6CEB7" w14:textId="57C20AA2" w:rsidR="006E00AE" w:rsidRPr="00340D69" w:rsidRDefault="006E00AE">
      <w:pPr>
        <w:pStyle w:val="Standard"/>
        <w:jc w:val="both"/>
        <w:rPr>
          <w:rFonts w:ascii="Arial" w:hAnsi="Arial" w:cs="Arial"/>
          <w:sz w:val="21"/>
          <w:szCs w:val="21"/>
          <w:lang w:val="ca-ES-valencia"/>
        </w:rPr>
      </w:pPr>
      <w:r w:rsidRPr="00340D69">
        <w:rPr>
          <w:rFonts w:ascii="Arial" w:hAnsi="Arial" w:cs="Arial"/>
          <w:sz w:val="21"/>
          <w:szCs w:val="21"/>
          <w:lang w:val="ca-ES-valencia"/>
        </w:rPr>
        <w:t xml:space="preserve"> – Les persones participants que desitgen ser tractades durant el procediment d'accés amb la identitat que figura en la seua targeta de reconeixement del dret a la identitat i a l'expressió de gènere, d'acord amb la Llei 8/2017, de 7 d'abril, de la Generalitat, integral del reconeixement del dret a la identitat i a l'expressió de gènere </w:t>
      </w:r>
      <w:r w:rsidR="00E528D9" w:rsidRPr="009040A7">
        <w:rPr>
          <w:rFonts w:ascii="Arial" w:hAnsi="Arial" w:cs="Arial"/>
          <w:sz w:val="21"/>
          <w:szCs w:val="21"/>
          <w:lang w:val="ca-ES-valencia"/>
        </w:rPr>
        <w:t>a</w:t>
      </w:r>
      <w:r w:rsidR="00E528D9" w:rsidRPr="00340D69">
        <w:rPr>
          <w:rFonts w:ascii="Arial" w:hAnsi="Arial" w:cs="Arial"/>
          <w:sz w:val="21"/>
          <w:szCs w:val="21"/>
          <w:lang w:val="ca-ES-valencia"/>
        </w:rPr>
        <w:t xml:space="preserve"> </w:t>
      </w:r>
      <w:r w:rsidRPr="00340D69">
        <w:rPr>
          <w:rFonts w:ascii="Arial" w:hAnsi="Arial" w:cs="Arial"/>
          <w:sz w:val="21"/>
          <w:szCs w:val="21"/>
          <w:lang w:val="ca-ES-valencia"/>
        </w:rPr>
        <w:t xml:space="preserve">la Comunitat Valenciana, hauran d'aportar, en el tràmit telemàtic, còpia de la targeta expedida pels òrgans competents. </w:t>
      </w:r>
    </w:p>
    <w:p w14:paraId="2A6506AB" w14:textId="77777777" w:rsidR="006E00AE" w:rsidRPr="00340D69" w:rsidRDefault="006E00AE">
      <w:pPr>
        <w:pStyle w:val="Standard"/>
        <w:jc w:val="both"/>
        <w:rPr>
          <w:rFonts w:ascii="Arial" w:hAnsi="Arial" w:cs="Arial"/>
          <w:sz w:val="21"/>
          <w:szCs w:val="21"/>
          <w:lang w:val="ca-ES-valencia"/>
        </w:rPr>
      </w:pPr>
    </w:p>
    <w:p w14:paraId="1AA77C7A" w14:textId="1B13FB79" w:rsidR="006E00AE" w:rsidRPr="00340D69" w:rsidRDefault="006E00AE">
      <w:pPr>
        <w:pStyle w:val="Standard"/>
        <w:jc w:val="both"/>
        <w:rPr>
          <w:rFonts w:ascii="Arial" w:hAnsi="Arial" w:cs="Arial"/>
          <w:sz w:val="21"/>
          <w:szCs w:val="21"/>
          <w:lang w:val="ca-ES-valencia"/>
        </w:rPr>
      </w:pPr>
      <w:r w:rsidRPr="00340D69">
        <w:rPr>
          <w:rFonts w:ascii="Arial" w:hAnsi="Arial" w:cs="Arial"/>
          <w:sz w:val="21"/>
          <w:szCs w:val="21"/>
          <w:lang w:val="ca-ES-valencia"/>
        </w:rPr>
        <w:t xml:space="preserve">– Les persones participants víctimes d'actes de violència de gènere que desitgen ser tractades durant el procés selectiu amb una identitat fictícia per a protegir la seua intimitat, d'acord amb l'article 63 de la Llei orgànica 1/2004, de 28 de desembre, de Mesures de Protecció Integral contra la Violència de Gènere, hauran d'aportar, en el tràmit telemàtic, algun dels </w:t>
      </w:r>
      <w:r w:rsidR="00C77DAE" w:rsidRPr="00340D69">
        <w:rPr>
          <w:rFonts w:ascii="Arial" w:hAnsi="Arial" w:cs="Arial"/>
          <w:sz w:val="21"/>
          <w:szCs w:val="21"/>
          <w:lang w:val="ca-ES-valencia"/>
        </w:rPr>
        <w:t xml:space="preserve">mitjans </w:t>
      </w:r>
      <w:r w:rsidRPr="00340D69">
        <w:rPr>
          <w:rFonts w:ascii="Arial" w:hAnsi="Arial" w:cs="Arial"/>
          <w:sz w:val="21"/>
          <w:szCs w:val="21"/>
          <w:lang w:val="ca-ES-valencia"/>
        </w:rPr>
        <w:t>de prova previstos en l'article 9.1 o 9.2 de la Llei 7/2012, de 23 de desembre, de la Generalitat, integral contra la violència sobre la dona en l'àmbit de la Comunitat Valenciana.</w:t>
      </w:r>
    </w:p>
    <w:p w14:paraId="26E8ECB7" w14:textId="77777777" w:rsidR="006E00AE" w:rsidRPr="00340D69" w:rsidRDefault="006E00AE">
      <w:pPr>
        <w:pStyle w:val="Standard"/>
        <w:jc w:val="both"/>
        <w:rPr>
          <w:rFonts w:ascii="Arial" w:hAnsi="Arial" w:cs="Arial"/>
          <w:sz w:val="21"/>
          <w:szCs w:val="21"/>
          <w:lang w:val="ca-ES-valencia"/>
        </w:rPr>
      </w:pPr>
    </w:p>
    <w:p w14:paraId="1571B759" w14:textId="77777777" w:rsidR="00880495" w:rsidRPr="00340D69" w:rsidRDefault="00880495" w:rsidP="00C975E0">
      <w:pPr>
        <w:pStyle w:val="Standard"/>
        <w:jc w:val="both"/>
        <w:rPr>
          <w:rFonts w:ascii="Arial" w:hAnsi="Arial" w:cs="Arial"/>
          <w:b/>
          <w:bCs/>
          <w:sz w:val="21"/>
          <w:szCs w:val="21"/>
          <w:lang w:val="ca-ES-valencia"/>
        </w:rPr>
      </w:pPr>
    </w:p>
    <w:p w14:paraId="2FFE6EF8" w14:textId="0D9FA898" w:rsidR="0073666F" w:rsidRPr="00340D69" w:rsidRDefault="00F525A2" w:rsidP="00A36979">
      <w:pPr>
        <w:pStyle w:val="Standard"/>
        <w:jc w:val="both"/>
        <w:rPr>
          <w:rFonts w:ascii="Arial" w:hAnsi="Arial" w:cs="Arial"/>
          <w:b/>
          <w:bCs/>
          <w:sz w:val="21"/>
          <w:szCs w:val="21"/>
          <w:lang w:val="ca-ES-valencia"/>
        </w:rPr>
      </w:pPr>
      <w:r w:rsidRPr="00340D69">
        <w:rPr>
          <w:rFonts w:ascii="Arial" w:hAnsi="Arial" w:cs="Arial"/>
          <w:b/>
          <w:bCs/>
          <w:sz w:val="21"/>
          <w:szCs w:val="21"/>
          <w:lang w:val="ca-ES-valencia"/>
        </w:rPr>
        <w:t xml:space="preserve">Tercera. </w:t>
      </w:r>
      <w:r w:rsidR="00E528D9" w:rsidRPr="009040A7">
        <w:rPr>
          <w:rFonts w:ascii="Arial" w:hAnsi="Arial" w:cs="Arial"/>
          <w:b/>
          <w:bCs/>
          <w:sz w:val="21"/>
          <w:szCs w:val="21"/>
          <w:lang w:val="ca-ES-valencia"/>
        </w:rPr>
        <w:t>Termini</w:t>
      </w:r>
      <w:r w:rsidRPr="00340D69">
        <w:rPr>
          <w:rFonts w:ascii="Arial" w:hAnsi="Arial" w:cs="Arial"/>
          <w:b/>
          <w:bCs/>
          <w:sz w:val="21"/>
          <w:szCs w:val="21"/>
          <w:lang w:val="ca-ES-valencia"/>
        </w:rPr>
        <w:t xml:space="preserve"> de presentació de sol·licituds</w:t>
      </w:r>
    </w:p>
    <w:p w14:paraId="014971AE" w14:textId="77777777" w:rsidR="0073666F" w:rsidRPr="00340D69" w:rsidRDefault="0073666F">
      <w:pPr>
        <w:pStyle w:val="Standard"/>
        <w:jc w:val="both"/>
        <w:rPr>
          <w:rFonts w:ascii="Arial" w:hAnsi="Arial" w:cs="Arial"/>
          <w:sz w:val="21"/>
          <w:szCs w:val="21"/>
          <w:lang w:val="ca-ES-valencia"/>
        </w:rPr>
      </w:pPr>
    </w:p>
    <w:p w14:paraId="490E4C4B" w14:textId="2D55BE90" w:rsidR="00A71FDF" w:rsidRPr="00340D69" w:rsidRDefault="00D42EBB">
      <w:pPr>
        <w:pStyle w:val="Standard"/>
        <w:jc w:val="both"/>
        <w:rPr>
          <w:rFonts w:ascii="Arial" w:hAnsi="Arial" w:cs="Arial"/>
          <w:sz w:val="21"/>
          <w:szCs w:val="21"/>
          <w:lang w:val="ca-ES-valencia"/>
        </w:rPr>
      </w:pPr>
      <w:r w:rsidRPr="00340D69">
        <w:rPr>
          <w:rFonts w:ascii="Arial" w:hAnsi="Arial" w:cs="Arial"/>
          <w:sz w:val="21"/>
          <w:szCs w:val="21"/>
          <w:lang w:val="ca-ES-valencia"/>
        </w:rPr>
        <w:t xml:space="preserve">El termini de presentació de sol·licituds serà de </w:t>
      </w:r>
      <w:r w:rsidRPr="00340D69">
        <w:rPr>
          <w:rFonts w:ascii="Arial" w:hAnsi="Arial" w:cs="Arial"/>
          <w:b/>
          <w:bCs/>
          <w:sz w:val="21"/>
          <w:szCs w:val="21"/>
          <w:lang w:val="ca-ES-valencia"/>
        </w:rPr>
        <w:t>10 dies hàbils</w:t>
      </w:r>
      <w:r w:rsidRPr="00340D69">
        <w:rPr>
          <w:rFonts w:ascii="Arial" w:hAnsi="Arial" w:cs="Arial"/>
          <w:sz w:val="21"/>
          <w:szCs w:val="21"/>
          <w:lang w:val="ca-ES-valencia"/>
        </w:rPr>
        <w:t xml:space="preserve"> comptats a partir de l'endemà de la publicació d'aquesta convocatòria </w:t>
      </w:r>
      <w:bookmarkStart w:id="3" w:name="_Hlk124869882"/>
      <w:r w:rsidR="00C77DAE" w:rsidRPr="00340D69">
        <w:rPr>
          <w:rFonts w:ascii="Arial" w:hAnsi="Arial" w:cs="Arial"/>
          <w:sz w:val="21"/>
          <w:szCs w:val="21"/>
          <w:lang w:val="ca-ES-valencia"/>
        </w:rPr>
        <w:t>a la pàgina web de la Conselleria d’Educació, Cultura i Esport</w:t>
      </w:r>
      <w:r w:rsidRPr="00340D69">
        <w:rPr>
          <w:rFonts w:ascii="Arial" w:hAnsi="Arial" w:cs="Arial"/>
          <w:sz w:val="21"/>
          <w:szCs w:val="21"/>
          <w:lang w:val="ca-ES-valencia"/>
        </w:rPr>
        <w:t>.</w:t>
      </w:r>
      <w:bookmarkEnd w:id="3"/>
      <w:r w:rsidR="00E528D9" w:rsidRPr="009040A7">
        <w:rPr>
          <w:rFonts w:ascii="Arial" w:hAnsi="Arial" w:cs="Arial"/>
          <w:sz w:val="21"/>
          <w:szCs w:val="21"/>
          <w:lang w:val="ca-ES-valencia"/>
        </w:rPr>
        <w:t xml:space="preserve"> &lt;</w:t>
      </w:r>
      <w:hyperlink r:id="rId10" w:history="1">
        <w:r w:rsidR="00E528D9" w:rsidRPr="00340D69">
          <w:rPr>
            <w:rStyle w:val="Hipervnculo"/>
            <w:rFonts w:ascii="Arial" w:hAnsi="Arial" w:cs="Arial"/>
            <w:sz w:val="21"/>
            <w:szCs w:val="21"/>
            <w:lang w:val="ca-ES-valencia"/>
          </w:rPr>
          <w:t>http://www.ceice.gva.es/va/web/rrhh-educacion/bolsas</w:t>
        </w:r>
      </w:hyperlink>
      <w:r w:rsidR="00E528D9" w:rsidRPr="009040A7">
        <w:rPr>
          <w:rFonts w:ascii="Arial" w:hAnsi="Arial" w:cs="Arial"/>
          <w:sz w:val="21"/>
          <w:szCs w:val="21"/>
          <w:lang w:val="ca-ES-valencia"/>
        </w:rPr>
        <w:t>&gt;.</w:t>
      </w:r>
    </w:p>
    <w:p w14:paraId="4491A8AC" w14:textId="10A191B7" w:rsidR="00A71FDF" w:rsidRPr="00340D69" w:rsidRDefault="00A71FDF">
      <w:pPr>
        <w:pStyle w:val="Standard"/>
        <w:jc w:val="both"/>
        <w:rPr>
          <w:rFonts w:ascii="Arial" w:hAnsi="Arial" w:cs="Arial"/>
          <w:sz w:val="21"/>
          <w:szCs w:val="21"/>
          <w:lang w:val="ca-ES-valencia"/>
        </w:rPr>
      </w:pPr>
    </w:p>
    <w:p w14:paraId="215FE071" w14:textId="77777777" w:rsidR="00225591" w:rsidRPr="00340D69" w:rsidRDefault="00225591">
      <w:pPr>
        <w:pStyle w:val="Standard"/>
        <w:jc w:val="both"/>
        <w:rPr>
          <w:rFonts w:ascii="Arial" w:hAnsi="Arial" w:cs="Arial"/>
          <w:sz w:val="21"/>
          <w:szCs w:val="21"/>
          <w:lang w:val="ca-ES-valencia"/>
        </w:rPr>
      </w:pPr>
    </w:p>
    <w:p w14:paraId="230096A4" w14:textId="5DEE1EEF" w:rsidR="00A71FDF" w:rsidRPr="00340D69" w:rsidRDefault="00F525A2">
      <w:pPr>
        <w:pStyle w:val="Standard"/>
        <w:jc w:val="both"/>
        <w:rPr>
          <w:rFonts w:ascii="Arial" w:hAnsi="Arial" w:cs="Arial"/>
          <w:b/>
          <w:bCs/>
          <w:sz w:val="21"/>
          <w:szCs w:val="21"/>
          <w:lang w:val="ca-ES-valencia"/>
        </w:rPr>
      </w:pPr>
      <w:r w:rsidRPr="00340D69">
        <w:rPr>
          <w:rFonts w:ascii="Arial" w:hAnsi="Arial" w:cs="Arial"/>
          <w:b/>
          <w:bCs/>
          <w:sz w:val="21"/>
          <w:szCs w:val="21"/>
          <w:lang w:val="ca-ES-valencia"/>
        </w:rPr>
        <w:t xml:space="preserve">Quarta.- </w:t>
      </w:r>
      <w:r w:rsidR="00024054" w:rsidRPr="00340D69">
        <w:rPr>
          <w:rFonts w:ascii="Arial" w:hAnsi="Arial" w:cs="Arial"/>
          <w:b/>
          <w:bCs/>
          <w:sz w:val="21"/>
          <w:szCs w:val="21"/>
          <w:lang w:val="ca-ES-valencia"/>
        </w:rPr>
        <w:t>Resolució del procediment</w:t>
      </w:r>
    </w:p>
    <w:p w14:paraId="689FE858" w14:textId="77777777" w:rsidR="00A71FDF" w:rsidRPr="00340D69" w:rsidRDefault="00A71FDF">
      <w:pPr>
        <w:pStyle w:val="Standard"/>
        <w:jc w:val="both"/>
        <w:rPr>
          <w:rFonts w:ascii="Arial" w:hAnsi="Arial" w:cs="Arial"/>
          <w:sz w:val="21"/>
          <w:szCs w:val="21"/>
          <w:lang w:val="ca-ES-valencia"/>
        </w:rPr>
      </w:pPr>
    </w:p>
    <w:p w14:paraId="59A15ED8" w14:textId="67C03756" w:rsidR="00A71FDF" w:rsidRPr="00340D69" w:rsidRDefault="00D42EBB">
      <w:pPr>
        <w:jc w:val="both"/>
        <w:rPr>
          <w:rFonts w:ascii="Arial" w:hAnsi="Arial"/>
          <w:sz w:val="21"/>
          <w:szCs w:val="21"/>
          <w:lang w:val="ca-ES-valencia"/>
        </w:rPr>
      </w:pPr>
      <w:r w:rsidRPr="00340D69">
        <w:rPr>
          <w:rFonts w:ascii="Arial" w:hAnsi="Arial"/>
          <w:sz w:val="21"/>
          <w:szCs w:val="21"/>
          <w:lang w:val="ca-ES-valencia"/>
        </w:rPr>
        <w:t>Una vegada conclòs el termini de presentació de sol·licituds,</w:t>
      </w:r>
      <w:r w:rsidR="00FB311C" w:rsidRPr="00340D69">
        <w:rPr>
          <w:rFonts w:ascii="Arial" w:hAnsi="Arial"/>
          <w:sz w:val="21"/>
          <w:szCs w:val="21"/>
          <w:lang w:val="ca-ES-valencia"/>
        </w:rPr>
        <w:t xml:space="preserve"> després de la comprovació del compliment dels requisits de participació, es procedirà a avaluar </w:t>
      </w:r>
      <w:r w:rsidRPr="00340D69">
        <w:rPr>
          <w:rFonts w:ascii="Arial" w:hAnsi="Arial"/>
          <w:sz w:val="21"/>
          <w:szCs w:val="21"/>
          <w:lang w:val="ca-ES-valencia"/>
        </w:rPr>
        <w:t xml:space="preserve">els mèrits al·legats per les persones </w:t>
      </w:r>
      <w:r w:rsidR="00024054" w:rsidRPr="00340D69">
        <w:rPr>
          <w:rFonts w:ascii="Arial" w:hAnsi="Arial"/>
          <w:sz w:val="21"/>
          <w:szCs w:val="21"/>
          <w:lang w:val="ca-ES-valencia"/>
        </w:rPr>
        <w:t xml:space="preserve">participants </w:t>
      </w:r>
      <w:r w:rsidRPr="00340D69">
        <w:rPr>
          <w:rFonts w:ascii="Arial" w:hAnsi="Arial"/>
          <w:sz w:val="21"/>
          <w:szCs w:val="21"/>
          <w:lang w:val="ca-ES-valencia"/>
        </w:rPr>
        <w:t>d'acord amb el barem de mèrits que apareix a l'annex V</w:t>
      </w:r>
      <w:r w:rsidR="00DF58A3" w:rsidRPr="00340D69">
        <w:rPr>
          <w:rFonts w:ascii="Arial" w:hAnsi="Arial"/>
          <w:sz w:val="21"/>
          <w:szCs w:val="21"/>
          <w:lang w:val="ca-ES-valencia"/>
        </w:rPr>
        <w:t>I</w:t>
      </w:r>
      <w:r w:rsidRPr="00340D69">
        <w:rPr>
          <w:rFonts w:ascii="Arial" w:hAnsi="Arial"/>
          <w:sz w:val="21"/>
          <w:szCs w:val="21"/>
          <w:lang w:val="ca-ES-valencia"/>
        </w:rPr>
        <w:t xml:space="preserve">, </w:t>
      </w:r>
      <w:r w:rsidR="00CE7F9E" w:rsidRPr="009040A7">
        <w:rPr>
          <w:rFonts w:ascii="Arial" w:hAnsi="Arial"/>
          <w:sz w:val="21"/>
          <w:szCs w:val="21"/>
          <w:lang w:val="ca-ES-valencia"/>
        </w:rPr>
        <w:t>i considerant</w:t>
      </w:r>
      <w:r w:rsidR="00FB311C" w:rsidRPr="00340D69">
        <w:rPr>
          <w:rFonts w:ascii="Arial" w:hAnsi="Arial"/>
          <w:sz w:val="21"/>
          <w:szCs w:val="21"/>
          <w:lang w:val="ca-ES-valencia"/>
        </w:rPr>
        <w:t xml:space="preserve"> </w:t>
      </w:r>
      <w:r w:rsidRPr="00340D69">
        <w:rPr>
          <w:rFonts w:ascii="Arial" w:hAnsi="Arial"/>
          <w:sz w:val="21"/>
          <w:szCs w:val="21"/>
          <w:lang w:val="ca-ES-valencia"/>
        </w:rPr>
        <w:t xml:space="preserve">sempre </w:t>
      </w:r>
      <w:r w:rsidR="00FB311C" w:rsidRPr="00340D69">
        <w:rPr>
          <w:rFonts w:ascii="Arial" w:hAnsi="Arial"/>
          <w:sz w:val="21"/>
          <w:szCs w:val="21"/>
          <w:lang w:val="ca-ES-valencia"/>
        </w:rPr>
        <w:t xml:space="preserve">els </w:t>
      </w:r>
      <w:r w:rsidRPr="00340D69">
        <w:rPr>
          <w:rFonts w:ascii="Arial" w:hAnsi="Arial"/>
          <w:sz w:val="21"/>
          <w:szCs w:val="21"/>
          <w:lang w:val="ca-ES-valencia"/>
        </w:rPr>
        <w:t>referits a la data de finalització de presentació de sol·licituds. Qualsevol documentació relativa a mèrits aportada fora de termini no serà tinguda en compte en la baremació.</w:t>
      </w:r>
    </w:p>
    <w:p w14:paraId="1EC06D5F" w14:textId="77777777" w:rsidR="00A71FDF" w:rsidRPr="00340D69" w:rsidRDefault="00A71FDF">
      <w:pPr>
        <w:pStyle w:val="Standard"/>
        <w:jc w:val="both"/>
        <w:rPr>
          <w:rFonts w:ascii="Arial" w:hAnsi="Arial" w:cs="Arial"/>
          <w:sz w:val="21"/>
          <w:szCs w:val="21"/>
          <w:shd w:val="clear" w:color="auto" w:fill="FFF200"/>
          <w:lang w:val="ca-ES-valencia"/>
        </w:rPr>
      </w:pPr>
    </w:p>
    <w:p w14:paraId="57309460" w14:textId="310E607C" w:rsidR="00A71FDF" w:rsidRPr="00340D69" w:rsidRDefault="00D42EBB">
      <w:pPr>
        <w:pStyle w:val="Standard"/>
        <w:jc w:val="both"/>
        <w:rPr>
          <w:rFonts w:ascii="Arial" w:hAnsi="Arial" w:cs="Arial"/>
          <w:sz w:val="21"/>
          <w:szCs w:val="21"/>
          <w:lang w:val="ca-ES-valencia"/>
        </w:rPr>
      </w:pPr>
      <w:r w:rsidRPr="00340D69">
        <w:rPr>
          <w:rFonts w:ascii="Arial" w:hAnsi="Arial" w:cs="Arial"/>
          <w:sz w:val="21"/>
          <w:szCs w:val="21"/>
          <w:lang w:val="ca-ES-valencia"/>
        </w:rPr>
        <w:t xml:space="preserve">Finalitzada la baremació, la Direcció General de Personal Docent farà pública la relació provisional de persones admeses i excloses en el procediment de constitució de bosses extraordinàries, amb indicació, en el seu cas, de les causes d'exclusió. Aquesta publicació s'efectuarà </w:t>
      </w:r>
      <w:r w:rsidR="00A363A6" w:rsidRPr="009040A7">
        <w:rPr>
          <w:rFonts w:ascii="Arial" w:hAnsi="Arial" w:cs="Arial"/>
          <w:sz w:val="21"/>
          <w:szCs w:val="21"/>
          <w:lang w:val="ca-ES-valencia"/>
        </w:rPr>
        <w:t>a</w:t>
      </w:r>
      <w:r w:rsidR="00A363A6" w:rsidRPr="00340D69">
        <w:rPr>
          <w:rFonts w:ascii="Arial" w:hAnsi="Arial" w:cs="Arial"/>
          <w:sz w:val="21"/>
          <w:szCs w:val="21"/>
          <w:lang w:val="ca-ES-valencia"/>
        </w:rPr>
        <w:t xml:space="preserve"> </w:t>
      </w:r>
      <w:r w:rsidRPr="00340D69">
        <w:rPr>
          <w:rFonts w:ascii="Arial" w:hAnsi="Arial" w:cs="Arial"/>
          <w:sz w:val="21"/>
          <w:szCs w:val="21"/>
          <w:lang w:val="ca-ES-valencia"/>
        </w:rPr>
        <w:t>la pàgina web de la Conselleria d'Educació, Cultura i Esport &lt;</w:t>
      </w:r>
      <w:hyperlink r:id="rId11" w:history="1">
        <w:r w:rsidRPr="00340D69">
          <w:rPr>
            <w:rStyle w:val="Hipervnculo"/>
            <w:rFonts w:ascii="Arial" w:hAnsi="Arial" w:cs="Arial"/>
            <w:color w:val="auto"/>
            <w:sz w:val="21"/>
            <w:szCs w:val="21"/>
            <w:lang w:val="ca-ES-valencia"/>
          </w:rPr>
          <w:t>http://www.ceice.gva.es</w:t>
        </w:r>
      </w:hyperlink>
      <w:r w:rsidRPr="00340D69">
        <w:rPr>
          <w:rFonts w:ascii="Arial" w:hAnsi="Arial" w:cs="Arial"/>
          <w:sz w:val="21"/>
          <w:szCs w:val="21"/>
          <w:lang w:val="ca-ES-valencia"/>
        </w:rPr>
        <w:t>&gt;.</w:t>
      </w:r>
    </w:p>
    <w:p w14:paraId="7DB90FEC" w14:textId="77777777" w:rsidR="00A71FDF" w:rsidRPr="00340D69" w:rsidRDefault="00A71FDF">
      <w:pPr>
        <w:pStyle w:val="Standard"/>
        <w:jc w:val="both"/>
        <w:rPr>
          <w:rFonts w:ascii="Arial" w:hAnsi="Arial" w:cs="Arial"/>
          <w:sz w:val="21"/>
          <w:szCs w:val="21"/>
          <w:lang w:val="ca-ES-valencia"/>
        </w:rPr>
      </w:pPr>
    </w:p>
    <w:p w14:paraId="3FA4C3E6" w14:textId="61ACA569" w:rsidR="00A71FDF" w:rsidRPr="00340D69" w:rsidRDefault="00D42EBB">
      <w:pPr>
        <w:jc w:val="both"/>
        <w:rPr>
          <w:rFonts w:ascii="Arial" w:hAnsi="Arial"/>
          <w:spacing w:val="-3"/>
          <w:sz w:val="21"/>
          <w:szCs w:val="21"/>
          <w:lang w:val="ca-ES-valencia"/>
        </w:rPr>
      </w:pPr>
      <w:r w:rsidRPr="00340D69">
        <w:rPr>
          <w:rFonts w:ascii="Arial" w:hAnsi="Arial"/>
          <w:spacing w:val="-3"/>
          <w:sz w:val="21"/>
          <w:szCs w:val="21"/>
          <w:lang w:val="ca-ES-valencia"/>
        </w:rPr>
        <w:t>En aquest</w:t>
      </w:r>
      <w:r w:rsidR="00A363A6" w:rsidRPr="009040A7">
        <w:rPr>
          <w:rFonts w:ascii="Arial" w:hAnsi="Arial"/>
          <w:spacing w:val="-3"/>
          <w:sz w:val="21"/>
          <w:szCs w:val="21"/>
          <w:lang w:val="ca-ES-valencia"/>
        </w:rPr>
        <w:t xml:space="preserve"> </w:t>
      </w:r>
      <w:r w:rsidRPr="00340D69">
        <w:rPr>
          <w:rFonts w:ascii="Arial" w:hAnsi="Arial"/>
          <w:spacing w:val="-3"/>
          <w:sz w:val="21"/>
          <w:szCs w:val="21"/>
          <w:lang w:val="ca-ES-valencia"/>
        </w:rPr>
        <w:t>ll</w:t>
      </w:r>
      <w:r w:rsidR="00E528D9" w:rsidRPr="009040A7">
        <w:rPr>
          <w:rFonts w:ascii="Arial" w:hAnsi="Arial"/>
          <w:spacing w:val="-3"/>
          <w:sz w:val="21"/>
          <w:szCs w:val="21"/>
          <w:lang w:val="ca-ES-valencia"/>
        </w:rPr>
        <w:t>i</w:t>
      </w:r>
      <w:r w:rsidRPr="00340D69">
        <w:rPr>
          <w:rFonts w:ascii="Arial" w:hAnsi="Arial"/>
          <w:spacing w:val="-3"/>
          <w:sz w:val="21"/>
          <w:szCs w:val="21"/>
          <w:lang w:val="ca-ES-valencia"/>
        </w:rPr>
        <w:t>sta</w:t>
      </w:r>
      <w:r w:rsidR="00A363A6" w:rsidRPr="009040A7">
        <w:rPr>
          <w:rFonts w:ascii="Arial" w:hAnsi="Arial"/>
          <w:spacing w:val="-3"/>
          <w:sz w:val="21"/>
          <w:szCs w:val="21"/>
          <w:lang w:val="ca-ES-valencia"/>
        </w:rPr>
        <w:t>t</w:t>
      </w:r>
      <w:r w:rsidRPr="00340D69">
        <w:rPr>
          <w:rFonts w:ascii="Arial" w:hAnsi="Arial"/>
          <w:spacing w:val="-3"/>
          <w:sz w:val="21"/>
          <w:szCs w:val="21"/>
          <w:lang w:val="ca-ES-valencia"/>
        </w:rPr>
        <w:t xml:space="preserve"> hauran de constar els cognoms, el nom, els dígits que en el format del DNI ocupen les posicions quarta, cinquena, sisena i setena o, en el seu cas, document acreditatiu de la identitat de les persones estrangeres residents en territori espanyol d'acord amb la disposició addicional 7a de la Llei orgànica 3/2018, de 5 de desembre, de protecció de dades personals i garantia dels drets digitals, així com, en el seu cas, la causa d'exclusió.</w:t>
      </w:r>
    </w:p>
    <w:p w14:paraId="2EFC2F70" w14:textId="77777777" w:rsidR="00A71FDF" w:rsidRPr="00340D69" w:rsidRDefault="00A71FDF">
      <w:pPr>
        <w:pStyle w:val="Standard"/>
        <w:jc w:val="both"/>
        <w:rPr>
          <w:rFonts w:ascii="Arial" w:hAnsi="Arial" w:cs="Arial"/>
          <w:sz w:val="21"/>
          <w:szCs w:val="21"/>
          <w:lang w:val="ca-ES-valencia"/>
        </w:rPr>
      </w:pPr>
    </w:p>
    <w:p w14:paraId="1BB4B036" w14:textId="3CF85672" w:rsidR="00A71FDF" w:rsidRPr="00340D69" w:rsidRDefault="00422EBF">
      <w:pPr>
        <w:pStyle w:val="Standard"/>
        <w:jc w:val="both"/>
        <w:rPr>
          <w:rFonts w:ascii="Arial" w:hAnsi="Arial" w:cs="Arial"/>
          <w:sz w:val="21"/>
          <w:szCs w:val="21"/>
          <w:lang w:val="ca-ES-valencia"/>
        </w:rPr>
      </w:pPr>
      <w:r w:rsidRPr="00340D69">
        <w:rPr>
          <w:rFonts w:ascii="Arial" w:hAnsi="Arial" w:cs="Arial"/>
          <w:sz w:val="21"/>
          <w:szCs w:val="21"/>
          <w:lang w:val="ca-ES-valencia"/>
        </w:rPr>
        <w:t>Les persones excloses</w:t>
      </w:r>
      <w:r w:rsidR="000C3005" w:rsidRPr="00340D69">
        <w:rPr>
          <w:rFonts w:ascii="Arial" w:hAnsi="Arial" w:cs="Arial"/>
          <w:sz w:val="21"/>
          <w:szCs w:val="21"/>
          <w:lang w:val="ca-ES-valencia"/>
        </w:rPr>
        <w:t xml:space="preserve"> i aquell</w:t>
      </w:r>
      <w:r w:rsidR="00A363A6" w:rsidRPr="009040A7">
        <w:rPr>
          <w:rFonts w:ascii="Arial" w:hAnsi="Arial" w:cs="Arial"/>
          <w:sz w:val="21"/>
          <w:szCs w:val="21"/>
          <w:lang w:val="ca-ES-valencia"/>
        </w:rPr>
        <w:t>es</w:t>
      </w:r>
      <w:r w:rsidR="000C3005" w:rsidRPr="00340D69">
        <w:rPr>
          <w:rFonts w:ascii="Arial" w:hAnsi="Arial" w:cs="Arial"/>
          <w:sz w:val="21"/>
          <w:szCs w:val="21"/>
          <w:lang w:val="ca-ES-valencia"/>
        </w:rPr>
        <w:t xml:space="preserve"> adme</w:t>
      </w:r>
      <w:r w:rsidR="00A363A6" w:rsidRPr="009040A7">
        <w:rPr>
          <w:rFonts w:ascii="Arial" w:hAnsi="Arial" w:cs="Arial"/>
          <w:sz w:val="21"/>
          <w:szCs w:val="21"/>
          <w:lang w:val="ca-ES-valencia"/>
        </w:rPr>
        <w:t>se</w:t>
      </w:r>
      <w:r w:rsidR="000C3005" w:rsidRPr="00340D69">
        <w:rPr>
          <w:rFonts w:ascii="Arial" w:hAnsi="Arial" w:cs="Arial"/>
          <w:sz w:val="21"/>
          <w:szCs w:val="21"/>
          <w:lang w:val="ca-ES-valencia"/>
        </w:rPr>
        <w:t>s que hagen d'esmenar o aclarir algun mèrit</w:t>
      </w:r>
      <w:r w:rsidR="00D42EBB" w:rsidRPr="00340D69">
        <w:rPr>
          <w:rFonts w:ascii="Arial" w:hAnsi="Arial" w:cs="Arial"/>
          <w:sz w:val="21"/>
          <w:szCs w:val="21"/>
          <w:lang w:val="ca-ES-valencia"/>
        </w:rPr>
        <w:t xml:space="preserve"> disposaran d'un termini de </w:t>
      </w:r>
      <w:r w:rsidR="00D42EBB" w:rsidRPr="00340D69">
        <w:rPr>
          <w:rFonts w:ascii="Arial" w:hAnsi="Arial" w:cs="Arial"/>
          <w:b/>
          <w:bCs/>
          <w:sz w:val="21"/>
          <w:szCs w:val="21"/>
          <w:lang w:val="ca-ES-valencia"/>
        </w:rPr>
        <w:t>cinc dies hàbils</w:t>
      </w:r>
      <w:r w:rsidR="00D42EBB" w:rsidRPr="00340D69">
        <w:rPr>
          <w:rFonts w:ascii="Arial" w:hAnsi="Arial" w:cs="Arial"/>
          <w:sz w:val="21"/>
          <w:szCs w:val="21"/>
          <w:lang w:val="ca-ES-valencia"/>
        </w:rPr>
        <w:t xml:space="preserve">, comptats a partir </w:t>
      </w:r>
      <w:r w:rsidR="00A363A6" w:rsidRPr="009040A7">
        <w:rPr>
          <w:rFonts w:ascii="Arial" w:hAnsi="Arial" w:cs="Arial"/>
          <w:sz w:val="21"/>
          <w:szCs w:val="21"/>
          <w:lang w:val="ca-ES-valencia"/>
        </w:rPr>
        <w:t>de l’endemà</w:t>
      </w:r>
      <w:r w:rsidR="00D42EBB" w:rsidRPr="00340D69">
        <w:rPr>
          <w:rFonts w:ascii="Arial" w:hAnsi="Arial" w:cs="Arial"/>
          <w:sz w:val="21"/>
          <w:szCs w:val="21"/>
          <w:lang w:val="ca-ES-valencia"/>
        </w:rPr>
        <w:t xml:space="preserve"> de la publicació de les llistes provisionals, per a poder realitzar les al·legacions que estimen oportunes</w:t>
      </w:r>
      <w:r w:rsidR="00FB311C" w:rsidRPr="00340D69">
        <w:rPr>
          <w:rFonts w:ascii="Arial" w:hAnsi="Arial" w:cs="Arial"/>
          <w:sz w:val="21"/>
          <w:szCs w:val="21"/>
          <w:lang w:val="ca-ES-valencia"/>
        </w:rPr>
        <w:t xml:space="preserve"> i, en el seu cas, justificar el que estimen pertinent</w:t>
      </w:r>
      <w:r w:rsidR="00D42EBB" w:rsidRPr="00340D69">
        <w:rPr>
          <w:rFonts w:ascii="Arial" w:hAnsi="Arial" w:cs="Arial"/>
          <w:sz w:val="21"/>
          <w:szCs w:val="21"/>
          <w:lang w:val="ca-ES-valencia"/>
        </w:rPr>
        <w:t>.</w:t>
      </w:r>
      <w:r w:rsidR="000C3005" w:rsidRPr="00340D69">
        <w:rPr>
          <w:rFonts w:ascii="Arial" w:hAnsi="Arial" w:cs="Arial"/>
          <w:sz w:val="21"/>
          <w:szCs w:val="21"/>
          <w:lang w:val="ca-ES-valencia"/>
        </w:rPr>
        <w:t xml:space="preserve"> No podrà invocar-se cap mèrit que no haja sigut al·legat en la sol·licitud d'inscripció.</w:t>
      </w:r>
    </w:p>
    <w:p w14:paraId="7DD8B6E5" w14:textId="77777777" w:rsidR="00A71FDF" w:rsidRPr="00340D69" w:rsidRDefault="00A71FDF">
      <w:pPr>
        <w:pStyle w:val="Standard"/>
        <w:jc w:val="both"/>
        <w:rPr>
          <w:rFonts w:ascii="Arial" w:hAnsi="Arial" w:cs="Arial"/>
          <w:sz w:val="21"/>
          <w:szCs w:val="21"/>
          <w:lang w:val="ca-ES-valencia"/>
        </w:rPr>
      </w:pPr>
    </w:p>
    <w:p w14:paraId="7DED60A1" w14:textId="44104A4A" w:rsidR="00A71FDF" w:rsidRPr="00340D69" w:rsidRDefault="00D42EBB">
      <w:pPr>
        <w:jc w:val="both"/>
        <w:rPr>
          <w:rFonts w:ascii="Arial" w:hAnsi="Arial"/>
          <w:sz w:val="21"/>
          <w:szCs w:val="21"/>
          <w:lang w:val="ca-ES-valencia"/>
        </w:rPr>
      </w:pPr>
      <w:r w:rsidRPr="00340D69">
        <w:rPr>
          <w:rFonts w:ascii="Arial" w:hAnsi="Arial"/>
          <w:spacing w:val="-3"/>
          <w:sz w:val="21"/>
          <w:szCs w:val="21"/>
          <w:lang w:val="ca-ES-valencia"/>
        </w:rPr>
        <w:t xml:space="preserve">Les reclamacions i correccions d'errors es presentaran per via telemàtica </w:t>
      </w:r>
      <w:r w:rsidR="00A363A6" w:rsidRPr="009040A7">
        <w:rPr>
          <w:rFonts w:ascii="Arial" w:hAnsi="Arial"/>
          <w:spacing w:val="-3"/>
          <w:sz w:val="21"/>
          <w:szCs w:val="21"/>
          <w:lang w:val="ca-ES-valencia"/>
        </w:rPr>
        <w:t>a</w:t>
      </w:r>
      <w:r w:rsidR="00A363A6" w:rsidRPr="00340D69">
        <w:rPr>
          <w:rFonts w:ascii="Arial" w:hAnsi="Arial"/>
          <w:spacing w:val="-3"/>
          <w:sz w:val="21"/>
          <w:szCs w:val="21"/>
          <w:lang w:val="ca-ES-valencia"/>
        </w:rPr>
        <w:t xml:space="preserve"> </w:t>
      </w:r>
      <w:r w:rsidRPr="00340D69">
        <w:rPr>
          <w:rFonts w:ascii="Arial" w:hAnsi="Arial"/>
          <w:spacing w:val="-3"/>
          <w:sz w:val="21"/>
          <w:szCs w:val="21"/>
          <w:lang w:val="ca-ES-valencia"/>
        </w:rPr>
        <w:t xml:space="preserve">la seu electrònica de la Generalitat Valenciana </w:t>
      </w:r>
      <w:r w:rsidRPr="00340D69">
        <w:rPr>
          <w:rFonts w:ascii="Arial" w:hAnsi="Arial"/>
          <w:sz w:val="21"/>
          <w:szCs w:val="21"/>
          <w:lang w:val="ca-ES-valencia"/>
        </w:rPr>
        <w:t>&lt;</w:t>
      </w:r>
      <w:hyperlink r:id="rId12" w:history="1">
        <w:r w:rsidRPr="00340D69">
          <w:rPr>
            <w:rStyle w:val="Hipervnculo"/>
            <w:rFonts w:ascii="Arial" w:hAnsi="Arial"/>
            <w:color w:val="auto"/>
            <w:sz w:val="21"/>
            <w:szCs w:val="21"/>
            <w:lang w:val="ca-ES-valencia"/>
          </w:rPr>
          <w:t>https://sede.gva.es</w:t>
        </w:r>
      </w:hyperlink>
      <w:r w:rsidRPr="00340D69">
        <w:rPr>
          <w:rFonts w:ascii="Arial" w:hAnsi="Arial"/>
          <w:sz w:val="21"/>
          <w:szCs w:val="21"/>
          <w:lang w:val="ca-ES-valencia"/>
        </w:rPr>
        <w:t xml:space="preserve">&gt; </w:t>
      </w:r>
      <w:r w:rsidRPr="00340D69">
        <w:rPr>
          <w:rFonts w:ascii="Arial" w:hAnsi="Arial"/>
          <w:spacing w:val="-3"/>
          <w:sz w:val="21"/>
          <w:szCs w:val="21"/>
          <w:lang w:val="ca-ES-valencia"/>
        </w:rPr>
        <w:t xml:space="preserve">o </w:t>
      </w:r>
      <w:r w:rsidR="00A363A6" w:rsidRPr="009040A7">
        <w:rPr>
          <w:rFonts w:ascii="Arial" w:hAnsi="Arial"/>
          <w:spacing w:val="-3"/>
          <w:sz w:val="21"/>
          <w:szCs w:val="21"/>
          <w:lang w:val="ca-ES-valencia"/>
        </w:rPr>
        <w:t>mitjançant</w:t>
      </w:r>
      <w:r w:rsidRPr="00340D69">
        <w:rPr>
          <w:rFonts w:ascii="Arial" w:hAnsi="Arial"/>
          <w:spacing w:val="-3"/>
          <w:sz w:val="21"/>
          <w:szCs w:val="21"/>
          <w:lang w:val="ca-ES-valencia"/>
        </w:rPr>
        <w:t xml:space="preserve"> la pàgina web de la Conselleria d'Educació, Cultura i Esport </w:t>
      </w:r>
      <w:r w:rsidRPr="00340D69">
        <w:rPr>
          <w:rFonts w:ascii="Arial" w:hAnsi="Arial"/>
          <w:sz w:val="21"/>
          <w:szCs w:val="21"/>
          <w:lang w:val="ca-ES-valencia"/>
        </w:rPr>
        <w:t>&lt;</w:t>
      </w:r>
      <w:hyperlink r:id="rId13" w:history="1">
        <w:r w:rsidRPr="00340D69">
          <w:rPr>
            <w:rStyle w:val="Hipervnculo"/>
            <w:rFonts w:ascii="Arial" w:hAnsi="Arial"/>
            <w:color w:val="auto"/>
            <w:sz w:val="21"/>
            <w:szCs w:val="21"/>
            <w:lang w:val="ca-ES-valencia"/>
          </w:rPr>
          <w:t>http://www.ceice.gva.es/es/web/rrhh-educacion/bolsas</w:t>
        </w:r>
      </w:hyperlink>
      <w:r w:rsidRPr="00340D69">
        <w:rPr>
          <w:rFonts w:ascii="Arial" w:hAnsi="Arial"/>
          <w:sz w:val="21"/>
          <w:szCs w:val="21"/>
          <w:lang w:val="ca-ES-valencia"/>
        </w:rPr>
        <w:t>&gt;</w:t>
      </w:r>
      <w:r w:rsidRPr="00340D69">
        <w:rPr>
          <w:rFonts w:ascii="Arial" w:hAnsi="Arial"/>
          <w:spacing w:val="-3"/>
          <w:sz w:val="21"/>
          <w:szCs w:val="21"/>
          <w:lang w:val="ca-ES-valencia"/>
        </w:rPr>
        <w:t xml:space="preserve">. En el cas que la persona interessada no esmene el defecte que haja motivat la seua exclusió en el termini indicat, </w:t>
      </w:r>
      <w:r w:rsidR="00A363A6" w:rsidRPr="009040A7">
        <w:rPr>
          <w:rFonts w:ascii="Arial" w:hAnsi="Arial"/>
          <w:spacing w:val="-3"/>
          <w:sz w:val="21"/>
          <w:szCs w:val="21"/>
          <w:lang w:val="ca-ES-valencia"/>
        </w:rPr>
        <w:t>es considerarà que desisteix de</w:t>
      </w:r>
      <w:r w:rsidRPr="00340D69">
        <w:rPr>
          <w:rFonts w:ascii="Arial" w:hAnsi="Arial"/>
          <w:spacing w:val="-3"/>
          <w:sz w:val="21"/>
          <w:szCs w:val="21"/>
          <w:lang w:val="ca-ES-valencia"/>
        </w:rPr>
        <w:t xml:space="preserve"> la seua sol·licitud, </w:t>
      </w:r>
      <w:r w:rsidR="00E528D9" w:rsidRPr="009040A7">
        <w:rPr>
          <w:rFonts w:ascii="Arial" w:hAnsi="Arial"/>
          <w:spacing w:val="-3"/>
          <w:sz w:val="21"/>
          <w:szCs w:val="21"/>
          <w:lang w:val="ca-ES-valencia"/>
        </w:rPr>
        <w:t xml:space="preserve">d’acord </w:t>
      </w:r>
      <w:r w:rsidRPr="00340D69">
        <w:rPr>
          <w:rFonts w:ascii="Arial" w:hAnsi="Arial"/>
          <w:spacing w:val="-3"/>
          <w:sz w:val="21"/>
          <w:szCs w:val="21"/>
          <w:lang w:val="ca-ES-valencia"/>
        </w:rPr>
        <w:t>amb el que disposa l'article 68 de la Llei 39/2015, d'1 d'octubre, del Procediment Administratiu Comú de les Administracions Públiques.</w:t>
      </w:r>
    </w:p>
    <w:p w14:paraId="16A100FE" w14:textId="77777777" w:rsidR="00A71FDF" w:rsidRPr="00340D69" w:rsidRDefault="00A71FDF">
      <w:pPr>
        <w:pStyle w:val="Standard"/>
        <w:jc w:val="both"/>
        <w:rPr>
          <w:rFonts w:ascii="Arial" w:hAnsi="Arial" w:cs="Arial"/>
          <w:sz w:val="21"/>
          <w:szCs w:val="21"/>
          <w:lang w:val="ca-ES-valencia"/>
        </w:rPr>
      </w:pPr>
    </w:p>
    <w:p w14:paraId="39AFD788" w14:textId="2284549B" w:rsidR="00A71FDF" w:rsidRPr="00340D69" w:rsidRDefault="00D42EBB">
      <w:pPr>
        <w:pStyle w:val="Standard"/>
        <w:jc w:val="both"/>
        <w:rPr>
          <w:rFonts w:ascii="Arial" w:hAnsi="Arial" w:cs="Arial"/>
          <w:sz w:val="21"/>
          <w:szCs w:val="21"/>
          <w:lang w:val="ca-ES-valencia"/>
        </w:rPr>
      </w:pPr>
      <w:r w:rsidRPr="00340D69">
        <w:rPr>
          <w:rFonts w:ascii="Arial" w:hAnsi="Arial" w:cs="Arial"/>
          <w:sz w:val="21"/>
          <w:szCs w:val="21"/>
          <w:lang w:val="ca-ES-valencia"/>
        </w:rPr>
        <w:t xml:space="preserve">Transcorregut aquest termini </w:t>
      </w:r>
      <w:r w:rsidR="002D25B5" w:rsidRPr="00340D69">
        <w:rPr>
          <w:rFonts w:ascii="Arial" w:hAnsi="Arial" w:cs="Arial"/>
          <w:sz w:val="21"/>
          <w:szCs w:val="21"/>
          <w:lang w:val="ca-ES-valencia"/>
        </w:rPr>
        <w:t xml:space="preserve">i una vegada examinades les al·legacions presentades, la Direcció General de Personal Docent publicarà la relació </w:t>
      </w:r>
      <w:r w:rsidRPr="00340D69">
        <w:rPr>
          <w:rFonts w:ascii="Arial" w:hAnsi="Arial" w:cs="Arial"/>
          <w:sz w:val="21"/>
          <w:szCs w:val="21"/>
          <w:lang w:val="ca-ES-valencia"/>
        </w:rPr>
        <w:t xml:space="preserve">definitiva de </w:t>
      </w:r>
      <w:r w:rsidR="00422EBF" w:rsidRPr="00340D69">
        <w:rPr>
          <w:rFonts w:ascii="Arial" w:hAnsi="Arial" w:cs="Arial"/>
          <w:sz w:val="21"/>
          <w:szCs w:val="21"/>
          <w:lang w:val="ca-ES-valencia"/>
        </w:rPr>
        <w:t xml:space="preserve">persones </w:t>
      </w:r>
      <w:r w:rsidR="00FD118C" w:rsidRPr="00340D69">
        <w:rPr>
          <w:rFonts w:ascii="Arial" w:hAnsi="Arial" w:cs="Arial"/>
          <w:sz w:val="21"/>
          <w:szCs w:val="21"/>
          <w:lang w:val="ca-ES-valencia"/>
        </w:rPr>
        <w:t xml:space="preserve">admeses i excloses en el procediment de constitució de </w:t>
      </w:r>
      <w:r w:rsidR="00A363A6" w:rsidRPr="009040A7">
        <w:rPr>
          <w:rFonts w:ascii="Arial" w:hAnsi="Arial" w:cs="Arial"/>
          <w:sz w:val="21"/>
          <w:szCs w:val="21"/>
          <w:lang w:val="ca-ES-valencia"/>
        </w:rPr>
        <w:t xml:space="preserve">borses </w:t>
      </w:r>
      <w:r w:rsidR="00FD118C" w:rsidRPr="00340D69">
        <w:rPr>
          <w:rFonts w:ascii="Arial" w:hAnsi="Arial" w:cs="Arial"/>
          <w:sz w:val="21"/>
          <w:szCs w:val="21"/>
          <w:lang w:val="ca-ES-valencia"/>
        </w:rPr>
        <w:t>extraordinàries</w:t>
      </w:r>
      <w:r w:rsidR="002D25B5" w:rsidRPr="00340D69">
        <w:rPr>
          <w:rFonts w:ascii="Arial" w:hAnsi="Arial" w:cs="Arial"/>
          <w:sz w:val="21"/>
          <w:szCs w:val="21"/>
          <w:lang w:val="ca-ES-valencia"/>
        </w:rPr>
        <w:t xml:space="preserve">, </w:t>
      </w:r>
      <w:r w:rsidR="00A363A6" w:rsidRPr="009040A7">
        <w:rPr>
          <w:rFonts w:ascii="Arial" w:hAnsi="Arial" w:cs="Arial"/>
          <w:sz w:val="21"/>
          <w:szCs w:val="21"/>
          <w:lang w:val="ca-ES-valencia"/>
        </w:rPr>
        <w:t>i declarà</w:t>
      </w:r>
      <w:r w:rsidR="002D25B5" w:rsidRPr="00340D69">
        <w:rPr>
          <w:rFonts w:ascii="Arial" w:hAnsi="Arial" w:cs="Arial"/>
          <w:sz w:val="21"/>
          <w:szCs w:val="21"/>
          <w:lang w:val="ca-ES-valencia"/>
        </w:rPr>
        <w:t xml:space="preserve"> desestimades les al·legacions no recollides en aquesta</w:t>
      </w:r>
      <w:r w:rsidRPr="00340D69">
        <w:rPr>
          <w:rFonts w:ascii="Arial" w:hAnsi="Arial" w:cs="Arial"/>
          <w:sz w:val="21"/>
          <w:szCs w:val="21"/>
          <w:lang w:val="ca-ES-valencia"/>
        </w:rPr>
        <w:t xml:space="preserve">. Aquest llistat es publicarà </w:t>
      </w:r>
      <w:r w:rsidR="00A363A6" w:rsidRPr="009040A7">
        <w:rPr>
          <w:rFonts w:ascii="Arial" w:hAnsi="Arial" w:cs="Arial"/>
          <w:sz w:val="21"/>
          <w:szCs w:val="21"/>
          <w:lang w:val="ca-ES-valencia"/>
        </w:rPr>
        <w:t>a</w:t>
      </w:r>
      <w:r w:rsidR="00A363A6" w:rsidRPr="00340D69">
        <w:rPr>
          <w:rFonts w:ascii="Arial" w:hAnsi="Arial" w:cs="Arial"/>
          <w:sz w:val="21"/>
          <w:szCs w:val="21"/>
          <w:lang w:val="ca-ES-valencia"/>
        </w:rPr>
        <w:t xml:space="preserve"> </w:t>
      </w:r>
      <w:r w:rsidRPr="00340D69">
        <w:rPr>
          <w:rFonts w:ascii="Arial" w:hAnsi="Arial" w:cs="Arial"/>
          <w:sz w:val="21"/>
          <w:szCs w:val="21"/>
          <w:lang w:val="ca-ES-valencia"/>
        </w:rPr>
        <w:t>la pàgina web de la Conselleria d'Educació, Cultura i Esport &lt;</w:t>
      </w:r>
      <w:hyperlink r:id="rId14" w:history="1">
        <w:r w:rsidRPr="00340D69">
          <w:rPr>
            <w:rStyle w:val="Hipervnculo"/>
            <w:rFonts w:ascii="Arial" w:hAnsi="Arial" w:cs="Arial"/>
            <w:color w:val="auto"/>
            <w:sz w:val="21"/>
            <w:szCs w:val="21"/>
            <w:lang w:val="ca-ES-valencia"/>
          </w:rPr>
          <w:t>http://www.ceice.gva.es</w:t>
        </w:r>
      </w:hyperlink>
      <w:r w:rsidRPr="00340D69">
        <w:rPr>
          <w:rFonts w:ascii="Arial" w:hAnsi="Arial" w:cs="Arial"/>
          <w:sz w:val="21"/>
          <w:szCs w:val="21"/>
          <w:lang w:val="ca-ES-valencia"/>
        </w:rPr>
        <w:t>&gt;; d'aquesta manera s'entendrà efectuat el tràmit de notificació de la resolució de les al·legacions.</w:t>
      </w:r>
      <w:r w:rsidR="000C3005" w:rsidRPr="00340D69">
        <w:rPr>
          <w:rFonts w:ascii="Arial" w:hAnsi="Arial" w:cs="Arial"/>
          <w:sz w:val="21"/>
          <w:szCs w:val="21"/>
          <w:lang w:val="ca-ES-valencia"/>
        </w:rPr>
        <w:t xml:space="preserve"> </w:t>
      </w:r>
    </w:p>
    <w:p w14:paraId="29EC4C48" w14:textId="77777777" w:rsidR="00A71FDF" w:rsidRPr="00340D69" w:rsidRDefault="00A71FDF">
      <w:pPr>
        <w:pStyle w:val="Standard"/>
        <w:jc w:val="both"/>
        <w:rPr>
          <w:rFonts w:ascii="Arial" w:hAnsi="Arial" w:cs="Arial"/>
          <w:sz w:val="21"/>
          <w:szCs w:val="21"/>
          <w:lang w:val="ca-ES-valencia"/>
        </w:rPr>
      </w:pPr>
    </w:p>
    <w:p w14:paraId="693731C2" w14:textId="134E2779" w:rsidR="00A71FDF" w:rsidRPr="00340D69" w:rsidRDefault="00D42EBB">
      <w:pPr>
        <w:pStyle w:val="Standard"/>
        <w:jc w:val="both"/>
        <w:rPr>
          <w:rFonts w:ascii="Arial" w:hAnsi="Arial" w:cs="Arial"/>
          <w:sz w:val="21"/>
          <w:szCs w:val="21"/>
          <w:lang w:val="ca-ES-valencia"/>
        </w:rPr>
      </w:pPr>
      <w:r w:rsidRPr="00340D69">
        <w:rPr>
          <w:rFonts w:ascii="Arial" w:hAnsi="Arial" w:cs="Arial"/>
          <w:sz w:val="21"/>
          <w:szCs w:val="21"/>
          <w:lang w:val="ca-ES-valencia"/>
        </w:rPr>
        <w:lastRenderedPageBreak/>
        <w:t>No obstant l'anterior, en el cas que es detecten errors, tant en els requisits exigits com en la baremació dels mèrits, aquests podran ser corregits en qualsevol moment del procediment.</w:t>
      </w:r>
    </w:p>
    <w:p w14:paraId="057CC3E2" w14:textId="77777777" w:rsidR="00A71FDF" w:rsidRPr="00340D69" w:rsidRDefault="00A71FDF">
      <w:pPr>
        <w:jc w:val="both"/>
        <w:rPr>
          <w:rFonts w:ascii="Arial" w:hAnsi="Arial"/>
          <w:spacing w:val="-3"/>
          <w:sz w:val="21"/>
          <w:szCs w:val="21"/>
          <w:lang w:val="ca-ES-valencia"/>
        </w:rPr>
      </w:pPr>
    </w:p>
    <w:p w14:paraId="1E7377DD" w14:textId="3561FF1B" w:rsidR="00A71FDF" w:rsidRPr="00340D69" w:rsidRDefault="00D42EBB">
      <w:pPr>
        <w:pStyle w:val="Standard"/>
        <w:jc w:val="both"/>
        <w:rPr>
          <w:rFonts w:ascii="Arial" w:hAnsi="Arial" w:cs="Arial"/>
          <w:spacing w:val="-3"/>
          <w:sz w:val="21"/>
          <w:szCs w:val="21"/>
          <w:lang w:val="ca-ES-valencia"/>
        </w:rPr>
      </w:pPr>
      <w:r w:rsidRPr="00340D69">
        <w:rPr>
          <w:rFonts w:ascii="Arial" w:hAnsi="Arial" w:cs="Arial"/>
          <w:spacing w:val="-3"/>
          <w:sz w:val="21"/>
          <w:szCs w:val="21"/>
          <w:lang w:val="ca-ES-valencia"/>
        </w:rPr>
        <w:t xml:space="preserve">El fet de figurar en la relació de persones </w:t>
      </w:r>
      <w:r w:rsidR="00FD118C" w:rsidRPr="00340D69">
        <w:rPr>
          <w:rFonts w:ascii="Arial" w:hAnsi="Arial" w:cs="Arial"/>
          <w:spacing w:val="-3"/>
          <w:sz w:val="21"/>
          <w:szCs w:val="21"/>
          <w:lang w:val="ca-ES-valencia"/>
        </w:rPr>
        <w:t>admeses</w:t>
      </w:r>
      <w:r w:rsidRPr="00340D69">
        <w:rPr>
          <w:rFonts w:ascii="Arial" w:hAnsi="Arial" w:cs="Arial"/>
          <w:spacing w:val="-3"/>
          <w:sz w:val="21"/>
          <w:szCs w:val="21"/>
          <w:lang w:val="ca-ES-valencia"/>
        </w:rPr>
        <w:t xml:space="preserve"> no pressuposa que es reconega la possessió de</w:t>
      </w:r>
      <w:r w:rsidR="00FD118C" w:rsidRPr="00340D69">
        <w:rPr>
          <w:rFonts w:ascii="Arial" w:hAnsi="Arial" w:cs="Arial"/>
          <w:spacing w:val="-3"/>
          <w:sz w:val="21"/>
          <w:szCs w:val="21"/>
          <w:lang w:val="ca-ES-valencia"/>
        </w:rPr>
        <w:t xml:space="preserve"> tots</w:t>
      </w:r>
      <w:r w:rsidRPr="00340D69">
        <w:rPr>
          <w:rFonts w:ascii="Arial" w:hAnsi="Arial" w:cs="Arial"/>
          <w:spacing w:val="-3"/>
          <w:sz w:val="21"/>
          <w:szCs w:val="21"/>
          <w:lang w:val="ca-ES-valencia"/>
        </w:rPr>
        <w:t xml:space="preserve"> els requisits exigits </w:t>
      </w:r>
      <w:r w:rsidR="00FD118C" w:rsidRPr="00340D69">
        <w:rPr>
          <w:rFonts w:ascii="Arial" w:hAnsi="Arial" w:cs="Arial"/>
          <w:spacing w:val="-3"/>
          <w:sz w:val="21"/>
          <w:szCs w:val="21"/>
          <w:lang w:val="ca-ES-valencia"/>
        </w:rPr>
        <w:t xml:space="preserve">per a l'ocupació dels llocs oferits </w:t>
      </w:r>
      <w:r w:rsidRPr="00340D69">
        <w:rPr>
          <w:rFonts w:ascii="Arial" w:hAnsi="Arial" w:cs="Arial"/>
          <w:spacing w:val="-3"/>
          <w:sz w:val="21"/>
          <w:szCs w:val="21"/>
          <w:lang w:val="ca-ES-valencia"/>
        </w:rPr>
        <w:t>en els procediments</w:t>
      </w:r>
      <w:r w:rsidR="00FD118C" w:rsidRPr="00340D69">
        <w:rPr>
          <w:rFonts w:ascii="Arial" w:hAnsi="Arial" w:cs="Arial"/>
          <w:spacing w:val="-3"/>
          <w:sz w:val="21"/>
          <w:szCs w:val="21"/>
          <w:lang w:val="ca-ES-valencia"/>
        </w:rPr>
        <w:t xml:space="preserve"> d'adjudicació en règim d'interinitat</w:t>
      </w:r>
      <w:r w:rsidR="00A363A6" w:rsidRPr="009040A7">
        <w:rPr>
          <w:rFonts w:ascii="Arial" w:hAnsi="Arial" w:cs="Arial"/>
          <w:spacing w:val="-3"/>
          <w:sz w:val="21"/>
          <w:szCs w:val="21"/>
          <w:lang w:val="ca-ES-valencia"/>
        </w:rPr>
        <w:t xml:space="preserve"> </w:t>
      </w:r>
      <w:r w:rsidR="00FD118C" w:rsidRPr="00340D69">
        <w:rPr>
          <w:rFonts w:ascii="Arial" w:hAnsi="Arial" w:cs="Arial"/>
          <w:spacing w:val="-3"/>
          <w:sz w:val="21"/>
          <w:szCs w:val="21"/>
          <w:lang w:val="ca-ES-valencia"/>
        </w:rPr>
        <w:t>que puguen convocar-se</w:t>
      </w:r>
      <w:r w:rsidRPr="00340D69">
        <w:rPr>
          <w:rFonts w:ascii="Arial" w:hAnsi="Arial" w:cs="Arial"/>
          <w:spacing w:val="-3"/>
          <w:sz w:val="21"/>
          <w:szCs w:val="21"/>
          <w:lang w:val="ca-ES-valencia"/>
        </w:rPr>
        <w:t xml:space="preserve">. </w:t>
      </w:r>
    </w:p>
    <w:p w14:paraId="4ECA2D0E" w14:textId="6385BC17" w:rsidR="00A71FDF" w:rsidRPr="00340D69" w:rsidRDefault="00A71FDF">
      <w:pPr>
        <w:pStyle w:val="Standard"/>
        <w:jc w:val="both"/>
        <w:rPr>
          <w:rFonts w:ascii="Arial" w:hAnsi="Arial" w:cs="Arial"/>
          <w:spacing w:val="-3"/>
          <w:sz w:val="21"/>
          <w:szCs w:val="21"/>
          <w:lang w:val="ca-ES-valencia"/>
        </w:rPr>
      </w:pPr>
    </w:p>
    <w:p w14:paraId="1C8DAE27" w14:textId="77777777" w:rsidR="0073666F" w:rsidRPr="00340D69" w:rsidRDefault="0073666F">
      <w:pPr>
        <w:pStyle w:val="Standard"/>
        <w:jc w:val="both"/>
        <w:rPr>
          <w:rFonts w:ascii="Arial" w:hAnsi="Arial" w:cs="Arial"/>
          <w:spacing w:val="-3"/>
          <w:sz w:val="21"/>
          <w:szCs w:val="21"/>
          <w:lang w:val="ca-ES-valencia"/>
        </w:rPr>
      </w:pPr>
    </w:p>
    <w:p w14:paraId="54200FC1" w14:textId="570D95B2" w:rsidR="002D25B5" w:rsidRPr="00340D69" w:rsidRDefault="002D25B5">
      <w:pPr>
        <w:pStyle w:val="Standard"/>
        <w:jc w:val="both"/>
        <w:rPr>
          <w:rFonts w:ascii="Arial" w:hAnsi="Arial" w:cs="Arial"/>
          <w:b/>
          <w:bCs/>
          <w:spacing w:val="-3"/>
          <w:sz w:val="21"/>
          <w:szCs w:val="21"/>
          <w:lang w:val="ca-ES-valencia"/>
        </w:rPr>
      </w:pPr>
      <w:r w:rsidRPr="00340D69">
        <w:rPr>
          <w:rFonts w:ascii="Arial" w:hAnsi="Arial" w:cs="Arial"/>
          <w:b/>
          <w:bCs/>
          <w:spacing w:val="-3"/>
          <w:sz w:val="21"/>
          <w:szCs w:val="21"/>
          <w:lang w:val="ca-ES-valencia"/>
        </w:rPr>
        <w:t xml:space="preserve">Quinta.- </w:t>
      </w:r>
      <w:r w:rsidR="00553BB7" w:rsidRPr="00340D69">
        <w:rPr>
          <w:rFonts w:ascii="Arial" w:hAnsi="Arial" w:cs="Arial"/>
          <w:b/>
          <w:bCs/>
          <w:spacing w:val="-3"/>
          <w:sz w:val="21"/>
          <w:szCs w:val="21"/>
          <w:lang w:val="ca-ES-valencia"/>
        </w:rPr>
        <w:t>Autorització</w:t>
      </w:r>
      <w:r w:rsidRPr="00340D69">
        <w:rPr>
          <w:rFonts w:ascii="Arial" w:hAnsi="Arial" w:cs="Arial"/>
          <w:b/>
          <w:bCs/>
          <w:spacing w:val="-3"/>
          <w:sz w:val="21"/>
          <w:szCs w:val="21"/>
          <w:lang w:val="ca-ES-valencia"/>
        </w:rPr>
        <w:t xml:space="preserve"> per al tractament de dades de caràcter personal.</w:t>
      </w:r>
    </w:p>
    <w:p w14:paraId="5AEDCFDB" w14:textId="77777777" w:rsidR="00A71FDF" w:rsidRPr="00340D69" w:rsidRDefault="00A71FDF">
      <w:pPr>
        <w:pStyle w:val="Standard"/>
        <w:jc w:val="both"/>
        <w:rPr>
          <w:rFonts w:ascii="Arial" w:hAnsi="Arial" w:cs="Arial"/>
          <w:spacing w:val="-3"/>
          <w:sz w:val="21"/>
          <w:szCs w:val="21"/>
          <w:lang w:val="ca-ES-valencia"/>
        </w:rPr>
      </w:pPr>
    </w:p>
    <w:p w14:paraId="704BDACC" w14:textId="1D4E6156" w:rsidR="00A71FDF" w:rsidRPr="00340D69" w:rsidRDefault="00D42EBB">
      <w:pPr>
        <w:jc w:val="both"/>
        <w:rPr>
          <w:rFonts w:ascii="Arial" w:hAnsi="Arial"/>
          <w:sz w:val="21"/>
          <w:szCs w:val="21"/>
          <w:lang w:val="ca-ES-valencia"/>
        </w:rPr>
      </w:pPr>
      <w:bookmarkStart w:id="4" w:name="_Hlk69195248"/>
      <w:r w:rsidRPr="00340D69">
        <w:rPr>
          <w:rFonts w:ascii="Arial" w:hAnsi="Arial"/>
          <w:sz w:val="21"/>
          <w:szCs w:val="21"/>
          <w:lang w:val="ca-ES-valencia"/>
        </w:rPr>
        <w:t xml:space="preserve">El desenvolupament del procediment convocat mitjançant </w:t>
      </w:r>
      <w:r w:rsidR="00A363A6" w:rsidRPr="009040A7">
        <w:rPr>
          <w:rFonts w:ascii="Arial" w:hAnsi="Arial"/>
          <w:sz w:val="21"/>
          <w:szCs w:val="21"/>
          <w:lang w:val="ca-ES-valencia"/>
        </w:rPr>
        <w:t>aquesta</w:t>
      </w:r>
      <w:r w:rsidRPr="00340D69">
        <w:rPr>
          <w:rFonts w:ascii="Arial" w:hAnsi="Arial"/>
          <w:sz w:val="21"/>
          <w:szCs w:val="21"/>
          <w:lang w:val="ca-ES-valencia"/>
        </w:rPr>
        <w:t xml:space="preserve"> resolució comporta el tractament de dades de caràcter personal de les persones sol·licitants o dels seus representants, en el marc del </w:t>
      </w:r>
      <w:r w:rsidR="00A363A6" w:rsidRPr="009040A7">
        <w:rPr>
          <w:rFonts w:ascii="Arial" w:hAnsi="Arial"/>
          <w:sz w:val="21"/>
          <w:szCs w:val="21"/>
          <w:lang w:val="ca-ES-valencia"/>
        </w:rPr>
        <w:t>que</w:t>
      </w:r>
      <w:r w:rsidR="00A363A6" w:rsidRPr="00340D69">
        <w:rPr>
          <w:rFonts w:ascii="Arial" w:hAnsi="Arial"/>
          <w:sz w:val="21"/>
          <w:szCs w:val="21"/>
          <w:lang w:val="ca-ES-valencia"/>
        </w:rPr>
        <w:t xml:space="preserve"> </w:t>
      </w:r>
      <w:r w:rsidRPr="00340D69">
        <w:rPr>
          <w:rFonts w:ascii="Arial" w:hAnsi="Arial"/>
          <w:sz w:val="21"/>
          <w:szCs w:val="21"/>
          <w:lang w:val="ca-ES-valencia"/>
        </w:rPr>
        <w:t xml:space="preserve">es disposa </w:t>
      </w:r>
      <w:r w:rsidR="00A363A6" w:rsidRPr="009040A7">
        <w:rPr>
          <w:rFonts w:ascii="Arial" w:hAnsi="Arial"/>
          <w:sz w:val="21"/>
          <w:szCs w:val="21"/>
          <w:lang w:val="ca-ES-valencia"/>
        </w:rPr>
        <w:t>a</w:t>
      </w:r>
      <w:r w:rsidRPr="00340D69">
        <w:rPr>
          <w:rFonts w:ascii="Arial" w:hAnsi="Arial"/>
          <w:sz w:val="21"/>
          <w:szCs w:val="21"/>
          <w:lang w:val="ca-ES-valencia"/>
        </w:rPr>
        <w:t xml:space="preserve">l Reglament (UE) 2016/679 del Parlament Europeu i del Consell, de 27 d'abril de 2016, relatiu a la protecció de les persones físiques quant al tractament de dades personals i a la lliure circulació d'aquestes dades (RGPD), i </w:t>
      </w:r>
      <w:r w:rsidR="00A363A6" w:rsidRPr="009040A7">
        <w:rPr>
          <w:rFonts w:ascii="Arial" w:hAnsi="Arial"/>
          <w:sz w:val="21"/>
          <w:szCs w:val="21"/>
          <w:lang w:val="ca-ES-valencia"/>
        </w:rPr>
        <w:t>a</w:t>
      </w:r>
      <w:r w:rsidR="00A363A6" w:rsidRPr="00340D69">
        <w:rPr>
          <w:rFonts w:ascii="Arial" w:hAnsi="Arial"/>
          <w:sz w:val="21"/>
          <w:szCs w:val="21"/>
          <w:lang w:val="ca-ES-valencia"/>
        </w:rPr>
        <w:t xml:space="preserve"> </w:t>
      </w:r>
      <w:r w:rsidRPr="00340D69">
        <w:rPr>
          <w:rFonts w:ascii="Arial" w:hAnsi="Arial"/>
          <w:sz w:val="21"/>
          <w:szCs w:val="21"/>
          <w:lang w:val="ca-ES-valencia"/>
        </w:rPr>
        <w:t>la Llei orgànica 3/2018, de 5 de desembre, de Protecció de Dades Personals i garantia dels drets digitals, tractament que es realitza en els següents termes:</w:t>
      </w:r>
    </w:p>
    <w:bookmarkEnd w:id="4"/>
    <w:p w14:paraId="2915C6F0" w14:textId="77777777" w:rsidR="00A71FDF" w:rsidRPr="00340D69" w:rsidRDefault="00A71FDF">
      <w:pPr>
        <w:pStyle w:val="Standard"/>
        <w:jc w:val="both"/>
        <w:rPr>
          <w:rFonts w:ascii="Arial" w:hAnsi="Arial" w:cs="Arial"/>
          <w:spacing w:val="-3"/>
          <w:sz w:val="21"/>
          <w:szCs w:val="21"/>
          <w:lang w:val="ca-ES-valencia"/>
        </w:rPr>
      </w:pPr>
    </w:p>
    <w:p w14:paraId="437D9E5C" w14:textId="77777777" w:rsidR="00A71FDF" w:rsidRPr="00340D69" w:rsidRDefault="00D42EBB">
      <w:pPr>
        <w:pStyle w:val="Standard"/>
        <w:jc w:val="both"/>
        <w:rPr>
          <w:rFonts w:ascii="Arial" w:hAnsi="Arial" w:cs="Arial"/>
          <w:spacing w:val="-3"/>
          <w:sz w:val="21"/>
          <w:szCs w:val="21"/>
          <w:lang w:val="ca-ES-valencia"/>
        </w:rPr>
      </w:pPr>
      <w:r w:rsidRPr="00340D69">
        <w:rPr>
          <w:rFonts w:ascii="Arial" w:hAnsi="Arial" w:cs="Arial"/>
          <w:spacing w:val="-3"/>
          <w:sz w:val="21"/>
          <w:szCs w:val="21"/>
          <w:lang w:val="ca-ES-valencia"/>
        </w:rPr>
        <w:t>a) Responsable del tractament: Conselleria d'Educació, Cultura i Esport.</w:t>
      </w:r>
    </w:p>
    <w:p w14:paraId="4530F99A" w14:textId="77777777" w:rsidR="00A71FDF" w:rsidRPr="00340D69" w:rsidRDefault="00A71FDF">
      <w:pPr>
        <w:pStyle w:val="Standard"/>
        <w:jc w:val="both"/>
        <w:rPr>
          <w:rFonts w:ascii="Arial" w:hAnsi="Arial" w:cs="Arial"/>
          <w:spacing w:val="-3"/>
          <w:sz w:val="21"/>
          <w:szCs w:val="21"/>
          <w:lang w:val="ca-ES-valencia"/>
        </w:rPr>
      </w:pPr>
    </w:p>
    <w:p w14:paraId="02E45C0B" w14:textId="6DF4E7F2" w:rsidR="00A71FDF" w:rsidRPr="00340D69" w:rsidRDefault="00D42EBB">
      <w:pPr>
        <w:pStyle w:val="Standard"/>
        <w:jc w:val="both"/>
        <w:rPr>
          <w:rFonts w:ascii="Arial" w:hAnsi="Arial" w:cs="Arial"/>
          <w:spacing w:val="-3"/>
          <w:sz w:val="21"/>
          <w:szCs w:val="21"/>
          <w:lang w:val="ca-ES-valencia"/>
        </w:rPr>
      </w:pPr>
      <w:r w:rsidRPr="00340D69">
        <w:rPr>
          <w:rFonts w:ascii="Arial" w:hAnsi="Arial" w:cs="Arial"/>
          <w:spacing w:val="-3"/>
          <w:sz w:val="21"/>
          <w:szCs w:val="21"/>
          <w:lang w:val="ca-ES-valencia"/>
        </w:rPr>
        <w:t>b) Categoria i origen de les dades a tractar: dades personals identificatives, de contacte, acadèmi</w:t>
      </w:r>
      <w:r w:rsidR="00A363A6" w:rsidRPr="009040A7">
        <w:rPr>
          <w:rFonts w:ascii="Arial" w:hAnsi="Arial" w:cs="Arial"/>
          <w:spacing w:val="-3"/>
          <w:sz w:val="21"/>
          <w:szCs w:val="21"/>
          <w:lang w:val="ca-ES-valencia"/>
        </w:rPr>
        <w:t>que</w:t>
      </w:r>
      <w:r w:rsidRPr="00340D69">
        <w:rPr>
          <w:rFonts w:ascii="Arial" w:hAnsi="Arial" w:cs="Arial"/>
          <w:spacing w:val="-3"/>
          <w:sz w:val="21"/>
          <w:szCs w:val="21"/>
          <w:lang w:val="ca-ES-valencia"/>
        </w:rPr>
        <w:t>s i professionals i de qualsevol altra naturalesa que siguen recolli</w:t>
      </w:r>
      <w:r w:rsidR="00A363A6" w:rsidRPr="009040A7">
        <w:rPr>
          <w:rFonts w:ascii="Arial" w:hAnsi="Arial" w:cs="Arial"/>
          <w:spacing w:val="-3"/>
          <w:sz w:val="21"/>
          <w:szCs w:val="21"/>
          <w:lang w:val="ca-ES-valencia"/>
        </w:rPr>
        <w:t>de</w:t>
      </w:r>
      <w:r w:rsidRPr="00340D69">
        <w:rPr>
          <w:rFonts w:ascii="Arial" w:hAnsi="Arial" w:cs="Arial"/>
          <w:spacing w:val="-3"/>
          <w:sz w:val="21"/>
          <w:szCs w:val="21"/>
          <w:lang w:val="ca-ES-valencia"/>
        </w:rPr>
        <w:t>s tant a través de formularis i de la documentació que s'acompanye, com mitjançant consulta a Plataformes Autonòmiques d'Interoperabilitat (d'ara en avant, PAI) o a altres administracions públiques.</w:t>
      </w:r>
    </w:p>
    <w:p w14:paraId="0DABD656" w14:textId="77777777" w:rsidR="00A71FDF" w:rsidRPr="00340D69" w:rsidRDefault="00A71FDF">
      <w:pPr>
        <w:pStyle w:val="Standard"/>
        <w:jc w:val="both"/>
        <w:rPr>
          <w:rFonts w:ascii="Arial" w:hAnsi="Arial" w:cs="Arial"/>
          <w:spacing w:val="-3"/>
          <w:sz w:val="21"/>
          <w:szCs w:val="21"/>
          <w:lang w:val="ca-ES-valencia"/>
        </w:rPr>
      </w:pPr>
    </w:p>
    <w:p w14:paraId="144A4789" w14:textId="539E7A39" w:rsidR="00A71FDF" w:rsidRPr="00340D69" w:rsidRDefault="00D42EBB">
      <w:pPr>
        <w:pStyle w:val="Standard"/>
        <w:jc w:val="both"/>
        <w:rPr>
          <w:rFonts w:ascii="Arial" w:hAnsi="Arial" w:cs="Arial"/>
          <w:sz w:val="21"/>
          <w:szCs w:val="21"/>
          <w:lang w:val="ca-ES-valencia"/>
        </w:rPr>
      </w:pPr>
      <w:r w:rsidRPr="00340D69">
        <w:rPr>
          <w:rFonts w:ascii="Arial" w:hAnsi="Arial" w:cs="Arial"/>
          <w:spacing w:val="-3"/>
          <w:sz w:val="21"/>
          <w:szCs w:val="21"/>
          <w:lang w:val="ca-ES-valencia"/>
        </w:rPr>
        <w:t>c) Finalitats del tractament i base jurídica: amb base jurídica en el compliment d'una missió realitzada en interés públic, l'exercici de poders públics i en el compliment de les obligacions legals (articles 6.1 e) i 6.1 c) del RGPD) i segons el que es preveu en aquesta convocatòria i la normativa d'aplicació, inclosa la que regula el tràmit electrònic, les dades personals es tractaran per a tramitar i resoldre el procediment de lliure designació objecte d</w:t>
      </w:r>
      <w:r w:rsidR="00A363A6" w:rsidRPr="009040A7">
        <w:rPr>
          <w:rFonts w:ascii="Arial" w:hAnsi="Arial" w:cs="Arial"/>
          <w:spacing w:val="-3"/>
          <w:sz w:val="21"/>
          <w:szCs w:val="21"/>
          <w:lang w:val="ca-ES-valencia"/>
        </w:rPr>
        <w:t>’aquesta</w:t>
      </w:r>
      <w:r w:rsidRPr="00340D69">
        <w:rPr>
          <w:rFonts w:ascii="Arial" w:hAnsi="Arial" w:cs="Arial"/>
          <w:spacing w:val="-3"/>
          <w:sz w:val="21"/>
          <w:szCs w:val="21"/>
          <w:lang w:val="ca-ES-valencia"/>
        </w:rPr>
        <w:t xml:space="preserve"> convocatòria.</w:t>
      </w:r>
    </w:p>
    <w:p w14:paraId="00A71649" w14:textId="77777777" w:rsidR="00A71FDF" w:rsidRPr="00340D69" w:rsidRDefault="00A71FDF">
      <w:pPr>
        <w:pStyle w:val="Standard"/>
        <w:jc w:val="both"/>
        <w:rPr>
          <w:rFonts w:ascii="Arial" w:hAnsi="Arial" w:cs="Arial"/>
          <w:sz w:val="21"/>
          <w:szCs w:val="21"/>
          <w:lang w:val="ca-ES-valencia"/>
        </w:rPr>
      </w:pPr>
    </w:p>
    <w:p w14:paraId="250E94E3" w14:textId="77777777" w:rsidR="00A71FDF" w:rsidRPr="00340D69" w:rsidRDefault="00D42EBB">
      <w:pPr>
        <w:pStyle w:val="Standard"/>
        <w:jc w:val="both"/>
        <w:rPr>
          <w:rFonts w:ascii="Arial" w:hAnsi="Arial" w:cs="Arial"/>
          <w:spacing w:val="-3"/>
          <w:sz w:val="21"/>
          <w:szCs w:val="21"/>
          <w:lang w:val="ca-ES-valencia"/>
        </w:rPr>
      </w:pPr>
      <w:r w:rsidRPr="00340D69">
        <w:rPr>
          <w:rFonts w:ascii="Arial" w:hAnsi="Arial" w:cs="Arial"/>
          <w:spacing w:val="-3"/>
          <w:sz w:val="21"/>
          <w:szCs w:val="21"/>
          <w:lang w:val="ca-ES-valencia"/>
        </w:rPr>
        <w:t>No obstant això, es podrà procedir, d'ofici o a instàncies de la persona interessada, a anonimitzar les dades d'aquelles persones que es troben en una situació de protecció especial que puga veure's agreujada amb la publicació de les seues dades personals, en particular quan es tracte de víctimes de violència de gènere o altres formes de violència contra la dona.</w:t>
      </w:r>
    </w:p>
    <w:p w14:paraId="3B727BF1" w14:textId="77777777" w:rsidR="00A71FDF" w:rsidRPr="00340D69" w:rsidRDefault="00A71FDF">
      <w:pPr>
        <w:pStyle w:val="Standard"/>
        <w:jc w:val="both"/>
        <w:rPr>
          <w:rFonts w:ascii="Arial" w:hAnsi="Arial" w:cs="Arial"/>
          <w:spacing w:val="-3"/>
          <w:sz w:val="21"/>
          <w:szCs w:val="21"/>
          <w:lang w:val="ca-ES-valencia"/>
        </w:rPr>
      </w:pPr>
    </w:p>
    <w:p w14:paraId="3209A9BA" w14:textId="77777777" w:rsidR="00A71FDF" w:rsidRPr="00340D69" w:rsidRDefault="00D42EBB">
      <w:pPr>
        <w:pStyle w:val="Standard"/>
        <w:jc w:val="both"/>
        <w:rPr>
          <w:rFonts w:ascii="Arial" w:hAnsi="Arial" w:cs="Arial"/>
          <w:spacing w:val="-3"/>
          <w:sz w:val="21"/>
          <w:szCs w:val="21"/>
          <w:lang w:val="ca-ES-valencia"/>
        </w:rPr>
      </w:pPr>
      <w:r w:rsidRPr="00340D69">
        <w:rPr>
          <w:rFonts w:ascii="Arial" w:hAnsi="Arial" w:cs="Arial"/>
          <w:spacing w:val="-3"/>
          <w:sz w:val="21"/>
          <w:szCs w:val="21"/>
          <w:lang w:val="ca-ES-valencia"/>
        </w:rPr>
        <w:t>d) Destinataris de les dades: no està prevista la cessió de dades a tercers.</w:t>
      </w:r>
    </w:p>
    <w:p w14:paraId="37C10635" w14:textId="77777777" w:rsidR="00A71FDF" w:rsidRPr="00340D69" w:rsidRDefault="00A71FDF">
      <w:pPr>
        <w:pStyle w:val="Standard"/>
        <w:jc w:val="both"/>
        <w:rPr>
          <w:rFonts w:ascii="Arial" w:hAnsi="Arial" w:cs="Arial"/>
          <w:spacing w:val="-3"/>
          <w:sz w:val="21"/>
          <w:szCs w:val="21"/>
          <w:lang w:val="ca-ES-valencia"/>
        </w:rPr>
      </w:pPr>
    </w:p>
    <w:p w14:paraId="0317FD98" w14:textId="01C3BF64" w:rsidR="00A71FDF" w:rsidRPr="00340D69" w:rsidRDefault="00D42EBB">
      <w:pPr>
        <w:pStyle w:val="Standard"/>
        <w:jc w:val="both"/>
        <w:rPr>
          <w:rFonts w:ascii="Arial" w:hAnsi="Arial" w:cs="Arial"/>
          <w:spacing w:val="-3"/>
          <w:sz w:val="21"/>
          <w:szCs w:val="21"/>
          <w:lang w:val="ca-ES-valencia"/>
        </w:rPr>
      </w:pPr>
      <w:r w:rsidRPr="00340D69">
        <w:rPr>
          <w:rFonts w:ascii="Arial" w:hAnsi="Arial" w:cs="Arial"/>
          <w:spacing w:val="-3"/>
          <w:sz w:val="21"/>
          <w:szCs w:val="21"/>
          <w:lang w:val="ca-ES-valencia"/>
        </w:rPr>
        <w:t>e) Totes les dades sol·licitades a través del formulari de sol·licitud, així com la documentació vinculada, són necess</w:t>
      </w:r>
      <w:r w:rsidR="00A363A6" w:rsidRPr="009040A7">
        <w:rPr>
          <w:rFonts w:ascii="Arial" w:hAnsi="Arial" w:cs="Arial"/>
          <w:spacing w:val="-3"/>
          <w:sz w:val="21"/>
          <w:szCs w:val="21"/>
          <w:lang w:val="ca-ES-valencia"/>
        </w:rPr>
        <w:t>à</w:t>
      </w:r>
      <w:r w:rsidRPr="00340D69">
        <w:rPr>
          <w:rFonts w:ascii="Arial" w:hAnsi="Arial" w:cs="Arial"/>
          <w:spacing w:val="-3"/>
          <w:sz w:val="21"/>
          <w:szCs w:val="21"/>
          <w:lang w:val="ca-ES-valencia"/>
        </w:rPr>
        <w:t>ri</w:t>
      </w:r>
      <w:r w:rsidR="00A363A6" w:rsidRPr="009040A7">
        <w:rPr>
          <w:rFonts w:ascii="Arial" w:hAnsi="Arial" w:cs="Arial"/>
          <w:spacing w:val="-3"/>
          <w:sz w:val="21"/>
          <w:szCs w:val="21"/>
          <w:lang w:val="ca-ES-valencia"/>
        </w:rPr>
        <w:t>e</w:t>
      </w:r>
      <w:r w:rsidRPr="00340D69">
        <w:rPr>
          <w:rFonts w:ascii="Arial" w:hAnsi="Arial" w:cs="Arial"/>
          <w:spacing w:val="-3"/>
          <w:sz w:val="21"/>
          <w:szCs w:val="21"/>
          <w:lang w:val="ca-ES-valencia"/>
        </w:rPr>
        <w:t>s per a poder tramitar la sol·licitud de participació. La falta de comunicació d'aquestes dades a la Conselleria comportarà les conseqüències previstes per l'ordenament jurídic.</w:t>
      </w:r>
    </w:p>
    <w:p w14:paraId="4A6857A1" w14:textId="77777777" w:rsidR="00A71FDF" w:rsidRPr="00340D69" w:rsidRDefault="00A71FDF">
      <w:pPr>
        <w:pStyle w:val="Standard"/>
        <w:jc w:val="both"/>
        <w:rPr>
          <w:rFonts w:ascii="Arial" w:hAnsi="Arial" w:cs="Arial"/>
          <w:spacing w:val="-3"/>
          <w:sz w:val="21"/>
          <w:szCs w:val="21"/>
          <w:lang w:val="ca-ES-valencia"/>
        </w:rPr>
      </w:pPr>
    </w:p>
    <w:p w14:paraId="1FF6AA29" w14:textId="792D0BE5" w:rsidR="00A71FDF" w:rsidRPr="00340D69" w:rsidRDefault="00D42EBB" w:rsidP="00C975E0">
      <w:pPr>
        <w:pStyle w:val="Standard"/>
        <w:jc w:val="both"/>
        <w:rPr>
          <w:rFonts w:ascii="Arial" w:hAnsi="Arial" w:cs="Arial"/>
          <w:spacing w:val="-3"/>
          <w:sz w:val="21"/>
          <w:szCs w:val="21"/>
          <w:lang w:val="ca-ES-valencia"/>
        </w:rPr>
      </w:pPr>
      <w:r w:rsidRPr="00340D69">
        <w:rPr>
          <w:rFonts w:ascii="Arial" w:hAnsi="Arial" w:cs="Arial"/>
          <w:spacing w:val="-3"/>
          <w:sz w:val="21"/>
          <w:szCs w:val="21"/>
          <w:lang w:val="ca-ES-valencia"/>
        </w:rPr>
        <w:t xml:space="preserve">f) Termini de conservació de dades: les dades personals es conservaran durant el temps necessari per a complir amb la finalitat per a la qual es recapten i pels terminis establits en les normes vigents per a complir les obligacions i responsabilitats legals, </w:t>
      </w:r>
      <w:r w:rsidR="00A363A6" w:rsidRPr="009040A7">
        <w:rPr>
          <w:rFonts w:ascii="Arial" w:hAnsi="Arial" w:cs="Arial"/>
          <w:spacing w:val="-3"/>
          <w:sz w:val="21"/>
          <w:szCs w:val="21"/>
          <w:lang w:val="ca-ES-valencia"/>
        </w:rPr>
        <w:t>i seran</w:t>
      </w:r>
      <w:r w:rsidR="00A363A6" w:rsidRPr="00340D69">
        <w:rPr>
          <w:rFonts w:ascii="Arial" w:hAnsi="Arial" w:cs="Arial"/>
          <w:spacing w:val="-3"/>
          <w:sz w:val="21"/>
          <w:szCs w:val="21"/>
          <w:lang w:val="ca-ES-valencia"/>
        </w:rPr>
        <w:t xml:space="preserve"> </w:t>
      </w:r>
      <w:r w:rsidRPr="00340D69">
        <w:rPr>
          <w:rFonts w:ascii="Arial" w:hAnsi="Arial" w:cs="Arial"/>
          <w:spacing w:val="-3"/>
          <w:sz w:val="21"/>
          <w:szCs w:val="21"/>
          <w:lang w:val="ca-ES-valencia"/>
        </w:rPr>
        <w:t>suprimi</w:t>
      </w:r>
      <w:r w:rsidR="00A363A6" w:rsidRPr="009040A7">
        <w:rPr>
          <w:rFonts w:ascii="Arial" w:hAnsi="Arial" w:cs="Arial"/>
          <w:spacing w:val="-3"/>
          <w:sz w:val="21"/>
          <w:szCs w:val="21"/>
          <w:lang w:val="ca-ES-valencia"/>
        </w:rPr>
        <w:t>des</w:t>
      </w:r>
      <w:r w:rsidRPr="00340D69">
        <w:rPr>
          <w:rFonts w:ascii="Arial" w:hAnsi="Arial" w:cs="Arial"/>
          <w:spacing w:val="-3"/>
          <w:sz w:val="21"/>
          <w:szCs w:val="21"/>
          <w:lang w:val="ca-ES-valencia"/>
        </w:rPr>
        <w:t xml:space="preserve"> d'acord amb el que es preveu en la normativa d'arxius i documentació.</w:t>
      </w:r>
    </w:p>
    <w:p w14:paraId="2749091E" w14:textId="77777777" w:rsidR="00880495" w:rsidRPr="00340D69" w:rsidRDefault="00880495" w:rsidP="00A36979">
      <w:pPr>
        <w:pStyle w:val="Standard"/>
        <w:jc w:val="both"/>
        <w:rPr>
          <w:rFonts w:ascii="Arial" w:hAnsi="Arial" w:cs="Arial"/>
          <w:sz w:val="21"/>
          <w:szCs w:val="21"/>
          <w:lang w:val="ca-ES-valencia"/>
        </w:rPr>
      </w:pPr>
    </w:p>
    <w:p w14:paraId="54EABC3D" w14:textId="77777777" w:rsidR="00A71FDF" w:rsidRPr="00340D69" w:rsidRDefault="00A71FDF" w:rsidP="00A36979">
      <w:pPr>
        <w:pStyle w:val="Standard"/>
        <w:jc w:val="both"/>
        <w:rPr>
          <w:rFonts w:ascii="Arial" w:hAnsi="Arial" w:cs="Arial"/>
          <w:spacing w:val="-3"/>
          <w:sz w:val="21"/>
          <w:szCs w:val="21"/>
          <w:lang w:val="ca-ES-valencia"/>
        </w:rPr>
      </w:pPr>
    </w:p>
    <w:p w14:paraId="4C4445BA" w14:textId="77777777" w:rsidR="00A71FDF" w:rsidRPr="00340D69" w:rsidRDefault="00D42EBB">
      <w:pPr>
        <w:pStyle w:val="Standard"/>
        <w:jc w:val="both"/>
        <w:rPr>
          <w:rFonts w:ascii="Arial" w:hAnsi="Arial" w:cs="Arial"/>
          <w:spacing w:val="-3"/>
          <w:sz w:val="21"/>
          <w:szCs w:val="21"/>
          <w:lang w:val="ca-ES-valencia"/>
        </w:rPr>
      </w:pPr>
      <w:r w:rsidRPr="00340D69">
        <w:rPr>
          <w:rFonts w:ascii="Arial" w:hAnsi="Arial" w:cs="Arial"/>
          <w:spacing w:val="-3"/>
          <w:sz w:val="21"/>
          <w:szCs w:val="21"/>
          <w:lang w:val="ca-ES-valencia"/>
        </w:rPr>
        <w:t>g) Drets: la persona interessada pot exercitar els drets d'accés, rectificació, supressió, oposició, limitació al tractament, portabilitat i no ser objecte d'una decisió basada únicament en el tractament automatitzat, a través de les següents vies:</w:t>
      </w:r>
    </w:p>
    <w:p w14:paraId="7233DB0A" w14:textId="77777777" w:rsidR="00A71FDF" w:rsidRPr="00340D69" w:rsidRDefault="00A71FDF">
      <w:pPr>
        <w:pStyle w:val="Standard"/>
        <w:jc w:val="both"/>
        <w:rPr>
          <w:rFonts w:ascii="Arial" w:hAnsi="Arial" w:cs="Arial"/>
          <w:spacing w:val="-3"/>
          <w:sz w:val="21"/>
          <w:szCs w:val="21"/>
          <w:lang w:val="ca-ES-valencia"/>
        </w:rPr>
      </w:pPr>
    </w:p>
    <w:p w14:paraId="00DCE1BA" w14:textId="77777777" w:rsidR="00880495" w:rsidRPr="00340D69" w:rsidRDefault="00D42EBB" w:rsidP="00880495">
      <w:pPr>
        <w:pStyle w:val="Standard"/>
        <w:numPr>
          <w:ilvl w:val="0"/>
          <w:numId w:val="3"/>
        </w:numPr>
        <w:jc w:val="both"/>
        <w:rPr>
          <w:rFonts w:ascii="Arial" w:hAnsi="Arial" w:cs="Arial"/>
          <w:sz w:val="21"/>
          <w:szCs w:val="21"/>
          <w:lang w:val="ca-ES-valencia"/>
        </w:rPr>
      </w:pPr>
      <w:r w:rsidRPr="00340D69">
        <w:rPr>
          <w:rFonts w:ascii="Arial" w:hAnsi="Arial" w:cs="Arial"/>
          <w:spacing w:val="-3"/>
          <w:sz w:val="21"/>
          <w:szCs w:val="21"/>
          <w:lang w:val="ca-ES-valencia"/>
        </w:rPr>
        <w:t>Tràmit electrònic accessible en el següent enllaç o en la URL</w:t>
      </w:r>
      <w:r w:rsidR="00880495" w:rsidRPr="00340D69">
        <w:rPr>
          <w:rFonts w:ascii="Arial" w:hAnsi="Arial" w:cs="Arial"/>
          <w:spacing w:val="-3"/>
          <w:sz w:val="21"/>
          <w:szCs w:val="21"/>
          <w:lang w:val="ca-ES-valencia"/>
        </w:rPr>
        <w:t>:</w:t>
      </w:r>
    </w:p>
    <w:p w14:paraId="4715BD1D" w14:textId="502E3B43" w:rsidR="00880495" w:rsidRPr="00340D69" w:rsidRDefault="00D42EBB" w:rsidP="00340D69">
      <w:pPr>
        <w:pStyle w:val="Standard"/>
        <w:jc w:val="both"/>
        <w:rPr>
          <w:rFonts w:ascii="Arial" w:hAnsi="Arial" w:cs="Arial"/>
          <w:sz w:val="21"/>
          <w:szCs w:val="21"/>
          <w:lang w:val="ca-ES-valencia"/>
        </w:rPr>
      </w:pPr>
      <w:r w:rsidRPr="00340D69">
        <w:rPr>
          <w:rFonts w:ascii="Arial" w:hAnsi="Arial" w:cs="Arial"/>
          <w:spacing w:val="-3"/>
          <w:sz w:val="21"/>
          <w:szCs w:val="21"/>
          <w:lang w:val="ca-ES-valencia"/>
        </w:rPr>
        <w:t>&lt;</w:t>
      </w:r>
      <w:hyperlink r:id="rId15" w:history="1">
        <w:r w:rsidRPr="00340D69">
          <w:rPr>
            <w:rStyle w:val="Hipervnculo"/>
            <w:rFonts w:ascii="Arial" w:hAnsi="Arial" w:cs="Arial"/>
            <w:color w:val="auto"/>
            <w:spacing w:val="-3"/>
            <w:sz w:val="21"/>
            <w:szCs w:val="21"/>
            <w:lang w:val="ca-ES-valencia"/>
          </w:rPr>
          <w:t>https://www.gva.es/va/inicio/procedimientos?id_proc=19970</w:t>
        </w:r>
      </w:hyperlink>
      <w:r w:rsidRPr="00340D69">
        <w:rPr>
          <w:rFonts w:ascii="Arial" w:hAnsi="Arial" w:cs="Arial"/>
          <w:spacing w:val="-3"/>
          <w:sz w:val="21"/>
          <w:szCs w:val="21"/>
          <w:lang w:val="ca-ES-valencia"/>
        </w:rPr>
        <w:t>&gt;.</w:t>
      </w:r>
    </w:p>
    <w:p w14:paraId="6F54D20A" w14:textId="77777777" w:rsidR="00A71FDF" w:rsidRPr="00340D69" w:rsidRDefault="00A71FDF" w:rsidP="00A36979">
      <w:pPr>
        <w:pStyle w:val="Standard"/>
        <w:jc w:val="both"/>
        <w:rPr>
          <w:rFonts w:ascii="Arial" w:hAnsi="Arial" w:cs="Arial"/>
          <w:spacing w:val="-3"/>
          <w:sz w:val="21"/>
          <w:szCs w:val="21"/>
          <w:lang w:val="ca-ES-valencia"/>
        </w:rPr>
      </w:pPr>
    </w:p>
    <w:p w14:paraId="240AC4AB" w14:textId="77777777" w:rsidR="00A71FDF" w:rsidRPr="00340D69" w:rsidRDefault="00D42EBB">
      <w:pPr>
        <w:pStyle w:val="Standard"/>
        <w:numPr>
          <w:ilvl w:val="0"/>
          <w:numId w:val="3"/>
        </w:numPr>
        <w:jc w:val="both"/>
        <w:rPr>
          <w:rFonts w:ascii="Arial" w:hAnsi="Arial" w:cs="Arial"/>
          <w:spacing w:val="-3"/>
          <w:sz w:val="21"/>
          <w:szCs w:val="21"/>
          <w:lang w:val="ca-ES-valencia"/>
        </w:rPr>
      </w:pPr>
      <w:r w:rsidRPr="00340D69">
        <w:rPr>
          <w:rFonts w:ascii="Arial" w:hAnsi="Arial" w:cs="Arial"/>
          <w:spacing w:val="-3"/>
          <w:sz w:val="21"/>
          <w:szCs w:val="21"/>
          <w:lang w:val="ca-ES-valencia"/>
        </w:rPr>
        <w:t>Enviant la petició a qualsevol de les següents adreces:</w:t>
      </w:r>
    </w:p>
    <w:p w14:paraId="4C27917D" w14:textId="77777777" w:rsidR="00A71FDF" w:rsidRPr="00340D69" w:rsidRDefault="00A71FDF">
      <w:pPr>
        <w:pStyle w:val="Standard"/>
        <w:jc w:val="both"/>
        <w:rPr>
          <w:rFonts w:ascii="Arial" w:hAnsi="Arial" w:cs="Arial"/>
          <w:spacing w:val="-3"/>
          <w:sz w:val="21"/>
          <w:szCs w:val="21"/>
          <w:lang w:val="ca-ES-valencia"/>
        </w:rPr>
      </w:pPr>
    </w:p>
    <w:p w14:paraId="2505392F" w14:textId="18A468E9" w:rsidR="00A71FDF" w:rsidRPr="00340D69" w:rsidRDefault="00D42EBB" w:rsidP="00340D69">
      <w:pPr>
        <w:pStyle w:val="Standard"/>
        <w:numPr>
          <w:ilvl w:val="1"/>
          <w:numId w:val="3"/>
        </w:numPr>
        <w:jc w:val="both"/>
        <w:rPr>
          <w:rFonts w:ascii="Arial" w:hAnsi="Arial" w:cs="Arial"/>
          <w:spacing w:val="-3"/>
          <w:sz w:val="21"/>
          <w:szCs w:val="21"/>
          <w:lang w:val="ca-ES-valencia"/>
        </w:rPr>
      </w:pPr>
      <w:r w:rsidRPr="00340D69">
        <w:rPr>
          <w:rFonts w:ascii="Arial" w:hAnsi="Arial" w:cs="Arial"/>
          <w:spacing w:val="-3"/>
          <w:sz w:val="21"/>
          <w:szCs w:val="21"/>
          <w:lang w:val="ca-ES-valencia"/>
        </w:rPr>
        <w:t>Postal: Avinguda de Campanar, 32. 46015, València.</w:t>
      </w:r>
    </w:p>
    <w:p w14:paraId="5756C45A" w14:textId="77777777" w:rsidR="00A71FDF" w:rsidRPr="00340D69" w:rsidRDefault="00D42EBB" w:rsidP="00340D69">
      <w:pPr>
        <w:pStyle w:val="Standard"/>
        <w:numPr>
          <w:ilvl w:val="1"/>
          <w:numId w:val="3"/>
        </w:numPr>
        <w:jc w:val="both"/>
        <w:rPr>
          <w:rFonts w:ascii="Arial" w:hAnsi="Arial" w:cs="Arial"/>
          <w:sz w:val="21"/>
          <w:szCs w:val="21"/>
          <w:lang w:val="ca-ES-valencia"/>
        </w:rPr>
      </w:pPr>
      <w:r w:rsidRPr="00340D69">
        <w:rPr>
          <w:rFonts w:ascii="Arial" w:hAnsi="Arial" w:cs="Arial"/>
          <w:spacing w:val="-3"/>
          <w:sz w:val="21"/>
          <w:szCs w:val="21"/>
          <w:lang w:val="ca-ES-valencia"/>
        </w:rPr>
        <w:t>Electrònica: &lt;</w:t>
      </w:r>
      <w:hyperlink r:id="rId16" w:history="1">
        <w:r w:rsidRPr="00340D69">
          <w:rPr>
            <w:rStyle w:val="Hipervnculo"/>
            <w:rFonts w:ascii="Arial" w:hAnsi="Arial" w:cs="Arial"/>
            <w:color w:val="auto"/>
            <w:spacing w:val="-3"/>
            <w:sz w:val="21"/>
            <w:szCs w:val="21"/>
            <w:lang w:val="ca-ES-valencia"/>
          </w:rPr>
          <w:t>protecciodedadeseducacio@gva.es</w:t>
        </w:r>
      </w:hyperlink>
      <w:r w:rsidRPr="00340D69">
        <w:rPr>
          <w:rFonts w:ascii="Arial" w:hAnsi="Arial" w:cs="Arial"/>
          <w:spacing w:val="-3"/>
          <w:sz w:val="21"/>
          <w:szCs w:val="21"/>
          <w:lang w:val="ca-ES-valencia"/>
        </w:rPr>
        <w:t>&gt;</w:t>
      </w:r>
    </w:p>
    <w:p w14:paraId="36B79E51" w14:textId="77777777" w:rsidR="00A71FDF" w:rsidRPr="00340D69" w:rsidRDefault="00A71FDF" w:rsidP="00340D69">
      <w:pPr>
        <w:pStyle w:val="Standard"/>
        <w:jc w:val="both"/>
        <w:rPr>
          <w:rFonts w:ascii="Arial" w:hAnsi="Arial" w:cs="Arial"/>
          <w:spacing w:val="-3"/>
          <w:sz w:val="21"/>
          <w:szCs w:val="21"/>
          <w:lang w:val="ca-ES-valencia"/>
        </w:rPr>
      </w:pPr>
    </w:p>
    <w:p w14:paraId="3D41594D" w14:textId="77777777" w:rsidR="00A71FDF" w:rsidRPr="00340D69" w:rsidRDefault="00D42EBB" w:rsidP="00A36979">
      <w:pPr>
        <w:pStyle w:val="Standard"/>
        <w:numPr>
          <w:ilvl w:val="0"/>
          <w:numId w:val="3"/>
        </w:numPr>
        <w:jc w:val="both"/>
        <w:rPr>
          <w:rFonts w:ascii="Arial" w:hAnsi="Arial" w:cs="Arial"/>
          <w:spacing w:val="-3"/>
          <w:sz w:val="21"/>
          <w:szCs w:val="21"/>
          <w:lang w:val="ca-ES-valencia"/>
        </w:rPr>
      </w:pPr>
      <w:r w:rsidRPr="00340D69">
        <w:rPr>
          <w:rFonts w:ascii="Arial" w:hAnsi="Arial" w:cs="Arial"/>
          <w:spacing w:val="-3"/>
          <w:sz w:val="21"/>
          <w:szCs w:val="21"/>
          <w:lang w:val="ca-ES-valencia"/>
        </w:rPr>
        <w:t>De manera presencial a través del registre.</w:t>
      </w:r>
    </w:p>
    <w:p w14:paraId="0F0BAA94" w14:textId="77777777" w:rsidR="00A71FDF" w:rsidRPr="00340D69" w:rsidRDefault="00A71FDF">
      <w:pPr>
        <w:pStyle w:val="Standard"/>
        <w:jc w:val="both"/>
        <w:rPr>
          <w:rFonts w:ascii="Arial" w:hAnsi="Arial" w:cs="Arial"/>
          <w:spacing w:val="-3"/>
          <w:sz w:val="21"/>
          <w:szCs w:val="21"/>
          <w:lang w:val="ca-ES-valencia"/>
        </w:rPr>
      </w:pPr>
    </w:p>
    <w:p w14:paraId="4D9BADCE" w14:textId="765977E0" w:rsidR="00A71FDF" w:rsidRPr="00340D69" w:rsidRDefault="00D42EBB">
      <w:pPr>
        <w:pStyle w:val="Standard"/>
        <w:jc w:val="both"/>
        <w:rPr>
          <w:rFonts w:ascii="Arial" w:hAnsi="Arial" w:cs="Arial"/>
          <w:spacing w:val="-3"/>
          <w:sz w:val="21"/>
          <w:szCs w:val="21"/>
          <w:lang w:val="ca-ES-valencia"/>
        </w:rPr>
      </w:pPr>
      <w:r w:rsidRPr="00340D69">
        <w:rPr>
          <w:rFonts w:ascii="Arial" w:hAnsi="Arial" w:cs="Arial"/>
          <w:spacing w:val="-3"/>
          <w:sz w:val="21"/>
          <w:szCs w:val="21"/>
          <w:lang w:val="ca-ES-valencia"/>
        </w:rPr>
        <w:t xml:space="preserve">L'exercici dels drets requereix la identificació inequívoca de la persona interessada o </w:t>
      </w:r>
      <w:bookmarkStart w:id="5" w:name="_Hlk124870999"/>
      <w:r w:rsidR="00130308" w:rsidRPr="009040A7">
        <w:rPr>
          <w:rFonts w:ascii="Arial" w:hAnsi="Arial" w:cs="Arial"/>
          <w:spacing w:val="-3"/>
          <w:sz w:val="21"/>
          <w:szCs w:val="21"/>
          <w:lang w:val="ca-ES-valencia"/>
        </w:rPr>
        <w:t>de la persona que la represente</w:t>
      </w:r>
      <w:r w:rsidRPr="00340D69">
        <w:rPr>
          <w:rFonts w:ascii="Arial" w:hAnsi="Arial" w:cs="Arial"/>
          <w:spacing w:val="-3"/>
          <w:sz w:val="21"/>
          <w:szCs w:val="21"/>
          <w:lang w:val="ca-ES-valencia"/>
        </w:rPr>
        <w:t>.</w:t>
      </w:r>
    </w:p>
    <w:bookmarkEnd w:id="5"/>
    <w:p w14:paraId="6867A0F5" w14:textId="77777777" w:rsidR="00A71FDF" w:rsidRPr="00340D69" w:rsidRDefault="00A71FDF">
      <w:pPr>
        <w:pStyle w:val="Standard"/>
        <w:jc w:val="both"/>
        <w:rPr>
          <w:rFonts w:ascii="Arial" w:hAnsi="Arial" w:cs="Arial"/>
          <w:spacing w:val="-3"/>
          <w:sz w:val="21"/>
          <w:szCs w:val="21"/>
          <w:lang w:val="ca-ES-valencia"/>
        </w:rPr>
      </w:pPr>
    </w:p>
    <w:p w14:paraId="6A96D122" w14:textId="672884BB" w:rsidR="00A71FDF" w:rsidRPr="00340D69" w:rsidRDefault="00D42EBB">
      <w:pPr>
        <w:pStyle w:val="Standard"/>
        <w:jc w:val="both"/>
        <w:rPr>
          <w:rFonts w:ascii="Arial" w:hAnsi="Arial" w:cs="Arial"/>
          <w:sz w:val="21"/>
          <w:szCs w:val="21"/>
          <w:lang w:val="ca-ES-valencia"/>
        </w:rPr>
      </w:pPr>
      <w:r w:rsidRPr="00340D69">
        <w:rPr>
          <w:rFonts w:ascii="Arial" w:hAnsi="Arial" w:cs="Arial"/>
          <w:spacing w:val="-3"/>
          <w:sz w:val="21"/>
          <w:szCs w:val="21"/>
          <w:lang w:val="ca-ES-valencia"/>
        </w:rPr>
        <w:t>h) Dret a reclamar: la persona interessada pot presentar una reclamació davant l'Agència Espanyola de Protecció de Dades, a través de la seu electrònica accessible en l'adreça &lt;</w:t>
      </w:r>
      <w:hyperlink r:id="rId17" w:history="1">
        <w:r w:rsidRPr="00340D69">
          <w:rPr>
            <w:rStyle w:val="Hipervnculo"/>
            <w:rFonts w:ascii="Arial" w:hAnsi="Arial" w:cs="Arial"/>
            <w:color w:val="auto"/>
            <w:spacing w:val="-3"/>
            <w:sz w:val="21"/>
            <w:szCs w:val="21"/>
            <w:lang w:val="ca-ES-valencia"/>
          </w:rPr>
          <w:t>https://www.aepd.es</w:t>
        </w:r>
      </w:hyperlink>
      <w:r w:rsidRPr="00340D69">
        <w:rPr>
          <w:rFonts w:ascii="Arial" w:hAnsi="Arial" w:cs="Arial"/>
          <w:spacing w:val="-3"/>
          <w:sz w:val="21"/>
          <w:szCs w:val="21"/>
          <w:lang w:val="ca-ES-valencia"/>
        </w:rPr>
        <w:t>&gt;, si considera no atesos els seus drets o vulnerat el tractament de les seues dades personals. Prèviament pot contactar amb la persona delegada de Protecció de Dades de la Generalitat a través de &lt;</w:t>
      </w:r>
      <w:hyperlink r:id="rId18" w:history="1">
        <w:r w:rsidRPr="00340D69">
          <w:rPr>
            <w:rStyle w:val="Hipervnculo"/>
            <w:rFonts w:ascii="Arial" w:hAnsi="Arial" w:cs="Arial"/>
            <w:color w:val="auto"/>
            <w:spacing w:val="-3"/>
            <w:sz w:val="21"/>
            <w:szCs w:val="21"/>
            <w:lang w:val="ca-ES-valencia"/>
          </w:rPr>
          <w:t>dpd@gva.es</w:t>
        </w:r>
      </w:hyperlink>
      <w:r w:rsidRPr="00340D69">
        <w:rPr>
          <w:rFonts w:ascii="Arial" w:hAnsi="Arial" w:cs="Arial"/>
          <w:spacing w:val="-3"/>
          <w:sz w:val="21"/>
          <w:szCs w:val="21"/>
          <w:lang w:val="ca-ES-valencia"/>
        </w:rPr>
        <w:t>&gt; o dirigint-se a Passeig Albereda, 16 - 46010 València.</w:t>
      </w:r>
    </w:p>
    <w:p w14:paraId="36E20867" w14:textId="77777777" w:rsidR="00A71FDF" w:rsidRPr="00340D69" w:rsidRDefault="00A71FDF">
      <w:pPr>
        <w:pStyle w:val="Standard"/>
        <w:jc w:val="both"/>
        <w:rPr>
          <w:rFonts w:ascii="Arial" w:hAnsi="Arial" w:cs="Arial"/>
          <w:spacing w:val="-3"/>
          <w:sz w:val="21"/>
          <w:szCs w:val="21"/>
          <w:lang w:val="ca-ES-valencia"/>
        </w:rPr>
      </w:pPr>
    </w:p>
    <w:p w14:paraId="18692559" w14:textId="05935C2B" w:rsidR="00A71FDF" w:rsidRPr="00340D69" w:rsidRDefault="002D25B5">
      <w:pPr>
        <w:pStyle w:val="Standard"/>
        <w:jc w:val="both"/>
        <w:rPr>
          <w:rFonts w:ascii="Arial" w:hAnsi="Arial" w:cs="Arial"/>
          <w:b/>
          <w:bCs/>
          <w:spacing w:val="-3"/>
          <w:sz w:val="21"/>
          <w:szCs w:val="21"/>
          <w:lang w:val="ca-ES-valencia"/>
        </w:rPr>
      </w:pPr>
      <w:r w:rsidRPr="00340D69">
        <w:rPr>
          <w:rFonts w:ascii="Arial" w:hAnsi="Arial" w:cs="Arial"/>
          <w:b/>
          <w:bCs/>
          <w:spacing w:val="-3"/>
          <w:sz w:val="21"/>
          <w:szCs w:val="21"/>
          <w:lang w:val="ca-ES-valencia"/>
        </w:rPr>
        <w:t>Sisena.- Recursos</w:t>
      </w:r>
    </w:p>
    <w:p w14:paraId="01438EB4" w14:textId="17C641E5" w:rsidR="002D25B5" w:rsidRPr="00340D69" w:rsidRDefault="002D25B5">
      <w:pPr>
        <w:pStyle w:val="Standard"/>
        <w:jc w:val="both"/>
        <w:rPr>
          <w:rFonts w:ascii="Arial" w:hAnsi="Arial" w:cs="Arial"/>
          <w:spacing w:val="-3"/>
          <w:sz w:val="21"/>
          <w:szCs w:val="21"/>
          <w:lang w:val="ca-ES-valencia"/>
        </w:rPr>
      </w:pPr>
    </w:p>
    <w:p w14:paraId="772C1F91" w14:textId="1878ED40" w:rsidR="002D25B5" w:rsidRPr="00340D69" w:rsidRDefault="00A363A6">
      <w:pPr>
        <w:pStyle w:val="Standard"/>
        <w:jc w:val="both"/>
        <w:rPr>
          <w:rFonts w:ascii="Arial" w:hAnsi="Arial" w:cs="Arial"/>
          <w:spacing w:val="-3"/>
          <w:sz w:val="21"/>
          <w:szCs w:val="21"/>
          <w:lang w:val="ca-ES-valencia"/>
        </w:rPr>
      </w:pPr>
      <w:r w:rsidRPr="009040A7">
        <w:rPr>
          <w:rFonts w:ascii="Arial" w:hAnsi="Arial" w:cs="Arial"/>
          <w:spacing w:val="-3"/>
          <w:sz w:val="21"/>
          <w:szCs w:val="21"/>
          <w:lang w:val="ca-ES-valencia"/>
        </w:rPr>
        <w:t>Aquesta</w:t>
      </w:r>
      <w:r w:rsidR="002D25B5" w:rsidRPr="00340D69">
        <w:rPr>
          <w:rFonts w:ascii="Arial" w:hAnsi="Arial" w:cs="Arial"/>
          <w:spacing w:val="-3"/>
          <w:sz w:val="21"/>
          <w:szCs w:val="21"/>
          <w:lang w:val="ca-ES-valencia"/>
        </w:rPr>
        <w:t xml:space="preserve"> resolució posa fi a la via administrativa i contra aquesta cal interposar recurs de reposició, amb caràcter potestatiu, davant el mateix òrgan que l'ha dictada, en el termini d'un mes a partir</w:t>
      </w:r>
    </w:p>
    <w:p w14:paraId="63377AC3" w14:textId="723278A1" w:rsidR="002D25B5" w:rsidRPr="00340D69" w:rsidRDefault="002D25B5">
      <w:pPr>
        <w:pStyle w:val="Standard"/>
        <w:jc w:val="both"/>
        <w:rPr>
          <w:rFonts w:ascii="Arial" w:hAnsi="Arial" w:cs="Arial"/>
          <w:spacing w:val="-3"/>
          <w:sz w:val="21"/>
          <w:szCs w:val="21"/>
          <w:lang w:val="ca-ES-valencia"/>
        </w:rPr>
      </w:pPr>
      <w:r w:rsidRPr="00340D69">
        <w:rPr>
          <w:rFonts w:ascii="Arial" w:hAnsi="Arial" w:cs="Arial"/>
          <w:spacing w:val="-3"/>
          <w:sz w:val="21"/>
          <w:szCs w:val="21"/>
          <w:lang w:val="ca-ES-valencia"/>
        </w:rPr>
        <w:t xml:space="preserve">de l'endemà de la seua publicació, </w:t>
      </w:r>
      <w:r w:rsidR="00E528D9" w:rsidRPr="009040A7">
        <w:rPr>
          <w:rFonts w:ascii="Arial" w:hAnsi="Arial" w:cs="Arial"/>
          <w:spacing w:val="-3"/>
          <w:sz w:val="21"/>
          <w:szCs w:val="21"/>
          <w:lang w:val="ca-ES-valencia"/>
        </w:rPr>
        <w:t xml:space="preserve">d’acord </w:t>
      </w:r>
      <w:r w:rsidRPr="00340D69">
        <w:rPr>
          <w:rFonts w:ascii="Arial" w:hAnsi="Arial" w:cs="Arial"/>
          <w:spacing w:val="-3"/>
          <w:sz w:val="21"/>
          <w:szCs w:val="21"/>
          <w:lang w:val="ca-ES-valencia"/>
        </w:rPr>
        <w:t>amb els articles 112, 114, 115, 123 i 124, de la Llei 39/2015, d'1 d'octubre, del procediment administratiu comú de les administracions públiques.</w:t>
      </w:r>
    </w:p>
    <w:p w14:paraId="1B05F63D" w14:textId="77777777" w:rsidR="002D25B5" w:rsidRPr="00340D69" w:rsidRDefault="002D25B5">
      <w:pPr>
        <w:pStyle w:val="Standard"/>
        <w:jc w:val="both"/>
        <w:rPr>
          <w:rFonts w:ascii="Arial" w:hAnsi="Arial" w:cs="Arial"/>
          <w:spacing w:val="-3"/>
          <w:sz w:val="21"/>
          <w:szCs w:val="21"/>
          <w:lang w:val="ca-ES-valencia"/>
        </w:rPr>
      </w:pPr>
    </w:p>
    <w:p w14:paraId="5AF9B39B" w14:textId="154AA42A" w:rsidR="002D25B5" w:rsidRPr="00340D69" w:rsidRDefault="002D25B5">
      <w:pPr>
        <w:pStyle w:val="Standard"/>
        <w:jc w:val="both"/>
        <w:rPr>
          <w:rFonts w:ascii="Arial" w:hAnsi="Arial" w:cs="Arial"/>
          <w:spacing w:val="-3"/>
          <w:sz w:val="21"/>
          <w:szCs w:val="21"/>
          <w:lang w:val="ca-ES-valencia"/>
        </w:rPr>
      </w:pPr>
      <w:r w:rsidRPr="00340D69">
        <w:rPr>
          <w:rFonts w:ascii="Arial" w:hAnsi="Arial" w:cs="Arial"/>
          <w:spacing w:val="-3"/>
          <w:sz w:val="21"/>
          <w:szCs w:val="21"/>
          <w:lang w:val="ca-ES-valencia"/>
        </w:rPr>
        <w:t>De no recórrer en reposició i conforme al que disposen els articles 8, 14 i 46 de la Llei 29/1998, reguladora de la jurisdicció contenciosa administrativa, les persones interessades poden interposar recurs contenciós administratiu davant el Jutjat contenciós administratiu de València, en el termini de dos mesos a comptar des de l'endemà de la publicació d'aquesta resolució.</w:t>
      </w:r>
    </w:p>
    <w:p w14:paraId="66029F0C" w14:textId="77777777" w:rsidR="002D25B5" w:rsidRPr="00340D69" w:rsidRDefault="002D25B5">
      <w:pPr>
        <w:pStyle w:val="Standard"/>
        <w:jc w:val="both"/>
        <w:rPr>
          <w:rFonts w:ascii="Arial" w:hAnsi="Arial" w:cs="Arial"/>
          <w:spacing w:val="-3"/>
          <w:sz w:val="21"/>
          <w:szCs w:val="21"/>
          <w:lang w:val="ca-ES-valencia"/>
        </w:rPr>
      </w:pPr>
    </w:p>
    <w:p w14:paraId="2BDAB201" w14:textId="718EC6AC" w:rsidR="002D25B5" w:rsidRPr="00340D69" w:rsidRDefault="002D25B5">
      <w:pPr>
        <w:pStyle w:val="Standard"/>
        <w:jc w:val="both"/>
        <w:rPr>
          <w:rFonts w:ascii="Arial" w:hAnsi="Arial" w:cs="Arial"/>
          <w:spacing w:val="-3"/>
          <w:sz w:val="21"/>
          <w:szCs w:val="21"/>
          <w:lang w:val="ca-ES-valencia"/>
        </w:rPr>
      </w:pPr>
      <w:r w:rsidRPr="00340D69">
        <w:rPr>
          <w:rFonts w:ascii="Arial" w:hAnsi="Arial" w:cs="Arial"/>
          <w:spacing w:val="-3"/>
          <w:sz w:val="21"/>
          <w:szCs w:val="21"/>
          <w:lang w:val="ca-ES-valencia"/>
        </w:rPr>
        <w:t>Els emplaçaments en els recursos contenci</w:t>
      </w:r>
      <w:r w:rsidR="00130308" w:rsidRPr="009040A7">
        <w:rPr>
          <w:rFonts w:ascii="Arial" w:hAnsi="Arial" w:cs="Arial"/>
          <w:spacing w:val="-3"/>
          <w:sz w:val="21"/>
          <w:szCs w:val="21"/>
          <w:lang w:val="ca-ES-valencia"/>
        </w:rPr>
        <w:t>o</w:t>
      </w:r>
      <w:r w:rsidRPr="00340D69">
        <w:rPr>
          <w:rFonts w:ascii="Arial" w:hAnsi="Arial" w:cs="Arial"/>
          <w:spacing w:val="-3"/>
          <w:sz w:val="21"/>
          <w:szCs w:val="21"/>
          <w:lang w:val="ca-ES-valencia"/>
        </w:rPr>
        <w:t>s</w:t>
      </w:r>
      <w:r w:rsidR="00130308" w:rsidRPr="009040A7">
        <w:rPr>
          <w:rFonts w:ascii="Arial" w:hAnsi="Arial" w:cs="Arial"/>
          <w:spacing w:val="-3"/>
          <w:sz w:val="21"/>
          <w:szCs w:val="21"/>
          <w:lang w:val="ca-ES-valencia"/>
        </w:rPr>
        <w:t>os</w:t>
      </w:r>
      <w:r w:rsidRPr="00340D69">
        <w:rPr>
          <w:rFonts w:ascii="Arial" w:hAnsi="Arial" w:cs="Arial"/>
          <w:spacing w:val="-3"/>
          <w:sz w:val="21"/>
          <w:szCs w:val="21"/>
          <w:lang w:val="ca-ES-valencia"/>
        </w:rPr>
        <w:t xml:space="preserve"> administratius que se substancien contra </w:t>
      </w:r>
      <w:r w:rsidR="00A363A6" w:rsidRPr="009040A7">
        <w:rPr>
          <w:rFonts w:ascii="Arial" w:hAnsi="Arial" w:cs="Arial"/>
          <w:spacing w:val="-3"/>
          <w:sz w:val="21"/>
          <w:szCs w:val="21"/>
          <w:lang w:val="ca-ES-valencia"/>
        </w:rPr>
        <w:t>aquesta</w:t>
      </w:r>
      <w:r w:rsidRPr="00340D69">
        <w:rPr>
          <w:rFonts w:ascii="Arial" w:hAnsi="Arial" w:cs="Arial"/>
          <w:spacing w:val="-3"/>
          <w:sz w:val="21"/>
          <w:szCs w:val="21"/>
          <w:lang w:val="ca-ES-valencia"/>
        </w:rPr>
        <w:t xml:space="preserve"> resolució es realitzaran mitjançant la inserció del corresponent edicte en el Diari Oficial de la Generalitat Valenciana</w:t>
      </w:r>
    </w:p>
    <w:p w14:paraId="44FCED62" w14:textId="362B9807" w:rsidR="002D25B5" w:rsidRPr="00340D69" w:rsidRDefault="002D25B5">
      <w:pPr>
        <w:pStyle w:val="Standard"/>
        <w:jc w:val="both"/>
        <w:rPr>
          <w:rFonts w:ascii="Arial" w:hAnsi="Arial" w:cs="Arial"/>
          <w:spacing w:val="-3"/>
          <w:sz w:val="21"/>
          <w:szCs w:val="21"/>
          <w:lang w:val="ca-ES-valencia"/>
        </w:rPr>
      </w:pPr>
    </w:p>
    <w:p w14:paraId="417423B4" w14:textId="77777777" w:rsidR="002D25B5" w:rsidRPr="00340D69" w:rsidRDefault="002D25B5">
      <w:pPr>
        <w:pStyle w:val="Standard"/>
        <w:jc w:val="both"/>
        <w:rPr>
          <w:rFonts w:ascii="Arial" w:hAnsi="Arial" w:cs="Arial"/>
          <w:spacing w:val="-3"/>
          <w:sz w:val="21"/>
          <w:szCs w:val="21"/>
          <w:shd w:val="clear" w:color="auto" w:fill="FFFF00"/>
          <w:lang w:val="ca-ES-valencia"/>
        </w:rPr>
      </w:pPr>
    </w:p>
    <w:p w14:paraId="65082F32" w14:textId="144309B4" w:rsidR="00A71FDF" w:rsidRPr="00340D69" w:rsidRDefault="00D42EBB" w:rsidP="00340D69">
      <w:pPr>
        <w:pStyle w:val="Standard"/>
        <w:jc w:val="both"/>
        <w:rPr>
          <w:rFonts w:ascii="Arial" w:hAnsi="Arial" w:cs="Arial"/>
          <w:spacing w:val="-3"/>
          <w:sz w:val="21"/>
          <w:szCs w:val="21"/>
          <w:lang w:val="ca-ES-valencia"/>
        </w:rPr>
      </w:pPr>
      <w:r w:rsidRPr="00340D69">
        <w:rPr>
          <w:rFonts w:ascii="Arial" w:hAnsi="Arial" w:cs="Arial"/>
          <w:spacing w:val="-3"/>
          <w:sz w:val="21"/>
          <w:szCs w:val="21"/>
          <w:lang w:val="ca-ES-valencia"/>
        </w:rPr>
        <w:t>La directora general de Personal Docent</w:t>
      </w:r>
    </w:p>
    <w:p w14:paraId="6AD7FE61" w14:textId="7B46ADB8" w:rsidR="009B3D76" w:rsidRPr="00340D69" w:rsidRDefault="009B3D76" w:rsidP="00340D69">
      <w:pPr>
        <w:pStyle w:val="Standard"/>
        <w:jc w:val="both"/>
        <w:rPr>
          <w:rFonts w:ascii="Arial" w:hAnsi="Arial" w:cs="Arial"/>
          <w:spacing w:val="-3"/>
          <w:sz w:val="21"/>
          <w:szCs w:val="21"/>
          <w:lang w:val="ca-ES-valencia"/>
        </w:rPr>
      </w:pPr>
    </w:p>
    <w:p w14:paraId="61836DFE" w14:textId="0A1F96BF" w:rsidR="009B3D76" w:rsidRPr="00340D69" w:rsidRDefault="009B3D76" w:rsidP="00340D69">
      <w:pPr>
        <w:pStyle w:val="Standard"/>
        <w:jc w:val="both"/>
        <w:rPr>
          <w:rFonts w:ascii="Arial" w:hAnsi="Arial" w:cs="Arial"/>
          <w:spacing w:val="-3"/>
          <w:sz w:val="21"/>
          <w:szCs w:val="21"/>
          <w:lang w:val="ca-ES-valencia"/>
        </w:rPr>
      </w:pPr>
    </w:p>
    <w:p w14:paraId="78E6DF52" w14:textId="4C1246FF" w:rsidR="009B3D76" w:rsidRPr="00340D69" w:rsidRDefault="009B3D76" w:rsidP="00340D69">
      <w:pPr>
        <w:pStyle w:val="Standard"/>
        <w:jc w:val="both"/>
        <w:rPr>
          <w:rFonts w:ascii="Arial" w:hAnsi="Arial" w:cs="Arial"/>
          <w:spacing w:val="-3"/>
          <w:sz w:val="21"/>
          <w:szCs w:val="21"/>
          <w:lang w:val="ca-ES-valencia"/>
        </w:rPr>
      </w:pPr>
    </w:p>
    <w:p w14:paraId="743A885D" w14:textId="048E4EED" w:rsidR="009B3D76" w:rsidRPr="00340D69" w:rsidRDefault="009B3D76" w:rsidP="00340D69">
      <w:pPr>
        <w:pStyle w:val="Standard"/>
        <w:jc w:val="both"/>
        <w:rPr>
          <w:rFonts w:ascii="Arial" w:hAnsi="Arial" w:cs="Arial"/>
          <w:spacing w:val="-3"/>
          <w:sz w:val="21"/>
          <w:szCs w:val="21"/>
          <w:lang w:val="ca-ES-valencia"/>
        </w:rPr>
      </w:pPr>
    </w:p>
    <w:p w14:paraId="62768661" w14:textId="780E1E7D" w:rsidR="009B3D76" w:rsidRPr="00340D69" w:rsidRDefault="009B3D76" w:rsidP="00340D69">
      <w:pPr>
        <w:pStyle w:val="Standard"/>
        <w:jc w:val="both"/>
        <w:rPr>
          <w:rFonts w:ascii="Arial" w:hAnsi="Arial" w:cs="Arial"/>
          <w:spacing w:val="-3"/>
          <w:sz w:val="21"/>
          <w:szCs w:val="21"/>
          <w:lang w:val="ca-ES-valencia"/>
        </w:rPr>
      </w:pPr>
    </w:p>
    <w:p w14:paraId="50B486CA" w14:textId="38A3C415" w:rsidR="009B3D76" w:rsidRPr="00340D69" w:rsidRDefault="009B3D76" w:rsidP="00340D69">
      <w:pPr>
        <w:pStyle w:val="Standard"/>
        <w:jc w:val="both"/>
        <w:rPr>
          <w:rFonts w:ascii="Arial" w:hAnsi="Arial" w:cs="Arial"/>
          <w:spacing w:val="-3"/>
          <w:sz w:val="21"/>
          <w:szCs w:val="21"/>
          <w:lang w:val="ca-ES-valencia"/>
        </w:rPr>
      </w:pPr>
    </w:p>
    <w:p w14:paraId="7DA62527" w14:textId="69EC4CF7" w:rsidR="009B3D76" w:rsidRPr="00340D69" w:rsidRDefault="009B3D76" w:rsidP="00340D69">
      <w:pPr>
        <w:pStyle w:val="Standard"/>
        <w:jc w:val="both"/>
        <w:rPr>
          <w:rFonts w:ascii="Arial" w:hAnsi="Arial" w:cs="Arial"/>
          <w:spacing w:val="-3"/>
          <w:sz w:val="21"/>
          <w:szCs w:val="21"/>
          <w:lang w:val="ca-ES-valencia"/>
        </w:rPr>
      </w:pPr>
    </w:p>
    <w:p w14:paraId="29518D0D" w14:textId="389D0616" w:rsidR="009B3D76" w:rsidRPr="00340D69" w:rsidRDefault="009B3D76" w:rsidP="00340D69">
      <w:pPr>
        <w:pStyle w:val="Standard"/>
        <w:jc w:val="both"/>
        <w:rPr>
          <w:rFonts w:ascii="Arial" w:hAnsi="Arial" w:cs="Arial"/>
          <w:spacing w:val="-3"/>
          <w:sz w:val="21"/>
          <w:szCs w:val="21"/>
          <w:lang w:val="ca-ES-valencia"/>
        </w:rPr>
      </w:pPr>
    </w:p>
    <w:p w14:paraId="7AFF5613" w14:textId="3096202C" w:rsidR="009B3D76" w:rsidRPr="00340D69" w:rsidRDefault="009B3D76" w:rsidP="00340D69">
      <w:pPr>
        <w:pStyle w:val="Standard"/>
        <w:jc w:val="both"/>
        <w:rPr>
          <w:rFonts w:ascii="Arial" w:hAnsi="Arial" w:cs="Arial"/>
          <w:spacing w:val="-3"/>
          <w:sz w:val="21"/>
          <w:szCs w:val="21"/>
          <w:lang w:val="ca-ES-valencia"/>
        </w:rPr>
      </w:pPr>
    </w:p>
    <w:p w14:paraId="024A2352" w14:textId="3B447AF1" w:rsidR="009B3D76" w:rsidRPr="00340D69" w:rsidRDefault="009B3D76" w:rsidP="00340D69">
      <w:pPr>
        <w:pStyle w:val="Standard"/>
        <w:jc w:val="both"/>
        <w:rPr>
          <w:rFonts w:ascii="Arial" w:hAnsi="Arial" w:cs="Arial"/>
          <w:spacing w:val="-3"/>
          <w:sz w:val="21"/>
          <w:szCs w:val="21"/>
          <w:lang w:val="ca-ES-valencia"/>
        </w:rPr>
      </w:pPr>
    </w:p>
    <w:p w14:paraId="76A2877F" w14:textId="77777777" w:rsidR="003E010A" w:rsidRPr="00340D69" w:rsidRDefault="003E010A" w:rsidP="00340D69">
      <w:pPr>
        <w:suppressAutoHyphens w:val="0"/>
        <w:jc w:val="both"/>
        <w:rPr>
          <w:rFonts w:ascii="Arial" w:hAnsi="Arial"/>
          <w:b/>
          <w:bCs/>
          <w:spacing w:val="-3"/>
          <w:sz w:val="21"/>
          <w:szCs w:val="21"/>
          <w:lang w:val="ca-ES-valencia"/>
        </w:rPr>
      </w:pPr>
      <w:r w:rsidRPr="00340D69">
        <w:rPr>
          <w:rFonts w:ascii="Arial" w:hAnsi="Arial"/>
          <w:b/>
          <w:bCs/>
          <w:spacing w:val="-3"/>
          <w:sz w:val="21"/>
          <w:szCs w:val="21"/>
          <w:lang w:val="ca-ES-valencia"/>
        </w:rPr>
        <w:br w:type="page"/>
      </w:r>
    </w:p>
    <w:p w14:paraId="0B1CDFF0" w14:textId="20CCC338" w:rsidR="003E010A" w:rsidRPr="00340D69" w:rsidRDefault="003E010A" w:rsidP="00A36979">
      <w:pPr>
        <w:suppressAutoHyphens w:val="0"/>
        <w:jc w:val="center"/>
        <w:rPr>
          <w:rFonts w:ascii="Arial" w:hAnsi="Arial"/>
          <w:b/>
          <w:bCs/>
          <w:spacing w:val="-3"/>
          <w:sz w:val="21"/>
          <w:szCs w:val="21"/>
          <w:lang w:val="ca-ES-valencia"/>
        </w:rPr>
      </w:pPr>
      <w:r w:rsidRPr="00340D69">
        <w:rPr>
          <w:rFonts w:ascii="Arial" w:hAnsi="Arial"/>
          <w:b/>
          <w:bCs/>
          <w:spacing w:val="-3"/>
          <w:sz w:val="21"/>
          <w:szCs w:val="21"/>
          <w:lang w:val="ca-ES-valencia"/>
        </w:rPr>
        <w:lastRenderedPageBreak/>
        <w:t>ANNEX I</w:t>
      </w:r>
    </w:p>
    <w:p w14:paraId="201367CB" w14:textId="77777777" w:rsidR="003E010A" w:rsidRPr="00340D69" w:rsidRDefault="003E010A">
      <w:pPr>
        <w:suppressAutoHyphens w:val="0"/>
        <w:jc w:val="center"/>
        <w:rPr>
          <w:rFonts w:ascii="Arial" w:hAnsi="Arial"/>
          <w:b/>
          <w:bCs/>
          <w:spacing w:val="-3"/>
          <w:sz w:val="21"/>
          <w:szCs w:val="21"/>
          <w:lang w:val="ca-ES-valencia"/>
        </w:rPr>
      </w:pPr>
    </w:p>
    <w:p w14:paraId="34854395" w14:textId="6A6A03B9" w:rsidR="003E010A" w:rsidRPr="00340D69" w:rsidRDefault="003E010A">
      <w:pPr>
        <w:suppressAutoHyphens w:val="0"/>
        <w:jc w:val="center"/>
        <w:rPr>
          <w:rFonts w:ascii="Arial" w:hAnsi="Arial"/>
          <w:b/>
          <w:bCs/>
          <w:spacing w:val="-3"/>
          <w:sz w:val="21"/>
          <w:szCs w:val="21"/>
          <w:lang w:val="ca-ES-valencia"/>
        </w:rPr>
      </w:pPr>
      <w:r w:rsidRPr="00340D69">
        <w:rPr>
          <w:rFonts w:ascii="Arial" w:hAnsi="Arial"/>
          <w:b/>
          <w:bCs/>
          <w:spacing w:val="-3"/>
          <w:sz w:val="21"/>
          <w:szCs w:val="21"/>
          <w:lang w:val="ca-ES-valencia"/>
        </w:rPr>
        <w:t>ACREDITACIÓ DEL CASTELLÀ PER A ASPIRANTS</w:t>
      </w:r>
    </w:p>
    <w:p w14:paraId="1EE9E42D" w14:textId="0EB0ED1E" w:rsidR="003E010A" w:rsidRPr="00340D69" w:rsidRDefault="003E010A">
      <w:pPr>
        <w:suppressAutoHyphens w:val="0"/>
        <w:jc w:val="center"/>
        <w:rPr>
          <w:rFonts w:ascii="Arial" w:hAnsi="Arial"/>
          <w:b/>
          <w:bCs/>
          <w:spacing w:val="-3"/>
          <w:sz w:val="21"/>
          <w:szCs w:val="21"/>
          <w:lang w:val="ca-ES-valencia"/>
        </w:rPr>
      </w:pPr>
      <w:r w:rsidRPr="00340D69">
        <w:rPr>
          <w:rFonts w:ascii="Arial" w:hAnsi="Arial"/>
          <w:b/>
          <w:bCs/>
          <w:spacing w:val="-3"/>
          <w:sz w:val="21"/>
          <w:szCs w:val="21"/>
          <w:lang w:val="ca-ES-valencia"/>
        </w:rPr>
        <w:t>QUE NO POSSEÏSQUEN LA NACIONALITAT ESPANYOLA</w:t>
      </w:r>
    </w:p>
    <w:p w14:paraId="0DE350C4" w14:textId="77777777" w:rsidR="003E010A" w:rsidRPr="00340D69" w:rsidRDefault="003E010A" w:rsidP="00340D69">
      <w:pPr>
        <w:suppressAutoHyphens w:val="0"/>
        <w:jc w:val="both"/>
        <w:rPr>
          <w:rFonts w:ascii="Arial" w:hAnsi="Arial"/>
          <w:spacing w:val="-3"/>
          <w:sz w:val="21"/>
          <w:szCs w:val="21"/>
          <w:lang w:val="ca-ES-valencia"/>
        </w:rPr>
      </w:pPr>
    </w:p>
    <w:p w14:paraId="649E2E71" w14:textId="513F1CF0" w:rsidR="003E010A" w:rsidRPr="00340D69" w:rsidRDefault="003E010A" w:rsidP="00340D69">
      <w:pPr>
        <w:suppressAutoHyphens w:val="0"/>
        <w:jc w:val="both"/>
        <w:rPr>
          <w:rFonts w:ascii="Arial" w:hAnsi="Arial"/>
          <w:spacing w:val="-3"/>
          <w:sz w:val="21"/>
          <w:szCs w:val="21"/>
          <w:lang w:val="ca-ES-valencia"/>
        </w:rPr>
      </w:pPr>
      <w:r w:rsidRPr="00340D69">
        <w:rPr>
          <w:rFonts w:ascii="Arial" w:hAnsi="Arial"/>
          <w:spacing w:val="-3"/>
          <w:sz w:val="21"/>
          <w:szCs w:val="21"/>
          <w:lang w:val="ca-ES-valencia"/>
        </w:rPr>
        <w:t xml:space="preserve">Per acreditar el coneixement del castellà, la persona </w:t>
      </w:r>
      <w:r w:rsidR="001D1432" w:rsidRPr="00340D69">
        <w:rPr>
          <w:rFonts w:ascii="Arial" w:hAnsi="Arial"/>
          <w:spacing w:val="-3"/>
          <w:sz w:val="21"/>
          <w:szCs w:val="21"/>
          <w:lang w:val="ca-ES-valencia"/>
        </w:rPr>
        <w:t xml:space="preserve">aspirant ha </w:t>
      </w:r>
      <w:r w:rsidR="009040A7" w:rsidRPr="009040A7">
        <w:rPr>
          <w:rFonts w:ascii="Arial" w:hAnsi="Arial"/>
          <w:spacing w:val="-3"/>
          <w:sz w:val="21"/>
          <w:szCs w:val="21"/>
          <w:lang w:val="ca-ES-valencia"/>
        </w:rPr>
        <w:t>d’estar</w:t>
      </w:r>
      <w:r w:rsidRPr="00340D69">
        <w:rPr>
          <w:rFonts w:ascii="Arial" w:hAnsi="Arial"/>
          <w:spacing w:val="-3"/>
          <w:sz w:val="21"/>
          <w:szCs w:val="21"/>
          <w:lang w:val="ca-ES-valencia"/>
        </w:rPr>
        <w:t xml:space="preserve"> en possessió d'algun dels següents documents:</w:t>
      </w:r>
    </w:p>
    <w:p w14:paraId="23688A95" w14:textId="77777777" w:rsidR="003E010A" w:rsidRPr="00340D69" w:rsidRDefault="003E010A" w:rsidP="00340D69">
      <w:pPr>
        <w:suppressAutoHyphens w:val="0"/>
        <w:jc w:val="both"/>
        <w:rPr>
          <w:rFonts w:ascii="Arial" w:hAnsi="Arial"/>
          <w:spacing w:val="-3"/>
          <w:sz w:val="21"/>
          <w:szCs w:val="21"/>
          <w:lang w:val="ca-ES-valencia"/>
        </w:rPr>
      </w:pPr>
    </w:p>
    <w:p w14:paraId="7C992E52" w14:textId="7D4608B6" w:rsidR="003E010A" w:rsidRPr="00340D69" w:rsidRDefault="003E010A" w:rsidP="00340D69">
      <w:pPr>
        <w:pStyle w:val="Prrafodelista"/>
        <w:numPr>
          <w:ilvl w:val="0"/>
          <w:numId w:val="6"/>
        </w:numPr>
        <w:suppressAutoHyphens w:val="0"/>
        <w:jc w:val="both"/>
        <w:rPr>
          <w:rFonts w:ascii="Arial" w:hAnsi="Arial"/>
          <w:spacing w:val="-3"/>
          <w:sz w:val="21"/>
          <w:szCs w:val="21"/>
          <w:lang w:val="ca-ES-valencia"/>
        </w:rPr>
      </w:pPr>
      <w:r w:rsidRPr="00340D69">
        <w:rPr>
          <w:rFonts w:ascii="Arial" w:hAnsi="Arial"/>
          <w:spacing w:val="-3"/>
          <w:sz w:val="21"/>
          <w:szCs w:val="21"/>
          <w:lang w:val="ca-ES-valencia"/>
        </w:rPr>
        <w:t>Diploma d'</w:t>
      </w:r>
      <w:r w:rsidR="005D5105" w:rsidRPr="009040A7">
        <w:rPr>
          <w:rFonts w:ascii="Arial" w:hAnsi="Arial"/>
          <w:spacing w:val="-3"/>
          <w:sz w:val="21"/>
          <w:szCs w:val="21"/>
          <w:lang w:val="ca-ES-valencia"/>
        </w:rPr>
        <w:t>Espanyol</w:t>
      </w:r>
      <w:r w:rsidRPr="00340D69">
        <w:rPr>
          <w:rFonts w:ascii="Arial" w:hAnsi="Arial"/>
          <w:spacing w:val="-3"/>
          <w:sz w:val="21"/>
          <w:szCs w:val="21"/>
          <w:lang w:val="ca-ES-valencia"/>
        </w:rPr>
        <w:t xml:space="preserve"> com a Llengua Estrangera (nivell B2, C1 o C2), establit per Reial decret 1137/2002, de 31 d'octubre (BOE de 8 de novembre). </w:t>
      </w:r>
    </w:p>
    <w:p w14:paraId="1B9308D6" w14:textId="02C9330B" w:rsidR="003E010A" w:rsidRPr="00340D69" w:rsidRDefault="003E010A" w:rsidP="00340D69">
      <w:pPr>
        <w:pStyle w:val="Prrafodelista"/>
        <w:numPr>
          <w:ilvl w:val="0"/>
          <w:numId w:val="6"/>
        </w:numPr>
        <w:suppressAutoHyphens w:val="0"/>
        <w:jc w:val="both"/>
        <w:rPr>
          <w:rFonts w:ascii="Arial" w:hAnsi="Arial"/>
          <w:spacing w:val="-3"/>
          <w:sz w:val="21"/>
          <w:szCs w:val="21"/>
          <w:lang w:val="ca-ES-valencia"/>
        </w:rPr>
      </w:pPr>
      <w:r w:rsidRPr="00340D69">
        <w:rPr>
          <w:rFonts w:ascii="Arial" w:hAnsi="Arial"/>
          <w:spacing w:val="-3"/>
          <w:sz w:val="21"/>
          <w:szCs w:val="21"/>
          <w:lang w:val="ca-ES-valencia"/>
        </w:rPr>
        <w:t>Certificat de Nivell Avançat o d'Aptitud d'</w:t>
      </w:r>
      <w:r w:rsidR="005D5105" w:rsidRPr="009040A7">
        <w:rPr>
          <w:rFonts w:ascii="Arial" w:hAnsi="Arial"/>
          <w:spacing w:val="-3"/>
          <w:sz w:val="21"/>
          <w:szCs w:val="21"/>
          <w:lang w:val="ca-ES-valencia"/>
        </w:rPr>
        <w:t>Espanyol</w:t>
      </w:r>
      <w:r w:rsidRPr="00340D69">
        <w:rPr>
          <w:rFonts w:ascii="Arial" w:hAnsi="Arial"/>
          <w:spacing w:val="-3"/>
          <w:sz w:val="21"/>
          <w:szCs w:val="21"/>
          <w:lang w:val="ca-ES-valencia"/>
        </w:rPr>
        <w:t xml:space="preserve"> per a estrangers expedits per les Escoles Oficials d'Idiomes.</w:t>
      </w:r>
    </w:p>
    <w:p w14:paraId="72C6B5C2" w14:textId="7BB7E976" w:rsidR="003E010A" w:rsidRPr="00340D69" w:rsidRDefault="001D1432" w:rsidP="00340D69">
      <w:pPr>
        <w:pStyle w:val="Prrafodelista"/>
        <w:numPr>
          <w:ilvl w:val="0"/>
          <w:numId w:val="6"/>
        </w:numPr>
        <w:suppressAutoHyphens w:val="0"/>
        <w:jc w:val="both"/>
        <w:rPr>
          <w:rFonts w:ascii="Arial" w:hAnsi="Arial"/>
          <w:spacing w:val="-3"/>
          <w:sz w:val="21"/>
          <w:szCs w:val="21"/>
          <w:lang w:val="ca-ES-valencia"/>
        </w:rPr>
      </w:pPr>
      <w:r w:rsidRPr="00340D69">
        <w:rPr>
          <w:rFonts w:ascii="Arial" w:hAnsi="Arial"/>
          <w:spacing w:val="-3"/>
          <w:sz w:val="21"/>
          <w:szCs w:val="21"/>
          <w:lang w:val="ca-ES-valencia"/>
        </w:rPr>
        <w:t>Títol</w:t>
      </w:r>
      <w:r w:rsidR="003E010A" w:rsidRPr="00340D69">
        <w:rPr>
          <w:rFonts w:ascii="Arial" w:hAnsi="Arial"/>
          <w:spacing w:val="-3"/>
          <w:sz w:val="21"/>
          <w:szCs w:val="21"/>
          <w:lang w:val="ca-ES-valencia"/>
        </w:rPr>
        <w:t xml:space="preserve"> de Llicenciat en Filologia Hispànica o Romànica.</w:t>
      </w:r>
    </w:p>
    <w:p w14:paraId="4C37C046" w14:textId="087F9B17" w:rsidR="003E010A" w:rsidRPr="00340D69" w:rsidRDefault="003E010A" w:rsidP="00340D69">
      <w:pPr>
        <w:pStyle w:val="Prrafodelista"/>
        <w:numPr>
          <w:ilvl w:val="0"/>
          <w:numId w:val="6"/>
        </w:numPr>
        <w:suppressAutoHyphens w:val="0"/>
        <w:jc w:val="both"/>
        <w:rPr>
          <w:rFonts w:ascii="Arial" w:hAnsi="Arial"/>
          <w:spacing w:val="-3"/>
          <w:sz w:val="21"/>
          <w:szCs w:val="21"/>
          <w:lang w:val="ca-ES-valencia"/>
        </w:rPr>
      </w:pPr>
      <w:r w:rsidRPr="00340D69">
        <w:rPr>
          <w:rFonts w:ascii="Arial" w:hAnsi="Arial"/>
          <w:spacing w:val="-3"/>
          <w:sz w:val="21"/>
          <w:szCs w:val="21"/>
          <w:lang w:val="ca-ES-valencia"/>
        </w:rPr>
        <w:t xml:space="preserve">Certificat acadèmic on conste que s'han realitzat </w:t>
      </w:r>
      <w:r w:rsidR="00227C5B" w:rsidRPr="009040A7">
        <w:rPr>
          <w:rFonts w:ascii="Arial" w:hAnsi="Arial"/>
          <w:spacing w:val="-3"/>
          <w:sz w:val="21"/>
          <w:szCs w:val="21"/>
          <w:lang w:val="ca-ES-valencia"/>
        </w:rPr>
        <w:t>a</w:t>
      </w:r>
      <w:r w:rsidRPr="00340D69">
        <w:rPr>
          <w:rFonts w:ascii="Arial" w:hAnsi="Arial"/>
          <w:spacing w:val="-3"/>
          <w:sz w:val="21"/>
          <w:szCs w:val="21"/>
          <w:lang w:val="ca-ES-valencia"/>
        </w:rPr>
        <w:t xml:space="preserve"> l'</w:t>
      </w:r>
      <w:r w:rsidR="00227C5B" w:rsidRPr="009040A7">
        <w:rPr>
          <w:rFonts w:ascii="Arial" w:hAnsi="Arial"/>
          <w:spacing w:val="-3"/>
          <w:sz w:val="21"/>
          <w:szCs w:val="21"/>
          <w:lang w:val="ca-ES-valencia"/>
        </w:rPr>
        <w:t>E</w:t>
      </w:r>
      <w:r w:rsidRPr="00340D69">
        <w:rPr>
          <w:rFonts w:ascii="Arial" w:hAnsi="Arial"/>
          <w:spacing w:val="-3"/>
          <w:sz w:val="21"/>
          <w:szCs w:val="21"/>
          <w:lang w:val="ca-ES-valencia"/>
        </w:rPr>
        <w:t xml:space="preserve">stat </w:t>
      </w:r>
      <w:r w:rsidR="00227C5B" w:rsidRPr="009040A7">
        <w:rPr>
          <w:rFonts w:ascii="Arial" w:hAnsi="Arial"/>
          <w:spacing w:val="-3"/>
          <w:sz w:val="21"/>
          <w:szCs w:val="21"/>
          <w:lang w:val="ca-ES-valencia"/>
        </w:rPr>
        <w:t>E</w:t>
      </w:r>
      <w:r w:rsidRPr="00340D69">
        <w:rPr>
          <w:rFonts w:ascii="Arial" w:hAnsi="Arial"/>
          <w:spacing w:val="-3"/>
          <w:sz w:val="21"/>
          <w:szCs w:val="21"/>
          <w:lang w:val="ca-ES-valencia"/>
        </w:rPr>
        <w:t xml:space="preserve">spanyol tots els estudis conduents a la titulació al·legada per a l'ingrés en el cos </w:t>
      </w:r>
      <w:r w:rsidR="00227C5B" w:rsidRPr="009040A7">
        <w:rPr>
          <w:rFonts w:ascii="Arial" w:hAnsi="Arial"/>
          <w:spacing w:val="-3"/>
          <w:sz w:val="21"/>
          <w:szCs w:val="21"/>
          <w:lang w:val="ca-ES-valencia"/>
        </w:rPr>
        <w:t>a</w:t>
      </w:r>
      <w:r w:rsidRPr="00340D69">
        <w:rPr>
          <w:rFonts w:ascii="Arial" w:hAnsi="Arial"/>
          <w:spacing w:val="-3"/>
          <w:sz w:val="21"/>
          <w:szCs w:val="21"/>
          <w:lang w:val="ca-ES-valencia"/>
        </w:rPr>
        <w:t>l qual s'opta.</w:t>
      </w:r>
    </w:p>
    <w:p w14:paraId="11D80D62" w14:textId="77777777" w:rsidR="003E010A" w:rsidRPr="00340D69" w:rsidRDefault="003E010A" w:rsidP="00340D69">
      <w:pPr>
        <w:pStyle w:val="Prrafodelista"/>
        <w:numPr>
          <w:ilvl w:val="0"/>
          <w:numId w:val="6"/>
        </w:numPr>
        <w:suppressAutoHyphens w:val="0"/>
        <w:jc w:val="both"/>
        <w:rPr>
          <w:rFonts w:ascii="Arial" w:hAnsi="Arial"/>
          <w:spacing w:val="-3"/>
          <w:sz w:val="21"/>
          <w:szCs w:val="21"/>
          <w:lang w:val="ca-ES-valencia"/>
        </w:rPr>
      </w:pPr>
      <w:r w:rsidRPr="00340D69">
        <w:rPr>
          <w:rFonts w:ascii="Arial" w:hAnsi="Arial"/>
          <w:spacing w:val="-3"/>
          <w:sz w:val="21"/>
          <w:szCs w:val="21"/>
          <w:lang w:val="ca-ES-valencia"/>
        </w:rPr>
        <w:t>Haver obtingut qualificació d'apte en la prova corresponent a les oposicions convocades a partir del 2002.</w:t>
      </w:r>
    </w:p>
    <w:p w14:paraId="39DC5033" w14:textId="77777777" w:rsidR="003E010A" w:rsidRPr="00340D69" w:rsidRDefault="003E010A" w:rsidP="00340D69">
      <w:pPr>
        <w:suppressAutoHyphens w:val="0"/>
        <w:jc w:val="both"/>
        <w:rPr>
          <w:rFonts w:ascii="Arial" w:eastAsia="Roboto" w:hAnsi="Arial"/>
          <w:spacing w:val="-3"/>
          <w:sz w:val="21"/>
          <w:szCs w:val="21"/>
          <w:lang w:val="ca-ES-valencia"/>
        </w:rPr>
      </w:pPr>
      <w:r w:rsidRPr="00340D69">
        <w:rPr>
          <w:rFonts w:ascii="Arial" w:eastAsia="Roboto" w:hAnsi="Arial"/>
          <w:spacing w:val="-3"/>
          <w:sz w:val="21"/>
          <w:szCs w:val="21"/>
          <w:lang w:val="ca-ES-valencia"/>
        </w:rPr>
        <w:br w:type="page"/>
      </w:r>
    </w:p>
    <w:p w14:paraId="5F34655F" w14:textId="77777777" w:rsidR="003E010A" w:rsidRPr="00340D69" w:rsidRDefault="003E010A" w:rsidP="00A36979">
      <w:pPr>
        <w:pageBreakBefore/>
        <w:jc w:val="center"/>
        <w:rPr>
          <w:rFonts w:ascii="Arial" w:hAnsi="Arial"/>
          <w:b/>
          <w:bCs/>
          <w:sz w:val="21"/>
          <w:szCs w:val="21"/>
          <w:lang w:val="ca-ES-valencia"/>
        </w:rPr>
      </w:pPr>
      <w:r w:rsidRPr="00340D69">
        <w:rPr>
          <w:rFonts w:ascii="Arial" w:hAnsi="Arial"/>
          <w:b/>
          <w:bCs/>
          <w:spacing w:val="-3"/>
          <w:sz w:val="21"/>
          <w:szCs w:val="21"/>
          <w:lang w:val="ca-ES-valencia"/>
        </w:rPr>
        <w:lastRenderedPageBreak/>
        <w:t>ANNEX II</w:t>
      </w:r>
    </w:p>
    <w:p w14:paraId="5772D2F3" w14:textId="77777777" w:rsidR="00880495" w:rsidRPr="00340D69" w:rsidRDefault="00880495" w:rsidP="00A36979">
      <w:pPr>
        <w:jc w:val="center"/>
        <w:rPr>
          <w:rFonts w:ascii="Arial" w:hAnsi="Arial"/>
          <w:b/>
          <w:bCs/>
          <w:sz w:val="21"/>
          <w:szCs w:val="21"/>
          <w:lang w:val="ca-ES-valencia"/>
        </w:rPr>
      </w:pPr>
    </w:p>
    <w:p w14:paraId="42DB3A04" w14:textId="77777777" w:rsidR="003E010A" w:rsidRPr="00340D69" w:rsidRDefault="003E010A">
      <w:pPr>
        <w:pStyle w:val="Standard"/>
        <w:jc w:val="center"/>
        <w:rPr>
          <w:rFonts w:ascii="Arial" w:hAnsi="Arial" w:cs="Arial"/>
          <w:b/>
          <w:bCs/>
          <w:spacing w:val="-3"/>
          <w:sz w:val="21"/>
          <w:szCs w:val="21"/>
          <w:lang w:val="ca-ES-valencia"/>
        </w:rPr>
      </w:pPr>
      <w:r w:rsidRPr="00340D69">
        <w:rPr>
          <w:rFonts w:ascii="Arial" w:hAnsi="Arial" w:cs="Arial"/>
          <w:b/>
          <w:bCs/>
          <w:spacing w:val="-3"/>
          <w:sz w:val="21"/>
          <w:szCs w:val="21"/>
          <w:lang w:val="ca-ES-valencia"/>
        </w:rPr>
        <w:t>REQUISITS ESPECÍFICS DE TITULACIÓ PER A CADA ESPECIALITAT</w:t>
      </w:r>
    </w:p>
    <w:p w14:paraId="6F4D7328" w14:textId="77777777" w:rsidR="003E010A" w:rsidRPr="00340D69" w:rsidRDefault="003E010A" w:rsidP="00340D69">
      <w:pPr>
        <w:pStyle w:val="Standard"/>
        <w:jc w:val="both"/>
        <w:rPr>
          <w:rFonts w:ascii="Arial" w:hAnsi="Arial" w:cs="Arial"/>
          <w:b/>
          <w:bCs/>
          <w:spacing w:val="-3"/>
          <w:sz w:val="21"/>
          <w:szCs w:val="21"/>
          <w:lang w:val="ca-ES-valencia"/>
        </w:rPr>
      </w:pPr>
    </w:p>
    <w:p w14:paraId="0947BF38" w14:textId="77777777" w:rsidR="003E010A" w:rsidRPr="00340D69" w:rsidRDefault="003E010A" w:rsidP="00340D69">
      <w:pPr>
        <w:pStyle w:val="Standard"/>
        <w:jc w:val="both"/>
        <w:rPr>
          <w:rFonts w:ascii="Arial" w:hAnsi="Arial" w:cs="Arial"/>
          <w:b/>
          <w:bCs/>
          <w:spacing w:val="-3"/>
          <w:sz w:val="21"/>
          <w:szCs w:val="21"/>
          <w:lang w:val="ca-ES-valencia"/>
        </w:rPr>
      </w:pPr>
    </w:p>
    <w:p w14:paraId="207F7A39" w14:textId="77777777" w:rsidR="003E010A" w:rsidRPr="00340D69" w:rsidRDefault="003E010A" w:rsidP="00340D69">
      <w:pPr>
        <w:pStyle w:val="Standard"/>
        <w:jc w:val="both"/>
        <w:rPr>
          <w:rFonts w:ascii="Arial" w:hAnsi="Arial" w:cs="Arial"/>
          <w:b/>
          <w:bCs/>
          <w:spacing w:val="-3"/>
          <w:sz w:val="21"/>
          <w:szCs w:val="21"/>
          <w:lang w:val="ca-ES-valencia"/>
        </w:rPr>
      </w:pPr>
      <w:r w:rsidRPr="00340D69">
        <w:rPr>
          <w:rFonts w:ascii="Arial" w:hAnsi="Arial" w:cs="Arial"/>
          <w:b/>
          <w:bCs/>
          <w:spacing w:val="-3"/>
          <w:sz w:val="21"/>
          <w:szCs w:val="21"/>
          <w:lang w:val="ca-ES-valencia"/>
        </w:rPr>
        <w:t>204- LLENGUA I LITERATURA CASTELLANA</w:t>
      </w:r>
    </w:p>
    <w:p w14:paraId="55809CFF" w14:textId="77777777" w:rsidR="003E010A" w:rsidRPr="00340D69" w:rsidRDefault="003E010A" w:rsidP="00340D69">
      <w:pPr>
        <w:pStyle w:val="Standard"/>
        <w:jc w:val="both"/>
        <w:rPr>
          <w:rFonts w:ascii="Arial" w:hAnsi="Arial" w:cs="Arial"/>
          <w:b/>
          <w:bCs/>
          <w:spacing w:val="-3"/>
          <w:sz w:val="21"/>
          <w:szCs w:val="21"/>
          <w:lang w:val="ca-ES-valencia"/>
        </w:rPr>
      </w:pPr>
    </w:p>
    <w:tbl>
      <w:tblPr>
        <w:tblStyle w:val="TableNormal"/>
        <w:tblW w:w="9383"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7043"/>
      </w:tblGrid>
      <w:tr w:rsidR="00DE2BD6" w:rsidRPr="009040A7" w14:paraId="3A84A585" w14:textId="77777777" w:rsidTr="00D04F8E">
        <w:trPr>
          <w:trHeight w:val="327"/>
        </w:trPr>
        <w:tc>
          <w:tcPr>
            <w:tcW w:w="2340" w:type="dxa"/>
            <w:vMerge w:val="restart"/>
            <w:shd w:val="clear" w:color="auto" w:fill="auto"/>
          </w:tcPr>
          <w:p w14:paraId="4213B6A2" w14:textId="77777777" w:rsidR="003E010A" w:rsidRPr="00340D69" w:rsidRDefault="003E010A" w:rsidP="00340D69">
            <w:pPr>
              <w:jc w:val="both"/>
              <w:rPr>
                <w:rFonts w:ascii="Arial" w:hAnsi="Arial" w:cs="Arial"/>
                <w:sz w:val="21"/>
                <w:szCs w:val="21"/>
                <w:lang w:val="ca-ES-valencia"/>
              </w:rPr>
            </w:pPr>
          </w:p>
          <w:p w14:paraId="09523015" w14:textId="77777777" w:rsidR="003E010A" w:rsidRPr="00340D69" w:rsidRDefault="003E010A" w:rsidP="00340D69">
            <w:pPr>
              <w:jc w:val="both"/>
              <w:rPr>
                <w:rFonts w:ascii="Arial" w:hAnsi="Arial" w:cs="Arial"/>
                <w:sz w:val="21"/>
                <w:szCs w:val="21"/>
                <w:lang w:val="ca-ES-valencia"/>
              </w:rPr>
            </w:pPr>
          </w:p>
          <w:p w14:paraId="310B5731" w14:textId="77777777" w:rsidR="003E010A" w:rsidRPr="00340D69" w:rsidRDefault="003E010A" w:rsidP="00340D69">
            <w:pPr>
              <w:jc w:val="both"/>
              <w:rPr>
                <w:rFonts w:ascii="Arial" w:hAnsi="Arial" w:cs="Arial"/>
                <w:sz w:val="21"/>
                <w:szCs w:val="21"/>
                <w:lang w:val="ca-ES-valencia"/>
              </w:rPr>
            </w:pPr>
            <w:r w:rsidRPr="00340D69">
              <w:rPr>
                <w:rFonts w:ascii="Arial" w:hAnsi="Arial"/>
                <w:sz w:val="21"/>
                <w:szCs w:val="21"/>
                <w:lang w:val="ca-ES-valencia"/>
              </w:rPr>
              <w:t xml:space="preserve"> Llicenciatura</w:t>
            </w:r>
          </w:p>
        </w:tc>
        <w:tc>
          <w:tcPr>
            <w:tcW w:w="7043" w:type="dxa"/>
            <w:shd w:val="clear" w:color="auto" w:fill="auto"/>
          </w:tcPr>
          <w:p w14:paraId="1B1CCA2B" w14:textId="77777777" w:rsidR="003E010A" w:rsidRPr="00340D69" w:rsidRDefault="003E010A" w:rsidP="00340D69">
            <w:pPr>
              <w:pStyle w:val="TableParagraph"/>
              <w:spacing w:before="74"/>
              <w:ind w:left="56"/>
              <w:jc w:val="both"/>
              <w:rPr>
                <w:rFonts w:ascii="Arial" w:hAnsi="Arial" w:cs="Arial"/>
                <w:sz w:val="21"/>
                <w:szCs w:val="21"/>
                <w:lang w:val="ca-ES-valencia"/>
              </w:rPr>
            </w:pPr>
            <w:r w:rsidRPr="00340D69">
              <w:rPr>
                <w:rFonts w:ascii="Arial" w:hAnsi="Arial" w:cs="Arial"/>
                <w:sz w:val="21"/>
                <w:szCs w:val="21"/>
                <w:lang w:val="ca-ES-valencia"/>
              </w:rPr>
              <w:t>Filologia</w:t>
            </w:r>
            <w:r w:rsidRPr="00340D69">
              <w:rPr>
                <w:rFonts w:ascii="Arial" w:hAnsi="Arial" w:cs="Arial"/>
                <w:spacing w:val="-5"/>
                <w:sz w:val="21"/>
                <w:szCs w:val="21"/>
                <w:lang w:val="ca-ES-valencia"/>
              </w:rPr>
              <w:t xml:space="preserve"> </w:t>
            </w:r>
            <w:r w:rsidRPr="00340D69">
              <w:rPr>
                <w:rFonts w:ascii="Arial" w:hAnsi="Arial" w:cs="Arial"/>
                <w:sz w:val="21"/>
                <w:szCs w:val="21"/>
                <w:lang w:val="ca-ES-valencia"/>
              </w:rPr>
              <w:t>Hispànica</w:t>
            </w:r>
          </w:p>
        </w:tc>
      </w:tr>
      <w:tr w:rsidR="00DE2BD6" w:rsidRPr="009040A7" w14:paraId="44F19969" w14:textId="77777777" w:rsidTr="00D04F8E">
        <w:trPr>
          <w:trHeight w:val="327"/>
        </w:trPr>
        <w:tc>
          <w:tcPr>
            <w:tcW w:w="2340" w:type="dxa"/>
            <w:vMerge/>
            <w:shd w:val="clear" w:color="auto" w:fill="auto"/>
          </w:tcPr>
          <w:p w14:paraId="0DCEA740" w14:textId="77777777" w:rsidR="003E010A" w:rsidRPr="00340D69" w:rsidRDefault="003E010A" w:rsidP="00340D69">
            <w:pPr>
              <w:jc w:val="both"/>
              <w:rPr>
                <w:rFonts w:ascii="Arial" w:hAnsi="Arial" w:cs="Arial"/>
                <w:sz w:val="21"/>
                <w:szCs w:val="21"/>
                <w:lang w:val="ca-ES-valencia"/>
              </w:rPr>
            </w:pPr>
          </w:p>
        </w:tc>
        <w:tc>
          <w:tcPr>
            <w:tcW w:w="7043" w:type="dxa"/>
            <w:shd w:val="clear" w:color="auto" w:fill="auto"/>
          </w:tcPr>
          <w:p w14:paraId="4BF3041D" w14:textId="77777777" w:rsidR="003E010A" w:rsidRPr="00340D69" w:rsidRDefault="003E010A" w:rsidP="00340D69">
            <w:pPr>
              <w:pStyle w:val="TableParagraph"/>
              <w:spacing w:before="74"/>
              <w:ind w:left="56"/>
              <w:jc w:val="both"/>
              <w:rPr>
                <w:rFonts w:ascii="Arial" w:hAnsi="Arial" w:cs="Arial"/>
                <w:sz w:val="21"/>
                <w:szCs w:val="21"/>
                <w:lang w:val="ca-ES-valencia"/>
              </w:rPr>
            </w:pPr>
            <w:r w:rsidRPr="00340D69">
              <w:rPr>
                <w:rFonts w:ascii="Arial" w:hAnsi="Arial" w:cs="Arial"/>
                <w:sz w:val="21"/>
                <w:szCs w:val="21"/>
                <w:lang w:val="ca-ES-valencia"/>
              </w:rPr>
              <w:t>Filologia</w:t>
            </w:r>
            <w:r w:rsidRPr="00340D69">
              <w:rPr>
                <w:rFonts w:ascii="Arial" w:hAnsi="Arial" w:cs="Arial"/>
                <w:spacing w:val="-4"/>
                <w:sz w:val="21"/>
                <w:szCs w:val="21"/>
                <w:lang w:val="ca-ES-valencia"/>
              </w:rPr>
              <w:t xml:space="preserve"> </w:t>
            </w:r>
            <w:r w:rsidRPr="00340D69">
              <w:rPr>
                <w:rFonts w:ascii="Arial" w:hAnsi="Arial" w:cs="Arial"/>
                <w:sz w:val="21"/>
                <w:szCs w:val="21"/>
                <w:lang w:val="ca-ES-valencia"/>
              </w:rPr>
              <w:t>Romànica</w:t>
            </w:r>
          </w:p>
        </w:tc>
      </w:tr>
      <w:tr w:rsidR="00DE2BD6" w:rsidRPr="009040A7" w14:paraId="5F6E4865" w14:textId="77777777" w:rsidTr="00D04F8E">
        <w:trPr>
          <w:trHeight w:val="327"/>
        </w:trPr>
        <w:tc>
          <w:tcPr>
            <w:tcW w:w="2340" w:type="dxa"/>
            <w:vMerge/>
            <w:shd w:val="clear" w:color="auto" w:fill="auto"/>
          </w:tcPr>
          <w:p w14:paraId="039738ED" w14:textId="77777777" w:rsidR="003E010A" w:rsidRPr="00340D69" w:rsidRDefault="003E010A" w:rsidP="00340D69">
            <w:pPr>
              <w:jc w:val="both"/>
              <w:rPr>
                <w:rFonts w:ascii="Arial" w:hAnsi="Arial" w:cs="Arial"/>
                <w:sz w:val="21"/>
                <w:szCs w:val="21"/>
                <w:lang w:val="ca-ES-valencia"/>
              </w:rPr>
            </w:pPr>
          </w:p>
        </w:tc>
        <w:tc>
          <w:tcPr>
            <w:tcW w:w="7043" w:type="dxa"/>
            <w:shd w:val="clear" w:color="auto" w:fill="auto"/>
          </w:tcPr>
          <w:p w14:paraId="5B6F7F2A" w14:textId="77777777" w:rsidR="003E010A" w:rsidRPr="00340D69" w:rsidRDefault="003E010A" w:rsidP="00340D69">
            <w:pPr>
              <w:pStyle w:val="TableParagraph"/>
              <w:spacing w:before="74"/>
              <w:ind w:left="56"/>
              <w:jc w:val="both"/>
              <w:rPr>
                <w:rFonts w:ascii="Arial" w:hAnsi="Arial" w:cs="Arial"/>
                <w:sz w:val="21"/>
                <w:szCs w:val="21"/>
                <w:lang w:val="ca-ES-valencia"/>
              </w:rPr>
            </w:pPr>
            <w:r w:rsidRPr="00340D69">
              <w:rPr>
                <w:rFonts w:ascii="Arial" w:hAnsi="Arial" w:cs="Arial"/>
                <w:sz w:val="21"/>
                <w:szCs w:val="21"/>
                <w:lang w:val="ca-ES-valencia"/>
              </w:rPr>
              <w:t>Lingüística</w:t>
            </w:r>
            <w:r w:rsidRPr="00340D69">
              <w:rPr>
                <w:rFonts w:ascii="Arial" w:hAnsi="Arial" w:cs="Arial"/>
                <w:spacing w:val="-4"/>
                <w:sz w:val="21"/>
                <w:szCs w:val="21"/>
                <w:lang w:val="ca-ES-valencia"/>
              </w:rPr>
              <w:t xml:space="preserve"> </w:t>
            </w:r>
            <w:r w:rsidRPr="00340D69">
              <w:rPr>
                <w:rFonts w:ascii="Arial" w:hAnsi="Arial" w:cs="Arial"/>
                <w:sz w:val="21"/>
                <w:szCs w:val="21"/>
                <w:lang w:val="ca-ES-valencia"/>
              </w:rPr>
              <w:t>i</w:t>
            </w:r>
            <w:r w:rsidRPr="00340D69">
              <w:rPr>
                <w:rFonts w:ascii="Arial" w:hAnsi="Arial" w:cs="Arial"/>
                <w:spacing w:val="-3"/>
                <w:sz w:val="21"/>
                <w:szCs w:val="21"/>
                <w:lang w:val="ca-ES-valencia"/>
              </w:rPr>
              <w:t xml:space="preserve"> </w:t>
            </w:r>
            <w:r w:rsidRPr="00340D69">
              <w:rPr>
                <w:rFonts w:ascii="Arial" w:hAnsi="Arial" w:cs="Arial"/>
                <w:sz w:val="21"/>
                <w:szCs w:val="21"/>
                <w:lang w:val="ca-ES-valencia"/>
              </w:rPr>
              <w:t>cursar</w:t>
            </w:r>
            <w:r w:rsidRPr="00340D69">
              <w:rPr>
                <w:rFonts w:ascii="Arial" w:hAnsi="Arial" w:cs="Arial"/>
                <w:spacing w:val="-3"/>
                <w:sz w:val="21"/>
                <w:szCs w:val="21"/>
                <w:lang w:val="ca-ES-valencia"/>
              </w:rPr>
              <w:t xml:space="preserve"> </w:t>
            </w:r>
            <w:r w:rsidRPr="00340D69">
              <w:rPr>
                <w:rFonts w:ascii="Arial" w:hAnsi="Arial" w:cs="Arial"/>
                <w:sz w:val="21"/>
                <w:szCs w:val="21"/>
                <w:lang w:val="ca-ES-valencia"/>
              </w:rPr>
              <w:t>Llengua</w:t>
            </w:r>
            <w:r w:rsidRPr="00340D69">
              <w:rPr>
                <w:rFonts w:ascii="Arial" w:hAnsi="Arial" w:cs="Arial"/>
                <w:spacing w:val="-4"/>
                <w:sz w:val="21"/>
                <w:szCs w:val="21"/>
                <w:lang w:val="ca-ES-valencia"/>
              </w:rPr>
              <w:t xml:space="preserve"> </w:t>
            </w:r>
            <w:r w:rsidRPr="00340D69">
              <w:rPr>
                <w:rFonts w:ascii="Arial" w:hAnsi="Arial" w:cs="Arial"/>
                <w:sz w:val="21"/>
                <w:szCs w:val="21"/>
                <w:lang w:val="ca-ES-valencia"/>
              </w:rPr>
              <w:t>Espanyola</w:t>
            </w:r>
            <w:r w:rsidRPr="00340D69">
              <w:rPr>
                <w:rFonts w:ascii="Arial" w:hAnsi="Arial" w:cs="Arial"/>
                <w:spacing w:val="-3"/>
                <w:sz w:val="21"/>
                <w:szCs w:val="21"/>
                <w:lang w:val="ca-ES-valencia"/>
              </w:rPr>
              <w:t xml:space="preserve"> </w:t>
            </w:r>
            <w:r w:rsidRPr="00340D69">
              <w:rPr>
                <w:rFonts w:ascii="Arial" w:hAnsi="Arial" w:cs="Arial"/>
                <w:sz w:val="21"/>
                <w:szCs w:val="21"/>
                <w:lang w:val="ca-ES-valencia"/>
              </w:rPr>
              <w:t>i</w:t>
            </w:r>
            <w:r w:rsidRPr="00340D69">
              <w:rPr>
                <w:rFonts w:ascii="Arial" w:hAnsi="Arial" w:cs="Arial"/>
                <w:spacing w:val="-3"/>
                <w:sz w:val="21"/>
                <w:szCs w:val="21"/>
                <w:lang w:val="ca-ES-valencia"/>
              </w:rPr>
              <w:t xml:space="preserve"> </w:t>
            </w:r>
            <w:r w:rsidRPr="00340D69">
              <w:rPr>
                <w:rFonts w:ascii="Arial" w:hAnsi="Arial" w:cs="Arial"/>
                <w:sz w:val="21"/>
                <w:szCs w:val="21"/>
                <w:lang w:val="ca-ES-valencia"/>
              </w:rPr>
              <w:t>Literatura</w:t>
            </w:r>
            <w:r w:rsidRPr="00340D69">
              <w:rPr>
                <w:rFonts w:ascii="Arial" w:hAnsi="Arial" w:cs="Arial"/>
                <w:spacing w:val="-4"/>
                <w:sz w:val="21"/>
                <w:szCs w:val="21"/>
                <w:lang w:val="ca-ES-valencia"/>
              </w:rPr>
              <w:t xml:space="preserve"> </w:t>
            </w:r>
            <w:r w:rsidRPr="00340D69">
              <w:rPr>
                <w:rFonts w:ascii="Arial" w:hAnsi="Arial" w:cs="Arial"/>
                <w:sz w:val="21"/>
                <w:szCs w:val="21"/>
                <w:lang w:val="ca-ES-valencia"/>
              </w:rPr>
              <w:t>Espanyola</w:t>
            </w:r>
          </w:p>
        </w:tc>
      </w:tr>
      <w:tr w:rsidR="00DE2BD6" w:rsidRPr="009040A7" w14:paraId="01746CE7" w14:textId="77777777" w:rsidTr="00D04F8E">
        <w:trPr>
          <w:trHeight w:val="519"/>
        </w:trPr>
        <w:tc>
          <w:tcPr>
            <w:tcW w:w="2340" w:type="dxa"/>
            <w:vMerge/>
            <w:shd w:val="clear" w:color="auto" w:fill="auto"/>
          </w:tcPr>
          <w:p w14:paraId="24DC383D" w14:textId="77777777" w:rsidR="003E010A" w:rsidRPr="00340D69" w:rsidRDefault="003E010A" w:rsidP="00340D69">
            <w:pPr>
              <w:jc w:val="both"/>
              <w:rPr>
                <w:rFonts w:ascii="Arial" w:hAnsi="Arial" w:cs="Arial"/>
                <w:sz w:val="21"/>
                <w:szCs w:val="21"/>
                <w:lang w:val="ca-ES-valencia"/>
              </w:rPr>
            </w:pPr>
          </w:p>
        </w:tc>
        <w:tc>
          <w:tcPr>
            <w:tcW w:w="7043" w:type="dxa"/>
            <w:shd w:val="clear" w:color="auto" w:fill="auto"/>
          </w:tcPr>
          <w:p w14:paraId="2F664511" w14:textId="6AD8CB9E" w:rsidR="003E010A" w:rsidRPr="00340D69" w:rsidRDefault="003E010A" w:rsidP="00340D69">
            <w:pPr>
              <w:pStyle w:val="TableParagraph"/>
              <w:spacing w:before="74" w:line="249" w:lineRule="auto"/>
              <w:ind w:left="56"/>
              <w:jc w:val="both"/>
              <w:rPr>
                <w:rFonts w:ascii="Arial" w:hAnsi="Arial" w:cs="Arial"/>
                <w:sz w:val="21"/>
                <w:szCs w:val="21"/>
                <w:lang w:val="ca-ES-valencia"/>
              </w:rPr>
            </w:pPr>
            <w:r w:rsidRPr="00340D69">
              <w:rPr>
                <w:rFonts w:ascii="Arial" w:hAnsi="Arial" w:cs="Arial"/>
                <w:sz w:val="21"/>
                <w:szCs w:val="21"/>
                <w:lang w:val="ca-ES-valencia"/>
              </w:rPr>
              <w:t>Teoria</w:t>
            </w:r>
            <w:r w:rsidRPr="00340D69">
              <w:rPr>
                <w:rFonts w:ascii="Arial" w:hAnsi="Arial" w:cs="Arial"/>
                <w:spacing w:val="-7"/>
                <w:sz w:val="21"/>
                <w:szCs w:val="21"/>
                <w:lang w:val="ca-ES-valencia"/>
              </w:rPr>
              <w:t xml:space="preserve"> </w:t>
            </w:r>
            <w:r w:rsidRPr="00340D69">
              <w:rPr>
                <w:rFonts w:ascii="Arial" w:hAnsi="Arial" w:cs="Arial"/>
                <w:sz w:val="21"/>
                <w:szCs w:val="21"/>
                <w:lang w:val="ca-ES-valencia"/>
              </w:rPr>
              <w:t>de la</w:t>
            </w:r>
            <w:r w:rsidR="00A363A6" w:rsidRPr="009040A7">
              <w:rPr>
                <w:rFonts w:ascii="Arial" w:hAnsi="Arial" w:cs="Arial"/>
                <w:spacing w:val="-7"/>
                <w:sz w:val="21"/>
                <w:szCs w:val="21"/>
                <w:lang w:val="ca-ES-valencia"/>
              </w:rPr>
              <w:t xml:space="preserve"> </w:t>
            </w:r>
            <w:r w:rsidRPr="00340D69">
              <w:rPr>
                <w:rFonts w:ascii="Arial" w:hAnsi="Arial" w:cs="Arial"/>
                <w:sz w:val="21"/>
                <w:szCs w:val="21"/>
                <w:lang w:val="ca-ES-valencia"/>
              </w:rPr>
              <w:t>Literatura</w:t>
            </w:r>
            <w:r w:rsidRPr="00340D69">
              <w:rPr>
                <w:rFonts w:ascii="Arial" w:hAnsi="Arial" w:cs="Arial"/>
                <w:spacing w:val="-7"/>
                <w:sz w:val="21"/>
                <w:szCs w:val="21"/>
                <w:lang w:val="ca-ES-valencia"/>
              </w:rPr>
              <w:t xml:space="preserve"> </w:t>
            </w:r>
            <w:r w:rsidRPr="00340D69">
              <w:rPr>
                <w:rFonts w:ascii="Arial" w:hAnsi="Arial" w:cs="Arial"/>
                <w:sz w:val="21"/>
                <w:szCs w:val="21"/>
                <w:lang w:val="ca-ES-valencia"/>
              </w:rPr>
              <w:t>i</w:t>
            </w:r>
            <w:r w:rsidRPr="00340D69">
              <w:rPr>
                <w:rFonts w:ascii="Arial" w:hAnsi="Arial" w:cs="Arial"/>
                <w:spacing w:val="-5"/>
                <w:sz w:val="21"/>
                <w:szCs w:val="21"/>
                <w:lang w:val="ca-ES-valencia"/>
              </w:rPr>
              <w:t xml:space="preserve"> </w:t>
            </w:r>
            <w:r w:rsidRPr="00340D69">
              <w:rPr>
                <w:rFonts w:ascii="Arial" w:hAnsi="Arial" w:cs="Arial"/>
                <w:sz w:val="21"/>
                <w:szCs w:val="21"/>
                <w:lang w:val="ca-ES-valencia"/>
              </w:rPr>
              <w:t>Literatura</w:t>
            </w:r>
            <w:r w:rsidRPr="00340D69">
              <w:rPr>
                <w:rFonts w:ascii="Arial" w:hAnsi="Arial" w:cs="Arial"/>
                <w:spacing w:val="-7"/>
                <w:sz w:val="21"/>
                <w:szCs w:val="21"/>
                <w:lang w:val="ca-ES-valencia"/>
              </w:rPr>
              <w:t xml:space="preserve"> </w:t>
            </w:r>
            <w:r w:rsidRPr="00340D69">
              <w:rPr>
                <w:rFonts w:ascii="Arial" w:hAnsi="Arial" w:cs="Arial"/>
                <w:sz w:val="21"/>
                <w:szCs w:val="21"/>
                <w:lang w:val="ca-ES-valencia"/>
              </w:rPr>
              <w:t>Comparada</w:t>
            </w:r>
            <w:r w:rsidRPr="00340D69">
              <w:rPr>
                <w:rFonts w:ascii="Arial" w:hAnsi="Arial" w:cs="Arial"/>
                <w:spacing w:val="-6"/>
                <w:sz w:val="21"/>
                <w:szCs w:val="21"/>
                <w:lang w:val="ca-ES-valencia"/>
              </w:rPr>
              <w:t xml:space="preserve"> </w:t>
            </w:r>
            <w:r w:rsidRPr="00340D69">
              <w:rPr>
                <w:rFonts w:ascii="Arial" w:hAnsi="Arial" w:cs="Arial"/>
                <w:sz w:val="21"/>
                <w:szCs w:val="21"/>
                <w:lang w:val="ca-ES-valencia"/>
              </w:rPr>
              <w:t>i</w:t>
            </w:r>
            <w:r w:rsidRPr="00340D69">
              <w:rPr>
                <w:rFonts w:ascii="Arial" w:hAnsi="Arial" w:cs="Arial"/>
                <w:spacing w:val="-6"/>
                <w:sz w:val="21"/>
                <w:szCs w:val="21"/>
                <w:lang w:val="ca-ES-valencia"/>
              </w:rPr>
              <w:t xml:space="preserve"> </w:t>
            </w:r>
            <w:r w:rsidRPr="00340D69">
              <w:rPr>
                <w:rFonts w:ascii="Arial" w:hAnsi="Arial" w:cs="Arial"/>
                <w:sz w:val="21"/>
                <w:szCs w:val="21"/>
                <w:lang w:val="ca-ES-valencia"/>
              </w:rPr>
              <w:t>cursar</w:t>
            </w:r>
            <w:r w:rsidRPr="00340D69">
              <w:rPr>
                <w:rFonts w:ascii="Arial" w:hAnsi="Arial" w:cs="Arial"/>
                <w:spacing w:val="-6"/>
                <w:sz w:val="21"/>
                <w:szCs w:val="21"/>
                <w:lang w:val="ca-ES-valencia"/>
              </w:rPr>
              <w:t xml:space="preserve"> </w:t>
            </w:r>
            <w:r w:rsidRPr="00340D69">
              <w:rPr>
                <w:rFonts w:ascii="Arial" w:hAnsi="Arial" w:cs="Arial"/>
                <w:sz w:val="21"/>
                <w:szCs w:val="21"/>
                <w:lang w:val="ca-ES-valencia"/>
              </w:rPr>
              <w:t>Llengua</w:t>
            </w:r>
            <w:r w:rsidRPr="00340D69">
              <w:rPr>
                <w:rFonts w:ascii="Arial" w:hAnsi="Arial" w:cs="Arial"/>
                <w:spacing w:val="-41"/>
                <w:sz w:val="21"/>
                <w:szCs w:val="21"/>
                <w:lang w:val="ca-ES-valencia"/>
              </w:rPr>
              <w:t xml:space="preserve"> </w:t>
            </w:r>
            <w:r w:rsidRPr="00340D69">
              <w:rPr>
                <w:rFonts w:ascii="Arial" w:hAnsi="Arial" w:cs="Arial"/>
                <w:sz w:val="21"/>
                <w:szCs w:val="21"/>
                <w:lang w:val="ca-ES-valencia"/>
              </w:rPr>
              <w:t>Espanyola</w:t>
            </w:r>
            <w:r w:rsidRPr="00340D69">
              <w:rPr>
                <w:rFonts w:ascii="Arial" w:hAnsi="Arial" w:cs="Arial"/>
                <w:spacing w:val="-1"/>
                <w:sz w:val="21"/>
                <w:szCs w:val="21"/>
                <w:lang w:val="ca-ES-valencia"/>
              </w:rPr>
              <w:t xml:space="preserve"> </w:t>
            </w:r>
            <w:r w:rsidRPr="00340D69">
              <w:rPr>
                <w:rFonts w:ascii="Arial" w:hAnsi="Arial" w:cs="Arial"/>
                <w:sz w:val="21"/>
                <w:szCs w:val="21"/>
                <w:lang w:val="ca-ES-valencia"/>
              </w:rPr>
              <w:t>i Literatura</w:t>
            </w:r>
            <w:r w:rsidRPr="00340D69">
              <w:rPr>
                <w:rFonts w:ascii="Arial" w:hAnsi="Arial" w:cs="Arial"/>
                <w:spacing w:val="-1"/>
                <w:sz w:val="21"/>
                <w:szCs w:val="21"/>
                <w:lang w:val="ca-ES-valencia"/>
              </w:rPr>
              <w:t xml:space="preserve"> </w:t>
            </w:r>
            <w:r w:rsidRPr="00340D69">
              <w:rPr>
                <w:rFonts w:ascii="Arial" w:hAnsi="Arial" w:cs="Arial"/>
                <w:sz w:val="21"/>
                <w:szCs w:val="21"/>
                <w:lang w:val="ca-ES-valencia"/>
              </w:rPr>
              <w:t>Espanyola</w:t>
            </w:r>
          </w:p>
        </w:tc>
      </w:tr>
      <w:tr w:rsidR="00DE2BD6" w:rsidRPr="009040A7" w14:paraId="1DBED124" w14:textId="77777777" w:rsidTr="00D04F8E">
        <w:trPr>
          <w:trHeight w:val="327"/>
        </w:trPr>
        <w:tc>
          <w:tcPr>
            <w:tcW w:w="2340" w:type="dxa"/>
            <w:vMerge w:val="restart"/>
            <w:shd w:val="clear" w:color="auto" w:fill="auto"/>
          </w:tcPr>
          <w:p w14:paraId="6A829795" w14:textId="77777777" w:rsidR="003E010A" w:rsidRPr="00340D69" w:rsidRDefault="003E010A" w:rsidP="00340D69">
            <w:pPr>
              <w:pStyle w:val="TableParagraph"/>
              <w:jc w:val="both"/>
              <w:rPr>
                <w:rFonts w:ascii="Arial" w:hAnsi="Arial" w:cs="Arial"/>
                <w:b/>
                <w:sz w:val="21"/>
                <w:szCs w:val="21"/>
                <w:lang w:val="ca-ES-valencia"/>
              </w:rPr>
            </w:pPr>
          </w:p>
          <w:p w14:paraId="2EFE1BC7" w14:textId="77777777" w:rsidR="003E010A" w:rsidRPr="00340D69" w:rsidRDefault="003E010A" w:rsidP="00340D69">
            <w:pPr>
              <w:pStyle w:val="TableParagraph"/>
              <w:jc w:val="both"/>
              <w:rPr>
                <w:rFonts w:ascii="Arial" w:hAnsi="Arial" w:cs="Arial"/>
                <w:b/>
                <w:sz w:val="21"/>
                <w:szCs w:val="21"/>
                <w:lang w:val="ca-ES-valencia"/>
              </w:rPr>
            </w:pPr>
          </w:p>
          <w:p w14:paraId="657C6EC4" w14:textId="77777777" w:rsidR="003E010A" w:rsidRPr="00340D69" w:rsidRDefault="003E010A" w:rsidP="00340D69">
            <w:pPr>
              <w:pStyle w:val="TableParagraph"/>
              <w:jc w:val="both"/>
              <w:rPr>
                <w:rFonts w:ascii="Arial" w:hAnsi="Arial" w:cs="Arial"/>
                <w:b/>
                <w:sz w:val="21"/>
                <w:szCs w:val="21"/>
                <w:lang w:val="ca-ES-valencia"/>
              </w:rPr>
            </w:pPr>
          </w:p>
          <w:p w14:paraId="71B24E5C" w14:textId="77777777" w:rsidR="003E010A" w:rsidRPr="00340D69" w:rsidRDefault="003E010A" w:rsidP="00340D69">
            <w:pPr>
              <w:pStyle w:val="TableParagraph"/>
              <w:jc w:val="both"/>
              <w:rPr>
                <w:rFonts w:ascii="Arial" w:hAnsi="Arial" w:cs="Arial"/>
                <w:b/>
                <w:sz w:val="21"/>
                <w:szCs w:val="21"/>
                <w:lang w:val="ca-ES-valencia"/>
              </w:rPr>
            </w:pPr>
          </w:p>
          <w:p w14:paraId="6075149C" w14:textId="77777777" w:rsidR="003E010A" w:rsidRPr="00340D69" w:rsidRDefault="003E010A" w:rsidP="00340D69">
            <w:pPr>
              <w:pStyle w:val="TableParagraph"/>
              <w:jc w:val="both"/>
              <w:rPr>
                <w:rFonts w:ascii="Arial" w:hAnsi="Arial" w:cs="Arial"/>
                <w:b/>
                <w:sz w:val="21"/>
                <w:szCs w:val="21"/>
                <w:lang w:val="ca-ES-valencia"/>
              </w:rPr>
            </w:pPr>
          </w:p>
          <w:p w14:paraId="06A481D0" w14:textId="77777777" w:rsidR="003E010A" w:rsidRPr="00340D69" w:rsidRDefault="003E010A" w:rsidP="00340D69">
            <w:pPr>
              <w:pStyle w:val="TableParagraph"/>
              <w:jc w:val="both"/>
              <w:rPr>
                <w:rFonts w:ascii="Arial" w:hAnsi="Arial" w:cs="Arial"/>
                <w:b/>
                <w:sz w:val="21"/>
                <w:szCs w:val="21"/>
                <w:lang w:val="ca-ES-valencia"/>
              </w:rPr>
            </w:pPr>
          </w:p>
          <w:p w14:paraId="7014B392" w14:textId="77777777" w:rsidR="003E010A" w:rsidRPr="00340D69" w:rsidRDefault="003E010A" w:rsidP="00340D69">
            <w:pPr>
              <w:pStyle w:val="TableParagraph"/>
              <w:jc w:val="both"/>
              <w:rPr>
                <w:rFonts w:ascii="Arial" w:hAnsi="Arial" w:cs="Arial"/>
                <w:b/>
                <w:sz w:val="21"/>
                <w:szCs w:val="21"/>
                <w:lang w:val="ca-ES-valencia"/>
              </w:rPr>
            </w:pPr>
          </w:p>
          <w:p w14:paraId="6539CBEB" w14:textId="77777777" w:rsidR="003E010A" w:rsidRPr="00340D69" w:rsidRDefault="003E010A" w:rsidP="00340D69">
            <w:pPr>
              <w:pStyle w:val="TableParagraph"/>
              <w:jc w:val="both"/>
              <w:rPr>
                <w:rFonts w:ascii="Arial" w:hAnsi="Arial" w:cs="Arial"/>
                <w:b/>
                <w:sz w:val="21"/>
                <w:szCs w:val="21"/>
                <w:lang w:val="ca-ES-valencia"/>
              </w:rPr>
            </w:pPr>
          </w:p>
          <w:p w14:paraId="7550D527" w14:textId="77777777" w:rsidR="003E010A" w:rsidRPr="00340D69" w:rsidRDefault="003E010A" w:rsidP="00340D69">
            <w:pPr>
              <w:pStyle w:val="TableParagraph"/>
              <w:jc w:val="both"/>
              <w:rPr>
                <w:rFonts w:ascii="Arial" w:hAnsi="Arial" w:cs="Arial"/>
                <w:b/>
                <w:sz w:val="21"/>
                <w:szCs w:val="21"/>
                <w:lang w:val="ca-ES-valencia"/>
              </w:rPr>
            </w:pPr>
          </w:p>
          <w:p w14:paraId="390E30C1" w14:textId="77777777" w:rsidR="003E010A" w:rsidRPr="00340D69" w:rsidRDefault="003E010A" w:rsidP="00340D69">
            <w:pPr>
              <w:pStyle w:val="TableParagraph"/>
              <w:jc w:val="both"/>
              <w:rPr>
                <w:rFonts w:ascii="Arial" w:hAnsi="Arial" w:cs="Arial"/>
                <w:b/>
                <w:sz w:val="21"/>
                <w:szCs w:val="21"/>
                <w:lang w:val="ca-ES-valencia"/>
              </w:rPr>
            </w:pPr>
          </w:p>
          <w:p w14:paraId="7071320E" w14:textId="77777777" w:rsidR="003E010A" w:rsidRPr="00340D69" w:rsidRDefault="003E010A" w:rsidP="00340D69">
            <w:pPr>
              <w:pStyle w:val="TableParagraph"/>
              <w:jc w:val="both"/>
              <w:rPr>
                <w:rFonts w:ascii="Arial" w:hAnsi="Arial" w:cs="Arial"/>
                <w:b/>
                <w:sz w:val="21"/>
                <w:szCs w:val="21"/>
                <w:lang w:val="ca-ES-valencia"/>
              </w:rPr>
            </w:pPr>
          </w:p>
          <w:p w14:paraId="419A2A0A" w14:textId="77777777" w:rsidR="003E010A" w:rsidRPr="00340D69" w:rsidRDefault="003E010A" w:rsidP="00340D69">
            <w:pPr>
              <w:pStyle w:val="TableParagraph"/>
              <w:jc w:val="both"/>
              <w:rPr>
                <w:rFonts w:ascii="Arial" w:hAnsi="Arial" w:cs="Arial"/>
                <w:b/>
                <w:sz w:val="21"/>
                <w:szCs w:val="21"/>
                <w:lang w:val="ca-ES-valencia"/>
              </w:rPr>
            </w:pPr>
          </w:p>
          <w:p w14:paraId="524B8B49" w14:textId="77777777" w:rsidR="003E010A" w:rsidRPr="00340D69" w:rsidRDefault="003E010A" w:rsidP="00340D69">
            <w:pPr>
              <w:pStyle w:val="TableParagraph"/>
              <w:jc w:val="both"/>
              <w:rPr>
                <w:rFonts w:ascii="Arial" w:hAnsi="Arial" w:cs="Arial"/>
                <w:b/>
                <w:sz w:val="21"/>
                <w:szCs w:val="21"/>
                <w:lang w:val="ca-ES-valencia"/>
              </w:rPr>
            </w:pPr>
          </w:p>
          <w:p w14:paraId="372B5E90" w14:textId="77777777" w:rsidR="003E010A" w:rsidRPr="00340D69" w:rsidRDefault="003E010A" w:rsidP="00340D69">
            <w:pPr>
              <w:pStyle w:val="TableParagraph"/>
              <w:jc w:val="both"/>
              <w:rPr>
                <w:rFonts w:ascii="Arial" w:hAnsi="Arial" w:cs="Arial"/>
                <w:b/>
                <w:sz w:val="21"/>
                <w:szCs w:val="21"/>
                <w:lang w:val="ca-ES-valencia"/>
              </w:rPr>
            </w:pPr>
          </w:p>
          <w:p w14:paraId="15D79B7F" w14:textId="77777777" w:rsidR="003E010A" w:rsidRPr="00340D69" w:rsidRDefault="003E010A" w:rsidP="00340D69">
            <w:pPr>
              <w:pStyle w:val="TableParagraph"/>
              <w:jc w:val="both"/>
              <w:rPr>
                <w:rFonts w:ascii="Arial" w:hAnsi="Arial" w:cs="Arial"/>
                <w:b/>
                <w:sz w:val="21"/>
                <w:szCs w:val="21"/>
                <w:lang w:val="ca-ES-valencia"/>
              </w:rPr>
            </w:pPr>
          </w:p>
          <w:p w14:paraId="0B75212B" w14:textId="77777777" w:rsidR="003E010A" w:rsidRPr="00340D69" w:rsidRDefault="003E010A" w:rsidP="00340D69">
            <w:pPr>
              <w:pStyle w:val="TableParagraph"/>
              <w:jc w:val="both"/>
              <w:rPr>
                <w:rFonts w:ascii="Arial" w:hAnsi="Arial" w:cs="Arial"/>
                <w:b/>
                <w:sz w:val="21"/>
                <w:szCs w:val="21"/>
                <w:lang w:val="ca-ES-valencia"/>
              </w:rPr>
            </w:pPr>
          </w:p>
          <w:p w14:paraId="278633C8" w14:textId="77777777" w:rsidR="003E010A" w:rsidRPr="00340D69" w:rsidRDefault="003E010A" w:rsidP="00340D69">
            <w:pPr>
              <w:pStyle w:val="TableParagraph"/>
              <w:jc w:val="both"/>
              <w:rPr>
                <w:rFonts w:ascii="Arial" w:hAnsi="Arial" w:cs="Arial"/>
                <w:b/>
                <w:sz w:val="21"/>
                <w:szCs w:val="21"/>
                <w:lang w:val="ca-ES-valencia"/>
              </w:rPr>
            </w:pPr>
          </w:p>
          <w:p w14:paraId="627D4C3B" w14:textId="77777777" w:rsidR="003E010A" w:rsidRPr="00340D69" w:rsidRDefault="003E010A" w:rsidP="00340D69">
            <w:pPr>
              <w:pStyle w:val="TableParagraph"/>
              <w:jc w:val="both"/>
              <w:rPr>
                <w:rFonts w:ascii="Arial" w:hAnsi="Arial" w:cs="Arial"/>
                <w:b/>
                <w:sz w:val="21"/>
                <w:szCs w:val="21"/>
                <w:lang w:val="ca-ES-valencia"/>
              </w:rPr>
            </w:pPr>
          </w:p>
          <w:p w14:paraId="7BE265B2" w14:textId="77777777" w:rsidR="003E010A" w:rsidRPr="00340D69" w:rsidRDefault="003E010A" w:rsidP="00340D69">
            <w:pPr>
              <w:pStyle w:val="TableParagraph"/>
              <w:jc w:val="both"/>
              <w:rPr>
                <w:rFonts w:ascii="Arial" w:hAnsi="Arial" w:cs="Arial"/>
                <w:b/>
                <w:sz w:val="21"/>
                <w:szCs w:val="21"/>
                <w:lang w:val="ca-ES-valencia"/>
              </w:rPr>
            </w:pPr>
          </w:p>
          <w:p w14:paraId="37645DF1" w14:textId="77777777" w:rsidR="003E010A" w:rsidRPr="00340D69" w:rsidRDefault="003E010A" w:rsidP="00340D69">
            <w:pPr>
              <w:pStyle w:val="TableParagraph"/>
              <w:jc w:val="both"/>
              <w:rPr>
                <w:rFonts w:ascii="Arial" w:hAnsi="Arial" w:cs="Arial"/>
                <w:b/>
                <w:sz w:val="21"/>
                <w:szCs w:val="21"/>
                <w:lang w:val="ca-ES-valencia"/>
              </w:rPr>
            </w:pPr>
          </w:p>
          <w:p w14:paraId="2074BF31" w14:textId="77777777" w:rsidR="003E010A" w:rsidRPr="00340D69" w:rsidRDefault="003E010A" w:rsidP="00340D69">
            <w:pPr>
              <w:pStyle w:val="TableParagraph"/>
              <w:spacing w:before="142"/>
              <w:ind w:left="56"/>
              <w:jc w:val="both"/>
              <w:rPr>
                <w:rFonts w:ascii="Arial" w:hAnsi="Arial" w:cs="Arial"/>
                <w:sz w:val="21"/>
                <w:szCs w:val="21"/>
                <w:lang w:val="ca-ES-valencia"/>
              </w:rPr>
            </w:pPr>
            <w:r w:rsidRPr="00340D69">
              <w:rPr>
                <w:rFonts w:ascii="Arial" w:hAnsi="Arial" w:cs="Arial"/>
                <w:sz w:val="21"/>
                <w:szCs w:val="21"/>
                <w:lang w:val="ca-ES-valencia"/>
              </w:rPr>
              <w:t>Grau</w:t>
            </w:r>
            <w:r w:rsidRPr="00340D69">
              <w:rPr>
                <w:rFonts w:ascii="Arial" w:hAnsi="Arial" w:cs="Arial"/>
                <w:spacing w:val="-2"/>
                <w:sz w:val="21"/>
                <w:szCs w:val="21"/>
                <w:lang w:val="ca-ES-valencia"/>
              </w:rPr>
              <w:t xml:space="preserve"> </w:t>
            </w:r>
            <w:r w:rsidRPr="00340D69">
              <w:rPr>
                <w:rFonts w:ascii="Arial" w:hAnsi="Arial" w:cs="Arial"/>
                <w:sz w:val="21"/>
                <w:szCs w:val="21"/>
                <w:lang w:val="ca-ES-valencia"/>
              </w:rPr>
              <w:t>en:</w:t>
            </w:r>
          </w:p>
        </w:tc>
        <w:tc>
          <w:tcPr>
            <w:tcW w:w="7043" w:type="dxa"/>
            <w:shd w:val="clear" w:color="auto" w:fill="auto"/>
          </w:tcPr>
          <w:p w14:paraId="39D79012" w14:textId="1A0851B4" w:rsidR="003E010A" w:rsidRPr="00340D69" w:rsidRDefault="003E010A" w:rsidP="00340D69">
            <w:pPr>
              <w:pStyle w:val="TableParagraph"/>
              <w:spacing w:before="74"/>
              <w:ind w:left="56"/>
              <w:jc w:val="both"/>
              <w:rPr>
                <w:rFonts w:ascii="Arial" w:hAnsi="Arial" w:cs="Arial"/>
                <w:sz w:val="21"/>
                <w:szCs w:val="21"/>
                <w:lang w:val="ca-ES-valencia"/>
              </w:rPr>
            </w:pPr>
            <w:r w:rsidRPr="00340D69">
              <w:rPr>
                <w:rFonts w:ascii="Arial" w:hAnsi="Arial" w:cs="Arial"/>
                <w:sz w:val="21"/>
                <w:szCs w:val="21"/>
                <w:lang w:val="ca-ES-valencia"/>
              </w:rPr>
              <w:t>Ciències</w:t>
            </w:r>
            <w:r w:rsidRPr="00340D69">
              <w:rPr>
                <w:rFonts w:ascii="Arial" w:hAnsi="Arial" w:cs="Arial"/>
                <w:spacing w:val="-6"/>
                <w:sz w:val="21"/>
                <w:szCs w:val="21"/>
                <w:lang w:val="ca-ES-valencia"/>
              </w:rPr>
              <w:t xml:space="preserve"> </w:t>
            </w:r>
            <w:r w:rsidRPr="00340D69">
              <w:rPr>
                <w:rFonts w:ascii="Arial" w:hAnsi="Arial" w:cs="Arial"/>
                <w:sz w:val="21"/>
                <w:szCs w:val="21"/>
                <w:lang w:val="ca-ES-valencia"/>
              </w:rPr>
              <w:t>del</w:t>
            </w:r>
            <w:r w:rsidRPr="00340D69">
              <w:rPr>
                <w:rFonts w:ascii="Arial" w:hAnsi="Arial" w:cs="Arial"/>
                <w:spacing w:val="-5"/>
                <w:sz w:val="21"/>
                <w:szCs w:val="21"/>
                <w:lang w:val="ca-ES-valencia"/>
              </w:rPr>
              <w:t xml:space="preserve"> </w:t>
            </w:r>
            <w:r w:rsidRPr="00340D69">
              <w:rPr>
                <w:rFonts w:ascii="Arial" w:hAnsi="Arial" w:cs="Arial"/>
                <w:sz w:val="21"/>
                <w:szCs w:val="21"/>
                <w:lang w:val="ca-ES-valencia"/>
              </w:rPr>
              <w:t>Llenguatge</w:t>
            </w:r>
            <w:r w:rsidRPr="00340D69">
              <w:rPr>
                <w:rFonts w:ascii="Arial" w:hAnsi="Arial" w:cs="Arial"/>
                <w:spacing w:val="-5"/>
                <w:sz w:val="21"/>
                <w:szCs w:val="21"/>
                <w:lang w:val="ca-ES-valencia"/>
              </w:rPr>
              <w:t xml:space="preserve"> </w:t>
            </w:r>
            <w:r w:rsidRPr="00340D69">
              <w:rPr>
                <w:rFonts w:ascii="Arial" w:hAnsi="Arial" w:cs="Arial"/>
                <w:sz w:val="21"/>
                <w:szCs w:val="21"/>
                <w:lang w:val="ca-ES-valencia"/>
              </w:rPr>
              <w:t>i</w:t>
            </w:r>
            <w:r w:rsidRPr="00340D69">
              <w:rPr>
                <w:rFonts w:ascii="Arial" w:hAnsi="Arial" w:cs="Arial"/>
                <w:spacing w:val="-4"/>
                <w:sz w:val="21"/>
                <w:szCs w:val="21"/>
                <w:lang w:val="ca-ES-valencia"/>
              </w:rPr>
              <w:t xml:space="preserve"> </w:t>
            </w:r>
            <w:r w:rsidRPr="00340D69">
              <w:rPr>
                <w:rFonts w:ascii="Arial" w:hAnsi="Arial" w:cs="Arial"/>
                <w:sz w:val="21"/>
                <w:szCs w:val="21"/>
                <w:lang w:val="ca-ES-valencia"/>
              </w:rPr>
              <w:t>Estudis</w:t>
            </w:r>
            <w:r w:rsidRPr="00340D69">
              <w:rPr>
                <w:rFonts w:ascii="Arial" w:hAnsi="Arial" w:cs="Arial"/>
                <w:spacing w:val="-4"/>
                <w:sz w:val="21"/>
                <w:szCs w:val="21"/>
                <w:lang w:val="ca-ES-valencia"/>
              </w:rPr>
              <w:t xml:space="preserve"> </w:t>
            </w:r>
            <w:r w:rsidRPr="00340D69">
              <w:rPr>
                <w:rFonts w:ascii="Arial" w:hAnsi="Arial" w:cs="Arial"/>
                <w:sz w:val="21"/>
                <w:szCs w:val="21"/>
                <w:lang w:val="ca-ES-valencia"/>
              </w:rPr>
              <w:t xml:space="preserve">Literaris: </w:t>
            </w:r>
            <w:r w:rsidR="005D5105" w:rsidRPr="009040A7">
              <w:rPr>
                <w:rFonts w:ascii="Arial" w:hAnsi="Arial" w:cs="Arial"/>
                <w:sz w:val="21"/>
                <w:szCs w:val="21"/>
                <w:lang w:val="ca-ES-valencia"/>
              </w:rPr>
              <w:t>Menció</w:t>
            </w:r>
            <w:r w:rsidRPr="00340D69">
              <w:rPr>
                <w:rFonts w:ascii="Arial" w:hAnsi="Arial" w:cs="Arial"/>
                <w:sz w:val="21"/>
                <w:szCs w:val="21"/>
                <w:lang w:val="ca-ES-valencia"/>
              </w:rPr>
              <w:t xml:space="preserve"> Hispàniques</w:t>
            </w:r>
          </w:p>
        </w:tc>
      </w:tr>
      <w:tr w:rsidR="00DE2BD6" w:rsidRPr="009040A7" w14:paraId="484F5314" w14:textId="77777777" w:rsidTr="00D04F8E">
        <w:trPr>
          <w:trHeight w:val="327"/>
        </w:trPr>
        <w:tc>
          <w:tcPr>
            <w:tcW w:w="2340" w:type="dxa"/>
            <w:vMerge/>
            <w:shd w:val="clear" w:color="auto" w:fill="auto"/>
          </w:tcPr>
          <w:p w14:paraId="3C6A1A4F" w14:textId="77777777" w:rsidR="003E010A" w:rsidRPr="00340D69" w:rsidRDefault="003E010A" w:rsidP="00340D69">
            <w:pPr>
              <w:jc w:val="both"/>
              <w:rPr>
                <w:rFonts w:ascii="Arial" w:hAnsi="Arial" w:cs="Arial"/>
                <w:sz w:val="21"/>
                <w:szCs w:val="21"/>
                <w:lang w:val="ca-ES-valencia"/>
              </w:rPr>
            </w:pPr>
          </w:p>
        </w:tc>
        <w:tc>
          <w:tcPr>
            <w:tcW w:w="7043" w:type="dxa"/>
            <w:shd w:val="clear" w:color="auto" w:fill="auto"/>
          </w:tcPr>
          <w:p w14:paraId="4D80266F" w14:textId="77777777" w:rsidR="003E010A" w:rsidRPr="00340D69" w:rsidRDefault="003E010A" w:rsidP="00340D69">
            <w:pPr>
              <w:pStyle w:val="TableParagraph"/>
              <w:spacing w:before="74"/>
              <w:ind w:left="56"/>
              <w:jc w:val="both"/>
              <w:rPr>
                <w:rFonts w:ascii="Arial" w:hAnsi="Arial" w:cs="Arial"/>
                <w:sz w:val="21"/>
                <w:szCs w:val="21"/>
                <w:lang w:val="ca-ES-valencia"/>
              </w:rPr>
            </w:pPr>
            <w:r w:rsidRPr="00340D69">
              <w:rPr>
                <w:rFonts w:ascii="Arial" w:hAnsi="Arial" w:cs="Arial"/>
                <w:sz w:val="21"/>
                <w:szCs w:val="21"/>
                <w:lang w:val="ca-ES-valencia"/>
              </w:rPr>
              <w:t>Espanyol:</w:t>
            </w:r>
            <w:r w:rsidRPr="00340D69">
              <w:rPr>
                <w:rFonts w:ascii="Arial" w:hAnsi="Arial" w:cs="Arial"/>
                <w:spacing w:val="-5"/>
                <w:sz w:val="21"/>
                <w:szCs w:val="21"/>
                <w:lang w:val="ca-ES-valencia"/>
              </w:rPr>
              <w:t xml:space="preserve"> </w:t>
            </w:r>
            <w:r w:rsidRPr="00340D69">
              <w:rPr>
                <w:rFonts w:ascii="Arial" w:hAnsi="Arial" w:cs="Arial"/>
                <w:sz w:val="21"/>
                <w:szCs w:val="21"/>
                <w:lang w:val="ca-ES-valencia"/>
              </w:rPr>
              <w:t>Estudis</w:t>
            </w:r>
            <w:r w:rsidRPr="00340D69">
              <w:rPr>
                <w:rFonts w:ascii="Arial" w:hAnsi="Arial" w:cs="Arial"/>
                <w:spacing w:val="-4"/>
                <w:sz w:val="21"/>
                <w:szCs w:val="21"/>
                <w:lang w:val="ca-ES-valencia"/>
              </w:rPr>
              <w:t xml:space="preserve"> </w:t>
            </w:r>
            <w:r w:rsidRPr="00340D69">
              <w:rPr>
                <w:rFonts w:ascii="Arial" w:hAnsi="Arial" w:cs="Arial"/>
                <w:sz w:val="21"/>
                <w:szCs w:val="21"/>
                <w:lang w:val="ca-ES-valencia"/>
              </w:rPr>
              <w:t>Lingüístics</w:t>
            </w:r>
            <w:r w:rsidRPr="00340D69">
              <w:rPr>
                <w:rFonts w:ascii="Arial" w:hAnsi="Arial" w:cs="Arial"/>
                <w:spacing w:val="-5"/>
                <w:sz w:val="21"/>
                <w:szCs w:val="21"/>
                <w:lang w:val="ca-ES-valencia"/>
              </w:rPr>
              <w:t xml:space="preserve"> </w:t>
            </w:r>
            <w:r w:rsidRPr="00340D69">
              <w:rPr>
                <w:rFonts w:ascii="Arial" w:hAnsi="Arial" w:cs="Arial"/>
                <w:sz w:val="21"/>
                <w:szCs w:val="21"/>
                <w:lang w:val="ca-ES-valencia"/>
              </w:rPr>
              <w:t>i</w:t>
            </w:r>
            <w:r w:rsidRPr="00340D69">
              <w:rPr>
                <w:rFonts w:ascii="Arial" w:hAnsi="Arial" w:cs="Arial"/>
                <w:spacing w:val="-4"/>
                <w:sz w:val="21"/>
                <w:szCs w:val="21"/>
                <w:lang w:val="ca-ES-valencia"/>
              </w:rPr>
              <w:t xml:space="preserve"> </w:t>
            </w:r>
            <w:r w:rsidRPr="00340D69">
              <w:rPr>
                <w:rFonts w:ascii="Arial" w:hAnsi="Arial" w:cs="Arial"/>
                <w:sz w:val="21"/>
                <w:szCs w:val="21"/>
                <w:lang w:val="ca-ES-valencia"/>
              </w:rPr>
              <w:t>Literaris</w:t>
            </w:r>
          </w:p>
        </w:tc>
      </w:tr>
      <w:tr w:rsidR="00DE2BD6" w:rsidRPr="009040A7" w14:paraId="52C1C68D" w14:textId="77777777" w:rsidTr="00D04F8E">
        <w:trPr>
          <w:trHeight w:val="327"/>
        </w:trPr>
        <w:tc>
          <w:tcPr>
            <w:tcW w:w="2340" w:type="dxa"/>
            <w:vMerge/>
            <w:shd w:val="clear" w:color="auto" w:fill="auto"/>
          </w:tcPr>
          <w:p w14:paraId="26330F8B" w14:textId="77777777" w:rsidR="003E010A" w:rsidRPr="00340D69" w:rsidRDefault="003E010A" w:rsidP="00340D69">
            <w:pPr>
              <w:jc w:val="both"/>
              <w:rPr>
                <w:rFonts w:ascii="Arial" w:hAnsi="Arial" w:cs="Arial"/>
                <w:sz w:val="21"/>
                <w:szCs w:val="21"/>
                <w:lang w:val="ca-ES-valencia"/>
              </w:rPr>
            </w:pPr>
          </w:p>
        </w:tc>
        <w:tc>
          <w:tcPr>
            <w:tcW w:w="7043" w:type="dxa"/>
            <w:shd w:val="clear" w:color="auto" w:fill="auto"/>
          </w:tcPr>
          <w:p w14:paraId="0FE802D8" w14:textId="77777777" w:rsidR="003E010A" w:rsidRPr="00340D69" w:rsidRDefault="003E010A" w:rsidP="00340D69">
            <w:pPr>
              <w:pStyle w:val="TableParagraph"/>
              <w:spacing w:before="74"/>
              <w:ind w:left="56"/>
              <w:jc w:val="both"/>
              <w:rPr>
                <w:rFonts w:ascii="Arial" w:hAnsi="Arial" w:cs="Arial"/>
                <w:sz w:val="21"/>
                <w:szCs w:val="21"/>
                <w:lang w:val="ca-ES-valencia"/>
              </w:rPr>
            </w:pPr>
            <w:r w:rsidRPr="00340D69">
              <w:rPr>
                <w:rFonts w:ascii="Arial" w:hAnsi="Arial" w:cs="Arial"/>
                <w:sz w:val="21"/>
                <w:szCs w:val="21"/>
                <w:lang w:val="ca-ES-valencia"/>
              </w:rPr>
              <w:t>Espanyol:</w:t>
            </w:r>
            <w:r w:rsidRPr="00340D69">
              <w:rPr>
                <w:rFonts w:ascii="Arial" w:hAnsi="Arial" w:cs="Arial"/>
                <w:spacing w:val="-4"/>
                <w:sz w:val="21"/>
                <w:szCs w:val="21"/>
                <w:lang w:val="ca-ES-valencia"/>
              </w:rPr>
              <w:t xml:space="preserve"> </w:t>
            </w:r>
            <w:r w:rsidRPr="00340D69">
              <w:rPr>
                <w:rFonts w:ascii="Arial" w:hAnsi="Arial" w:cs="Arial"/>
                <w:sz w:val="21"/>
                <w:szCs w:val="21"/>
                <w:lang w:val="ca-ES-valencia"/>
              </w:rPr>
              <w:t>Llengua</w:t>
            </w:r>
            <w:r w:rsidRPr="00340D69">
              <w:rPr>
                <w:rFonts w:ascii="Arial" w:hAnsi="Arial" w:cs="Arial"/>
                <w:spacing w:val="-5"/>
                <w:sz w:val="21"/>
                <w:szCs w:val="21"/>
                <w:lang w:val="ca-ES-valencia"/>
              </w:rPr>
              <w:t xml:space="preserve"> </w:t>
            </w:r>
            <w:r w:rsidRPr="00340D69">
              <w:rPr>
                <w:rFonts w:ascii="Arial" w:hAnsi="Arial" w:cs="Arial"/>
                <w:sz w:val="21"/>
                <w:szCs w:val="21"/>
                <w:lang w:val="ca-ES-valencia"/>
              </w:rPr>
              <w:t>i</w:t>
            </w:r>
            <w:r w:rsidRPr="00340D69">
              <w:rPr>
                <w:rFonts w:ascii="Arial" w:hAnsi="Arial" w:cs="Arial"/>
                <w:spacing w:val="-3"/>
                <w:sz w:val="21"/>
                <w:szCs w:val="21"/>
                <w:lang w:val="ca-ES-valencia"/>
              </w:rPr>
              <w:t xml:space="preserve"> </w:t>
            </w:r>
            <w:r w:rsidRPr="00340D69">
              <w:rPr>
                <w:rFonts w:ascii="Arial" w:hAnsi="Arial" w:cs="Arial"/>
                <w:sz w:val="21"/>
                <w:szCs w:val="21"/>
                <w:lang w:val="ca-ES-valencia"/>
              </w:rPr>
              <w:t>Literatura</w:t>
            </w:r>
          </w:p>
        </w:tc>
      </w:tr>
      <w:tr w:rsidR="00DE2BD6" w:rsidRPr="009040A7" w14:paraId="5E4AB8CD" w14:textId="77777777" w:rsidTr="00D04F8E">
        <w:trPr>
          <w:trHeight w:val="327"/>
        </w:trPr>
        <w:tc>
          <w:tcPr>
            <w:tcW w:w="2340" w:type="dxa"/>
            <w:vMerge/>
            <w:shd w:val="clear" w:color="auto" w:fill="auto"/>
          </w:tcPr>
          <w:p w14:paraId="6EEADDE5" w14:textId="77777777" w:rsidR="003E010A" w:rsidRPr="00340D69" w:rsidRDefault="003E010A" w:rsidP="00340D69">
            <w:pPr>
              <w:jc w:val="both"/>
              <w:rPr>
                <w:rFonts w:ascii="Arial" w:hAnsi="Arial" w:cs="Arial"/>
                <w:sz w:val="21"/>
                <w:szCs w:val="21"/>
                <w:lang w:val="ca-ES-valencia"/>
              </w:rPr>
            </w:pPr>
          </w:p>
        </w:tc>
        <w:tc>
          <w:tcPr>
            <w:tcW w:w="7043" w:type="dxa"/>
            <w:shd w:val="clear" w:color="auto" w:fill="auto"/>
          </w:tcPr>
          <w:p w14:paraId="434F8FC1" w14:textId="77777777" w:rsidR="003E010A" w:rsidRPr="00340D69" w:rsidRDefault="003E010A" w:rsidP="00340D69">
            <w:pPr>
              <w:pStyle w:val="TableParagraph"/>
              <w:spacing w:before="74"/>
              <w:ind w:left="56"/>
              <w:jc w:val="both"/>
              <w:rPr>
                <w:rFonts w:ascii="Arial" w:hAnsi="Arial" w:cs="Arial"/>
                <w:sz w:val="21"/>
                <w:szCs w:val="21"/>
                <w:lang w:val="ca-ES-valencia"/>
              </w:rPr>
            </w:pPr>
            <w:r w:rsidRPr="00340D69">
              <w:rPr>
                <w:rFonts w:ascii="Arial" w:hAnsi="Arial" w:cs="Arial"/>
                <w:sz w:val="21"/>
                <w:szCs w:val="21"/>
                <w:lang w:val="ca-ES-valencia"/>
              </w:rPr>
              <w:t>Espanyol:</w:t>
            </w:r>
            <w:r w:rsidRPr="00340D69">
              <w:rPr>
                <w:rFonts w:ascii="Arial" w:hAnsi="Arial" w:cs="Arial"/>
                <w:spacing w:val="-4"/>
                <w:sz w:val="21"/>
                <w:szCs w:val="21"/>
                <w:lang w:val="ca-ES-valencia"/>
              </w:rPr>
              <w:t xml:space="preserve"> </w:t>
            </w:r>
            <w:r w:rsidRPr="00340D69">
              <w:rPr>
                <w:rFonts w:ascii="Arial" w:hAnsi="Arial" w:cs="Arial"/>
                <w:sz w:val="21"/>
                <w:szCs w:val="21"/>
                <w:lang w:val="ca-ES-valencia"/>
              </w:rPr>
              <w:t>Llengua</w:t>
            </w:r>
            <w:r w:rsidRPr="00340D69">
              <w:rPr>
                <w:rFonts w:ascii="Arial" w:hAnsi="Arial" w:cs="Arial"/>
                <w:spacing w:val="-5"/>
                <w:sz w:val="21"/>
                <w:szCs w:val="21"/>
                <w:lang w:val="ca-ES-valencia"/>
              </w:rPr>
              <w:t xml:space="preserve"> </w:t>
            </w:r>
            <w:r w:rsidRPr="00340D69">
              <w:rPr>
                <w:rFonts w:ascii="Arial" w:hAnsi="Arial" w:cs="Arial"/>
                <w:sz w:val="21"/>
                <w:szCs w:val="21"/>
                <w:lang w:val="ca-ES-valencia"/>
              </w:rPr>
              <w:t>i</w:t>
            </w:r>
            <w:r w:rsidRPr="00340D69">
              <w:rPr>
                <w:rFonts w:ascii="Arial" w:hAnsi="Arial" w:cs="Arial"/>
                <w:spacing w:val="-4"/>
                <w:sz w:val="21"/>
                <w:szCs w:val="21"/>
                <w:lang w:val="ca-ES-valencia"/>
              </w:rPr>
              <w:t xml:space="preserve"> </w:t>
            </w:r>
            <w:r w:rsidRPr="00340D69">
              <w:rPr>
                <w:rFonts w:ascii="Arial" w:hAnsi="Arial" w:cs="Arial"/>
                <w:sz w:val="21"/>
                <w:szCs w:val="21"/>
                <w:lang w:val="ca-ES-valencia"/>
              </w:rPr>
              <w:t>Literatures</w:t>
            </w:r>
          </w:p>
        </w:tc>
      </w:tr>
      <w:tr w:rsidR="00DE2BD6" w:rsidRPr="009040A7" w14:paraId="68A4D808" w14:textId="77777777" w:rsidTr="00D04F8E">
        <w:trPr>
          <w:trHeight w:val="327"/>
        </w:trPr>
        <w:tc>
          <w:tcPr>
            <w:tcW w:w="2340" w:type="dxa"/>
            <w:vMerge/>
            <w:shd w:val="clear" w:color="auto" w:fill="auto"/>
          </w:tcPr>
          <w:p w14:paraId="73A07A91" w14:textId="77777777" w:rsidR="003E010A" w:rsidRPr="00340D69" w:rsidRDefault="003E010A" w:rsidP="00340D69">
            <w:pPr>
              <w:jc w:val="both"/>
              <w:rPr>
                <w:rFonts w:ascii="Arial" w:hAnsi="Arial" w:cs="Arial"/>
                <w:sz w:val="21"/>
                <w:szCs w:val="21"/>
                <w:lang w:val="ca-ES-valencia"/>
              </w:rPr>
            </w:pPr>
          </w:p>
        </w:tc>
        <w:tc>
          <w:tcPr>
            <w:tcW w:w="7043" w:type="dxa"/>
            <w:shd w:val="clear" w:color="auto" w:fill="auto"/>
          </w:tcPr>
          <w:p w14:paraId="6E8B14AB" w14:textId="081931D2" w:rsidR="003E010A" w:rsidRPr="00340D69" w:rsidRDefault="003E010A" w:rsidP="00340D69">
            <w:pPr>
              <w:pStyle w:val="TableParagraph"/>
              <w:spacing w:before="74"/>
              <w:ind w:left="56"/>
              <w:jc w:val="both"/>
              <w:rPr>
                <w:rFonts w:ascii="Arial" w:hAnsi="Arial" w:cs="Arial"/>
                <w:sz w:val="21"/>
                <w:szCs w:val="21"/>
                <w:lang w:val="ca-ES-valencia"/>
              </w:rPr>
            </w:pPr>
            <w:r w:rsidRPr="00340D69">
              <w:rPr>
                <w:rFonts w:ascii="Arial" w:hAnsi="Arial" w:cs="Arial"/>
                <w:sz w:val="21"/>
                <w:szCs w:val="21"/>
                <w:lang w:val="ca-ES-valencia"/>
              </w:rPr>
              <w:t>Estudis Clàssics i Romànics: Maior en Estudis Romànics amb Minor en Espa</w:t>
            </w:r>
            <w:r w:rsidR="005D5105" w:rsidRPr="009040A7">
              <w:rPr>
                <w:rFonts w:ascii="Arial" w:hAnsi="Arial" w:cs="Arial"/>
                <w:sz w:val="21"/>
                <w:szCs w:val="21"/>
                <w:lang w:val="ca-ES-valencia"/>
              </w:rPr>
              <w:t>ny</w:t>
            </w:r>
            <w:r w:rsidRPr="00340D69">
              <w:rPr>
                <w:rFonts w:ascii="Arial" w:hAnsi="Arial" w:cs="Arial"/>
                <w:sz w:val="21"/>
                <w:szCs w:val="21"/>
                <w:lang w:val="ca-ES-valencia"/>
              </w:rPr>
              <w:t>ol/Hispàniques</w:t>
            </w:r>
          </w:p>
        </w:tc>
      </w:tr>
      <w:tr w:rsidR="00DE2BD6" w:rsidRPr="009040A7" w14:paraId="199291DC" w14:textId="77777777" w:rsidTr="00D04F8E">
        <w:trPr>
          <w:trHeight w:val="327"/>
        </w:trPr>
        <w:tc>
          <w:tcPr>
            <w:tcW w:w="2340" w:type="dxa"/>
            <w:vMerge/>
            <w:shd w:val="clear" w:color="auto" w:fill="auto"/>
          </w:tcPr>
          <w:p w14:paraId="1700AB1D" w14:textId="77777777" w:rsidR="003E010A" w:rsidRPr="00340D69" w:rsidRDefault="003E010A" w:rsidP="00340D69">
            <w:pPr>
              <w:jc w:val="both"/>
              <w:rPr>
                <w:rFonts w:ascii="Arial" w:hAnsi="Arial" w:cs="Arial"/>
                <w:sz w:val="21"/>
                <w:szCs w:val="21"/>
                <w:lang w:val="ca-ES-valencia"/>
              </w:rPr>
            </w:pPr>
          </w:p>
        </w:tc>
        <w:tc>
          <w:tcPr>
            <w:tcW w:w="7043" w:type="dxa"/>
            <w:shd w:val="clear" w:color="auto" w:fill="auto"/>
          </w:tcPr>
          <w:p w14:paraId="0FB122D9" w14:textId="4998E8F4" w:rsidR="003E010A" w:rsidRPr="00340D69" w:rsidRDefault="003E010A" w:rsidP="00340D69">
            <w:pPr>
              <w:pStyle w:val="TableParagraph"/>
              <w:spacing w:before="74"/>
              <w:ind w:left="56"/>
              <w:jc w:val="both"/>
              <w:rPr>
                <w:rFonts w:ascii="Arial" w:hAnsi="Arial" w:cs="Arial"/>
                <w:sz w:val="21"/>
                <w:szCs w:val="21"/>
                <w:lang w:val="ca-ES-valencia"/>
              </w:rPr>
            </w:pPr>
            <w:r w:rsidRPr="00340D69">
              <w:rPr>
                <w:rFonts w:ascii="Arial" w:hAnsi="Arial" w:cs="Arial"/>
                <w:sz w:val="21"/>
                <w:szCs w:val="21"/>
                <w:lang w:val="ca-ES-valencia"/>
              </w:rPr>
              <w:t>Estudis</w:t>
            </w:r>
            <w:r w:rsidRPr="00340D69">
              <w:rPr>
                <w:rFonts w:ascii="Arial" w:hAnsi="Arial" w:cs="Arial"/>
                <w:spacing w:val="-2"/>
                <w:sz w:val="21"/>
                <w:szCs w:val="21"/>
                <w:lang w:val="ca-ES-valencia"/>
              </w:rPr>
              <w:t xml:space="preserve"> </w:t>
            </w:r>
            <w:r w:rsidRPr="00340D69">
              <w:rPr>
                <w:rFonts w:ascii="Arial" w:hAnsi="Arial" w:cs="Arial"/>
                <w:sz w:val="21"/>
                <w:szCs w:val="21"/>
                <w:lang w:val="ca-ES-valencia"/>
              </w:rPr>
              <w:t>de</w:t>
            </w:r>
            <w:r w:rsidRPr="00340D69">
              <w:rPr>
                <w:rFonts w:ascii="Arial" w:hAnsi="Arial" w:cs="Arial"/>
                <w:spacing w:val="-2"/>
                <w:sz w:val="21"/>
                <w:szCs w:val="21"/>
                <w:lang w:val="ca-ES-valencia"/>
              </w:rPr>
              <w:t xml:space="preserve"> </w:t>
            </w:r>
            <w:r w:rsidRPr="00340D69">
              <w:rPr>
                <w:rFonts w:ascii="Arial" w:hAnsi="Arial" w:cs="Arial"/>
                <w:sz w:val="21"/>
                <w:szCs w:val="21"/>
                <w:lang w:val="ca-ES-valencia"/>
              </w:rPr>
              <w:t>Català</w:t>
            </w:r>
            <w:r w:rsidRPr="00340D69">
              <w:rPr>
                <w:rFonts w:ascii="Arial" w:hAnsi="Arial" w:cs="Arial"/>
                <w:spacing w:val="-3"/>
                <w:sz w:val="21"/>
                <w:szCs w:val="21"/>
                <w:lang w:val="ca-ES-valencia"/>
              </w:rPr>
              <w:t xml:space="preserve"> </w:t>
            </w:r>
            <w:r w:rsidRPr="00340D69">
              <w:rPr>
                <w:rFonts w:ascii="Arial" w:hAnsi="Arial" w:cs="Arial"/>
                <w:sz w:val="21"/>
                <w:szCs w:val="21"/>
                <w:lang w:val="ca-ES-valencia"/>
              </w:rPr>
              <w:t>i</w:t>
            </w:r>
            <w:r w:rsidRPr="00340D69">
              <w:rPr>
                <w:rFonts w:ascii="Arial" w:hAnsi="Arial" w:cs="Arial"/>
                <w:spacing w:val="-1"/>
                <w:sz w:val="21"/>
                <w:szCs w:val="21"/>
                <w:lang w:val="ca-ES-valencia"/>
              </w:rPr>
              <w:t xml:space="preserve"> </w:t>
            </w:r>
            <w:r w:rsidR="005D5105" w:rsidRPr="009040A7">
              <w:rPr>
                <w:rFonts w:ascii="Arial" w:hAnsi="Arial" w:cs="Arial"/>
                <w:sz w:val="21"/>
                <w:szCs w:val="21"/>
                <w:lang w:val="ca-ES-valencia"/>
              </w:rPr>
              <w:t>Espanyol</w:t>
            </w:r>
          </w:p>
        </w:tc>
      </w:tr>
      <w:tr w:rsidR="00DE2BD6" w:rsidRPr="009040A7" w14:paraId="0FAAEDEE" w14:textId="77777777" w:rsidTr="00D04F8E">
        <w:trPr>
          <w:trHeight w:val="327"/>
        </w:trPr>
        <w:tc>
          <w:tcPr>
            <w:tcW w:w="2340" w:type="dxa"/>
            <w:vMerge/>
            <w:shd w:val="clear" w:color="auto" w:fill="auto"/>
          </w:tcPr>
          <w:p w14:paraId="26F27326" w14:textId="77777777" w:rsidR="003E010A" w:rsidRPr="00340D69" w:rsidRDefault="003E010A" w:rsidP="00340D69">
            <w:pPr>
              <w:jc w:val="both"/>
              <w:rPr>
                <w:rFonts w:ascii="Arial" w:hAnsi="Arial" w:cs="Arial"/>
                <w:sz w:val="21"/>
                <w:szCs w:val="21"/>
                <w:lang w:val="ca-ES-valencia"/>
              </w:rPr>
            </w:pPr>
          </w:p>
        </w:tc>
        <w:tc>
          <w:tcPr>
            <w:tcW w:w="7043" w:type="dxa"/>
            <w:shd w:val="clear" w:color="auto" w:fill="auto"/>
          </w:tcPr>
          <w:p w14:paraId="3E38448F" w14:textId="4A291CA5" w:rsidR="003E010A" w:rsidRPr="00340D69" w:rsidRDefault="003E010A" w:rsidP="00340D69">
            <w:pPr>
              <w:pStyle w:val="TableParagraph"/>
              <w:spacing w:before="74"/>
              <w:ind w:left="56"/>
              <w:jc w:val="both"/>
              <w:rPr>
                <w:rFonts w:ascii="Arial" w:hAnsi="Arial" w:cs="Arial"/>
                <w:sz w:val="21"/>
                <w:szCs w:val="21"/>
                <w:lang w:val="ca-ES-valencia"/>
              </w:rPr>
            </w:pPr>
            <w:r w:rsidRPr="00340D69">
              <w:rPr>
                <w:rFonts w:ascii="Arial" w:hAnsi="Arial" w:cs="Arial"/>
                <w:sz w:val="21"/>
                <w:szCs w:val="21"/>
                <w:lang w:val="ca-ES-valencia"/>
              </w:rPr>
              <w:t>Estudis</w:t>
            </w:r>
            <w:r w:rsidRPr="00340D69">
              <w:rPr>
                <w:rFonts w:ascii="Arial" w:hAnsi="Arial" w:cs="Arial"/>
                <w:spacing w:val="-2"/>
                <w:sz w:val="21"/>
                <w:szCs w:val="21"/>
                <w:lang w:val="ca-ES-valencia"/>
              </w:rPr>
              <w:t xml:space="preserve"> </w:t>
            </w:r>
            <w:r w:rsidRPr="00340D69">
              <w:rPr>
                <w:rFonts w:ascii="Arial" w:hAnsi="Arial" w:cs="Arial"/>
                <w:sz w:val="21"/>
                <w:szCs w:val="21"/>
                <w:lang w:val="ca-ES-valencia"/>
              </w:rPr>
              <w:t>d'</w:t>
            </w:r>
            <w:r w:rsidR="005D5105" w:rsidRPr="009040A7">
              <w:rPr>
                <w:rFonts w:ascii="Arial" w:hAnsi="Arial" w:cs="Arial"/>
                <w:sz w:val="21"/>
                <w:szCs w:val="21"/>
                <w:lang w:val="ca-ES-valencia"/>
              </w:rPr>
              <w:t>Espanyol</w:t>
            </w:r>
            <w:r w:rsidR="00A363A6" w:rsidRPr="009040A7">
              <w:rPr>
                <w:rFonts w:ascii="Arial" w:hAnsi="Arial" w:cs="Arial"/>
                <w:spacing w:val="-3"/>
                <w:sz w:val="21"/>
                <w:szCs w:val="21"/>
                <w:lang w:val="ca-ES-valencia"/>
              </w:rPr>
              <w:t xml:space="preserve"> </w:t>
            </w:r>
            <w:r w:rsidRPr="00340D69">
              <w:rPr>
                <w:rFonts w:ascii="Arial" w:hAnsi="Arial" w:cs="Arial"/>
                <w:sz w:val="21"/>
                <w:szCs w:val="21"/>
                <w:lang w:val="ca-ES-valencia"/>
              </w:rPr>
              <w:t>i</w:t>
            </w:r>
            <w:r w:rsidRPr="00340D69">
              <w:rPr>
                <w:rFonts w:ascii="Arial" w:hAnsi="Arial" w:cs="Arial"/>
                <w:spacing w:val="-2"/>
                <w:sz w:val="21"/>
                <w:szCs w:val="21"/>
                <w:lang w:val="ca-ES-valencia"/>
              </w:rPr>
              <w:t xml:space="preserve"> </w:t>
            </w:r>
            <w:r w:rsidRPr="00340D69">
              <w:rPr>
                <w:rFonts w:ascii="Arial" w:hAnsi="Arial" w:cs="Arial"/>
                <w:sz w:val="21"/>
                <w:szCs w:val="21"/>
                <w:lang w:val="ca-ES-valencia"/>
              </w:rPr>
              <w:t>de</w:t>
            </w:r>
            <w:r w:rsidRPr="00340D69">
              <w:rPr>
                <w:rFonts w:ascii="Arial" w:hAnsi="Arial" w:cs="Arial"/>
                <w:spacing w:val="-3"/>
                <w:sz w:val="21"/>
                <w:szCs w:val="21"/>
                <w:lang w:val="ca-ES-valencia"/>
              </w:rPr>
              <w:t xml:space="preserve"> </w:t>
            </w:r>
            <w:r w:rsidRPr="00340D69">
              <w:rPr>
                <w:rFonts w:ascii="Arial" w:hAnsi="Arial" w:cs="Arial"/>
                <w:sz w:val="21"/>
                <w:szCs w:val="21"/>
                <w:lang w:val="ca-ES-valencia"/>
              </w:rPr>
              <w:t>Clàssiques</w:t>
            </w:r>
          </w:p>
        </w:tc>
      </w:tr>
      <w:tr w:rsidR="00DE2BD6" w:rsidRPr="009040A7" w14:paraId="56920108" w14:textId="77777777" w:rsidTr="00D04F8E">
        <w:trPr>
          <w:trHeight w:val="327"/>
        </w:trPr>
        <w:tc>
          <w:tcPr>
            <w:tcW w:w="2340" w:type="dxa"/>
            <w:vMerge/>
            <w:shd w:val="clear" w:color="auto" w:fill="auto"/>
          </w:tcPr>
          <w:p w14:paraId="2B767DFB" w14:textId="77777777" w:rsidR="003E010A" w:rsidRPr="00340D69" w:rsidRDefault="003E010A" w:rsidP="00340D69">
            <w:pPr>
              <w:jc w:val="both"/>
              <w:rPr>
                <w:rFonts w:ascii="Arial" w:hAnsi="Arial" w:cs="Arial"/>
                <w:sz w:val="21"/>
                <w:szCs w:val="21"/>
                <w:lang w:val="ca-ES-valencia"/>
              </w:rPr>
            </w:pPr>
          </w:p>
        </w:tc>
        <w:tc>
          <w:tcPr>
            <w:tcW w:w="7043" w:type="dxa"/>
            <w:shd w:val="clear" w:color="auto" w:fill="auto"/>
          </w:tcPr>
          <w:p w14:paraId="7BCBDAB3" w14:textId="263CBFDB" w:rsidR="003E010A" w:rsidRPr="00340D69" w:rsidRDefault="003E010A" w:rsidP="00340D69">
            <w:pPr>
              <w:pStyle w:val="TableParagraph"/>
              <w:spacing w:before="74"/>
              <w:ind w:left="56"/>
              <w:jc w:val="both"/>
              <w:rPr>
                <w:rFonts w:ascii="Arial" w:hAnsi="Arial" w:cs="Arial"/>
                <w:sz w:val="21"/>
                <w:szCs w:val="21"/>
                <w:lang w:val="ca-ES-valencia"/>
              </w:rPr>
            </w:pPr>
            <w:r w:rsidRPr="00340D69">
              <w:rPr>
                <w:rFonts w:ascii="Arial" w:hAnsi="Arial" w:cs="Arial"/>
                <w:sz w:val="21"/>
                <w:szCs w:val="21"/>
                <w:lang w:val="ca-ES-valencia"/>
              </w:rPr>
              <w:t>Estudis d'</w:t>
            </w:r>
            <w:r w:rsidR="005D5105" w:rsidRPr="009040A7">
              <w:rPr>
                <w:rFonts w:ascii="Arial" w:hAnsi="Arial" w:cs="Arial"/>
                <w:sz w:val="21"/>
                <w:szCs w:val="21"/>
                <w:lang w:val="ca-ES-valencia"/>
              </w:rPr>
              <w:t>Espanyol</w:t>
            </w:r>
            <w:r w:rsidRPr="00340D69">
              <w:rPr>
                <w:rFonts w:ascii="Arial" w:hAnsi="Arial" w:cs="Arial"/>
                <w:sz w:val="21"/>
                <w:szCs w:val="21"/>
                <w:lang w:val="ca-ES-valencia"/>
              </w:rPr>
              <w:t xml:space="preserve"> i Xinés: Llengua, Literatura i Cultura</w:t>
            </w:r>
          </w:p>
        </w:tc>
      </w:tr>
      <w:tr w:rsidR="00DE2BD6" w:rsidRPr="009040A7" w14:paraId="64534C49" w14:textId="77777777" w:rsidTr="00D04F8E">
        <w:trPr>
          <w:trHeight w:val="327"/>
        </w:trPr>
        <w:tc>
          <w:tcPr>
            <w:tcW w:w="2340" w:type="dxa"/>
            <w:vMerge/>
            <w:shd w:val="clear" w:color="auto" w:fill="auto"/>
          </w:tcPr>
          <w:p w14:paraId="3A3E816C" w14:textId="77777777" w:rsidR="003E010A" w:rsidRPr="00340D69" w:rsidRDefault="003E010A" w:rsidP="00340D69">
            <w:pPr>
              <w:jc w:val="both"/>
              <w:rPr>
                <w:rFonts w:ascii="Arial" w:hAnsi="Arial" w:cs="Arial"/>
                <w:sz w:val="21"/>
                <w:szCs w:val="21"/>
                <w:lang w:val="ca-ES-valencia"/>
              </w:rPr>
            </w:pPr>
          </w:p>
        </w:tc>
        <w:tc>
          <w:tcPr>
            <w:tcW w:w="7043" w:type="dxa"/>
            <w:shd w:val="clear" w:color="auto" w:fill="auto"/>
          </w:tcPr>
          <w:p w14:paraId="0AF7ED32" w14:textId="03990D34" w:rsidR="003E010A" w:rsidRPr="00340D69" w:rsidRDefault="003E010A" w:rsidP="00340D69">
            <w:pPr>
              <w:pStyle w:val="TableParagraph"/>
              <w:spacing w:before="74"/>
              <w:ind w:left="56"/>
              <w:jc w:val="both"/>
              <w:rPr>
                <w:rFonts w:ascii="Arial" w:hAnsi="Arial" w:cs="Arial"/>
                <w:sz w:val="21"/>
                <w:szCs w:val="21"/>
                <w:lang w:val="ca-ES-valencia"/>
              </w:rPr>
            </w:pPr>
            <w:r w:rsidRPr="00340D69">
              <w:rPr>
                <w:rFonts w:ascii="Arial" w:hAnsi="Arial" w:cs="Arial"/>
                <w:sz w:val="21"/>
                <w:szCs w:val="21"/>
                <w:lang w:val="ca-ES-valencia"/>
              </w:rPr>
              <w:t>Estudis</w:t>
            </w:r>
            <w:r w:rsidRPr="00340D69">
              <w:rPr>
                <w:rFonts w:ascii="Arial" w:hAnsi="Arial" w:cs="Arial"/>
                <w:spacing w:val="-1"/>
                <w:sz w:val="21"/>
                <w:szCs w:val="21"/>
                <w:lang w:val="ca-ES-valencia"/>
              </w:rPr>
              <w:t xml:space="preserve"> </w:t>
            </w:r>
            <w:r w:rsidRPr="00340D69">
              <w:rPr>
                <w:rFonts w:ascii="Arial" w:hAnsi="Arial" w:cs="Arial"/>
                <w:sz w:val="21"/>
                <w:szCs w:val="21"/>
                <w:lang w:val="ca-ES-valencia"/>
              </w:rPr>
              <w:t>de</w:t>
            </w:r>
            <w:r w:rsidRPr="00340D69">
              <w:rPr>
                <w:rFonts w:ascii="Arial" w:hAnsi="Arial" w:cs="Arial"/>
                <w:spacing w:val="-1"/>
                <w:sz w:val="21"/>
                <w:szCs w:val="21"/>
                <w:lang w:val="ca-ES-valencia"/>
              </w:rPr>
              <w:t xml:space="preserve"> </w:t>
            </w:r>
            <w:r w:rsidRPr="00340D69">
              <w:rPr>
                <w:rFonts w:ascii="Arial" w:hAnsi="Arial" w:cs="Arial"/>
                <w:sz w:val="21"/>
                <w:szCs w:val="21"/>
                <w:lang w:val="ca-ES-valencia"/>
              </w:rPr>
              <w:t xml:space="preserve">Francés i </w:t>
            </w:r>
            <w:r w:rsidR="005D5105" w:rsidRPr="009040A7">
              <w:rPr>
                <w:rFonts w:ascii="Arial" w:hAnsi="Arial" w:cs="Arial"/>
                <w:sz w:val="21"/>
                <w:szCs w:val="21"/>
                <w:lang w:val="ca-ES-valencia"/>
              </w:rPr>
              <w:t>Espanyol</w:t>
            </w:r>
          </w:p>
        </w:tc>
      </w:tr>
      <w:tr w:rsidR="00DE2BD6" w:rsidRPr="009040A7" w14:paraId="5BD8B543" w14:textId="77777777" w:rsidTr="00D04F8E">
        <w:trPr>
          <w:trHeight w:val="327"/>
        </w:trPr>
        <w:tc>
          <w:tcPr>
            <w:tcW w:w="2340" w:type="dxa"/>
            <w:vMerge/>
            <w:shd w:val="clear" w:color="auto" w:fill="auto"/>
          </w:tcPr>
          <w:p w14:paraId="6AA28467" w14:textId="77777777" w:rsidR="003E010A" w:rsidRPr="00340D69" w:rsidRDefault="003E010A" w:rsidP="00340D69">
            <w:pPr>
              <w:jc w:val="both"/>
              <w:rPr>
                <w:rFonts w:ascii="Arial" w:hAnsi="Arial" w:cs="Arial"/>
                <w:sz w:val="21"/>
                <w:szCs w:val="21"/>
                <w:lang w:val="ca-ES-valencia"/>
              </w:rPr>
            </w:pPr>
          </w:p>
        </w:tc>
        <w:tc>
          <w:tcPr>
            <w:tcW w:w="7043" w:type="dxa"/>
            <w:shd w:val="clear" w:color="auto" w:fill="auto"/>
          </w:tcPr>
          <w:p w14:paraId="77BE553B" w14:textId="00558AB7" w:rsidR="003E010A" w:rsidRPr="00340D69" w:rsidRDefault="003E010A" w:rsidP="00340D69">
            <w:pPr>
              <w:pStyle w:val="TableParagraph"/>
              <w:spacing w:before="74"/>
              <w:ind w:left="56"/>
              <w:jc w:val="both"/>
              <w:rPr>
                <w:rFonts w:ascii="Arial" w:hAnsi="Arial" w:cs="Arial"/>
                <w:sz w:val="21"/>
                <w:szCs w:val="21"/>
                <w:lang w:val="ca-ES-valencia"/>
              </w:rPr>
            </w:pPr>
            <w:r w:rsidRPr="00340D69">
              <w:rPr>
                <w:rFonts w:ascii="Arial" w:hAnsi="Arial" w:cs="Arial"/>
                <w:sz w:val="21"/>
                <w:szCs w:val="21"/>
                <w:lang w:val="ca-ES-valencia"/>
              </w:rPr>
              <w:t>Estudis</w:t>
            </w:r>
            <w:r w:rsidRPr="00340D69">
              <w:rPr>
                <w:rFonts w:ascii="Arial" w:hAnsi="Arial" w:cs="Arial"/>
                <w:spacing w:val="-1"/>
                <w:sz w:val="21"/>
                <w:szCs w:val="21"/>
                <w:lang w:val="ca-ES-valencia"/>
              </w:rPr>
              <w:t xml:space="preserve"> </w:t>
            </w:r>
            <w:r w:rsidRPr="00340D69">
              <w:rPr>
                <w:rFonts w:ascii="Arial" w:hAnsi="Arial" w:cs="Arial"/>
                <w:sz w:val="21"/>
                <w:szCs w:val="21"/>
                <w:lang w:val="ca-ES-valencia"/>
              </w:rPr>
              <w:t>de</w:t>
            </w:r>
            <w:r w:rsidRPr="00340D69">
              <w:rPr>
                <w:rFonts w:ascii="Arial" w:hAnsi="Arial" w:cs="Arial"/>
                <w:spacing w:val="-1"/>
                <w:sz w:val="21"/>
                <w:szCs w:val="21"/>
                <w:lang w:val="ca-ES-valencia"/>
              </w:rPr>
              <w:t xml:space="preserve"> </w:t>
            </w:r>
            <w:r w:rsidR="005D5105" w:rsidRPr="009040A7">
              <w:rPr>
                <w:rFonts w:ascii="Arial" w:hAnsi="Arial" w:cs="Arial"/>
                <w:sz w:val="21"/>
                <w:szCs w:val="21"/>
                <w:lang w:val="ca-ES-valencia"/>
              </w:rPr>
              <w:t>Gallec</w:t>
            </w:r>
            <w:r w:rsidRPr="00340D69">
              <w:rPr>
                <w:rFonts w:ascii="Arial" w:hAnsi="Arial" w:cs="Arial"/>
                <w:sz w:val="21"/>
                <w:szCs w:val="21"/>
                <w:lang w:val="ca-ES-valencia"/>
              </w:rPr>
              <w:t xml:space="preserve"> i </w:t>
            </w:r>
            <w:r w:rsidR="005D5105" w:rsidRPr="009040A7">
              <w:rPr>
                <w:rFonts w:ascii="Arial" w:hAnsi="Arial" w:cs="Arial"/>
                <w:sz w:val="21"/>
                <w:szCs w:val="21"/>
                <w:lang w:val="ca-ES-valencia"/>
              </w:rPr>
              <w:t>Espanyol</w:t>
            </w:r>
            <w:r w:rsidRPr="00340D69">
              <w:rPr>
                <w:rFonts w:ascii="Arial" w:hAnsi="Arial" w:cs="Arial"/>
                <w:sz w:val="21"/>
                <w:szCs w:val="21"/>
                <w:lang w:val="ca-ES-valencia"/>
              </w:rPr>
              <w:t>: itinerari Llengua i Literatura Espanyola / Literatura Gallega i Espanyola</w:t>
            </w:r>
          </w:p>
        </w:tc>
      </w:tr>
      <w:tr w:rsidR="00DE2BD6" w:rsidRPr="009040A7" w14:paraId="0C23E972" w14:textId="77777777" w:rsidTr="00D04F8E">
        <w:trPr>
          <w:trHeight w:val="327"/>
        </w:trPr>
        <w:tc>
          <w:tcPr>
            <w:tcW w:w="2340" w:type="dxa"/>
            <w:vMerge/>
            <w:shd w:val="clear" w:color="auto" w:fill="auto"/>
          </w:tcPr>
          <w:p w14:paraId="23AEBCDC" w14:textId="77777777" w:rsidR="003E010A" w:rsidRPr="00340D69" w:rsidRDefault="003E010A" w:rsidP="00340D69">
            <w:pPr>
              <w:jc w:val="both"/>
              <w:rPr>
                <w:rFonts w:ascii="Arial" w:hAnsi="Arial" w:cs="Arial"/>
                <w:sz w:val="21"/>
                <w:szCs w:val="21"/>
                <w:lang w:val="ca-ES-valencia"/>
              </w:rPr>
            </w:pPr>
          </w:p>
        </w:tc>
        <w:tc>
          <w:tcPr>
            <w:tcW w:w="7043" w:type="dxa"/>
            <w:shd w:val="clear" w:color="auto" w:fill="auto"/>
          </w:tcPr>
          <w:p w14:paraId="018FFE85" w14:textId="4AC6A412" w:rsidR="003E010A" w:rsidRPr="00340D69" w:rsidRDefault="003E010A" w:rsidP="00340D69">
            <w:pPr>
              <w:pStyle w:val="TableParagraph"/>
              <w:spacing w:before="74"/>
              <w:ind w:left="56"/>
              <w:jc w:val="both"/>
              <w:rPr>
                <w:rFonts w:ascii="Arial" w:hAnsi="Arial" w:cs="Arial"/>
                <w:sz w:val="21"/>
                <w:szCs w:val="21"/>
                <w:lang w:val="ca-ES-valencia"/>
              </w:rPr>
            </w:pPr>
            <w:r w:rsidRPr="00340D69">
              <w:rPr>
                <w:rFonts w:ascii="Arial" w:hAnsi="Arial" w:cs="Arial"/>
                <w:sz w:val="21"/>
                <w:szCs w:val="21"/>
                <w:lang w:val="ca-ES-valencia"/>
              </w:rPr>
              <w:t>Estudis</w:t>
            </w:r>
            <w:r w:rsidRPr="00340D69">
              <w:rPr>
                <w:rFonts w:ascii="Arial" w:hAnsi="Arial" w:cs="Arial"/>
                <w:spacing w:val="-1"/>
                <w:sz w:val="21"/>
                <w:szCs w:val="21"/>
                <w:lang w:val="ca-ES-valencia"/>
              </w:rPr>
              <w:t xml:space="preserve"> </w:t>
            </w:r>
            <w:r w:rsidRPr="00340D69">
              <w:rPr>
                <w:rFonts w:ascii="Arial" w:hAnsi="Arial" w:cs="Arial"/>
                <w:sz w:val="21"/>
                <w:szCs w:val="21"/>
                <w:lang w:val="ca-ES-valencia"/>
              </w:rPr>
              <w:t>d'</w:t>
            </w:r>
            <w:r w:rsidR="005D5105" w:rsidRPr="009040A7">
              <w:rPr>
                <w:rFonts w:ascii="Arial" w:hAnsi="Arial" w:cs="Arial"/>
                <w:sz w:val="21"/>
                <w:szCs w:val="21"/>
                <w:lang w:val="ca-ES-valencia"/>
              </w:rPr>
              <w:t>A</w:t>
            </w:r>
            <w:r w:rsidRPr="00340D69">
              <w:rPr>
                <w:rFonts w:ascii="Arial" w:hAnsi="Arial" w:cs="Arial"/>
                <w:sz w:val="21"/>
                <w:szCs w:val="21"/>
                <w:lang w:val="ca-ES-valencia"/>
              </w:rPr>
              <w:t>nglés</w:t>
            </w:r>
            <w:r w:rsidRPr="00340D69">
              <w:rPr>
                <w:rFonts w:ascii="Arial" w:hAnsi="Arial" w:cs="Arial"/>
                <w:spacing w:val="-1"/>
                <w:sz w:val="21"/>
                <w:szCs w:val="21"/>
                <w:lang w:val="ca-ES-valencia"/>
              </w:rPr>
              <w:t xml:space="preserve"> </w:t>
            </w:r>
            <w:r w:rsidRPr="00340D69">
              <w:rPr>
                <w:rFonts w:ascii="Arial" w:hAnsi="Arial" w:cs="Arial"/>
                <w:sz w:val="21"/>
                <w:szCs w:val="21"/>
                <w:lang w:val="ca-ES-valencia"/>
              </w:rPr>
              <w:t xml:space="preserve">i </w:t>
            </w:r>
            <w:r w:rsidR="005D5105" w:rsidRPr="009040A7">
              <w:rPr>
                <w:rFonts w:ascii="Arial" w:hAnsi="Arial" w:cs="Arial"/>
                <w:sz w:val="21"/>
                <w:szCs w:val="21"/>
                <w:lang w:val="ca-ES-valencia"/>
              </w:rPr>
              <w:t>Espanyol</w:t>
            </w:r>
          </w:p>
        </w:tc>
      </w:tr>
      <w:tr w:rsidR="00DE2BD6" w:rsidRPr="009040A7" w14:paraId="7A907B35" w14:textId="77777777" w:rsidTr="00D04F8E">
        <w:trPr>
          <w:trHeight w:val="327"/>
        </w:trPr>
        <w:tc>
          <w:tcPr>
            <w:tcW w:w="2340" w:type="dxa"/>
            <w:vMerge/>
            <w:shd w:val="clear" w:color="auto" w:fill="auto"/>
          </w:tcPr>
          <w:p w14:paraId="58BF6593" w14:textId="77777777" w:rsidR="003E010A" w:rsidRPr="00340D69" w:rsidRDefault="003E010A" w:rsidP="00340D69">
            <w:pPr>
              <w:jc w:val="both"/>
              <w:rPr>
                <w:rFonts w:ascii="Arial" w:hAnsi="Arial" w:cs="Arial"/>
                <w:sz w:val="21"/>
                <w:szCs w:val="21"/>
                <w:lang w:val="ca-ES-valencia"/>
              </w:rPr>
            </w:pPr>
          </w:p>
        </w:tc>
        <w:tc>
          <w:tcPr>
            <w:tcW w:w="7043" w:type="dxa"/>
            <w:shd w:val="clear" w:color="auto" w:fill="auto"/>
          </w:tcPr>
          <w:p w14:paraId="41A88F5B" w14:textId="77777777" w:rsidR="003E010A" w:rsidRPr="00340D69" w:rsidRDefault="003E010A" w:rsidP="00340D69">
            <w:pPr>
              <w:pStyle w:val="TableParagraph"/>
              <w:spacing w:before="74"/>
              <w:ind w:left="56"/>
              <w:jc w:val="both"/>
              <w:rPr>
                <w:rFonts w:ascii="Arial" w:hAnsi="Arial" w:cs="Arial"/>
                <w:sz w:val="21"/>
                <w:szCs w:val="21"/>
                <w:lang w:val="ca-ES-valencia"/>
              </w:rPr>
            </w:pPr>
            <w:r w:rsidRPr="00340D69">
              <w:rPr>
                <w:rFonts w:ascii="Arial" w:hAnsi="Arial" w:cs="Arial"/>
                <w:sz w:val="21"/>
                <w:szCs w:val="21"/>
                <w:lang w:val="ca-ES-valencia"/>
              </w:rPr>
              <w:t>Estudis</w:t>
            </w:r>
            <w:r w:rsidRPr="00340D69">
              <w:rPr>
                <w:rFonts w:ascii="Arial" w:hAnsi="Arial" w:cs="Arial"/>
                <w:spacing w:val="-5"/>
                <w:sz w:val="21"/>
                <w:szCs w:val="21"/>
                <w:lang w:val="ca-ES-valencia"/>
              </w:rPr>
              <w:t xml:space="preserve"> </w:t>
            </w:r>
            <w:r w:rsidRPr="00340D69">
              <w:rPr>
                <w:rFonts w:ascii="Arial" w:hAnsi="Arial" w:cs="Arial"/>
                <w:sz w:val="21"/>
                <w:szCs w:val="21"/>
                <w:lang w:val="ca-ES-valencia"/>
              </w:rPr>
              <w:t>Hispànics</w:t>
            </w:r>
          </w:p>
        </w:tc>
      </w:tr>
      <w:tr w:rsidR="00DE2BD6" w:rsidRPr="009040A7" w14:paraId="07034996" w14:textId="77777777" w:rsidTr="00D04F8E">
        <w:trPr>
          <w:trHeight w:val="327"/>
        </w:trPr>
        <w:tc>
          <w:tcPr>
            <w:tcW w:w="2340" w:type="dxa"/>
            <w:vMerge/>
            <w:shd w:val="clear" w:color="auto" w:fill="auto"/>
          </w:tcPr>
          <w:p w14:paraId="13D3A8B4" w14:textId="77777777" w:rsidR="003E010A" w:rsidRPr="00340D69" w:rsidRDefault="003E010A" w:rsidP="00340D69">
            <w:pPr>
              <w:jc w:val="both"/>
              <w:rPr>
                <w:rFonts w:ascii="Arial" w:hAnsi="Arial" w:cs="Arial"/>
                <w:sz w:val="21"/>
                <w:szCs w:val="21"/>
                <w:lang w:val="ca-ES-valencia"/>
              </w:rPr>
            </w:pPr>
          </w:p>
        </w:tc>
        <w:tc>
          <w:tcPr>
            <w:tcW w:w="7043" w:type="dxa"/>
            <w:shd w:val="clear" w:color="auto" w:fill="auto"/>
          </w:tcPr>
          <w:p w14:paraId="39FBAC07" w14:textId="77777777" w:rsidR="003E010A" w:rsidRPr="00340D69" w:rsidRDefault="003E010A" w:rsidP="00340D69">
            <w:pPr>
              <w:pStyle w:val="TableParagraph"/>
              <w:spacing w:before="74"/>
              <w:ind w:left="56"/>
              <w:jc w:val="both"/>
              <w:rPr>
                <w:rFonts w:ascii="Arial" w:hAnsi="Arial" w:cs="Arial"/>
                <w:sz w:val="21"/>
                <w:szCs w:val="21"/>
                <w:lang w:val="ca-ES-valencia"/>
              </w:rPr>
            </w:pPr>
            <w:r w:rsidRPr="00340D69">
              <w:rPr>
                <w:rFonts w:ascii="Arial" w:hAnsi="Arial" w:cs="Arial"/>
                <w:sz w:val="21"/>
                <w:szCs w:val="21"/>
                <w:lang w:val="ca-ES-valencia"/>
              </w:rPr>
              <w:t>Estudis</w:t>
            </w:r>
            <w:r w:rsidRPr="00340D69">
              <w:rPr>
                <w:rFonts w:ascii="Arial" w:hAnsi="Arial" w:cs="Arial"/>
                <w:spacing w:val="-5"/>
                <w:sz w:val="21"/>
                <w:szCs w:val="21"/>
                <w:lang w:val="ca-ES-valencia"/>
              </w:rPr>
              <w:t xml:space="preserve"> </w:t>
            </w:r>
            <w:r w:rsidRPr="00340D69">
              <w:rPr>
                <w:rFonts w:ascii="Arial" w:hAnsi="Arial" w:cs="Arial"/>
                <w:sz w:val="21"/>
                <w:szCs w:val="21"/>
                <w:lang w:val="ca-ES-valencia"/>
              </w:rPr>
              <w:t>Hispànics:</w:t>
            </w:r>
            <w:r w:rsidRPr="00340D69">
              <w:rPr>
                <w:rFonts w:ascii="Arial" w:hAnsi="Arial" w:cs="Arial"/>
                <w:spacing w:val="-6"/>
                <w:sz w:val="21"/>
                <w:szCs w:val="21"/>
                <w:lang w:val="ca-ES-valencia"/>
              </w:rPr>
              <w:t xml:space="preserve"> </w:t>
            </w:r>
            <w:r w:rsidRPr="00340D69">
              <w:rPr>
                <w:rFonts w:ascii="Arial" w:hAnsi="Arial" w:cs="Arial"/>
                <w:sz w:val="21"/>
                <w:szCs w:val="21"/>
                <w:lang w:val="ca-ES-valencia"/>
              </w:rPr>
              <w:t>Llengua</w:t>
            </w:r>
            <w:r w:rsidRPr="00340D69">
              <w:rPr>
                <w:rFonts w:ascii="Arial" w:hAnsi="Arial" w:cs="Arial"/>
                <w:spacing w:val="-6"/>
                <w:sz w:val="21"/>
                <w:szCs w:val="21"/>
                <w:lang w:val="ca-ES-valencia"/>
              </w:rPr>
              <w:t xml:space="preserve"> </w:t>
            </w:r>
            <w:r w:rsidRPr="00340D69">
              <w:rPr>
                <w:rFonts w:ascii="Arial" w:hAnsi="Arial" w:cs="Arial"/>
                <w:sz w:val="21"/>
                <w:szCs w:val="21"/>
                <w:lang w:val="ca-ES-valencia"/>
              </w:rPr>
              <w:t>i</w:t>
            </w:r>
            <w:r w:rsidRPr="00340D69">
              <w:rPr>
                <w:rFonts w:ascii="Arial" w:hAnsi="Arial" w:cs="Arial"/>
                <w:spacing w:val="-5"/>
                <w:sz w:val="21"/>
                <w:szCs w:val="21"/>
                <w:lang w:val="ca-ES-valencia"/>
              </w:rPr>
              <w:t xml:space="preserve"> </w:t>
            </w:r>
            <w:r w:rsidRPr="00340D69">
              <w:rPr>
                <w:rFonts w:ascii="Arial" w:hAnsi="Arial" w:cs="Arial"/>
                <w:sz w:val="21"/>
                <w:szCs w:val="21"/>
                <w:lang w:val="ca-ES-valencia"/>
              </w:rPr>
              <w:t>Literatura</w:t>
            </w:r>
          </w:p>
        </w:tc>
      </w:tr>
      <w:tr w:rsidR="00DE2BD6" w:rsidRPr="009040A7" w14:paraId="09350467" w14:textId="77777777" w:rsidTr="00D04F8E">
        <w:trPr>
          <w:trHeight w:val="327"/>
        </w:trPr>
        <w:tc>
          <w:tcPr>
            <w:tcW w:w="2340" w:type="dxa"/>
            <w:vMerge/>
            <w:shd w:val="clear" w:color="auto" w:fill="auto"/>
          </w:tcPr>
          <w:p w14:paraId="242AA615" w14:textId="77777777" w:rsidR="003E010A" w:rsidRPr="00340D69" w:rsidRDefault="003E010A" w:rsidP="00340D69">
            <w:pPr>
              <w:jc w:val="both"/>
              <w:rPr>
                <w:rFonts w:ascii="Arial" w:hAnsi="Arial" w:cs="Arial"/>
                <w:sz w:val="21"/>
                <w:szCs w:val="21"/>
                <w:lang w:val="ca-ES-valencia"/>
              </w:rPr>
            </w:pPr>
          </w:p>
        </w:tc>
        <w:tc>
          <w:tcPr>
            <w:tcW w:w="7043" w:type="dxa"/>
            <w:shd w:val="clear" w:color="auto" w:fill="auto"/>
          </w:tcPr>
          <w:p w14:paraId="13323C03" w14:textId="77777777" w:rsidR="003E010A" w:rsidRPr="00340D69" w:rsidRDefault="003E010A" w:rsidP="00340D69">
            <w:pPr>
              <w:pStyle w:val="TableParagraph"/>
              <w:spacing w:before="74"/>
              <w:ind w:left="56"/>
              <w:jc w:val="both"/>
              <w:rPr>
                <w:rFonts w:ascii="Arial" w:hAnsi="Arial" w:cs="Arial"/>
                <w:sz w:val="21"/>
                <w:szCs w:val="21"/>
                <w:lang w:val="ca-ES-valencia"/>
              </w:rPr>
            </w:pPr>
            <w:r w:rsidRPr="00340D69">
              <w:rPr>
                <w:rFonts w:ascii="Arial" w:hAnsi="Arial" w:cs="Arial"/>
                <w:sz w:val="21"/>
                <w:szCs w:val="21"/>
                <w:lang w:val="ca-ES-valencia"/>
              </w:rPr>
              <w:t>Estudis</w:t>
            </w:r>
            <w:r w:rsidRPr="00340D69">
              <w:rPr>
                <w:rFonts w:ascii="Arial" w:hAnsi="Arial" w:cs="Arial"/>
                <w:spacing w:val="-4"/>
                <w:sz w:val="21"/>
                <w:szCs w:val="21"/>
                <w:lang w:val="ca-ES-valencia"/>
              </w:rPr>
              <w:t xml:space="preserve"> </w:t>
            </w:r>
            <w:r w:rsidRPr="00340D69">
              <w:rPr>
                <w:rFonts w:ascii="Arial" w:hAnsi="Arial" w:cs="Arial"/>
                <w:sz w:val="21"/>
                <w:szCs w:val="21"/>
                <w:lang w:val="ca-ES-valencia"/>
              </w:rPr>
              <w:t>Hispànics:</w:t>
            </w:r>
            <w:r w:rsidRPr="00340D69">
              <w:rPr>
                <w:rFonts w:ascii="Arial" w:hAnsi="Arial" w:cs="Arial"/>
                <w:spacing w:val="-5"/>
                <w:sz w:val="21"/>
                <w:szCs w:val="21"/>
                <w:lang w:val="ca-ES-valencia"/>
              </w:rPr>
              <w:t xml:space="preserve"> </w:t>
            </w:r>
            <w:r w:rsidRPr="00340D69">
              <w:rPr>
                <w:rFonts w:ascii="Arial" w:hAnsi="Arial" w:cs="Arial"/>
                <w:sz w:val="21"/>
                <w:szCs w:val="21"/>
                <w:lang w:val="ca-ES-valencia"/>
              </w:rPr>
              <w:t>Llengua</w:t>
            </w:r>
            <w:r w:rsidRPr="00340D69">
              <w:rPr>
                <w:rFonts w:ascii="Arial" w:hAnsi="Arial" w:cs="Arial"/>
                <w:spacing w:val="-4"/>
                <w:sz w:val="21"/>
                <w:szCs w:val="21"/>
                <w:lang w:val="ca-ES-valencia"/>
              </w:rPr>
              <w:t xml:space="preserve"> </w:t>
            </w:r>
            <w:r w:rsidRPr="00340D69">
              <w:rPr>
                <w:rFonts w:ascii="Arial" w:hAnsi="Arial" w:cs="Arial"/>
                <w:sz w:val="21"/>
                <w:szCs w:val="21"/>
                <w:lang w:val="ca-ES-valencia"/>
              </w:rPr>
              <w:t>Espanyola</w:t>
            </w:r>
            <w:r w:rsidRPr="00340D69">
              <w:rPr>
                <w:rFonts w:ascii="Arial" w:hAnsi="Arial" w:cs="Arial"/>
                <w:spacing w:val="-4"/>
                <w:sz w:val="21"/>
                <w:szCs w:val="21"/>
                <w:lang w:val="ca-ES-valencia"/>
              </w:rPr>
              <w:t xml:space="preserve"> </w:t>
            </w:r>
            <w:r w:rsidRPr="00340D69">
              <w:rPr>
                <w:rFonts w:ascii="Arial" w:hAnsi="Arial" w:cs="Arial"/>
                <w:sz w:val="21"/>
                <w:szCs w:val="21"/>
                <w:lang w:val="ca-ES-valencia"/>
              </w:rPr>
              <w:t>i</w:t>
            </w:r>
            <w:r w:rsidRPr="00340D69">
              <w:rPr>
                <w:rFonts w:ascii="Arial" w:hAnsi="Arial" w:cs="Arial"/>
                <w:spacing w:val="-3"/>
                <w:sz w:val="21"/>
                <w:szCs w:val="21"/>
                <w:lang w:val="ca-ES-valencia"/>
              </w:rPr>
              <w:t xml:space="preserve"> </w:t>
            </w:r>
            <w:r w:rsidRPr="00340D69">
              <w:rPr>
                <w:rFonts w:ascii="Arial" w:hAnsi="Arial" w:cs="Arial"/>
                <w:sz w:val="21"/>
                <w:szCs w:val="21"/>
                <w:lang w:val="ca-ES-valencia"/>
              </w:rPr>
              <w:t>les seues</w:t>
            </w:r>
            <w:r w:rsidRPr="00340D69">
              <w:rPr>
                <w:rFonts w:ascii="Arial" w:hAnsi="Arial" w:cs="Arial"/>
                <w:spacing w:val="-4"/>
                <w:sz w:val="21"/>
                <w:szCs w:val="21"/>
                <w:lang w:val="ca-ES-valencia"/>
              </w:rPr>
              <w:t xml:space="preserve"> </w:t>
            </w:r>
            <w:r w:rsidRPr="00340D69">
              <w:rPr>
                <w:rFonts w:ascii="Arial" w:hAnsi="Arial" w:cs="Arial"/>
                <w:sz w:val="21"/>
                <w:szCs w:val="21"/>
                <w:lang w:val="ca-ES-valencia"/>
              </w:rPr>
              <w:t>Literatures</w:t>
            </w:r>
          </w:p>
        </w:tc>
      </w:tr>
      <w:tr w:rsidR="00DE2BD6" w:rsidRPr="009040A7" w14:paraId="2C2CD0B1" w14:textId="77777777" w:rsidTr="00D04F8E">
        <w:trPr>
          <w:trHeight w:val="327"/>
        </w:trPr>
        <w:tc>
          <w:tcPr>
            <w:tcW w:w="2340" w:type="dxa"/>
            <w:vMerge/>
            <w:shd w:val="clear" w:color="auto" w:fill="auto"/>
          </w:tcPr>
          <w:p w14:paraId="51F69791" w14:textId="77777777" w:rsidR="003E010A" w:rsidRPr="00340D69" w:rsidRDefault="003E010A" w:rsidP="00340D69">
            <w:pPr>
              <w:jc w:val="both"/>
              <w:rPr>
                <w:rFonts w:ascii="Arial" w:hAnsi="Arial" w:cs="Arial"/>
                <w:sz w:val="21"/>
                <w:szCs w:val="21"/>
                <w:lang w:val="ca-ES-valencia"/>
              </w:rPr>
            </w:pPr>
          </w:p>
        </w:tc>
        <w:tc>
          <w:tcPr>
            <w:tcW w:w="7043" w:type="dxa"/>
            <w:shd w:val="clear" w:color="auto" w:fill="auto"/>
          </w:tcPr>
          <w:p w14:paraId="7C217FB2" w14:textId="755514C6" w:rsidR="003E010A" w:rsidRPr="00340D69" w:rsidRDefault="003E010A" w:rsidP="00340D69">
            <w:pPr>
              <w:pStyle w:val="TableParagraph"/>
              <w:spacing w:before="73"/>
              <w:ind w:left="56"/>
              <w:jc w:val="both"/>
              <w:rPr>
                <w:rFonts w:ascii="Arial" w:hAnsi="Arial" w:cs="Arial"/>
                <w:sz w:val="21"/>
                <w:szCs w:val="21"/>
                <w:lang w:val="ca-ES-valencia"/>
              </w:rPr>
            </w:pPr>
            <w:r w:rsidRPr="00340D69">
              <w:rPr>
                <w:rFonts w:ascii="Arial" w:hAnsi="Arial" w:cs="Arial"/>
                <w:sz w:val="21"/>
                <w:szCs w:val="21"/>
                <w:lang w:val="ca-ES-valencia"/>
              </w:rPr>
              <w:t>Filologia</w:t>
            </w:r>
            <w:r w:rsidRPr="00340D69">
              <w:rPr>
                <w:rFonts w:ascii="Arial" w:hAnsi="Arial" w:cs="Arial"/>
                <w:spacing w:val="-4"/>
                <w:sz w:val="21"/>
                <w:szCs w:val="21"/>
                <w:lang w:val="ca-ES-valencia"/>
              </w:rPr>
              <w:t xml:space="preserve"> </w:t>
            </w:r>
            <w:r w:rsidRPr="00340D69">
              <w:rPr>
                <w:rFonts w:ascii="Arial" w:hAnsi="Arial" w:cs="Arial"/>
                <w:sz w:val="21"/>
                <w:szCs w:val="21"/>
                <w:lang w:val="ca-ES-valencia"/>
              </w:rPr>
              <w:t xml:space="preserve">Aplicada Gallega i Espanyola: </w:t>
            </w:r>
            <w:r w:rsidR="005D5105" w:rsidRPr="009040A7">
              <w:rPr>
                <w:rFonts w:ascii="Arial" w:hAnsi="Arial" w:cs="Arial"/>
                <w:sz w:val="21"/>
                <w:szCs w:val="21"/>
                <w:lang w:val="ca-ES-valencia"/>
              </w:rPr>
              <w:t>Menció</w:t>
            </w:r>
            <w:r w:rsidRPr="00340D69">
              <w:rPr>
                <w:rFonts w:ascii="Arial" w:hAnsi="Arial" w:cs="Arial"/>
                <w:sz w:val="21"/>
                <w:szCs w:val="21"/>
                <w:lang w:val="ca-ES-valencia"/>
              </w:rPr>
              <w:t xml:space="preserve">/Especialitat </w:t>
            </w:r>
            <w:r w:rsidR="005D5105" w:rsidRPr="009040A7">
              <w:rPr>
                <w:rFonts w:ascii="Arial" w:hAnsi="Arial" w:cs="Arial"/>
                <w:sz w:val="21"/>
                <w:szCs w:val="21"/>
                <w:lang w:val="ca-ES-valencia"/>
              </w:rPr>
              <w:t>Espanyol</w:t>
            </w:r>
            <w:r w:rsidRPr="00340D69">
              <w:rPr>
                <w:rFonts w:ascii="Arial" w:hAnsi="Arial" w:cs="Arial"/>
                <w:sz w:val="21"/>
                <w:szCs w:val="21"/>
                <w:lang w:val="ca-ES-valencia"/>
              </w:rPr>
              <w:t xml:space="preserve"> o Hispàniques</w:t>
            </w:r>
          </w:p>
        </w:tc>
      </w:tr>
      <w:tr w:rsidR="00DE2BD6" w:rsidRPr="009040A7" w14:paraId="724100F2" w14:textId="77777777" w:rsidTr="00D04F8E">
        <w:trPr>
          <w:trHeight w:val="327"/>
        </w:trPr>
        <w:tc>
          <w:tcPr>
            <w:tcW w:w="2340" w:type="dxa"/>
            <w:vMerge/>
            <w:shd w:val="clear" w:color="auto" w:fill="auto"/>
          </w:tcPr>
          <w:p w14:paraId="4E4EE80C" w14:textId="77777777" w:rsidR="003E010A" w:rsidRPr="00340D69" w:rsidRDefault="003E010A" w:rsidP="00340D69">
            <w:pPr>
              <w:jc w:val="both"/>
              <w:rPr>
                <w:rFonts w:ascii="Arial" w:hAnsi="Arial" w:cs="Arial"/>
                <w:sz w:val="21"/>
                <w:szCs w:val="21"/>
                <w:lang w:val="ca-ES-valencia"/>
              </w:rPr>
            </w:pPr>
          </w:p>
        </w:tc>
        <w:tc>
          <w:tcPr>
            <w:tcW w:w="7043" w:type="dxa"/>
            <w:shd w:val="clear" w:color="auto" w:fill="auto"/>
          </w:tcPr>
          <w:p w14:paraId="4428F4B8" w14:textId="77777777" w:rsidR="003E010A" w:rsidRPr="00340D69" w:rsidRDefault="003E010A" w:rsidP="00340D69">
            <w:pPr>
              <w:pStyle w:val="TableParagraph"/>
              <w:spacing w:before="73"/>
              <w:ind w:left="56"/>
              <w:jc w:val="both"/>
              <w:rPr>
                <w:rFonts w:ascii="Arial" w:hAnsi="Arial" w:cs="Arial"/>
                <w:sz w:val="21"/>
                <w:szCs w:val="21"/>
                <w:lang w:val="ca-ES-valencia"/>
              </w:rPr>
            </w:pPr>
            <w:r w:rsidRPr="00340D69">
              <w:rPr>
                <w:rFonts w:ascii="Arial" w:hAnsi="Arial" w:cs="Arial"/>
                <w:sz w:val="21"/>
                <w:szCs w:val="21"/>
                <w:lang w:val="ca-ES-valencia"/>
              </w:rPr>
              <w:t>Filologia</w:t>
            </w:r>
            <w:r w:rsidRPr="00340D69">
              <w:rPr>
                <w:rFonts w:ascii="Arial" w:hAnsi="Arial" w:cs="Arial"/>
                <w:spacing w:val="-5"/>
                <w:sz w:val="21"/>
                <w:szCs w:val="21"/>
                <w:lang w:val="ca-ES-valencia"/>
              </w:rPr>
              <w:t xml:space="preserve"> </w:t>
            </w:r>
            <w:r w:rsidRPr="00340D69">
              <w:rPr>
                <w:rFonts w:ascii="Arial" w:hAnsi="Arial" w:cs="Arial"/>
                <w:sz w:val="21"/>
                <w:szCs w:val="21"/>
                <w:lang w:val="ca-ES-valencia"/>
              </w:rPr>
              <w:t>Hispànica</w:t>
            </w:r>
          </w:p>
        </w:tc>
      </w:tr>
      <w:tr w:rsidR="00DE2BD6" w:rsidRPr="009040A7" w14:paraId="261E7C70" w14:textId="77777777" w:rsidTr="00D04F8E">
        <w:trPr>
          <w:trHeight w:val="327"/>
        </w:trPr>
        <w:tc>
          <w:tcPr>
            <w:tcW w:w="2340" w:type="dxa"/>
            <w:vMerge/>
            <w:shd w:val="clear" w:color="auto" w:fill="auto"/>
          </w:tcPr>
          <w:p w14:paraId="42CE3668" w14:textId="77777777" w:rsidR="003E010A" w:rsidRPr="00340D69" w:rsidRDefault="003E010A" w:rsidP="00340D69">
            <w:pPr>
              <w:jc w:val="both"/>
              <w:rPr>
                <w:rFonts w:ascii="Arial" w:hAnsi="Arial" w:cs="Arial"/>
                <w:sz w:val="21"/>
                <w:szCs w:val="21"/>
                <w:lang w:val="ca-ES-valencia"/>
              </w:rPr>
            </w:pPr>
          </w:p>
        </w:tc>
        <w:tc>
          <w:tcPr>
            <w:tcW w:w="7043" w:type="dxa"/>
            <w:shd w:val="clear" w:color="auto" w:fill="auto"/>
          </w:tcPr>
          <w:p w14:paraId="7C09FC3C" w14:textId="77777777" w:rsidR="003E010A" w:rsidRPr="00340D69" w:rsidRDefault="003E010A" w:rsidP="00340D69">
            <w:pPr>
              <w:pStyle w:val="TableParagraph"/>
              <w:spacing w:before="73"/>
              <w:ind w:left="56"/>
              <w:jc w:val="both"/>
              <w:rPr>
                <w:rFonts w:ascii="Arial" w:hAnsi="Arial" w:cs="Arial"/>
                <w:sz w:val="21"/>
                <w:szCs w:val="21"/>
                <w:lang w:val="ca-ES-valencia"/>
              </w:rPr>
            </w:pPr>
            <w:r w:rsidRPr="00340D69">
              <w:rPr>
                <w:rFonts w:ascii="Arial" w:hAnsi="Arial" w:cs="Arial"/>
                <w:sz w:val="21"/>
                <w:szCs w:val="21"/>
                <w:lang w:val="ca-ES-valencia"/>
              </w:rPr>
              <w:t>Filologia</w:t>
            </w:r>
            <w:r w:rsidRPr="00340D69">
              <w:rPr>
                <w:rFonts w:ascii="Arial" w:hAnsi="Arial" w:cs="Arial"/>
                <w:spacing w:val="-4"/>
                <w:sz w:val="21"/>
                <w:szCs w:val="21"/>
                <w:lang w:val="ca-ES-valencia"/>
              </w:rPr>
              <w:t xml:space="preserve"> </w:t>
            </w:r>
            <w:r w:rsidRPr="00340D69">
              <w:rPr>
                <w:rFonts w:ascii="Arial" w:hAnsi="Arial" w:cs="Arial"/>
                <w:sz w:val="21"/>
                <w:szCs w:val="21"/>
                <w:lang w:val="ca-ES-valencia"/>
              </w:rPr>
              <w:t>Romànica</w:t>
            </w:r>
          </w:p>
        </w:tc>
      </w:tr>
      <w:tr w:rsidR="00DE2BD6" w:rsidRPr="009040A7" w14:paraId="362E0CD5" w14:textId="77777777" w:rsidTr="00D04F8E">
        <w:trPr>
          <w:trHeight w:val="327"/>
        </w:trPr>
        <w:tc>
          <w:tcPr>
            <w:tcW w:w="2340" w:type="dxa"/>
            <w:vMerge/>
            <w:shd w:val="clear" w:color="auto" w:fill="auto"/>
          </w:tcPr>
          <w:p w14:paraId="7A98AB3A" w14:textId="77777777" w:rsidR="003E010A" w:rsidRPr="00340D69" w:rsidRDefault="003E010A" w:rsidP="00340D69">
            <w:pPr>
              <w:jc w:val="both"/>
              <w:rPr>
                <w:rFonts w:ascii="Arial" w:hAnsi="Arial" w:cs="Arial"/>
                <w:sz w:val="21"/>
                <w:szCs w:val="21"/>
                <w:lang w:val="ca-ES-valencia"/>
              </w:rPr>
            </w:pPr>
          </w:p>
        </w:tc>
        <w:tc>
          <w:tcPr>
            <w:tcW w:w="7043" w:type="dxa"/>
            <w:shd w:val="clear" w:color="auto" w:fill="auto"/>
          </w:tcPr>
          <w:p w14:paraId="4DEDC868" w14:textId="77777777" w:rsidR="003E010A" w:rsidRPr="00340D69" w:rsidRDefault="003E010A" w:rsidP="00340D69">
            <w:pPr>
              <w:pStyle w:val="TableParagraph"/>
              <w:spacing w:before="73"/>
              <w:ind w:left="56"/>
              <w:jc w:val="both"/>
              <w:rPr>
                <w:rFonts w:ascii="Arial" w:hAnsi="Arial" w:cs="Arial"/>
                <w:sz w:val="21"/>
                <w:szCs w:val="21"/>
                <w:lang w:val="ca-ES-valencia"/>
              </w:rPr>
            </w:pPr>
            <w:r w:rsidRPr="00340D69">
              <w:rPr>
                <w:rFonts w:ascii="Arial" w:hAnsi="Arial" w:cs="Arial"/>
                <w:sz w:val="21"/>
                <w:szCs w:val="21"/>
                <w:lang w:val="ca-ES-valencia"/>
              </w:rPr>
              <w:t>Llengua</w:t>
            </w:r>
            <w:r w:rsidRPr="00340D69">
              <w:rPr>
                <w:rFonts w:ascii="Arial" w:hAnsi="Arial" w:cs="Arial"/>
                <w:spacing w:val="-5"/>
                <w:sz w:val="21"/>
                <w:szCs w:val="21"/>
                <w:lang w:val="ca-ES-valencia"/>
              </w:rPr>
              <w:t xml:space="preserve"> </w:t>
            </w:r>
            <w:r w:rsidRPr="00340D69">
              <w:rPr>
                <w:rFonts w:ascii="Arial" w:hAnsi="Arial" w:cs="Arial"/>
                <w:sz w:val="21"/>
                <w:szCs w:val="21"/>
                <w:lang w:val="ca-ES-valencia"/>
              </w:rPr>
              <w:t>i</w:t>
            </w:r>
            <w:r w:rsidRPr="00340D69">
              <w:rPr>
                <w:rFonts w:ascii="Arial" w:hAnsi="Arial" w:cs="Arial"/>
                <w:spacing w:val="-3"/>
                <w:sz w:val="21"/>
                <w:szCs w:val="21"/>
                <w:lang w:val="ca-ES-valencia"/>
              </w:rPr>
              <w:t xml:space="preserve"> </w:t>
            </w:r>
            <w:r w:rsidRPr="00340D69">
              <w:rPr>
                <w:rFonts w:ascii="Arial" w:hAnsi="Arial" w:cs="Arial"/>
                <w:sz w:val="21"/>
                <w:szCs w:val="21"/>
                <w:lang w:val="ca-ES-valencia"/>
              </w:rPr>
              <w:t>Literatura</w:t>
            </w:r>
            <w:r w:rsidRPr="00340D69">
              <w:rPr>
                <w:rFonts w:ascii="Arial" w:hAnsi="Arial" w:cs="Arial"/>
                <w:spacing w:val="-4"/>
                <w:sz w:val="21"/>
                <w:szCs w:val="21"/>
                <w:lang w:val="ca-ES-valencia"/>
              </w:rPr>
              <w:t xml:space="preserve"> </w:t>
            </w:r>
            <w:r w:rsidRPr="00340D69">
              <w:rPr>
                <w:rFonts w:ascii="Arial" w:hAnsi="Arial" w:cs="Arial"/>
                <w:sz w:val="21"/>
                <w:szCs w:val="21"/>
                <w:lang w:val="ca-ES-valencia"/>
              </w:rPr>
              <w:t>Espanyola</w:t>
            </w:r>
          </w:p>
        </w:tc>
      </w:tr>
      <w:tr w:rsidR="00DE2BD6" w:rsidRPr="009040A7" w14:paraId="78A7CC81" w14:textId="77777777" w:rsidTr="00D04F8E">
        <w:trPr>
          <w:trHeight w:val="327"/>
        </w:trPr>
        <w:tc>
          <w:tcPr>
            <w:tcW w:w="2340" w:type="dxa"/>
            <w:vMerge/>
            <w:shd w:val="clear" w:color="auto" w:fill="auto"/>
          </w:tcPr>
          <w:p w14:paraId="1FAF130F" w14:textId="77777777" w:rsidR="003E010A" w:rsidRPr="00340D69" w:rsidRDefault="003E010A" w:rsidP="00340D69">
            <w:pPr>
              <w:jc w:val="both"/>
              <w:rPr>
                <w:rFonts w:ascii="Arial" w:hAnsi="Arial" w:cs="Arial"/>
                <w:sz w:val="21"/>
                <w:szCs w:val="21"/>
                <w:lang w:val="ca-ES-valencia"/>
              </w:rPr>
            </w:pPr>
          </w:p>
        </w:tc>
        <w:tc>
          <w:tcPr>
            <w:tcW w:w="7043" w:type="dxa"/>
            <w:shd w:val="clear" w:color="auto" w:fill="auto"/>
          </w:tcPr>
          <w:p w14:paraId="1A7AEB76" w14:textId="77777777" w:rsidR="003E010A" w:rsidRPr="00340D69" w:rsidRDefault="003E010A" w:rsidP="00340D69">
            <w:pPr>
              <w:pStyle w:val="TableParagraph"/>
              <w:spacing w:before="73"/>
              <w:ind w:left="56"/>
              <w:jc w:val="both"/>
              <w:rPr>
                <w:rFonts w:ascii="Arial" w:hAnsi="Arial" w:cs="Arial"/>
                <w:sz w:val="21"/>
                <w:szCs w:val="21"/>
                <w:lang w:val="ca-ES-valencia"/>
              </w:rPr>
            </w:pPr>
            <w:r w:rsidRPr="00340D69">
              <w:rPr>
                <w:rFonts w:ascii="Arial" w:hAnsi="Arial" w:cs="Arial"/>
                <w:sz w:val="21"/>
                <w:szCs w:val="21"/>
                <w:lang w:val="ca-ES-valencia"/>
              </w:rPr>
              <w:t>Llengua</w:t>
            </w:r>
            <w:r w:rsidRPr="00340D69">
              <w:rPr>
                <w:rFonts w:ascii="Arial" w:hAnsi="Arial" w:cs="Arial"/>
                <w:spacing w:val="-5"/>
                <w:sz w:val="21"/>
                <w:szCs w:val="21"/>
                <w:lang w:val="ca-ES-valencia"/>
              </w:rPr>
              <w:t xml:space="preserve"> </w:t>
            </w:r>
            <w:r w:rsidRPr="00340D69">
              <w:rPr>
                <w:rFonts w:ascii="Arial" w:hAnsi="Arial" w:cs="Arial"/>
                <w:sz w:val="21"/>
                <w:szCs w:val="21"/>
                <w:lang w:val="ca-ES-valencia"/>
              </w:rPr>
              <w:t>i</w:t>
            </w:r>
            <w:r w:rsidRPr="00340D69">
              <w:rPr>
                <w:rFonts w:ascii="Arial" w:hAnsi="Arial" w:cs="Arial"/>
                <w:spacing w:val="-3"/>
                <w:sz w:val="21"/>
                <w:szCs w:val="21"/>
                <w:lang w:val="ca-ES-valencia"/>
              </w:rPr>
              <w:t xml:space="preserve"> </w:t>
            </w:r>
            <w:r w:rsidRPr="00340D69">
              <w:rPr>
                <w:rFonts w:ascii="Arial" w:hAnsi="Arial" w:cs="Arial"/>
                <w:sz w:val="21"/>
                <w:szCs w:val="21"/>
                <w:lang w:val="ca-ES-valencia"/>
              </w:rPr>
              <w:t>Literatura</w:t>
            </w:r>
            <w:r w:rsidRPr="00340D69">
              <w:rPr>
                <w:rFonts w:ascii="Arial" w:hAnsi="Arial" w:cs="Arial"/>
                <w:spacing w:val="-4"/>
                <w:sz w:val="21"/>
                <w:szCs w:val="21"/>
                <w:lang w:val="ca-ES-valencia"/>
              </w:rPr>
              <w:t xml:space="preserve"> </w:t>
            </w:r>
            <w:r w:rsidRPr="00340D69">
              <w:rPr>
                <w:rFonts w:ascii="Arial" w:hAnsi="Arial" w:cs="Arial"/>
                <w:sz w:val="21"/>
                <w:szCs w:val="21"/>
                <w:lang w:val="ca-ES-valencia"/>
              </w:rPr>
              <w:t>Espanyoles</w:t>
            </w:r>
          </w:p>
        </w:tc>
      </w:tr>
      <w:tr w:rsidR="00DE2BD6" w:rsidRPr="009040A7" w14:paraId="27765067" w14:textId="77777777" w:rsidTr="00D04F8E">
        <w:trPr>
          <w:trHeight w:val="327"/>
        </w:trPr>
        <w:tc>
          <w:tcPr>
            <w:tcW w:w="2340" w:type="dxa"/>
            <w:vMerge/>
            <w:shd w:val="clear" w:color="auto" w:fill="auto"/>
          </w:tcPr>
          <w:p w14:paraId="585D6B5F" w14:textId="77777777" w:rsidR="003E010A" w:rsidRPr="00340D69" w:rsidRDefault="003E010A" w:rsidP="00340D69">
            <w:pPr>
              <w:jc w:val="both"/>
              <w:rPr>
                <w:rFonts w:ascii="Arial" w:hAnsi="Arial" w:cs="Arial"/>
                <w:sz w:val="21"/>
                <w:szCs w:val="21"/>
                <w:lang w:val="ca-ES-valencia"/>
              </w:rPr>
            </w:pPr>
          </w:p>
        </w:tc>
        <w:tc>
          <w:tcPr>
            <w:tcW w:w="7043" w:type="dxa"/>
            <w:shd w:val="clear" w:color="auto" w:fill="auto"/>
          </w:tcPr>
          <w:p w14:paraId="12ECF4C1" w14:textId="77777777" w:rsidR="003E010A" w:rsidRPr="00340D69" w:rsidRDefault="003E010A" w:rsidP="00340D69">
            <w:pPr>
              <w:pStyle w:val="TableParagraph"/>
              <w:spacing w:before="73"/>
              <w:ind w:left="56"/>
              <w:jc w:val="both"/>
              <w:rPr>
                <w:rFonts w:ascii="Arial" w:hAnsi="Arial" w:cs="Arial"/>
                <w:sz w:val="21"/>
                <w:szCs w:val="21"/>
                <w:lang w:val="ca-ES-valencia"/>
              </w:rPr>
            </w:pPr>
            <w:r w:rsidRPr="00340D69">
              <w:rPr>
                <w:rFonts w:ascii="Arial" w:hAnsi="Arial" w:cs="Arial"/>
                <w:sz w:val="21"/>
                <w:szCs w:val="21"/>
                <w:lang w:val="ca-ES-valencia"/>
              </w:rPr>
              <w:t>Llengua</w:t>
            </w:r>
            <w:r w:rsidRPr="00340D69">
              <w:rPr>
                <w:rFonts w:ascii="Arial" w:hAnsi="Arial" w:cs="Arial"/>
                <w:spacing w:val="-7"/>
                <w:sz w:val="21"/>
                <w:szCs w:val="21"/>
                <w:lang w:val="ca-ES-valencia"/>
              </w:rPr>
              <w:t xml:space="preserve"> </w:t>
            </w:r>
            <w:r w:rsidRPr="00340D69">
              <w:rPr>
                <w:rFonts w:ascii="Arial" w:hAnsi="Arial" w:cs="Arial"/>
                <w:sz w:val="21"/>
                <w:szCs w:val="21"/>
                <w:lang w:val="ca-ES-valencia"/>
              </w:rPr>
              <w:t>i</w:t>
            </w:r>
            <w:r w:rsidRPr="00340D69">
              <w:rPr>
                <w:rFonts w:ascii="Arial" w:hAnsi="Arial" w:cs="Arial"/>
                <w:spacing w:val="-5"/>
                <w:sz w:val="21"/>
                <w:szCs w:val="21"/>
                <w:lang w:val="ca-ES-valencia"/>
              </w:rPr>
              <w:t xml:space="preserve"> </w:t>
            </w:r>
            <w:r w:rsidRPr="00340D69">
              <w:rPr>
                <w:rFonts w:ascii="Arial" w:hAnsi="Arial" w:cs="Arial"/>
                <w:sz w:val="21"/>
                <w:szCs w:val="21"/>
                <w:lang w:val="ca-ES-valencia"/>
              </w:rPr>
              <w:t>Literatura</w:t>
            </w:r>
            <w:r w:rsidRPr="00340D69">
              <w:rPr>
                <w:rFonts w:ascii="Arial" w:hAnsi="Arial" w:cs="Arial"/>
                <w:spacing w:val="-7"/>
                <w:sz w:val="21"/>
                <w:szCs w:val="21"/>
                <w:lang w:val="ca-ES-valencia"/>
              </w:rPr>
              <w:t xml:space="preserve"> </w:t>
            </w:r>
            <w:r w:rsidRPr="00340D69">
              <w:rPr>
                <w:rFonts w:ascii="Arial" w:hAnsi="Arial" w:cs="Arial"/>
                <w:sz w:val="21"/>
                <w:szCs w:val="21"/>
                <w:lang w:val="ca-ES-valencia"/>
              </w:rPr>
              <w:t>Hispànica</w:t>
            </w:r>
          </w:p>
        </w:tc>
      </w:tr>
      <w:tr w:rsidR="00DE2BD6" w:rsidRPr="009040A7" w14:paraId="7DB91838" w14:textId="77777777" w:rsidTr="00D04F8E">
        <w:trPr>
          <w:trHeight w:val="327"/>
        </w:trPr>
        <w:tc>
          <w:tcPr>
            <w:tcW w:w="2340" w:type="dxa"/>
            <w:vMerge/>
            <w:shd w:val="clear" w:color="auto" w:fill="auto"/>
          </w:tcPr>
          <w:p w14:paraId="00F7536B" w14:textId="77777777" w:rsidR="003E010A" w:rsidRPr="00340D69" w:rsidRDefault="003E010A" w:rsidP="00340D69">
            <w:pPr>
              <w:jc w:val="both"/>
              <w:rPr>
                <w:rFonts w:ascii="Arial" w:hAnsi="Arial" w:cs="Arial"/>
                <w:sz w:val="21"/>
                <w:szCs w:val="21"/>
                <w:lang w:val="ca-ES-valencia"/>
              </w:rPr>
            </w:pPr>
          </w:p>
        </w:tc>
        <w:tc>
          <w:tcPr>
            <w:tcW w:w="7043" w:type="dxa"/>
            <w:shd w:val="clear" w:color="auto" w:fill="auto"/>
          </w:tcPr>
          <w:p w14:paraId="2B47D4BD" w14:textId="77777777" w:rsidR="003E010A" w:rsidRPr="00340D69" w:rsidRDefault="003E010A" w:rsidP="00340D69">
            <w:pPr>
              <w:pStyle w:val="TableParagraph"/>
              <w:spacing w:before="73"/>
              <w:ind w:left="56"/>
              <w:jc w:val="both"/>
              <w:rPr>
                <w:rFonts w:ascii="Arial" w:hAnsi="Arial" w:cs="Arial"/>
                <w:sz w:val="21"/>
                <w:szCs w:val="21"/>
                <w:lang w:val="ca-ES-valencia"/>
              </w:rPr>
            </w:pPr>
            <w:r w:rsidRPr="00340D69">
              <w:rPr>
                <w:rFonts w:ascii="Arial" w:hAnsi="Arial" w:cs="Arial"/>
                <w:sz w:val="21"/>
                <w:szCs w:val="21"/>
                <w:lang w:val="ca-ES-valencia"/>
              </w:rPr>
              <w:t>Llengua</w:t>
            </w:r>
            <w:r w:rsidRPr="00340D69">
              <w:rPr>
                <w:rFonts w:ascii="Arial" w:hAnsi="Arial" w:cs="Arial"/>
                <w:spacing w:val="-7"/>
                <w:sz w:val="21"/>
                <w:szCs w:val="21"/>
                <w:lang w:val="ca-ES-valencia"/>
              </w:rPr>
              <w:t xml:space="preserve"> </w:t>
            </w:r>
            <w:r w:rsidRPr="00340D69">
              <w:rPr>
                <w:rFonts w:ascii="Arial" w:hAnsi="Arial" w:cs="Arial"/>
                <w:sz w:val="21"/>
                <w:szCs w:val="21"/>
                <w:lang w:val="ca-ES-valencia"/>
              </w:rPr>
              <w:t>i</w:t>
            </w:r>
            <w:r w:rsidRPr="00340D69">
              <w:rPr>
                <w:rFonts w:ascii="Arial" w:hAnsi="Arial" w:cs="Arial"/>
                <w:spacing w:val="-6"/>
                <w:sz w:val="21"/>
                <w:szCs w:val="21"/>
                <w:lang w:val="ca-ES-valencia"/>
              </w:rPr>
              <w:t xml:space="preserve"> </w:t>
            </w:r>
            <w:r w:rsidRPr="00340D69">
              <w:rPr>
                <w:rFonts w:ascii="Arial" w:hAnsi="Arial" w:cs="Arial"/>
                <w:sz w:val="21"/>
                <w:szCs w:val="21"/>
                <w:lang w:val="ca-ES-valencia"/>
              </w:rPr>
              <w:t>Literatura</w:t>
            </w:r>
            <w:r w:rsidRPr="00340D69">
              <w:rPr>
                <w:rFonts w:ascii="Arial" w:hAnsi="Arial" w:cs="Arial"/>
                <w:spacing w:val="-7"/>
                <w:sz w:val="21"/>
                <w:szCs w:val="21"/>
                <w:lang w:val="ca-ES-valencia"/>
              </w:rPr>
              <w:t xml:space="preserve"> </w:t>
            </w:r>
            <w:r w:rsidRPr="00340D69">
              <w:rPr>
                <w:rFonts w:ascii="Arial" w:hAnsi="Arial" w:cs="Arial"/>
                <w:sz w:val="21"/>
                <w:szCs w:val="21"/>
                <w:lang w:val="ca-ES-valencia"/>
              </w:rPr>
              <w:t>Hispàniques</w:t>
            </w:r>
          </w:p>
        </w:tc>
      </w:tr>
      <w:tr w:rsidR="00DE2BD6" w:rsidRPr="009040A7" w14:paraId="64D39A8E" w14:textId="77777777" w:rsidTr="00D04F8E">
        <w:trPr>
          <w:trHeight w:val="327"/>
        </w:trPr>
        <w:tc>
          <w:tcPr>
            <w:tcW w:w="2340" w:type="dxa"/>
            <w:vMerge/>
            <w:shd w:val="clear" w:color="auto" w:fill="auto"/>
          </w:tcPr>
          <w:p w14:paraId="40E32593" w14:textId="77777777" w:rsidR="003E010A" w:rsidRPr="00340D69" w:rsidRDefault="003E010A" w:rsidP="00340D69">
            <w:pPr>
              <w:jc w:val="both"/>
              <w:rPr>
                <w:rFonts w:ascii="Arial" w:hAnsi="Arial" w:cs="Arial"/>
                <w:sz w:val="21"/>
                <w:szCs w:val="21"/>
                <w:lang w:val="ca-ES-valencia"/>
              </w:rPr>
            </w:pPr>
          </w:p>
        </w:tc>
        <w:tc>
          <w:tcPr>
            <w:tcW w:w="7043" w:type="dxa"/>
            <w:shd w:val="clear" w:color="auto" w:fill="auto"/>
          </w:tcPr>
          <w:p w14:paraId="652558FC" w14:textId="77777777" w:rsidR="003E010A" w:rsidRPr="00340D69" w:rsidRDefault="003E010A" w:rsidP="00340D69">
            <w:pPr>
              <w:pStyle w:val="TableParagraph"/>
              <w:spacing w:before="73"/>
              <w:ind w:left="56"/>
              <w:jc w:val="both"/>
              <w:rPr>
                <w:rFonts w:ascii="Arial" w:hAnsi="Arial" w:cs="Arial"/>
                <w:sz w:val="21"/>
                <w:szCs w:val="21"/>
                <w:lang w:val="ca-ES-valencia"/>
              </w:rPr>
            </w:pPr>
            <w:r w:rsidRPr="00340D69">
              <w:rPr>
                <w:rFonts w:ascii="Arial" w:hAnsi="Arial" w:cs="Arial"/>
                <w:sz w:val="21"/>
                <w:szCs w:val="21"/>
                <w:lang w:val="ca-ES-valencia"/>
              </w:rPr>
              <w:t>Llengua</w:t>
            </w:r>
            <w:r w:rsidRPr="00340D69">
              <w:rPr>
                <w:rFonts w:ascii="Arial" w:hAnsi="Arial" w:cs="Arial"/>
                <w:spacing w:val="-4"/>
                <w:sz w:val="21"/>
                <w:szCs w:val="21"/>
                <w:lang w:val="ca-ES-valencia"/>
              </w:rPr>
              <w:t xml:space="preserve"> </w:t>
            </w:r>
            <w:r w:rsidRPr="00340D69">
              <w:rPr>
                <w:rFonts w:ascii="Arial" w:hAnsi="Arial" w:cs="Arial"/>
                <w:sz w:val="21"/>
                <w:szCs w:val="21"/>
                <w:lang w:val="ca-ES-valencia"/>
              </w:rPr>
              <w:t>Espanyola</w:t>
            </w:r>
            <w:r w:rsidRPr="00340D69">
              <w:rPr>
                <w:rFonts w:ascii="Arial" w:hAnsi="Arial" w:cs="Arial"/>
                <w:spacing w:val="-3"/>
                <w:sz w:val="21"/>
                <w:szCs w:val="21"/>
                <w:lang w:val="ca-ES-valencia"/>
              </w:rPr>
              <w:t xml:space="preserve"> </w:t>
            </w:r>
            <w:r w:rsidRPr="00340D69">
              <w:rPr>
                <w:rFonts w:ascii="Arial" w:hAnsi="Arial" w:cs="Arial"/>
                <w:sz w:val="21"/>
                <w:szCs w:val="21"/>
                <w:lang w:val="ca-ES-valencia"/>
              </w:rPr>
              <w:t>i</w:t>
            </w:r>
            <w:r w:rsidRPr="00340D69">
              <w:rPr>
                <w:rFonts w:ascii="Arial" w:hAnsi="Arial" w:cs="Arial"/>
                <w:spacing w:val="-3"/>
                <w:sz w:val="21"/>
                <w:szCs w:val="21"/>
                <w:lang w:val="ca-ES-valencia"/>
              </w:rPr>
              <w:t xml:space="preserve"> </w:t>
            </w:r>
            <w:r w:rsidRPr="00340D69">
              <w:rPr>
                <w:rFonts w:ascii="Arial" w:hAnsi="Arial" w:cs="Arial"/>
                <w:sz w:val="21"/>
                <w:szCs w:val="21"/>
                <w:lang w:val="ca-ES-valencia"/>
              </w:rPr>
              <w:t>la seua</w:t>
            </w:r>
            <w:r w:rsidRPr="00340D69">
              <w:rPr>
                <w:rFonts w:ascii="Arial" w:hAnsi="Arial" w:cs="Arial"/>
                <w:spacing w:val="-3"/>
                <w:sz w:val="21"/>
                <w:szCs w:val="21"/>
                <w:lang w:val="ca-ES-valencia"/>
              </w:rPr>
              <w:t xml:space="preserve"> </w:t>
            </w:r>
            <w:r w:rsidRPr="00340D69">
              <w:rPr>
                <w:rFonts w:ascii="Arial" w:hAnsi="Arial" w:cs="Arial"/>
                <w:sz w:val="21"/>
                <w:szCs w:val="21"/>
                <w:lang w:val="ca-ES-valencia"/>
              </w:rPr>
              <w:t>Literatura</w:t>
            </w:r>
          </w:p>
        </w:tc>
      </w:tr>
      <w:tr w:rsidR="00DE2BD6" w:rsidRPr="009040A7" w14:paraId="432F1C86" w14:textId="77777777" w:rsidTr="00D04F8E">
        <w:trPr>
          <w:trHeight w:val="327"/>
        </w:trPr>
        <w:tc>
          <w:tcPr>
            <w:tcW w:w="2340" w:type="dxa"/>
            <w:vMerge/>
            <w:shd w:val="clear" w:color="auto" w:fill="auto"/>
          </w:tcPr>
          <w:p w14:paraId="24DD1FB7" w14:textId="77777777" w:rsidR="003E010A" w:rsidRPr="00340D69" w:rsidRDefault="003E010A" w:rsidP="00340D69">
            <w:pPr>
              <w:jc w:val="both"/>
              <w:rPr>
                <w:rFonts w:ascii="Arial" w:hAnsi="Arial" w:cs="Arial"/>
                <w:sz w:val="21"/>
                <w:szCs w:val="21"/>
                <w:lang w:val="ca-ES-valencia"/>
              </w:rPr>
            </w:pPr>
          </w:p>
        </w:tc>
        <w:tc>
          <w:tcPr>
            <w:tcW w:w="7043" w:type="dxa"/>
            <w:shd w:val="clear" w:color="auto" w:fill="auto"/>
          </w:tcPr>
          <w:p w14:paraId="5216790F" w14:textId="77777777" w:rsidR="003E010A" w:rsidRPr="00340D69" w:rsidRDefault="003E010A" w:rsidP="00340D69">
            <w:pPr>
              <w:pStyle w:val="TableParagraph"/>
              <w:spacing w:before="73"/>
              <w:ind w:left="56"/>
              <w:jc w:val="both"/>
              <w:rPr>
                <w:rFonts w:ascii="Arial" w:hAnsi="Arial" w:cs="Arial"/>
                <w:sz w:val="21"/>
                <w:szCs w:val="21"/>
                <w:lang w:val="ca-ES-valencia"/>
              </w:rPr>
            </w:pPr>
            <w:r w:rsidRPr="00340D69">
              <w:rPr>
                <w:rFonts w:ascii="Arial" w:hAnsi="Arial" w:cs="Arial"/>
                <w:sz w:val="21"/>
                <w:szCs w:val="21"/>
                <w:lang w:val="ca-ES-valencia"/>
              </w:rPr>
              <w:t>Llengua</w:t>
            </w:r>
            <w:r w:rsidRPr="00340D69">
              <w:rPr>
                <w:rFonts w:ascii="Arial" w:hAnsi="Arial" w:cs="Arial"/>
                <w:spacing w:val="-5"/>
                <w:sz w:val="21"/>
                <w:szCs w:val="21"/>
                <w:lang w:val="ca-ES-valencia"/>
              </w:rPr>
              <w:t xml:space="preserve"> </w:t>
            </w:r>
            <w:r w:rsidRPr="00340D69">
              <w:rPr>
                <w:rFonts w:ascii="Arial" w:hAnsi="Arial" w:cs="Arial"/>
                <w:sz w:val="21"/>
                <w:szCs w:val="21"/>
                <w:lang w:val="ca-ES-valencia"/>
              </w:rPr>
              <w:t>Espanyola</w:t>
            </w:r>
            <w:r w:rsidRPr="00340D69">
              <w:rPr>
                <w:rFonts w:ascii="Arial" w:hAnsi="Arial" w:cs="Arial"/>
                <w:spacing w:val="-3"/>
                <w:sz w:val="21"/>
                <w:szCs w:val="21"/>
                <w:lang w:val="ca-ES-valencia"/>
              </w:rPr>
              <w:t xml:space="preserve"> </w:t>
            </w:r>
            <w:r w:rsidRPr="00340D69">
              <w:rPr>
                <w:rFonts w:ascii="Arial" w:hAnsi="Arial" w:cs="Arial"/>
                <w:sz w:val="21"/>
                <w:szCs w:val="21"/>
                <w:lang w:val="ca-ES-valencia"/>
              </w:rPr>
              <w:t>i</w:t>
            </w:r>
            <w:r w:rsidRPr="00340D69">
              <w:rPr>
                <w:rFonts w:ascii="Arial" w:hAnsi="Arial" w:cs="Arial"/>
                <w:spacing w:val="-3"/>
                <w:sz w:val="21"/>
                <w:szCs w:val="21"/>
                <w:lang w:val="ca-ES-valencia"/>
              </w:rPr>
              <w:t xml:space="preserve"> </w:t>
            </w:r>
            <w:r w:rsidRPr="00340D69">
              <w:rPr>
                <w:rFonts w:ascii="Arial" w:hAnsi="Arial" w:cs="Arial"/>
                <w:sz w:val="21"/>
                <w:szCs w:val="21"/>
                <w:lang w:val="ca-ES-valencia"/>
              </w:rPr>
              <w:t>les seues</w:t>
            </w:r>
            <w:r w:rsidRPr="00340D69">
              <w:rPr>
                <w:rFonts w:ascii="Arial" w:hAnsi="Arial" w:cs="Arial"/>
                <w:spacing w:val="-3"/>
                <w:sz w:val="21"/>
                <w:szCs w:val="21"/>
                <w:lang w:val="ca-ES-valencia"/>
              </w:rPr>
              <w:t xml:space="preserve"> </w:t>
            </w:r>
            <w:r w:rsidRPr="00340D69">
              <w:rPr>
                <w:rFonts w:ascii="Arial" w:hAnsi="Arial" w:cs="Arial"/>
                <w:sz w:val="21"/>
                <w:szCs w:val="21"/>
                <w:lang w:val="ca-ES-valencia"/>
              </w:rPr>
              <w:t>Literatures</w:t>
            </w:r>
          </w:p>
        </w:tc>
      </w:tr>
      <w:tr w:rsidR="00DE2BD6" w:rsidRPr="009040A7" w14:paraId="1AE3D993" w14:textId="77777777" w:rsidTr="00D04F8E">
        <w:trPr>
          <w:trHeight w:val="327"/>
        </w:trPr>
        <w:tc>
          <w:tcPr>
            <w:tcW w:w="2340" w:type="dxa"/>
            <w:vMerge/>
            <w:shd w:val="clear" w:color="auto" w:fill="auto"/>
          </w:tcPr>
          <w:p w14:paraId="016625FD" w14:textId="77777777" w:rsidR="003E010A" w:rsidRPr="00340D69" w:rsidRDefault="003E010A" w:rsidP="00340D69">
            <w:pPr>
              <w:jc w:val="both"/>
              <w:rPr>
                <w:rFonts w:ascii="Arial" w:hAnsi="Arial" w:cs="Arial"/>
                <w:sz w:val="21"/>
                <w:szCs w:val="21"/>
                <w:lang w:val="ca-ES-valencia"/>
              </w:rPr>
            </w:pPr>
          </w:p>
        </w:tc>
        <w:tc>
          <w:tcPr>
            <w:tcW w:w="7043" w:type="dxa"/>
            <w:shd w:val="clear" w:color="auto" w:fill="auto"/>
          </w:tcPr>
          <w:p w14:paraId="46CBFE34" w14:textId="77777777" w:rsidR="003E010A" w:rsidRPr="00340D69" w:rsidRDefault="003E010A" w:rsidP="00340D69">
            <w:pPr>
              <w:pStyle w:val="TableParagraph"/>
              <w:spacing w:before="73"/>
              <w:ind w:left="56"/>
              <w:jc w:val="both"/>
              <w:rPr>
                <w:rFonts w:ascii="Arial" w:hAnsi="Arial" w:cs="Arial"/>
                <w:sz w:val="21"/>
                <w:szCs w:val="21"/>
                <w:lang w:val="ca-ES-valencia"/>
              </w:rPr>
            </w:pPr>
            <w:r w:rsidRPr="00340D69">
              <w:rPr>
                <w:rFonts w:ascii="Arial" w:hAnsi="Arial" w:cs="Arial"/>
                <w:sz w:val="21"/>
                <w:szCs w:val="21"/>
                <w:lang w:val="ca-ES-valencia"/>
              </w:rPr>
              <w:t>Llengua</w:t>
            </w:r>
            <w:r w:rsidRPr="00340D69">
              <w:rPr>
                <w:rFonts w:ascii="Arial" w:hAnsi="Arial" w:cs="Arial"/>
                <w:spacing w:val="-6"/>
                <w:sz w:val="21"/>
                <w:szCs w:val="21"/>
                <w:lang w:val="ca-ES-valencia"/>
              </w:rPr>
              <w:t xml:space="preserve"> </w:t>
            </w:r>
            <w:r w:rsidRPr="00340D69">
              <w:rPr>
                <w:rFonts w:ascii="Arial" w:hAnsi="Arial" w:cs="Arial"/>
                <w:sz w:val="21"/>
                <w:szCs w:val="21"/>
                <w:lang w:val="ca-ES-valencia"/>
              </w:rPr>
              <w:t>Espanyola</w:t>
            </w:r>
            <w:r w:rsidRPr="00340D69">
              <w:rPr>
                <w:rFonts w:ascii="Arial" w:hAnsi="Arial" w:cs="Arial"/>
                <w:spacing w:val="-5"/>
                <w:sz w:val="21"/>
                <w:szCs w:val="21"/>
                <w:lang w:val="ca-ES-valencia"/>
              </w:rPr>
              <w:t xml:space="preserve"> </w:t>
            </w:r>
            <w:r w:rsidRPr="00340D69">
              <w:rPr>
                <w:rFonts w:ascii="Arial" w:hAnsi="Arial" w:cs="Arial"/>
                <w:sz w:val="21"/>
                <w:szCs w:val="21"/>
                <w:lang w:val="ca-ES-valencia"/>
              </w:rPr>
              <w:t>i</w:t>
            </w:r>
            <w:r w:rsidRPr="00340D69">
              <w:rPr>
                <w:rFonts w:ascii="Arial" w:hAnsi="Arial" w:cs="Arial"/>
                <w:spacing w:val="-5"/>
                <w:sz w:val="21"/>
                <w:szCs w:val="21"/>
                <w:lang w:val="ca-ES-valencia"/>
              </w:rPr>
              <w:t xml:space="preserve"> </w:t>
            </w:r>
            <w:r w:rsidRPr="00340D69">
              <w:rPr>
                <w:rFonts w:ascii="Arial" w:hAnsi="Arial" w:cs="Arial"/>
                <w:sz w:val="21"/>
                <w:szCs w:val="21"/>
                <w:lang w:val="ca-ES-valencia"/>
              </w:rPr>
              <w:t>Literatures</w:t>
            </w:r>
            <w:r w:rsidRPr="00340D69">
              <w:rPr>
                <w:rFonts w:ascii="Arial" w:hAnsi="Arial" w:cs="Arial"/>
                <w:spacing w:val="-6"/>
                <w:sz w:val="21"/>
                <w:szCs w:val="21"/>
                <w:lang w:val="ca-ES-valencia"/>
              </w:rPr>
              <w:t xml:space="preserve"> </w:t>
            </w:r>
            <w:r w:rsidRPr="00340D69">
              <w:rPr>
                <w:rFonts w:ascii="Arial" w:hAnsi="Arial" w:cs="Arial"/>
                <w:sz w:val="21"/>
                <w:szCs w:val="21"/>
                <w:lang w:val="ca-ES-valencia"/>
              </w:rPr>
              <w:t>Hispàniques</w:t>
            </w:r>
          </w:p>
        </w:tc>
      </w:tr>
      <w:tr w:rsidR="00DE2BD6" w:rsidRPr="009040A7" w14:paraId="1CF57418" w14:textId="77777777" w:rsidTr="00D04F8E">
        <w:trPr>
          <w:trHeight w:val="327"/>
        </w:trPr>
        <w:tc>
          <w:tcPr>
            <w:tcW w:w="2340" w:type="dxa"/>
            <w:vMerge/>
            <w:shd w:val="clear" w:color="auto" w:fill="auto"/>
          </w:tcPr>
          <w:p w14:paraId="321EA2B0" w14:textId="77777777" w:rsidR="003E010A" w:rsidRPr="00340D69" w:rsidRDefault="003E010A" w:rsidP="00340D69">
            <w:pPr>
              <w:jc w:val="both"/>
              <w:rPr>
                <w:rFonts w:ascii="Arial" w:hAnsi="Arial" w:cs="Arial"/>
                <w:sz w:val="21"/>
                <w:szCs w:val="21"/>
                <w:lang w:val="ca-ES-valencia"/>
              </w:rPr>
            </w:pPr>
          </w:p>
        </w:tc>
        <w:tc>
          <w:tcPr>
            <w:tcW w:w="7043" w:type="dxa"/>
            <w:shd w:val="clear" w:color="auto" w:fill="auto"/>
          </w:tcPr>
          <w:p w14:paraId="5C53FBF3" w14:textId="5C0ADBE6" w:rsidR="003E010A" w:rsidRPr="00340D69" w:rsidRDefault="003E010A" w:rsidP="00340D69">
            <w:pPr>
              <w:pStyle w:val="TableParagraph"/>
              <w:spacing w:before="73"/>
              <w:ind w:left="56"/>
              <w:jc w:val="both"/>
              <w:rPr>
                <w:rFonts w:ascii="Arial" w:hAnsi="Arial" w:cs="Arial"/>
                <w:sz w:val="21"/>
                <w:szCs w:val="21"/>
                <w:lang w:val="ca-ES-valencia"/>
              </w:rPr>
            </w:pPr>
            <w:r w:rsidRPr="00340D69">
              <w:rPr>
                <w:rFonts w:ascii="Arial" w:hAnsi="Arial" w:cs="Arial"/>
                <w:sz w:val="21"/>
                <w:szCs w:val="21"/>
                <w:lang w:val="ca-ES-valencia"/>
              </w:rPr>
              <w:t xml:space="preserve">Llengües Modernes: itinerari principal (A) / </w:t>
            </w:r>
            <w:r w:rsidRPr="00340D69">
              <w:rPr>
                <w:rFonts w:ascii="Arial" w:hAnsi="Arial" w:cs="Arial"/>
                <w:i/>
                <w:iCs/>
                <w:sz w:val="21"/>
                <w:szCs w:val="21"/>
                <w:lang w:val="ca-ES-valencia"/>
              </w:rPr>
              <w:t>Maior</w:t>
            </w:r>
            <w:r w:rsidRPr="00340D69">
              <w:rPr>
                <w:rFonts w:ascii="Arial" w:hAnsi="Arial" w:cs="Arial"/>
                <w:sz w:val="21"/>
                <w:szCs w:val="21"/>
                <w:lang w:val="ca-ES-valencia"/>
              </w:rPr>
              <w:t xml:space="preserve"> en Espanyol / Llengua i Literatura Espanyoles / Hispàniques </w:t>
            </w:r>
          </w:p>
        </w:tc>
      </w:tr>
      <w:tr w:rsidR="00DE2BD6" w:rsidRPr="009040A7" w14:paraId="1D81FDD3" w14:textId="77777777" w:rsidTr="00D04F8E">
        <w:trPr>
          <w:trHeight w:val="327"/>
        </w:trPr>
        <w:tc>
          <w:tcPr>
            <w:tcW w:w="2340" w:type="dxa"/>
            <w:vMerge/>
            <w:shd w:val="clear" w:color="auto" w:fill="auto"/>
          </w:tcPr>
          <w:p w14:paraId="0F7375E4" w14:textId="77777777" w:rsidR="003E010A" w:rsidRPr="00340D69" w:rsidRDefault="003E010A" w:rsidP="00340D69">
            <w:pPr>
              <w:jc w:val="both"/>
              <w:rPr>
                <w:rFonts w:ascii="Arial" w:hAnsi="Arial" w:cs="Arial"/>
                <w:sz w:val="21"/>
                <w:szCs w:val="21"/>
                <w:lang w:val="ca-ES-valencia"/>
              </w:rPr>
            </w:pPr>
          </w:p>
        </w:tc>
        <w:tc>
          <w:tcPr>
            <w:tcW w:w="7043" w:type="dxa"/>
            <w:shd w:val="clear" w:color="auto" w:fill="auto"/>
          </w:tcPr>
          <w:p w14:paraId="5B7E7601" w14:textId="27A2FD05" w:rsidR="003E010A" w:rsidRPr="00340D69" w:rsidRDefault="003E010A" w:rsidP="00340D69">
            <w:pPr>
              <w:pStyle w:val="TableParagraph"/>
              <w:spacing w:before="73"/>
              <w:ind w:left="56"/>
              <w:jc w:val="both"/>
              <w:rPr>
                <w:rFonts w:ascii="Arial" w:hAnsi="Arial" w:cs="Arial"/>
                <w:sz w:val="21"/>
                <w:szCs w:val="21"/>
                <w:lang w:val="ca-ES-valencia"/>
              </w:rPr>
            </w:pPr>
            <w:r w:rsidRPr="00340D69">
              <w:rPr>
                <w:rFonts w:ascii="Arial" w:hAnsi="Arial" w:cs="Arial"/>
                <w:sz w:val="21"/>
                <w:szCs w:val="21"/>
                <w:lang w:val="ca-ES-valencia"/>
              </w:rPr>
              <w:t xml:space="preserve">Llengües Modernes i les seues Literatures: itinerari principal (A) / </w:t>
            </w:r>
            <w:r w:rsidRPr="00340D69">
              <w:rPr>
                <w:rFonts w:ascii="Arial" w:hAnsi="Arial" w:cs="Arial"/>
                <w:i/>
                <w:iCs/>
                <w:sz w:val="21"/>
                <w:szCs w:val="21"/>
                <w:lang w:val="ca-ES-valencia"/>
              </w:rPr>
              <w:t>Maior</w:t>
            </w:r>
            <w:r w:rsidRPr="00340D69">
              <w:rPr>
                <w:rFonts w:ascii="Arial" w:hAnsi="Arial" w:cs="Arial"/>
                <w:sz w:val="21"/>
                <w:szCs w:val="21"/>
                <w:lang w:val="ca-ES-valencia"/>
              </w:rPr>
              <w:t xml:space="preserve"> en Espanyol / Llengua i Literatura Espanyoles / Hispàniques</w:t>
            </w:r>
          </w:p>
        </w:tc>
      </w:tr>
      <w:tr w:rsidR="00DE2BD6" w:rsidRPr="009040A7" w14:paraId="63F7682E" w14:textId="77777777" w:rsidTr="00D04F8E">
        <w:trPr>
          <w:trHeight w:val="327"/>
        </w:trPr>
        <w:tc>
          <w:tcPr>
            <w:tcW w:w="2340" w:type="dxa"/>
            <w:vMerge/>
            <w:shd w:val="clear" w:color="auto" w:fill="auto"/>
          </w:tcPr>
          <w:p w14:paraId="1EF34BFD" w14:textId="77777777" w:rsidR="003E010A" w:rsidRPr="00340D69" w:rsidRDefault="003E010A" w:rsidP="00340D69">
            <w:pPr>
              <w:jc w:val="both"/>
              <w:rPr>
                <w:rFonts w:ascii="Arial" w:hAnsi="Arial" w:cs="Arial"/>
                <w:sz w:val="21"/>
                <w:szCs w:val="21"/>
                <w:lang w:val="ca-ES-valencia"/>
              </w:rPr>
            </w:pPr>
          </w:p>
        </w:tc>
        <w:tc>
          <w:tcPr>
            <w:tcW w:w="7043" w:type="dxa"/>
            <w:shd w:val="clear" w:color="auto" w:fill="auto"/>
          </w:tcPr>
          <w:p w14:paraId="76B6F58F" w14:textId="32D162F6" w:rsidR="003E010A" w:rsidRPr="00340D69" w:rsidRDefault="003E010A" w:rsidP="00340D69">
            <w:pPr>
              <w:pStyle w:val="TableParagraph"/>
              <w:spacing w:before="73"/>
              <w:ind w:left="56"/>
              <w:jc w:val="both"/>
              <w:rPr>
                <w:rFonts w:ascii="Arial" w:hAnsi="Arial" w:cs="Arial"/>
                <w:sz w:val="21"/>
                <w:szCs w:val="21"/>
                <w:lang w:val="ca-ES-valencia"/>
              </w:rPr>
            </w:pPr>
            <w:r w:rsidRPr="00340D69">
              <w:rPr>
                <w:rFonts w:ascii="Arial" w:hAnsi="Arial" w:cs="Arial"/>
                <w:sz w:val="21"/>
                <w:szCs w:val="21"/>
                <w:lang w:val="ca-ES-valencia"/>
              </w:rPr>
              <w:t xml:space="preserve">Llengües Modernes, Cultura i Comunicació: itinerari primera llengua moderna </w:t>
            </w:r>
            <w:r w:rsidR="005D5105" w:rsidRPr="009040A7">
              <w:rPr>
                <w:rFonts w:ascii="Arial" w:hAnsi="Arial" w:cs="Arial"/>
                <w:sz w:val="21"/>
                <w:szCs w:val="21"/>
                <w:lang w:val="ca-ES-valencia"/>
              </w:rPr>
              <w:t>Espanyol</w:t>
            </w:r>
          </w:p>
        </w:tc>
      </w:tr>
      <w:tr w:rsidR="00DE2BD6" w:rsidRPr="009040A7" w14:paraId="33D19049" w14:textId="77777777" w:rsidTr="00D04F8E">
        <w:trPr>
          <w:trHeight w:val="327"/>
        </w:trPr>
        <w:tc>
          <w:tcPr>
            <w:tcW w:w="2340" w:type="dxa"/>
            <w:vMerge/>
            <w:shd w:val="clear" w:color="auto" w:fill="auto"/>
          </w:tcPr>
          <w:p w14:paraId="2564A905" w14:textId="77777777" w:rsidR="003E010A" w:rsidRPr="00340D69" w:rsidRDefault="003E010A" w:rsidP="00340D69">
            <w:pPr>
              <w:jc w:val="both"/>
              <w:rPr>
                <w:rFonts w:ascii="Arial" w:hAnsi="Arial" w:cs="Arial"/>
                <w:sz w:val="21"/>
                <w:szCs w:val="21"/>
                <w:lang w:val="ca-ES-valencia"/>
              </w:rPr>
            </w:pPr>
          </w:p>
        </w:tc>
        <w:tc>
          <w:tcPr>
            <w:tcW w:w="7043" w:type="dxa"/>
            <w:shd w:val="clear" w:color="auto" w:fill="auto"/>
          </w:tcPr>
          <w:p w14:paraId="21B4E568" w14:textId="77777777" w:rsidR="003E010A" w:rsidRPr="00340D69" w:rsidRDefault="003E010A" w:rsidP="00340D69">
            <w:pPr>
              <w:pStyle w:val="TableParagraph"/>
              <w:spacing w:before="73"/>
              <w:ind w:left="56"/>
              <w:jc w:val="both"/>
              <w:rPr>
                <w:rFonts w:ascii="Arial" w:hAnsi="Arial" w:cs="Arial"/>
                <w:sz w:val="21"/>
                <w:szCs w:val="21"/>
                <w:lang w:val="ca-ES-valencia"/>
              </w:rPr>
            </w:pPr>
            <w:r w:rsidRPr="00340D69">
              <w:rPr>
                <w:rFonts w:ascii="Arial" w:hAnsi="Arial" w:cs="Arial"/>
                <w:sz w:val="21"/>
                <w:szCs w:val="21"/>
                <w:lang w:val="ca-ES-valencia"/>
              </w:rPr>
              <w:t>Llengües</w:t>
            </w:r>
            <w:r w:rsidRPr="00340D69">
              <w:rPr>
                <w:rFonts w:ascii="Arial" w:hAnsi="Arial" w:cs="Arial"/>
                <w:spacing w:val="-6"/>
                <w:sz w:val="21"/>
                <w:szCs w:val="21"/>
                <w:lang w:val="ca-ES-valencia"/>
              </w:rPr>
              <w:t xml:space="preserve"> </w:t>
            </w:r>
            <w:r w:rsidRPr="00340D69">
              <w:rPr>
                <w:rFonts w:ascii="Arial" w:hAnsi="Arial" w:cs="Arial"/>
                <w:sz w:val="21"/>
                <w:szCs w:val="21"/>
                <w:lang w:val="ca-ES-valencia"/>
              </w:rPr>
              <w:t>Romàniques</w:t>
            </w:r>
            <w:r w:rsidRPr="00340D69">
              <w:rPr>
                <w:rFonts w:ascii="Arial" w:hAnsi="Arial" w:cs="Arial"/>
                <w:spacing w:val="-6"/>
                <w:sz w:val="21"/>
                <w:szCs w:val="21"/>
                <w:lang w:val="ca-ES-valencia"/>
              </w:rPr>
              <w:t xml:space="preserve"> </w:t>
            </w:r>
            <w:r w:rsidRPr="00340D69">
              <w:rPr>
                <w:rFonts w:ascii="Arial" w:hAnsi="Arial" w:cs="Arial"/>
                <w:sz w:val="21"/>
                <w:szCs w:val="21"/>
                <w:lang w:val="ca-ES-valencia"/>
              </w:rPr>
              <w:t>i</w:t>
            </w:r>
            <w:r w:rsidRPr="00340D69">
              <w:rPr>
                <w:rFonts w:ascii="Arial" w:hAnsi="Arial" w:cs="Arial"/>
                <w:spacing w:val="-5"/>
                <w:sz w:val="21"/>
                <w:szCs w:val="21"/>
                <w:lang w:val="ca-ES-valencia"/>
              </w:rPr>
              <w:t xml:space="preserve"> </w:t>
            </w:r>
            <w:r w:rsidRPr="00340D69">
              <w:rPr>
                <w:rFonts w:ascii="Arial" w:hAnsi="Arial" w:cs="Arial"/>
                <w:sz w:val="21"/>
                <w:szCs w:val="21"/>
                <w:lang w:val="ca-ES-valencia"/>
              </w:rPr>
              <w:t>les seues</w:t>
            </w:r>
            <w:r w:rsidRPr="00340D69">
              <w:rPr>
                <w:rFonts w:ascii="Arial" w:hAnsi="Arial" w:cs="Arial"/>
                <w:spacing w:val="-5"/>
                <w:sz w:val="21"/>
                <w:szCs w:val="21"/>
                <w:lang w:val="ca-ES-valencia"/>
              </w:rPr>
              <w:t xml:space="preserve"> </w:t>
            </w:r>
            <w:r w:rsidRPr="00340D69">
              <w:rPr>
                <w:rFonts w:ascii="Arial" w:hAnsi="Arial" w:cs="Arial"/>
                <w:sz w:val="21"/>
                <w:szCs w:val="21"/>
                <w:lang w:val="ca-ES-valencia"/>
              </w:rPr>
              <w:t>Literatures: Itinerari Espanyol/Hispàniques</w:t>
            </w:r>
          </w:p>
        </w:tc>
      </w:tr>
      <w:tr w:rsidR="00DE2BD6" w:rsidRPr="00340D69" w14:paraId="26D24A81" w14:textId="77777777" w:rsidTr="00D04F8E">
        <w:trPr>
          <w:trHeight w:val="327"/>
        </w:trPr>
        <w:tc>
          <w:tcPr>
            <w:tcW w:w="2340" w:type="dxa"/>
            <w:vMerge/>
            <w:shd w:val="clear" w:color="auto" w:fill="auto"/>
          </w:tcPr>
          <w:p w14:paraId="099921A1" w14:textId="77777777" w:rsidR="003E010A" w:rsidRPr="00340D69" w:rsidRDefault="003E010A" w:rsidP="00340D69">
            <w:pPr>
              <w:jc w:val="both"/>
              <w:rPr>
                <w:rFonts w:ascii="Arial" w:hAnsi="Arial" w:cs="Arial"/>
                <w:sz w:val="21"/>
                <w:szCs w:val="21"/>
                <w:lang w:val="ca-ES-valencia"/>
              </w:rPr>
            </w:pPr>
          </w:p>
        </w:tc>
        <w:tc>
          <w:tcPr>
            <w:tcW w:w="7043" w:type="dxa"/>
            <w:shd w:val="clear" w:color="auto" w:fill="auto"/>
          </w:tcPr>
          <w:p w14:paraId="52ABE08C" w14:textId="77777777" w:rsidR="003E010A" w:rsidRPr="00340D69" w:rsidRDefault="003E010A" w:rsidP="00340D69">
            <w:pPr>
              <w:pStyle w:val="TableParagraph"/>
              <w:spacing w:before="73"/>
              <w:ind w:left="56"/>
              <w:jc w:val="both"/>
              <w:rPr>
                <w:rFonts w:ascii="Arial" w:hAnsi="Arial" w:cs="Arial"/>
                <w:sz w:val="21"/>
                <w:szCs w:val="21"/>
                <w:lang w:val="ca-ES-valencia"/>
              </w:rPr>
            </w:pPr>
            <w:r w:rsidRPr="00340D69">
              <w:rPr>
                <w:rFonts w:ascii="Arial" w:hAnsi="Arial" w:cs="Arial"/>
                <w:sz w:val="21"/>
                <w:szCs w:val="21"/>
                <w:lang w:val="ca-ES-valencia"/>
              </w:rPr>
              <w:t>Llengües,</w:t>
            </w:r>
            <w:r w:rsidRPr="00340D69">
              <w:rPr>
                <w:rFonts w:ascii="Arial" w:hAnsi="Arial" w:cs="Arial"/>
                <w:spacing w:val="-8"/>
                <w:sz w:val="21"/>
                <w:szCs w:val="21"/>
                <w:lang w:val="ca-ES-valencia"/>
              </w:rPr>
              <w:t xml:space="preserve"> </w:t>
            </w:r>
            <w:r w:rsidRPr="00340D69">
              <w:rPr>
                <w:rFonts w:ascii="Arial" w:hAnsi="Arial" w:cs="Arial"/>
                <w:sz w:val="21"/>
                <w:szCs w:val="21"/>
                <w:lang w:val="ca-ES-valencia"/>
              </w:rPr>
              <w:t>Literatures</w:t>
            </w:r>
            <w:r w:rsidRPr="00340D69">
              <w:rPr>
                <w:rFonts w:ascii="Arial" w:hAnsi="Arial" w:cs="Arial"/>
                <w:spacing w:val="-7"/>
                <w:sz w:val="21"/>
                <w:szCs w:val="21"/>
                <w:lang w:val="ca-ES-valencia"/>
              </w:rPr>
              <w:t xml:space="preserve"> </w:t>
            </w:r>
            <w:r w:rsidRPr="00340D69">
              <w:rPr>
                <w:rFonts w:ascii="Arial" w:hAnsi="Arial" w:cs="Arial"/>
                <w:sz w:val="21"/>
                <w:szCs w:val="21"/>
                <w:lang w:val="ca-ES-valencia"/>
              </w:rPr>
              <w:t>i</w:t>
            </w:r>
            <w:r w:rsidRPr="00340D69">
              <w:rPr>
                <w:rFonts w:ascii="Arial" w:hAnsi="Arial" w:cs="Arial"/>
                <w:spacing w:val="-6"/>
                <w:sz w:val="21"/>
                <w:szCs w:val="21"/>
                <w:lang w:val="ca-ES-valencia"/>
              </w:rPr>
              <w:t xml:space="preserve"> </w:t>
            </w:r>
            <w:r w:rsidRPr="00340D69">
              <w:rPr>
                <w:rFonts w:ascii="Arial" w:hAnsi="Arial" w:cs="Arial"/>
                <w:sz w:val="21"/>
                <w:szCs w:val="21"/>
                <w:lang w:val="ca-ES-valencia"/>
              </w:rPr>
              <w:t>Cultures</w:t>
            </w:r>
            <w:r w:rsidRPr="00340D69">
              <w:rPr>
                <w:rFonts w:ascii="Arial" w:hAnsi="Arial" w:cs="Arial"/>
                <w:spacing w:val="-8"/>
                <w:sz w:val="21"/>
                <w:szCs w:val="21"/>
                <w:lang w:val="ca-ES-valencia"/>
              </w:rPr>
              <w:t xml:space="preserve"> </w:t>
            </w:r>
            <w:r w:rsidRPr="00340D69">
              <w:rPr>
                <w:rFonts w:ascii="Arial" w:hAnsi="Arial" w:cs="Arial"/>
                <w:sz w:val="21"/>
                <w:szCs w:val="21"/>
                <w:lang w:val="ca-ES-valencia"/>
              </w:rPr>
              <w:t>Romàniques</w:t>
            </w:r>
          </w:p>
        </w:tc>
      </w:tr>
      <w:tr w:rsidR="00DE2BD6" w:rsidRPr="009040A7" w14:paraId="64BC4619" w14:textId="77777777" w:rsidTr="00D04F8E">
        <w:trPr>
          <w:trHeight w:val="315"/>
        </w:trPr>
        <w:tc>
          <w:tcPr>
            <w:tcW w:w="2340" w:type="dxa"/>
            <w:vMerge/>
            <w:shd w:val="clear" w:color="auto" w:fill="auto"/>
          </w:tcPr>
          <w:p w14:paraId="6C810310" w14:textId="77777777" w:rsidR="003E010A" w:rsidRPr="00340D69" w:rsidRDefault="003E010A" w:rsidP="00340D69">
            <w:pPr>
              <w:jc w:val="both"/>
              <w:rPr>
                <w:rFonts w:ascii="Arial" w:hAnsi="Arial" w:cs="Arial"/>
                <w:sz w:val="21"/>
                <w:szCs w:val="21"/>
                <w:lang w:val="ca-ES-valencia"/>
              </w:rPr>
            </w:pPr>
          </w:p>
        </w:tc>
        <w:tc>
          <w:tcPr>
            <w:tcW w:w="7043" w:type="dxa"/>
            <w:shd w:val="clear" w:color="auto" w:fill="auto"/>
          </w:tcPr>
          <w:p w14:paraId="2C5F729A" w14:textId="77777777" w:rsidR="003E010A" w:rsidRPr="00340D69" w:rsidRDefault="003E010A" w:rsidP="00340D69">
            <w:pPr>
              <w:pStyle w:val="TableParagraph"/>
              <w:spacing w:before="62"/>
              <w:ind w:left="56"/>
              <w:jc w:val="both"/>
              <w:rPr>
                <w:rFonts w:ascii="Arial" w:hAnsi="Arial" w:cs="Arial"/>
                <w:sz w:val="21"/>
                <w:szCs w:val="21"/>
                <w:lang w:val="ca-ES-valencia"/>
              </w:rPr>
            </w:pPr>
            <w:r w:rsidRPr="00340D69">
              <w:rPr>
                <w:rFonts w:ascii="Arial" w:hAnsi="Arial" w:cs="Arial"/>
                <w:sz w:val="21"/>
                <w:szCs w:val="21"/>
                <w:lang w:val="ca-ES-valencia"/>
              </w:rPr>
              <w:t>Literatures</w:t>
            </w:r>
            <w:r w:rsidRPr="00340D69">
              <w:rPr>
                <w:rFonts w:ascii="Arial" w:hAnsi="Arial" w:cs="Arial"/>
                <w:spacing w:val="-10"/>
                <w:sz w:val="21"/>
                <w:szCs w:val="21"/>
                <w:lang w:val="ca-ES-valencia"/>
              </w:rPr>
              <w:t xml:space="preserve"> </w:t>
            </w:r>
            <w:r w:rsidRPr="00340D69">
              <w:rPr>
                <w:rFonts w:ascii="Arial" w:hAnsi="Arial" w:cs="Arial"/>
                <w:sz w:val="21"/>
                <w:szCs w:val="21"/>
                <w:lang w:val="ca-ES-valencia"/>
              </w:rPr>
              <w:t>Comparades</w:t>
            </w:r>
          </w:p>
        </w:tc>
      </w:tr>
    </w:tbl>
    <w:p w14:paraId="291A4E1C" w14:textId="77777777" w:rsidR="00A36979" w:rsidRPr="00340D69" w:rsidRDefault="00A36979" w:rsidP="00C975E0">
      <w:pPr>
        <w:jc w:val="both"/>
        <w:rPr>
          <w:rFonts w:ascii="Arial" w:hAnsi="Arial"/>
          <w:b/>
          <w:bCs/>
          <w:sz w:val="21"/>
          <w:szCs w:val="21"/>
          <w:lang w:val="ca-ES-valencia"/>
        </w:rPr>
      </w:pPr>
    </w:p>
    <w:p w14:paraId="16B92A44" w14:textId="77777777" w:rsidR="00A36979" w:rsidRPr="00340D69" w:rsidRDefault="00A36979">
      <w:pPr>
        <w:suppressAutoHyphens w:val="0"/>
        <w:rPr>
          <w:rFonts w:ascii="Arial" w:hAnsi="Arial"/>
          <w:b/>
          <w:bCs/>
          <w:sz w:val="21"/>
          <w:szCs w:val="21"/>
          <w:lang w:val="ca-ES-valencia"/>
        </w:rPr>
      </w:pPr>
      <w:r w:rsidRPr="00340D69">
        <w:rPr>
          <w:rFonts w:ascii="Arial" w:hAnsi="Arial"/>
          <w:b/>
          <w:bCs/>
          <w:sz w:val="21"/>
          <w:szCs w:val="21"/>
          <w:lang w:val="ca-ES-valencia"/>
        </w:rPr>
        <w:br w:type="page"/>
      </w:r>
    </w:p>
    <w:p w14:paraId="25DA2A37" w14:textId="5B779C6F" w:rsidR="003E010A" w:rsidRPr="00340D69" w:rsidRDefault="003E010A" w:rsidP="00340D69">
      <w:pPr>
        <w:jc w:val="both"/>
        <w:rPr>
          <w:rFonts w:ascii="Arial" w:hAnsi="Arial"/>
          <w:b/>
          <w:bCs/>
          <w:sz w:val="21"/>
          <w:szCs w:val="21"/>
          <w:lang w:val="ca-ES-valencia"/>
        </w:rPr>
      </w:pPr>
      <w:r w:rsidRPr="00340D69">
        <w:rPr>
          <w:rFonts w:ascii="Arial" w:hAnsi="Arial"/>
          <w:b/>
          <w:bCs/>
          <w:sz w:val="21"/>
          <w:szCs w:val="21"/>
          <w:lang w:val="ca-ES-valencia"/>
        </w:rPr>
        <w:lastRenderedPageBreak/>
        <w:t>218 - ORIENTACIÓ EDUCATIVA</w:t>
      </w:r>
    </w:p>
    <w:p w14:paraId="3D92407F" w14:textId="77777777" w:rsidR="003E010A" w:rsidRPr="00340D69" w:rsidRDefault="003E010A" w:rsidP="00340D69">
      <w:pPr>
        <w:jc w:val="both"/>
        <w:rPr>
          <w:rFonts w:ascii="Arial" w:hAnsi="Arial"/>
          <w:b/>
          <w:bCs/>
          <w:sz w:val="21"/>
          <w:szCs w:val="21"/>
          <w:lang w:val="ca-ES-valencia"/>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0"/>
        <w:gridCol w:w="7043"/>
      </w:tblGrid>
      <w:tr w:rsidR="00DE2BD6" w:rsidRPr="009040A7" w14:paraId="1F86FE0B" w14:textId="77777777" w:rsidTr="00D04F8E">
        <w:trPr>
          <w:trHeight w:val="327"/>
        </w:trPr>
        <w:tc>
          <w:tcPr>
            <w:tcW w:w="2340" w:type="dxa"/>
            <w:vMerge w:val="restart"/>
          </w:tcPr>
          <w:p w14:paraId="2EC10AAD" w14:textId="77777777" w:rsidR="003E010A" w:rsidRPr="00340D69" w:rsidRDefault="003E010A" w:rsidP="00340D69">
            <w:pPr>
              <w:pStyle w:val="TableParagraph"/>
              <w:jc w:val="both"/>
              <w:rPr>
                <w:rFonts w:ascii="Arial" w:hAnsi="Arial" w:cs="Arial"/>
                <w:b/>
                <w:sz w:val="21"/>
                <w:szCs w:val="21"/>
                <w:lang w:val="ca-ES-valencia"/>
              </w:rPr>
            </w:pPr>
          </w:p>
          <w:p w14:paraId="3EC34DB7" w14:textId="77777777" w:rsidR="003E010A" w:rsidRPr="00340D69" w:rsidRDefault="003E010A" w:rsidP="00340D69">
            <w:pPr>
              <w:pStyle w:val="TableParagraph"/>
              <w:spacing w:before="4"/>
              <w:jc w:val="both"/>
              <w:rPr>
                <w:rFonts w:ascii="Arial" w:hAnsi="Arial" w:cs="Arial"/>
                <w:b/>
                <w:sz w:val="21"/>
                <w:szCs w:val="21"/>
                <w:lang w:val="ca-ES-valencia"/>
              </w:rPr>
            </w:pPr>
          </w:p>
          <w:p w14:paraId="6589282A" w14:textId="77777777" w:rsidR="003E010A" w:rsidRPr="00340D69" w:rsidRDefault="003E010A" w:rsidP="00340D69">
            <w:pPr>
              <w:pStyle w:val="TableParagraph"/>
              <w:ind w:left="56"/>
              <w:jc w:val="both"/>
              <w:rPr>
                <w:rFonts w:ascii="Arial" w:hAnsi="Arial" w:cs="Arial"/>
                <w:sz w:val="21"/>
                <w:szCs w:val="21"/>
                <w:lang w:val="ca-ES-valencia"/>
              </w:rPr>
            </w:pPr>
            <w:r w:rsidRPr="00340D69">
              <w:rPr>
                <w:rFonts w:ascii="Arial" w:hAnsi="Arial" w:cs="Arial"/>
                <w:sz w:val="21"/>
                <w:szCs w:val="21"/>
                <w:lang w:val="ca-ES-valencia"/>
              </w:rPr>
              <w:t>Llicenciatura:</w:t>
            </w:r>
          </w:p>
        </w:tc>
        <w:tc>
          <w:tcPr>
            <w:tcW w:w="7043" w:type="dxa"/>
          </w:tcPr>
          <w:p w14:paraId="59D6C66C" w14:textId="77777777" w:rsidR="003E010A" w:rsidRPr="00340D69" w:rsidRDefault="003E010A" w:rsidP="00340D69">
            <w:pPr>
              <w:pStyle w:val="TableParagraph"/>
              <w:spacing w:before="70"/>
              <w:ind w:left="56"/>
              <w:jc w:val="both"/>
              <w:rPr>
                <w:rFonts w:ascii="Arial" w:hAnsi="Arial" w:cs="Arial"/>
                <w:sz w:val="21"/>
                <w:szCs w:val="21"/>
                <w:lang w:val="ca-ES-valencia"/>
              </w:rPr>
            </w:pPr>
            <w:r w:rsidRPr="00340D69">
              <w:rPr>
                <w:rFonts w:ascii="Arial" w:hAnsi="Arial" w:cs="Arial"/>
                <w:sz w:val="21"/>
                <w:szCs w:val="21"/>
                <w:lang w:val="ca-ES-valencia"/>
              </w:rPr>
              <w:t>Pedagogia</w:t>
            </w:r>
          </w:p>
        </w:tc>
      </w:tr>
      <w:tr w:rsidR="00DE2BD6" w:rsidRPr="009040A7" w14:paraId="203909D5" w14:textId="77777777" w:rsidTr="00D04F8E">
        <w:trPr>
          <w:trHeight w:val="327"/>
        </w:trPr>
        <w:tc>
          <w:tcPr>
            <w:tcW w:w="2340" w:type="dxa"/>
            <w:vMerge/>
            <w:tcBorders>
              <w:top w:val="nil"/>
            </w:tcBorders>
          </w:tcPr>
          <w:p w14:paraId="18CCB98D" w14:textId="77777777" w:rsidR="003E010A" w:rsidRPr="00340D69" w:rsidRDefault="003E010A" w:rsidP="00340D69">
            <w:pPr>
              <w:jc w:val="both"/>
              <w:rPr>
                <w:rFonts w:ascii="Arial" w:hAnsi="Arial" w:cs="Arial"/>
                <w:sz w:val="21"/>
                <w:szCs w:val="21"/>
                <w:lang w:val="ca-ES-valencia"/>
              </w:rPr>
            </w:pPr>
          </w:p>
        </w:tc>
        <w:tc>
          <w:tcPr>
            <w:tcW w:w="7043" w:type="dxa"/>
          </w:tcPr>
          <w:p w14:paraId="00F709A1" w14:textId="77777777" w:rsidR="003E010A" w:rsidRPr="00340D69" w:rsidRDefault="003E010A" w:rsidP="00340D69">
            <w:pPr>
              <w:pStyle w:val="TableParagraph"/>
              <w:spacing w:before="70"/>
              <w:ind w:left="56"/>
              <w:jc w:val="both"/>
              <w:rPr>
                <w:rFonts w:ascii="Arial" w:hAnsi="Arial" w:cs="Arial"/>
                <w:sz w:val="21"/>
                <w:szCs w:val="21"/>
                <w:lang w:val="ca-ES-valencia"/>
              </w:rPr>
            </w:pPr>
            <w:r w:rsidRPr="00340D69">
              <w:rPr>
                <w:rFonts w:ascii="Arial" w:hAnsi="Arial" w:cs="Arial"/>
                <w:sz w:val="21"/>
                <w:szCs w:val="21"/>
                <w:lang w:val="ca-ES-valencia"/>
              </w:rPr>
              <w:t>Psicologia</w:t>
            </w:r>
          </w:p>
        </w:tc>
      </w:tr>
      <w:tr w:rsidR="00DE2BD6" w:rsidRPr="009040A7" w14:paraId="21E2A3A7" w14:textId="77777777" w:rsidTr="00D04F8E">
        <w:trPr>
          <w:trHeight w:val="327"/>
        </w:trPr>
        <w:tc>
          <w:tcPr>
            <w:tcW w:w="2340" w:type="dxa"/>
            <w:vMerge/>
            <w:tcBorders>
              <w:top w:val="nil"/>
            </w:tcBorders>
          </w:tcPr>
          <w:p w14:paraId="473AE787" w14:textId="77777777" w:rsidR="003E010A" w:rsidRPr="00340D69" w:rsidRDefault="003E010A" w:rsidP="00340D69">
            <w:pPr>
              <w:jc w:val="both"/>
              <w:rPr>
                <w:rFonts w:ascii="Arial" w:hAnsi="Arial" w:cs="Arial"/>
                <w:sz w:val="21"/>
                <w:szCs w:val="21"/>
                <w:lang w:val="ca-ES-valencia"/>
              </w:rPr>
            </w:pPr>
          </w:p>
        </w:tc>
        <w:tc>
          <w:tcPr>
            <w:tcW w:w="7043" w:type="dxa"/>
          </w:tcPr>
          <w:p w14:paraId="39D0FF65" w14:textId="77777777" w:rsidR="003E010A" w:rsidRPr="00340D69" w:rsidRDefault="003E010A" w:rsidP="00340D69">
            <w:pPr>
              <w:pStyle w:val="TableParagraph"/>
              <w:spacing w:before="70"/>
              <w:ind w:left="56"/>
              <w:jc w:val="both"/>
              <w:rPr>
                <w:rFonts w:ascii="Arial" w:hAnsi="Arial" w:cs="Arial"/>
                <w:sz w:val="21"/>
                <w:szCs w:val="21"/>
                <w:lang w:val="ca-ES-valencia"/>
              </w:rPr>
            </w:pPr>
            <w:r w:rsidRPr="00340D69">
              <w:rPr>
                <w:rFonts w:ascii="Arial" w:hAnsi="Arial" w:cs="Arial"/>
                <w:sz w:val="21"/>
                <w:szCs w:val="21"/>
                <w:lang w:val="ca-ES-valencia"/>
              </w:rPr>
              <w:t>Psicopedagogia</w:t>
            </w:r>
          </w:p>
        </w:tc>
      </w:tr>
      <w:tr w:rsidR="00DE2BD6" w:rsidRPr="009040A7" w14:paraId="5A168A06" w14:textId="77777777" w:rsidTr="00D04F8E">
        <w:trPr>
          <w:trHeight w:val="327"/>
        </w:trPr>
        <w:tc>
          <w:tcPr>
            <w:tcW w:w="2340" w:type="dxa"/>
            <w:vMerge w:val="restart"/>
          </w:tcPr>
          <w:p w14:paraId="0EAD0EF8" w14:textId="77777777" w:rsidR="003E010A" w:rsidRPr="00340D69" w:rsidRDefault="003E010A" w:rsidP="00340D69">
            <w:pPr>
              <w:pStyle w:val="TableParagraph"/>
              <w:spacing w:before="8"/>
              <w:jc w:val="both"/>
              <w:rPr>
                <w:rFonts w:ascii="Arial" w:hAnsi="Arial" w:cs="Arial"/>
                <w:b/>
                <w:sz w:val="21"/>
                <w:szCs w:val="21"/>
                <w:lang w:val="ca-ES-valencia"/>
              </w:rPr>
            </w:pPr>
          </w:p>
          <w:p w14:paraId="2023F6A5" w14:textId="77777777" w:rsidR="003E010A" w:rsidRPr="00340D69" w:rsidRDefault="003E010A" w:rsidP="00340D69">
            <w:pPr>
              <w:pStyle w:val="TableParagraph"/>
              <w:ind w:left="56"/>
              <w:jc w:val="both"/>
              <w:rPr>
                <w:rFonts w:ascii="Arial" w:hAnsi="Arial" w:cs="Arial"/>
                <w:sz w:val="21"/>
                <w:szCs w:val="21"/>
                <w:lang w:val="ca-ES-valencia"/>
              </w:rPr>
            </w:pPr>
            <w:r w:rsidRPr="00340D69">
              <w:rPr>
                <w:rFonts w:ascii="Arial" w:hAnsi="Arial" w:cs="Arial"/>
                <w:sz w:val="21"/>
                <w:szCs w:val="21"/>
                <w:lang w:val="ca-ES-valencia"/>
              </w:rPr>
              <w:t>Grau</w:t>
            </w:r>
            <w:r w:rsidRPr="00340D69">
              <w:rPr>
                <w:rFonts w:ascii="Arial" w:hAnsi="Arial" w:cs="Arial"/>
                <w:spacing w:val="-2"/>
                <w:sz w:val="21"/>
                <w:szCs w:val="21"/>
                <w:lang w:val="ca-ES-valencia"/>
              </w:rPr>
              <w:t xml:space="preserve"> </w:t>
            </w:r>
            <w:r w:rsidRPr="00340D69">
              <w:rPr>
                <w:rFonts w:ascii="Arial" w:hAnsi="Arial" w:cs="Arial"/>
                <w:sz w:val="21"/>
                <w:szCs w:val="21"/>
                <w:lang w:val="ca-ES-valencia"/>
              </w:rPr>
              <w:t>en:</w:t>
            </w:r>
          </w:p>
        </w:tc>
        <w:tc>
          <w:tcPr>
            <w:tcW w:w="7043" w:type="dxa"/>
          </w:tcPr>
          <w:p w14:paraId="1EB9D469" w14:textId="77777777" w:rsidR="003E010A" w:rsidRPr="00340D69" w:rsidRDefault="003E010A" w:rsidP="00340D69">
            <w:pPr>
              <w:pStyle w:val="TableParagraph"/>
              <w:spacing w:before="70"/>
              <w:ind w:left="56"/>
              <w:jc w:val="both"/>
              <w:rPr>
                <w:rFonts w:ascii="Arial" w:hAnsi="Arial" w:cs="Arial"/>
                <w:sz w:val="21"/>
                <w:szCs w:val="21"/>
                <w:lang w:val="ca-ES-valencia"/>
              </w:rPr>
            </w:pPr>
            <w:r w:rsidRPr="00340D69">
              <w:rPr>
                <w:rFonts w:ascii="Arial" w:hAnsi="Arial" w:cs="Arial"/>
                <w:sz w:val="21"/>
                <w:szCs w:val="21"/>
                <w:lang w:val="ca-ES-valencia"/>
              </w:rPr>
              <w:t>Pedagogia</w:t>
            </w:r>
          </w:p>
        </w:tc>
      </w:tr>
      <w:tr w:rsidR="003E010A" w:rsidRPr="009040A7" w14:paraId="3D206255" w14:textId="77777777" w:rsidTr="00D04F8E">
        <w:trPr>
          <w:trHeight w:val="327"/>
        </w:trPr>
        <w:tc>
          <w:tcPr>
            <w:tcW w:w="2340" w:type="dxa"/>
            <w:vMerge/>
            <w:tcBorders>
              <w:top w:val="nil"/>
            </w:tcBorders>
          </w:tcPr>
          <w:p w14:paraId="2DB9E5C4" w14:textId="77777777" w:rsidR="003E010A" w:rsidRPr="00340D69" w:rsidRDefault="003E010A" w:rsidP="00340D69">
            <w:pPr>
              <w:jc w:val="both"/>
              <w:rPr>
                <w:rFonts w:ascii="Arial" w:hAnsi="Arial" w:cs="Arial"/>
                <w:sz w:val="21"/>
                <w:szCs w:val="21"/>
                <w:lang w:val="ca-ES-valencia"/>
              </w:rPr>
            </w:pPr>
          </w:p>
        </w:tc>
        <w:tc>
          <w:tcPr>
            <w:tcW w:w="7043" w:type="dxa"/>
          </w:tcPr>
          <w:p w14:paraId="4FB06505" w14:textId="77777777" w:rsidR="003E010A" w:rsidRPr="00340D69" w:rsidRDefault="003E010A" w:rsidP="00340D69">
            <w:pPr>
              <w:pStyle w:val="TableParagraph"/>
              <w:spacing w:before="70"/>
              <w:ind w:left="56"/>
              <w:jc w:val="both"/>
              <w:rPr>
                <w:rFonts w:ascii="Arial" w:hAnsi="Arial" w:cs="Arial"/>
                <w:sz w:val="21"/>
                <w:szCs w:val="21"/>
                <w:lang w:val="ca-ES-valencia"/>
              </w:rPr>
            </w:pPr>
            <w:r w:rsidRPr="00340D69">
              <w:rPr>
                <w:rFonts w:ascii="Arial" w:hAnsi="Arial" w:cs="Arial"/>
                <w:sz w:val="21"/>
                <w:szCs w:val="21"/>
                <w:lang w:val="ca-ES-valencia"/>
              </w:rPr>
              <w:t>Psicologia</w:t>
            </w:r>
          </w:p>
        </w:tc>
      </w:tr>
    </w:tbl>
    <w:p w14:paraId="1E6937D7" w14:textId="77777777" w:rsidR="003E010A" w:rsidRPr="00340D69" w:rsidRDefault="003E010A" w:rsidP="00340D69">
      <w:pPr>
        <w:pStyle w:val="Standard"/>
        <w:jc w:val="both"/>
        <w:rPr>
          <w:rFonts w:ascii="Arial" w:hAnsi="Arial" w:cs="Arial"/>
          <w:b/>
          <w:bCs/>
          <w:spacing w:val="-3"/>
          <w:sz w:val="21"/>
          <w:szCs w:val="21"/>
          <w:lang w:val="ca-ES-valencia"/>
        </w:rPr>
      </w:pPr>
    </w:p>
    <w:p w14:paraId="458FE83B" w14:textId="5897214F" w:rsidR="00A36979" w:rsidRPr="00340D69" w:rsidRDefault="00A36979">
      <w:pPr>
        <w:suppressAutoHyphens w:val="0"/>
        <w:rPr>
          <w:rFonts w:ascii="Arial" w:hAnsi="Arial"/>
          <w:b/>
          <w:bCs/>
          <w:spacing w:val="-3"/>
          <w:sz w:val="21"/>
          <w:szCs w:val="21"/>
          <w:lang w:val="ca-ES-valencia"/>
        </w:rPr>
      </w:pPr>
      <w:r w:rsidRPr="00340D69">
        <w:rPr>
          <w:rFonts w:ascii="Arial" w:hAnsi="Arial"/>
          <w:b/>
          <w:bCs/>
          <w:spacing w:val="-3"/>
          <w:sz w:val="21"/>
          <w:szCs w:val="21"/>
          <w:lang w:val="ca-ES-valencia"/>
        </w:rPr>
        <w:br w:type="page"/>
      </w:r>
    </w:p>
    <w:p w14:paraId="3CCCF0F5" w14:textId="77777777" w:rsidR="003E010A" w:rsidRPr="00340D69" w:rsidRDefault="003E010A" w:rsidP="00340D69">
      <w:pPr>
        <w:jc w:val="both"/>
        <w:rPr>
          <w:rFonts w:ascii="Arial" w:hAnsi="Arial"/>
          <w:b/>
          <w:bCs/>
          <w:sz w:val="21"/>
          <w:szCs w:val="21"/>
          <w:lang w:val="ca-ES-valencia"/>
        </w:rPr>
      </w:pPr>
      <w:r w:rsidRPr="00340D69">
        <w:rPr>
          <w:rFonts w:ascii="Arial" w:hAnsi="Arial"/>
          <w:b/>
          <w:bCs/>
          <w:sz w:val="21"/>
          <w:szCs w:val="21"/>
          <w:lang w:val="ca-ES-valencia"/>
        </w:rPr>
        <w:lastRenderedPageBreak/>
        <w:t>219 - TECNOLOGIA</w:t>
      </w:r>
    </w:p>
    <w:p w14:paraId="1D44B276" w14:textId="77777777" w:rsidR="003E010A" w:rsidRPr="00340D69" w:rsidRDefault="003E010A" w:rsidP="00340D69">
      <w:pPr>
        <w:jc w:val="both"/>
        <w:rPr>
          <w:rFonts w:ascii="Arial" w:hAnsi="Arial"/>
          <w:sz w:val="21"/>
          <w:szCs w:val="21"/>
          <w:lang w:val="ca-ES-valencia"/>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0"/>
        <w:gridCol w:w="7043"/>
      </w:tblGrid>
      <w:tr w:rsidR="00DE2BD6" w:rsidRPr="009040A7" w14:paraId="37F998F7" w14:textId="77777777" w:rsidTr="00D04F8E">
        <w:trPr>
          <w:trHeight w:val="334"/>
        </w:trPr>
        <w:tc>
          <w:tcPr>
            <w:tcW w:w="2340" w:type="dxa"/>
          </w:tcPr>
          <w:p w14:paraId="6F7F08F8" w14:textId="77777777" w:rsidR="003E010A" w:rsidRPr="00340D69" w:rsidRDefault="003E010A" w:rsidP="00340D69">
            <w:pPr>
              <w:pStyle w:val="TableParagraph"/>
              <w:spacing w:before="82"/>
              <w:ind w:left="56"/>
              <w:jc w:val="both"/>
              <w:rPr>
                <w:rFonts w:ascii="Arial" w:hAnsi="Arial" w:cs="Arial"/>
                <w:sz w:val="21"/>
                <w:szCs w:val="21"/>
                <w:lang w:val="ca-ES-valencia"/>
              </w:rPr>
            </w:pPr>
            <w:r w:rsidRPr="00340D69">
              <w:rPr>
                <w:rFonts w:ascii="Arial" w:hAnsi="Arial" w:cs="Arial"/>
                <w:sz w:val="21"/>
                <w:szCs w:val="21"/>
                <w:lang w:val="ca-ES-valencia"/>
              </w:rPr>
              <w:t>Arquitectura:</w:t>
            </w:r>
          </w:p>
        </w:tc>
        <w:tc>
          <w:tcPr>
            <w:tcW w:w="7043" w:type="dxa"/>
          </w:tcPr>
          <w:p w14:paraId="77880375" w14:textId="77777777" w:rsidR="003E010A" w:rsidRPr="00340D69" w:rsidRDefault="003E010A" w:rsidP="00340D69">
            <w:pPr>
              <w:pStyle w:val="TableParagraph"/>
              <w:spacing w:before="82"/>
              <w:ind w:left="56"/>
              <w:jc w:val="both"/>
              <w:rPr>
                <w:rFonts w:ascii="Arial" w:hAnsi="Arial" w:cs="Arial"/>
                <w:sz w:val="21"/>
                <w:szCs w:val="21"/>
                <w:lang w:val="ca-ES-valencia"/>
              </w:rPr>
            </w:pPr>
            <w:r w:rsidRPr="00340D69">
              <w:rPr>
                <w:rFonts w:ascii="Arial" w:hAnsi="Arial" w:cs="Arial"/>
                <w:sz w:val="21"/>
                <w:szCs w:val="21"/>
                <w:lang w:val="ca-ES-valencia"/>
              </w:rPr>
              <w:t>Arquitectura</w:t>
            </w:r>
          </w:p>
        </w:tc>
      </w:tr>
      <w:tr w:rsidR="00DE2BD6" w:rsidRPr="009040A7" w14:paraId="5673F9C7" w14:textId="77777777" w:rsidTr="00D04F8E">
        <w:trPr>
          <w:trHeight w:val="341"/>
        </w:trPr>
        <w:tc>
          <w:tcPr>
            <w:tcW w:w="2340" w:type="dxa"/>
          </w:tcPr>
          <w:p w14:paraId="7D6E0023" w14:textId="77777777" w:rsidR="003E010A" w:rsidRPr="00340D69" w:rsidRDefault="003E010A" w:rsidP="00340D69">
            <w:pPr>
              <w:pStyle w:val="TableParagraph"/>
              <w:spacing w:before="82"/>
              <w:ind w:left="56"/>
              <w:jc w:val="both"/>
              <w:rPr>
                <w:rFonts w:ascii="Arial" w:hAnsi="Arial" w:cs="Arial"/>
                <w:sz w:val="21"/>
                <w:szCs w:val="21"/>
                <w:lang w:val="ca-ES-valencia"/>
              </w:rPr>
            </w:pPr>
            <w:r w:rsidRPr="00340D69">
              <w:rPr>
                <w:rFonts w:ascii="Arial" w:hAnsi="Arial" w:cs="Arial"/>
                <w:sz w:val="21"/>
                <w:szCs w:val="21"/>
                <w:lang w:val="ca-ES-valencia"/>
              </w:rPr>
              <w:t>Enginyeria:</w:t>
            </w:r>
          </w:p>
        </w:tc>
        <w:tc>
          <w:tcPr>
            <w:tcW w:w="7043" w:type="dxa"/>
          </w:tcPr>
          <w:p w14:paraId="000838B4" w14:textId="6E0F3D6C" w:rsidR="003E010A" w:rsidRPr="00340D69" w:rsidRDefault="003E010A" w:rsidP="00340D69">
            <w:pPr>
              <w:pStyle w:val="TableParagraph"/>
              <w:spacing w:before="82"/>
              <w:ind w:left="56"/>
              <w:jc w:val="both"/>
              <w:rPr>
                <w:rFonts w:ascii="Arial" w:hAnsi="Arial" w:cs="Arial"/>
                <w:sz w:val="21"/>
                <w:szCs w:val="21"/>
                <w:lang w:val="ca-ES-valencia"/>
              </w:rPr>
            </w:pPr>
            <w:r w:rsidRPr="00340D69">
              <w:rPr>
                <w:rFonts w:ascii="Arial" w:hAnsi="Arial" w:cs="Arial"/>
                <w:sz w:val="21"/>
                <w:szCs w:val="21"/>
                <w:lang w:val="ca-ES-valencia"/>
              </w:rPr>
              <w:t>Enginyeries,</w:t>
            </w:r>
            <w:r w:rsidRPr="00340D69">
              <w:rPr>
                <w:rFonts w:ascii="Arial" w:hAnsi="Arial" w:cs="Arial"/>
                <w:spacing w:val="-3"/>
                <w:sz w:val="21"/>
                <w:szCs w:val="21"/>
                <w:lang w:val="ca-ES-valencia"/>
              </w:rPr>
              <w:t xml:space="preserve"> </w:t>
            </w:r>
            <w:r w:rsidR="005D5105" w:rsidRPr="009040A7">
              <w:rPr>
                <w:rFonts w:ascii="Arial" w:hAnsi="Arial" w:cs="Arial"/>
                <w:sz w:val="21"/>
                <w:szCs w:val="21"/>
                <w:lang w:val="ca-ES-valencia"/>
              </w:rPr>
              <w:t xml:space="preserve">totes </w:t>
            </w:r>
            <w:r w:rsidR="00F42AA1" w:rsidRPr="00340D69">
              <w:rPr>
                <w:rFonts w:ascii="Arial" w:hAnsi="Arial" w:cs="Arial"/>
                <w:spacing w:val="-3"/>
                <w:sz w:val="21"/>
                <w:szCs w:val="21"/>
                <w:lang w:val="ca-ES-valencia"/>
              </w:rPr>
              <w:t>les titulacions</w:t>
            </w:r>
          </w:p>
        </w:tc>
      </w:tr>
      <w:tr w:rsidR="00DE2BD6" w:rsidRPr="009040A7" w14:paraId="445DD547" w14:textId="77777777" w:rsidTr="00D04F8E">
        <w:trPr>
          <w:trHeight w:val="341"/>
        </w:trPr>
        <w:tc>
          <w:tcPr>
            <w:tcW w:w="2340" w:type="dxa"/>
            <w:vMerge w:val="restart"/>
            <w:tcBorders>
              <w:top w:val="nil"/>
            </w:tcBorders>
          </w:tcPr>
          <w:p w14:paraId="3A421D76" w14:textId="59B45523" w:rsidR="003E010A" w:rsidRPr="00340D69" w:rsidRDefault="003E010A" w:rsidP="00340D69">
            <w:pPr>
              <w:jc w:val="both"/>
              <w:rPr>
                <w:rFonts w:ascii="Arial" w:hAnsi="Arial" w:cs="Arial"/>
                <w:sz w:val="21"/>
                <w:szCs w:val="21"/>
                <w:lang w:val="ca-ES-valencia"/>
              </w:rPr>
            </w:pPr>
          </w:p>
          <w:p w14:paraId="15711B00" w14:textId="77777777" w:rsidR="003E010A" w:rsidRPr="00340D69" w:rsidRDefault="003E010A" w:rsidP="00340D69">
            <w:pPr>
              <w:jc w:val="both"/>
              <w:rPr>
                <w:rFonts w:ascii="Arial" w:hAnsi="Arial" w:cs="Arial"/>
                <w:sz w:val="21"/>
                <w:szCs w:val="21"/>
                <w:lang w:val="ca-ES-valencia"/>
              </w:rPr>
            </w:pPr>
          </w:p>
          <w:p w14:paraId="2F258E64" w14:textId="2B1E0654" w:rsidR="003E010A" w:rsidRPr="00340D69" w:rsidRDefault="003E010A" w:rsidP="00340D69">
            <w:pPr>
              <w:jc w:val="both"/>
              <w:rPr>
                <w:rFonts w:ascii="Arial" w:hAnsi="Arial" w:cs="Arial"/>
                <w:sz w:val="21"/>
                <w:szCs w:val="21"/>
                <w:lang w:val="ca-ES-valencia"/>
              </w:rPr>
            </w:pPr>
            <w:r w:rsidRPr="00340D69">
              <w:rPr>
                <w:rFonts w:ascii="Arial" w:hAnsi="Arial"/>
                <w:sz w:val="21"/>
                <w:szCs w:val="21"/>
                <w:lang w:val="ca-ES-valencia"/>
              </w:rPr>
              <w:t xml:space="preserve"> Llicenciat</w:t>
            </w:r>
            <w:r w:rsidR="005D5105" w:rsidRPr="009040A7">
              <w:rPr>
                <w:rFonts w:ascii="Arial" w:hAnsi="Arial"/>
                <w:sz w:val="21"/>
                <w:szCs w:val="21"/>
                <w:lang w:val="ca-ES-valencia"/>
              </w:rPr>
              <w:t>ura</w:t>
            </w:r>
            <w:r w:rsidRPr="00340D69">
              <w:rPr>
                <w:rFonts w:ascii="Arial" w:hAnsi="Arial"/>
                <w:sz w:val="21"/>
                <w:szCs w:val="21"/>
                <w:lang w:val="ca-ES-valencia"/>
              </w:rPr>
              <w:t>:</w:t>
            </w:r>
          </w:p>
        </w:tc>
        <w:tc>
          <w:tcPr>
            <w:tcW w:w="7043" w:type="dxa"/>
          </w:tcPr>
          <w:p w14:paraId="4ED45F6E" w14:textId="77777777" w:rsidR="003E010A" w:rsidRPr="00340D69" w:rsidRDefault="003E010A" w:rsidP="00340D69">
            <w:pPr>
              <w:pStyle w:val="TableParagraph"/>
              <w:spacing w:before="82"/>
              <w:ind w:left="56"/>
              <w:jc w:val="both"/>
              <w:rPr>
                <w:rFonts w:ascii="Arial" w:hAnsi="Arial" w:cs="Arial"/>
                <w:sz w:val="21"/>
                <w:szCs w:val="21"/>
                <w:lang w:val="ca-ES-valencia"/>
              </w:rPr>
            </w:pPr>
            <w:r w:rsidRPr="00340D69">
              <w:rPr>
                <w:rFonts w:ascii="Arial" w:hAnsi="Arial" w:cs="Arial"/>
                <w:sz w:val="21"/>
                <w:szCs w:val="21"/>
                <w:lang w:val="ca-ES-valencia"/>
              </w:rPr>
              <w:t>Física</w:t>
            </w:r>
          </w:p>
        </w:tc>
      </w:tr>
      <w:tr w:rsidR="00DE2BD6" w:rsidRPr="009040A7" w14:paraId="2F56E613" w14:textId="77777777" w:rsidTr="00D04F8E">
        <w:trPr>
          <w:trHeight w:val="341"/>
        </w:trPr>
        <w:tc>
          <w:tcPr>
            <w:tcW w:w="2340" w:type="dxa"/>
            <w:vMerge/>
            <w:tcBorders>
              <w:top w:val="nil"/>
            </w:tcBorders>
          </w:tcPr>
          <w:p w14:paraId="5ECBE839" w14:textId="77777777" w:rsidR="003E010A" w:rsidRPr="00340D69" w:rsidRDefault="003E010A" w:rsidP="00340D69">
            <w:pPr>
              <w:jc w:val="both"/>
              <w:rPr>
                <w:rFonts w:ascii="Arial" w:hAnsi="Arial" w:cs="Arial"/>
                <w:sz w:val="21"/>
                <w:szCs w:val="21"/>
                <w:lang w:val="ca-ES-valencia"/>
              </w:rPr>
            </w:pPr>
          </w:p>
        </w:tc>
        <w:tc>
          <w:tcPr>
            <w:tcW w:w="7043" w:type="dxa"/>
          </w:tcPr>
          <w:p w14:paraId="4F98ADF8" w14:textId="77777777" w:rsidR="003E010A" w:rsidRPr="00340D69" w:rsidRDefault="003E010A" w:rsidP="00340D69">
            <w:pPr>
              <w:pStyle w:val="TableParagraph"/>
              <w:spacing w:before="82"/>
              <w:ind w:left="56"/>
              <w:jc w:val="both"/>
              <w:rPr>
                <w:rFonts w:ascii="Arial" w:hAnsi="Arial" w:cs="Arial"/>
                <w:sz w:val="21"/>
                <w:szCs w:val="21"/>
                <w:lang w:val="ca-ES-valencia"/>
              </w:rPr>
            </w:pPr>
            <w:r w:rsidRPr="00340D69">
              <w:rPr>
                <w:rFonts w:ascii="Arial" w:hAnsi="Arial" w:cs="Arial"/>
                <w:sz w:val="21"/>
                <w:szCs w:val="21"/>
                <w:lang w:val="ca-ES-valencia"/>
              </w:rPr>
              <w:t>Màquines</w:t>
            </w:r>
            <w:r w:rsidRPr="00340D69">
              <w:rPr>
                <w:rFonts w:ascii="Arial" w:hAnsi="Arial" w:cs="Arial"/>
                <w:spacing w:val="-4"/>
                <w:sz w:val="21"/>
                <w:szCs w:val="21"/>
                <w:lang w:val="ca-ES-valencia"/>
              </w:rPr>
              <w:t xml:space="preserve"> </w:t>
            </w:r>
            <w:r w:rsidRPr="00340D69">
              <w:rPr>
                <w:rFonts w:ascii="Arial" w:hAnsi="Arial" w:cs="Arial"/>
                <w:sz w:val="21"/>
                <w:szCs w:val="21"/>
                <w:lang w:val="ca-ES-valencia"/>
              </w:rPr>
              <w:t>Navals</w:t>
            </w:r>
          </w:p>
        </w:tc>
      </w:tr>
      <w:tr w:rsidR="00DE2BD6" w:rsidRPr="009040A7" w14:paraId="7ED57D01" w14:textId="77777777" w:rsidTr="00D04F8E">
        <w:trPr>
          <w:trHeight w:val="341"/>
        </w:trPr>
        <w:tc>
          <w:tcPr>
            <w:tcW w:w="2340" w:type="dxa"/>
            <w:vMerge/>
            <w:tcBorders>
              <w:top w:val="nil"/>
            </w:tcBorders>
          </w:tcPr>
          <w:p w14:paraId="33C53EB8" w14:textId="77777777" w:rsidR="003E010A" w:rsidRPr="00340D69" w:rsidRDefault="003E010A" w:rsidP="00340D69">
            <w:pPr>
              <w:jc w:val="both"/>
              <w:rPr>
                <w:rFonts w:ascii="Arial" w:hAnsi="Arial" w:cs="Arial"/>
                <w:sz w:val="21"/>
                <w:szCs w:val="21"/>
                <w:lang w:val="ca-ES-valencia"/>
              </w:rPr>
            </w:pPr>
          </w:p>
        </w:tc>
        <w:tc>
          <w:tcPr>
            <w:tcW w:w="7043" w:type="dxa"/>
          </w:tcPr>
          <w:p w14:paraId="3103EE30"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Marina</w:t>
            </w:r>
            <w:r w:rsidRPr="00340D69">
              <w:rPr>
                <w:rFonts w:ascii="Arial" w:hAnsi="Arial" w:cs="Arial"/>
                <w:spacing w:val="-3"/>
                <w:sz w:val="21"/>
                <w:szCs w:val="21"/>
                <w:lang w:val="ca-ES-valencia"/>
              </w:rPr>
              <w:t xml:space="preserve"> </w:t>
            </w:r>
            <w:r w:rsidRPr="00340D69">
              <w:rPr>
                <w:rFonts w:ascii="Arial" w:hAnsi="Arial" w:cs="Arial"/>
                <w:sz w:val="21"/>
                <w:szCs w:val="21"/>
                <w:lang w:val="ca-ES-valencia"/>
              </w:rPr>
              <w:t>Civil</w:t>
            </w:r>
          </w:p>
        </w:tc>
      </w:tr>
      <w:tr w:rsidR="00DE2BD6" w:rsidRPr="009040A7" w14:paraId="42E23E4D" w14:textId="77777777" w:rsidTr="00D04F8E">
        <w:trPr>
          <w:trHeight w:val="341"/>
        </w:trPr>
        <w:tc>
          <w:tcPr>
            <w:tcW w:w="2340" w:type="dxa"/>
            <w:vMerge/>
            <w:tcBorders>
              <w:top w:val="nil"/>
            </w:tcBorders>
          </w:tcPr>
          <w:p w14:paraId="5F2979D6" w14:textId="77777777" w:rsidR="003E010A" w:rsidRPr="00340D69" w:rsidRDefault="003E010A" w:rsidP="00340D69">
            <w:pPr>
              <w:jc w:val="both"/>
              <w:rPr>
                <w:rFonts w:ascii="Arial" w:hAnsi="Arial" w:cs="Arial"/>
                <w:sz w:val="21"/>
                <w:szCs w:val="21"/>
                <w:lang w:val="ca-ES-valencia"/>
              </w:rPr>
            </w:pPr>
          </w:p>
        </w:tc>
        <w:tc>
          <w:tcPr>
            <w:tcW w:w="7043" w:type="dxa"/>
          </w:tcPr>
          <w:p w14:paraId="5533E4ED"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Nàutica</w:t>
            </w:r>
            <w:r w:rsidRPr="00340D69">
              <w:rPr>
                <w:rFonts w:ascii="Arial" w:hAnsi="Arial" w:cs="Arial"/>
                <w:spacing w:val="-4"/>
                <w:sz w:val="21"/>
                <w:szCs w:val="21"/>
                <w:lang w:val="ca-ES-valencia"/>
              </w:rPr>
              <w:t xml:space="preserve"> </w:t>
            </w:r>
            <w:r w:rsidRPr="00340D69">
              <w:rPr>
                <w:rFonts w:ascii="Arial" w:hAnsi="Arial" w:cs="Arial"/>
                <w:sz w:val="21"/>
                <w:szCs w:val="21"/>
                <w:lang w:val="ca-ES-valencia"/>
              </w:rPr>
              <w:t>i</w:t>
            </w:r>
            <w:r w:rsidRPr="00340D69">
              <w:rPr>
                <w:rFonts w:ascii="Arial" w:hAnsi="Arial" w:cs="Arial"/>
                <w:spacing w:val="-6"/>
                <w:sz w:val="21"/>
                <w:szCs w:val="21"/>
                <w:lang w:val="ca-ES-valencia"/>
              </w:rPr>
              <w:t xml:space="preserve"> </w:t>
            </w:r>
            <w:r w:rsidRPr="00340D69">
              <w:rPr>
                <w:rFonts w:ascii="Arial" w:hAnsi="Arial" w:cs="Arial"/>
                <w:sz w:val="21"/>
                <w:szCs w:val="21"/>
                <w:lang w:val="ca-ES-valencia"/>
              </w:rPr>
              <w:t>Transport</w:t>
            </w:r>
            <w:r w:rsidRPr="00340D69">
              <w:rPr>
                <w:rFonts w:ascii="Arial" w:hAnsi="Arial" w:cs="Arial"/>
                <w:spacing w:val="-3"/>
                <w:sz w:val="21"/>
                <w:szCs w:val="21"/>
                <w:lang w:val="ca-ES-valencia"/>
              </w:rPr>
              <w:t xml:space="preserve"> </w:t>
            </w:r>
            <w:r w:rsidRPr="00340D69">
              <w:rPr>
                <w:rFonts w:ascii="Arial" w:hAnsi="Arial" w:cs="Arial"/>
                <w:sz w:val="21"/>
                <w:szCs w:val="21"/>
                <w:lang w:val="ca-ES-valencia"/>
              </w:rPr>
              <w:t>Marítim</w:t>
            </w:r>
          </w:p>
        </w:tc>
      </w:tr>
      <w:tr w:rsidR="00DE2BD6" w:rsidRPr="009040A7" w14:paraId="649B66E4" w14:textId="77777777" w:rsidTr="00D04F8E">
        <w:trPr>
          <w:trHeight w:val="341"/>
        </w:trPr>
        <w:tc>
          <w:tcPr>
            <w:tcW w:w="2340" w:type="dxa"/>
            <w:vMerge/>
            <w:tcBorders>
              <w:top w:val="nil"/>
            </w:tcBorders>
          </w:tcPr>
          <w:p w14:paraId="7C7CE084" w14:textId="77777777" w:rsidR="003E010A" w:rsidRPr="00340D69" w:rsidRDefault="003E010A" w:rsidP="00340D69">
            <w:pPr>
              <w:jc w:val="both"/>
              <w:rPr>
                <w:rFonts w:ascii="Arial" w:hAnsi="Arial" w:cs="Arial"/>
                <w:sz w:val="21"/>
                <w:szCs w:val="21"/>
                <w:lang w:val="ca-ES-valencia"/>
              </w:rPr>
            </w:pPr>
          </w:p>
        </w:tc>
        <w:tc>
          <w:tcPr>
            <w:tcW w:w="7043" w:type="dxa"/>
          </w:tcPr>
          <w:p w14:paraId="5DBE3245"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Química</w:t>
            </w:r>
          </w:p>
        </w:tc>
      </w:tr>
      <w:tr w:rsidR="00DE2BD6" w:rsidRPr="009040A7" w14:paraId="09256294" w14:textId="77777777" w:rsidTr="00D04F8E">
        <w:trPr>
          <w:trHeight w:val="341"/>
        </w:trPr>
        <w:tc>
          <w:tcPr>
            <w:tcW w:w="2340" w:type="dxa"/>
            <w:vMerge/>
            <w:tcBorders>
              <w:top w:val="nil"/>
            </w:tcBorders>
          </w:tcPr>
          <w:p w14:paraId="38C73343" w14:textId="77777777" w:rsidR="003E010A" w:rsidRPr="00340D69" w:rsidRDefault="003E010A" w:rsidP="00340D69">
            <w:pPr>
              <w:jc w:val="both"/>
              <w:rPr>
                <w:rFonts w:ascii="Arial" w:hAnsi="Arial" w:cs="Arial"/>
                <w:sz w:val="21"/>
                <w:szCs w:val="21"/>
                <w:lang w:val="ca-ES-valencia"/>
              </w:rPr>
            </w:pPr>
          </w:p>
        </w:tc>
        <w:tc>
          <w:tcPr>
            <w:tcW w:w="7043" w:type="dxa"/>
          </w:tcPr>
          <w:p w14:paraId="4D066389"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Radioelectrònica</w:t>
            </w:r>
            <w:r w:rsidRPr="00340D69">
              <w:rPr>
                <w:rFonts w:ascii="Arial" w:hAnsi="Arial" w:cs="Arial"/>
                <w:spacing w:val="-10"/>
                <w:sz w:val="21"/>
                <w:szCs w:val="21"/>
                <w:lang w:val="ca-ES-valencia"/>
              </w:rPr>
              <w:t xml:space="preserve"> </w:t>
            </w:r>
            <w:r w:rsidRPr="00340D69">
              <w:rPr>
                <w:rFonts w:ascii="Arial" w:hAnsi="Arial" w:cs="Arial"/>
                <w:sz w:val="21"/>
                <w:szCs w:val="21"/>
                <w:lang w:val="ca-ES-valencia"/>
              </w:rPr>
              <w:t>Naval</w:t>
            </w:r>
          </w:p>
        </w:tc>
      </w:tr>
      <w:tr w:rsidR="00DE2BD6" w:rsidRPr="009040A7" w14:paraId="405B81C4" w14:textId="77777777" w:rsidTr="00D04F8E">
        <w:trPr>
          <w:trHeight w:val="341"/>
        </w:trPr>
        <w:tc>
          <w:tcPr>
            <w:tcW w:w="2340" w:type="dxa"/>
          </w:tcPr>
          <w:p w14:paraId="7A437924"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Arquitectura tècnica:</w:t>
            </w:r>
          </w:p>
        </w:tc>
        <w:tc>
          <w:tcPr>
            <w:tcW w:w="7043" w:type="dxa"/>
          </w:tcPr>
          <w:p w14:paraId="098B4ED2"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Arquitectura</w:t>
            </w:r>
            <w:r w:rsidRPr="00340D69">
              <w:rPr>
                <w:rFonts w:ascii="Arial" w:hAnsi="Arial" w:cs="Arial"/>
                <w:spacing w:val="-3"/>
                <w:sz w:val="21"/>
                <w:szCs w:val="21"/>
                <w:lang w:val="ca-ES-valencia"/>
              </w:rPr>
              <w:t xml:space="preserve"> </w:t>
            </w:r>
            <w:r w:rsidRPr="00340D69">
              <w:rPr>
                <w:rFonts w:ascii="Arial" w:hAnsi="Arial" w:cs="Arial"/>
                <w:sz w:val="21"/>
                <w:szCs w:val="21"/>
                <w:lang w:val="ca-ES-valencia"/>
              </w:rPr>
              <w:t>Tècnica</w:t>
            </w:r>
          </w:p>
        </w:tc>
      </w:tr>
      <w:tr w:rsidR="00DE2BD6" w:rsidRPr="009040A7" w14:paraId="39E3E46E" w14:textId="77777777" w:rsidTr="00D04F8E">
        <w:trPr>
          <w:trHeight w:val="341"/>
        </w:trPr>
        <w:tc>
          <w:tcPr>
            <w:tcW w:w="2340" w:type="dxa"/>
          </w:tcPr>
          <w:p w14:paraId="118E0DE1"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Enginyeria tècnica:</w:t>
            </w:r>
          </w:p>
        </w:tc>
        <w:tc>
          <w:tcPr>
            <w:tcW w:w="7043" w:type="dxa"/>
          </w:tcPr>
          <w:p w14:paraId="11B723C5" w14:textId="5620A669" w:rsidR="003E010A" w:rsidRPr="00340D69" w:rsidRDefault="003E010A" w:rsidP="00340D69">
            <w:pPr>
              <w:pStyle w:val="TableParagraph"/>
              <w:spacing w:before="83"/>
              <w:ind w:left="709" w:hanging="653"/>
              <w:jc w:val="both"/>
              <w:rPr>
                <w:rFonts w:ascii="Arial" w:hAnsi="Arial" w:cs="Arial"/>
                <w:sz w:val="21"/>
                <w:szCs w:val="21"/>
                <w:lang w:val="ca-ES-valencia"/>
              </w:rPr>
            </w:pPr>
            <w:r w:rsidRPr="00340D69">
              <w:rPr>
                <w:rFonts w:ascii="Arial" w:hAnsi="Arial" w:cs="Arial"/>
                <w:sz w:val="21"/>
                <w:szCs w:val="21"/>
                <w:lang w:val="ca-ES-valencia"/>
              </w:rPr>
              <w:t>Enginyeries</w:t>
            </w:r>
            <w:r w:rsidRPr="00340D69">
              <w:rPr>
                <w:rFonts w:ascii="Arial" w:hAnsi="Arial" w:cs="Arial"/>
                <w:spacing w:val="-3"/>
                <w:sz w:val="21"/>
                <w:szCs w:val="21"/>
                <w:lang w:val="ca-ES-valencia"/>
              </w:rPr>
              <w:t xml:space="preserve"> </w:t>
            </w:r>
            <w:r w:rsidRPr="00340D69">
              <w:rPr>
                <w:rFonts w:ascii="Arial" w:hAnsi="Arial" w:cs="Arial"/>
                <w:sz w:val="21"/>
                <w:szCs w:val="21"/>
                <w:lang w:val="ca-ES-valencia"/>
              </w:rPr>
              <w:t>tècniques</w:t>
            </w:r>
            <w:r w:rsidR="00F42AA1" w:rsidRPr="00340D69">
              <w:rPr>
                <w:rFonts w:ascii="Arial" w:hAnsi="Arial" w:cs="Arial"/>
                <w:sz w:val="21"/>
                <w:szCs w:val="21"/>
                <w:lang w:val="ca-ES-valencia"/>
              </w:rPr>
              <w:t>,</w:t>
            </w:r>
            <w:r w:rsidR="00F42AA1" w:rsidRPr="00340D69">
              <w:rPr>
                <w:rFonts w:ascii="Arial" w:hAnsi="Arial" w:cs="Arial"/>
                <w:spacing w:val="-3"/>
                <w:sz w:val="21"/>
                <w:szCs w:val="21"/>
                <w:lang w:val="ca-ES-valencia"/>
              </w:rPr>
              <w:t xml:space="preserve"> </w:t>
            </w:r>
            <w:r w:rsidR="005D5105" w:rsidRPr="009040A7">
              <w:rPr>
                <w:rFonts w:ascii="Arial" w:hAnsi="Arial" w:cs="Arial"/>
                <w:sz w:val="21"/>
                <w:szCs w:val="21"/>
                <w:lang w:val="ca-ES-valencia"/>
              </w:rPr>
              <w:t xml:space="preserve">totes </w:t>
            </w:r>
            <w:r w:rsidR="00F42AA1" w:rsidRPr="00340D69">
              <w:rPr>
                <w:rFonts w:ascii="Arial" w:hAnsi="Arial" w:cs="Arial"/>
                <w:spacing w:val="-3"/>
                <w:sz w:val="21"/>
                <w:szCs w:val="21"/>
                <w:lang w:val="ca-ES-valencia"/>
              </w:rPr>
              <w:t>les titulacions</w:t>
            </w:r>
          </w:p>
        </w:tc>
      </w:tr>
      <w:tr w:rsidR="00DE2BD6" w:rsidRPr="009040A7" w14:paraId="52C59478" w14:textId="77777777" w:rsidTr="00D04F8E">
        <w:trPr>
          <w:trHeight w:val="341"/>
        </w:trPr>
        <w:tc>
          <w:tcPr>
            <w:tcW w:w="2340" w:type="dxa"/>
            <w:vMerge w:val="restart"/>
          </w:tcPr>
          <w:p w14:paraId="76BF1BB6" w14:textId="77777777" w:rsidR="003E010A" w:rsidRPr="00340D69" w:rsidRDefault="003E010A" w:rsidP="00340D69">
            <w:pPr>
              <w:pStyle w:val="TableParagraph"/>
              <w:jc w:val="both"/>
              <w:rPr>
                <w:rFonts w:ascii="Arial" w:hAnsi="Arial" w:cs="Arial"/>
                <w:b/>
                <w:sz w:val="21"/>
                <w:szCs w:val="21"/>
                <w:lang w:val="ca-ES-valencia"/>
              </w:rPr>
            </w:pPr>
          </w:p>
          <w:p w14:paraId="1C970776" w14:textId="77777777" w:rsidR="003E010A" w:rsidRPr="00340D69" w:rsidRDefault="003E010A" w:rsidP="00340D69">
            <w:pPr>
              <w:pStyle w:val="TableParagraph"/>
              <w:spacing w:before="8"/>
              <w:jc w:val="both"/>
              <w:rPr>
                <w:rFonts w:ascii="Arial" w:hAnsi="Arial" w:cs="Arial"/>
                <w:b/>
                <w:sz w:val="21"/>
                <w:szCs w:val="21"/>
                <w:lang w:val="ca-ES-valencia"/>
              </w:rPr>
            </w:pPr>
          </w:p>
          <w:p w14:paraId="6905F489" w14:textId="77777777" w:rsidR="003E010A" w:rsidRPr="00340D69" w:rsidRDefault="003E010A" w:rsidP="00340D69">
            <w:pPr>
              <w:pStyle w:val="TableParagraph"/>
              <w:ind w:left="56"/>
              <w:jc w:val="both"/>
              <w:rPr>
                <w:rFonts w:ascii="Arial" w:hAnsi="Arial" w:cs="Arial"/>
                <w:sz w:val="21"/>
                <w:szCs w:val="21"/>
                <w:lang w:val="ca-ES-valencia"/>
              </w:rPr>
            </w:pPr>
            <w:r w:rsidRPr="00340D69">
              <w:rPr>
                <w:rFonts w:ascii="Arial" w:hAnsi="Arial" w:cs="Arial"/>
                <w:sz w:val="21"/>
                <w:szCs w:val="21"/>
                <w:lang w:val="ca-ES-valencia"/>
              </w:rPr>
              <w:t>Diplomatura:</w:t>
            </w:r>
          </w:p>
        </w:tc>
        <w:tc>
          <w:tcPr>
            <w:tcW w:w="7043" w:type="dxa"/>
          </w:tcPr>
          <w:p w14:paraId="24830E3A"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Màquines</w:t>
            </w:r>
            <w:r w:rsidRPr="00340D69">
              <w:rPr>
                <w:rFonts w:ascii="Arial" w:hAnsi="Arial" w:cs="Arial"/>
                <w:spacing w:val="-4"/>
                <w:sz w:val="21"/>
                <w:szCs w:val="21"/>
                <w:lang w:val="ca-ES-valencia"/>
              </w:rPr>
              <w:t xml:space="preserve"> </w:t>
            </w:r>
            <w:r w:rsidRPr="00340D69">
              <w:rPr>
                <w:rFonts w:ascii="Arial" w:hAnsi="Arial" w:cs="Arial"/>
                <w:sz w:val="21"/>
                <w:szCs w:val="21"/>
                <w:lang w:val="ca-ES-valencia"/>
              </w:rPr>
              <w:t>Navals</w:t>
            </w:r>
          </w:p>
        </w:tc>
      </w:tr>
      <w:tr w:rsidR="00DE2BD6" w:rsidRPr="009040A7" w14:paraId="424E667E" w14:textId="77777777" w:rsidTr="00D04F8E">
        <w:trPr>
          <w:trHeight w:val="341"/>
        </w:trPr>
        <w:tc>
          <w:tcPr>
            <w:tcW w:w="2340" w:type="dxa"/>
            <w:vMerge/>
            <w:tcBorders>
              <w:top w:val="nil"/>
            </w:tcBorders>
          </w:tcPr>
          <w:p w14:paraId="00DDB1CA" w14:textId="77777777" w:rsidR="003E010A" w:rsidRPr="00340D69" w:rsidRDefault="003E010A" w:rsidP="00340D69">
            <w:pPr>
              <w:jc w:val="both"/>
              <w:rPr>
                <w:rFonts w:ascii="Arial" w:hAnsi="Arial" w:cs="Arial"/>
                <w:sz w:val="21"/>
                <w:szCs w:val="21"/>
                <w:lang w:val="ca-ES-valencia"/>
              </w:rPr>
            </w:pPr>
          </w:p>
        </w:tc>
        <w:tc>
          <w:tcPr>
            <w:tcW w:w="7043" w:type="dxa"/>
          </w:tcPr>
          <w:p w14:paraId="53FA3EF7"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Navegació</w:t>
            </w:r>
            <w:r w:rsidRPr="00340D69">
              <w:rPr>
                <w:rFonts w:ascii="Arial" w:hAnsi="Arial" w:cs="Arial"/>
                <w:spacing w:val="-6"/>
                <w:sz w:val="21"/>
                <w:szCs w:val="21"/>
                <w:lang w:val="ca-ES-valencia"/>
              </w:rPr>
              <w:t xml:space="preserve"> </w:t>
            </w:r>
            <w:r w:rsidRPr="00340D69">
              <w:rPr>
                <w:rFonts w:ascii="Arial" w:hAnsi="Arial" w:cs="Arial"/>
                <w:sz w:val="21"/>
                <w:szCs w:val="21"/>
                <w:lang w:val="ca-ES-valencia"/>
              </w:rPr>
              <w:t>Marítima</w:t>
            </w:r>
          </w:p>
        </w:tc>
      </w:tr>
      <w:tr w:rsidR="00DE2BD6" w:rsidRPr="009040A7" w14:paraId="318ABEA2" w14:textId="77777777" w:rsidTr="00D04F8E">
        <w:trPr>
          <w:trHeight w:val="341"/>
        </w:trPr>
        <w:tc>
          <w:tcPr>
            <w:tcW w:w="2340" w:type="dxa"/>
            <w:vMerge/>
            <w:tcBorders>
              <w:top w:val="nil"/>
            </w:tcBorders>
          </w:tcPr>
          <w:p w14:paraId="54BED021" w14:textId="77777777" w:rsidR="003E010A" w:rsidRPr="00340D69" w:rsidRDefault="003E010A" w:rsidP="00340D69">
            <w:pPr>
              <w:jc w:val="both"/>
              <w:rPr>
                <w:rFonts w:ascii="Arial" w:hAnsi="Arial" w:cs="Arial"/>
                <w:sz w:val="21"/>
                <w:szCs w:val="21"/>
                <w:lang w:val="ca-ES-valencia"/>
              </w:rPr>
            </w:pPr>
          </w:p>
        </w:tc>
        <w:tc>
          <w:tcPr>
            <w:tcW w:w="7043" w:type="dxa"/>
          </w:tcPr>
          <w:p w14:paraId="37437275"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Radioelectrònica</w:t>
            </w:r>
            <w:r w:rsidRPr="00340D69">
              <w:rPr>
                <w:rFonts w:ascii="Arial" w:hAnsi="Arial" w:cs="Arial"/>
                <w:spacing w:val="-10"/>
                <w:sz w:val="21"/>
                <w:szCs w:val="21"/>
                <w:lang w:val="ca-ES-valencia"/>
              </w:rPr>
              <w:t xml:space="preserve"> </w:t>
            </w:r>
            <w:r w:rsidRPr="00340D69">
              <w:rPr>
                <w:rFonts w:ascii="Arial" w:hAnsi="Arial" w:cs="Arial"/>
                <w:sz w:val="21"/>
                <w:szCs w:val="21"/>
                <w:lang w:val="ca-ES-valencia"/>
              </w:rPr>
              <w:t>Naval</w:t>
            </w:r>
          </w:p>
        </w:tc>
      </w:tr>
      <w:tr w:rsidR="00DE2BD6" w:rsidRPr="009040A7" w14:paraId="71CA63A9" w14:textId="77777777" w:rsidTr="00D04F8E">
        <w:trPr>
          <w:trHeight w:val="341"/>
        </w:trPr>
        <w:tc>
          <w:tcPr>
            <w:tcW w:w="2340" w:type="dxa"/>
            <w:vMerge w:val="restart"/>
          </w:tcPr>
          <w:p w14:paraId="32C0154F" w14:textId="77777777" w:rsidR="003E010A" w:rsidRPr="00340D69" w:rsidRDefault="003E010A" w:rsidP="00340D69">
            <w:pPr>
              <w:pStyle w:val="TableParagraph"/>
              <w:jc w:val="both"/>
              <w:rPr>
                <w:rFonts w:ascii="Arial" w:hAnsi="Arial" w:cs="Arial"/>
                <w:b/>
                <w:sz w:val="21"/>
                <w:szCs w:val="21"/>
                <w:lang w:val="ca-ES-valencia"/>
              </w:rPr>
            </w:pPr>
          </w:p>
          <w:p w14:paraId="0DFE43FB" w14:textId="77777777" w:rsidR="003E010A" w:rsidRPr="00340D69" w:rsidRDefault="003E010A" w:rsidP="00340D69">
            <w:pPr>
              <w:pStyle w:val="TableParagraph"/>
              <w:jc w:val="both"/>
              <w:rPr>
                <w:rFonts w:ascii="Arial" w:hAnsi="Arial" w:cs="Arial"/>
                <w:b/>
                <w:sz w:val="21"/>
                <w:szCs w:val="21"/>
                <w:lang w:val="ca-ES-valencia"/>
              </w:rPr>
            </w:pPr>
          </w:p>
          <w:p w14:paraId="6E82A436" w14:textId="77777777" w:rsidR="003E010A" w:rsidRPr="00340D69" w:rsidRDefault="003E010A" w:rsidP="00340D69">
            <w:pPr>
              <w:pStyle w:val="TableParagraph"/>
              <w:jc w:val="both"/>
              <w:rPr>
                <w:rFonts w:ascii="Arial" w:hAnsi="Arial" w:cs="Arial"/>
                <w:b/>
                <w:sz w:val="21"/>
                <w:szCs w:val="21"/>
                <w:lang w:val="ca-ES-valencia"/>
              </w:rPr>
            </w:pPr>
          </w:p>
          <w:p w14:paraId="24E29604" w14:textId="77777777" w:rsidR="003E010A" w:rsidRPr="00340D69" w:rsidRDefault="003E010A" w:rsidP="00340D69">
            <w:pPr>
              <w:pStyle w:val="TableParagraph"/>
              <w:jc w:val="both"/>
              <w:rPr>
                <w:rFonts w:ascii="Arial" w:hAnsi="Arial" w:cs="Arial"/>
                <w:b/>
                <w:sz w:val="21"/>
                <w:szCs w:val="21"/>
                <w:lang w:val="ca-ES-valencia"/>
              </w:rPr>
            </w:pPr>
          </w:p>
          <w:p w14:paraId="23A1EE99" w14:textId="77777777" w:rsidR="003E010A" w:rsidRPr="00340D69" w:rsidRDefault="003E010A" w:rsidP="00340D69">
            <w:pPr>
              <w:pStyle w:val="TableParagraph"/>
              <w:jc w:val="both"/>
              <w:rPr>
                <w:rFonts w:ascii="Arial" w:hAnsi="Arial" w:cs="Arial"/>
                <w:b/>
                <w:sz w:val="21"/>
                <w:szCs w:val="21"/>
                <w:lang w:val="ca-ES-valencia"/>
              </w:rPr>
            </w:pPr>
          </w:p>
          <w:p w14:paraId="164B2094" w14:textId="77777777" w:rsidR="003E010A" w:rsidRPr="00340D69" w:rsidRDefault="003E010A" w:rsidP="00340D69">
            <w:pPr>
              <w:pStyle w:val="TableParagraph"/>
              <w:jc w:val="both"/>
              <w:rPr>
                <w:rFonts w:ascii="Arial" w:hAnsi="Arial" w:cs="Arial"/>
                <w:b/>
                <w:sz w:val="21"/>
                <w:szCs w:val="21"/>
                <w:lang w:val="ca-ES-valencia"/>
              </w:rPr>
            </w:pPr>
          </w:p>
          <w:p w14:paraId="5B2D7BB2" w14:textId="77777777" w:rsidR="003E010A" w:rsidRPr="00340D69" w:rsidRDefault="003E010A" w:rsidP="00340D69">
            <w:pPr>
              <w:pStyle w:val="TableParagraph"/>
              <w:jc w:val="both"/>
              <w:rPr>
                <w:rFonts w:ascii="Arial" w:hAnsi="Arial" w:cs="Arial"/>
                <w:b/>
                <w:sz w:val="21"/>
                <w:szCs w:val="21"/>
                <w:lang w:val="ca-ES-valencia"/>
              </w:rPr>
            </w:pPr>
          </w:p>
          <w:p w14:paraId="7AEF42C3" w14:textId="77777777" w:rsidR="003E010A" w:rsidRPr="00340D69" w:rsidRDefault="003E010A" w:rsidP="00340D69">
            <w:pPr>
              <w:pStyle w:val="TableParagraph"/>
              <w:jc w:val="both"/>
              <w:rPr>
                <w:rFonts w:ascii="Arial" w:hAnsi="Arial" w:cs="Arial"/>
                <w:b/>
                <w:sz w:val="21"/>
                <w:szCs w:val="21"/>
                <w:lang w:val="ca-ES-valencia"/>
              </w:rPr>
            </w:pPr>
          </w:p>
          <w:p w14:paraId="47E130A5" w14:textId="77777777" w:rsidR="003E010A" w:rsidRPr="00340D69" w:rsidRDefault="003E010A" w:rsidP="00340D69">
            <w:pPr>
              <w:pStyle w:val="TableParagraph"/>
              <w:jc w:val="both"/>
              <w:rPr>
                <w:rFonts w:ascii="Arial" w:hAnsi="Arial" w:cs="Arial"/>
                <w:b/>
                <w:sz w:val="21"/>
                <w:szCs w:val="21"/>
                <w:lang w:val="ca-ES-valencia"/>
              </w:rPr>
            </w:pPr>
          </w:p>
          <w:p w14:paraId="251402E2" w14:textId="77777777" w:rsidR="003E010A" w:rsidRPr="00340D69" w:rsidRDefault="003E010A" w:rsidP="00340D69">
            <w:pPr>
              <w:pStyle w:val="TableParagraph"/>
              <w:jc w:val="both"/>
              <w:rPr>
                <w:rFonts w:ascii="Arial" w:hAnsi="Arial" w:cs="Arial"/>
                <w:b/>
                <w:sz w:val="21"/>
                <w:szCs w:val="21"/>
                <w:lang w:val="ca-ES-valencia"/>
              </w:rPr>
            </w:pPr>
          </w:p>
          <w:p w14:paraId="0BBF62E2" w14:textId="77777777" w:rsidR="003E010A" w:rsidRPr="00340D69" w:rsidRDefault="003E010A" w:rsidP="00340D69">
            <w:pPr>
              <w:pStyle w:val="TableParagraph"/>
              <w:jc w:val="both"/>
              <w:rPr>
                <w:rFonts w:ascii="Arial" w:hAnsi="Arial" w:cs="Arial"/>
                <w:b/>
                <w:sz w:val="21"/>
                <w:szCs w:val="21"/>
                <w:lang w:val="ca-ES-valencia"/>
              </w:rPr>
            </w:pPr>
          </w:p>
          <w:p w14:paraId="48413638" w14:textId="77777777" w:rsidR="003E010A" w:rsidRPr="00340D69" w:rsidRDefault="003E010A" w:rsidP="00340D69">
            <w:pPr>
              <w:pStyle w:val="TableParagraph"/>
              <w:jc w:val="both"/>
              <w:rPr>
                <w:rFonts w:ascii="Arial" w:hAnsi="Arial" w:cs="Arial"/>
                <w:b/>
                <w:sz w:val="21"/>
                <w:szCs w:val="21"/>
                <w:lang w:val="ca-ES-valencia"/>
              </w:rPr>
            </w:pPr>
          </w:p>
          <w:p w14:paraId="08C9CC14" w14:textId="77777777" w:rsidR="003E010A" w:rsidRPr="00340D69" w:rsidRDefault="003E010A" w:rsidP="00340D69">
            <w:pPr>
              <w:pStyle w:val="TableParagraph"/>
              <w:jc w:val="both"/>
              <w:rPr>
                <w:rFonts w:ascii="Arial" w:hAnsi="Arial" w:cs="Arial"/>
                <w:b/>
                <w:sz w:val="21"/>
                <w:szCs w:val="21"/>
                <w:lang w:val="ca-ES-valencia"/>
              </w:rPr>
            </w:pPr>
          </w:p>
          <w:p w14:paraId="40A6C48D" w14:textId="77777777" w:rsidR="003E010A" w:rsidRPr="00340D69" w:rsidRDefault="003E010A" w:rsidP="00340D69">
            <w:pPr>
              <w:pStyle w:val="TableParagraph"/>
              <w:jc w:val="both"/>
              <w:rPr>
                <w:rFonts w:ascii="Arial" w:hAnsi="Arial" w:cs="Arial"/>
                <w:b/>
                <w:sz w:val="21"/>
                <w:szCs w:val="21"/>
                <w:lang w:val="ca-ES-valencia"/>
              </w:rPr>
            </w:pPr>
          </w:p>
          <w:p w14:paraId="58CF3248" w14:textId="77777777" w:rsidR="003E010A" w:rsidRPr="00340D69" w:rsidRDefault="003E010A" w:rsidP="00340D69">
            <w:pPr>
              <w:pStyle w:val="TableParagraph"/>
              <w:jc w:val="both"/>
              <w:rPr>
                <w:rFonts w:ascii="Arial" w:hAnsi="Arial" w:cs="Arial"/>
                <w:b/>
                <w:sz w:val="21"/>
                <w:szCs w:val="21"/>
                <w:lang w:val="ca-ES-valencia"/>
              </w:rPr>
            </w:pPr>
          </w:p>
          <w:p w14:paraId="1FC8E4ED" w14:textId="77777777" w:rsidR="003E010A" w:rsidRPr="00340D69" w:rsidRDefault="003E010A" w:rsidP="00340D69">
            <w:pPr>
              <w:pStyle w:val="TableParagraph"/>
              <w:jc w:val="both"/>
              <w:rPr>
                <w:rFonts w:ascii="Arial" w:hAnsi="Arial" w:cs="Arial"/>
                <w:b/>
                <w:sz w:val="21"/>
                <w:szCs w:val="21"/>
                <w:lang w:val="ca-ES-valencia"/>
              </w:rPr>
            </w:pPr>
          </w:p>
          <w:p w14:paraId="790319BB" w14:textId="77777777" w:rsidR="003E010A" w:rsidRPr="00340D69" w:rsidRDefault="003E010A" w:rsidP="00340D69">
            <w:pPr>
              <w:pStyle w:val="TableParagraph"/>
              <w:spacing w:before="7"/>
              <w:jc w:val="both"/>
              <w:rPr>
                <w:rFonts w:ascii="Arial" w:hAnsi="Arial" w:cs="Arial"/>
                <w:b/>
                <w:sz w:val="21"/>
                <w:szCs w:val="21"/>
                <w:lang w:val="ca-ES-valencia"/>
              </w:rPr>
            </w:pPr>
          </w:p>
          <w:p w14:paraId="06FF1FA3" w14:textId="77777777" w:rsidR="003E010A" w:rsidRPr="00340D69" w:rsidRDefault="003E010A" w:rsidP="00340D69">
            <w:pPr>
              <w:pStyle w:val="TableParagraph"/>
              <w:ind w:left="56"/>
              <w:jc w:val="both"/>
              <w:rPr>
                <w:rFonts w:ascii="Arial" w:hAnsi="Arial" w:cs="Arial"/>
                <w:sz w:val="21"/>
                <w:szCs w:val="21"/>
                <w:lang w:val="ca-ES-valencia"/>
              </w:rPr>
            </w:pPr>
            <w:r w:rsidRPr="00340D69">
              <w:rPr>
                <w:rFonts w:ascii="Arial" w:hAnsi="Arial" w:cs="Arial"/>
                <w:sz w:val="21"/>
                <w:szCs w:val="21"/>
                <w:lang w:val="ca-ES-valencia"/>
              </w:rPr>
              <w:t>Grau</w:t>
            </w:r>
            <w:r w:rsidRPr="00340D69">
              <w:rPr>
                <w:rFonts w:ascii="Arial" w:hAnsi="Arial" w:cs="Arial"/>
                <w:spacing w:val="-2"/>
                <w:sz w:val="21"/>
                <w:szCs w:val="21"/>
                <w:lang w:val="ca-ES-valencia"/>
              </w:rPr>
              <w:t xml:space="preserve"> </w:t>
            </w:r>
            <w:r w:rsidRPr="00340D69">
              <w:rPr>
                <w:rFonts w:ascii="Arial" w:hAnsi="Arial" w:cs="Arial"/>
                <w:sz w:val="21"/>
                <w:szCs w:val="21"/>
                <w:lang w:val="ca-ES-valencia"/>
              </w:rPr>
              <w:t>en:</w:t>
            </w:r>
          </w:p>
        </w:tc>
        <w:tc>
          <w:tcPr>
            <w:tcW w:w="7043" w:type="dxa"/>
          </w:tcPr>
          <w:p w14:paraId="046D57B5"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Arquitectura</w:t>
            </w:r>
          </w:p>
        </w:tc>
      </w:tr>
      <w:tr w:rsidR="00DE2BD6" w:rsidRPr="009040A7" w14:paraId="02DB2E1D" w14:textId="77777777" w:rsidTr="00D04F8E">
        <w:trPr>
          <w:trHeight w:val="341"/>
        </w:trPr>
        <w:tc>
          <w:tcPr>
            <w:tcW w:w="2340" w:type="dxa"/>
            <w:vMerge/>
          </w:tcPr>
          <w:p w14:paraId="7C5E5156" w14:textId="77777777" w:rsidR="003E010A" w:rsidRPr="00340D69" w:rsidRDefault="003E010A" w:rsidP="00340D69">
            <w:pPr>
              <w:jc w:val="both"/>
              <w:rPr>
                <w:rFonts w:ascii="Arial" w:hAnsi="Arial" w:cs="Arial"/>
                <w:sz w:val="21"/>
                <w:szCs w:val="21"/>
                <w:lang w:val="ca-ES-valencia"/>
              </w:rPr>
            </w:pPr>
          </w:p>
        </w:tc>
        <w:tc>
          <w:tcPr>
            <w:tcW w:w="7043" w:type="dxa"/>
          </w:tcPr>
          <w:p w14:paraId="496355B0"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Arquitectura</w:t>
            </w:r>
            <w:r w:rsidRPr="00340D69">
              <w:rPr>
                <w:rFonts w:ascii="Arial" w:hAnsi="Arial" w:cs="Arial"/>
                <w:spacing w:val="-3"/>
                <w:sz w:val="21"/>
                <w:szCs w:val="21"/>
                <w:lang w:val="ca-ES-valencia"/>
              </w:rPr>
              <w:t xml:space="preserve"> </w:t>
            </w:r>
            <w:r w:rsidRPr="00340D69">
              <w:rPr>
                <w:rFonts w:ascii="Arial" w:hAnsi="Arial" w:cs="Arial"/>
                <w:sz w:val="21"/>
                <w:szCs w:val="21"/>
                <w:lang w:val="ca-ES-valencia"/>
              </w:rPr>
              <w:t>Naval</w:t>
            </w:r>
          </w:p>
        </w:tc>
      </w:tr>
      <w:tr w:rsidR="00DE2BD6" w:rsidRPr="009040A7" w14:paraId="4A4E24CE" w14:textId="77777777" w:rsidTr="00D04F8E">
        <w:trPr>
          <w:trHeight w:val="341"/>
        </w:trPr>
        <w:tc>
          <w:tcPr>
            <w:tcW w:w="2340" w:type="dxa"/>
            <w:vMerge/>
          </w:tcPr>
          <w:p w14:paraId="2D84B49A" w14:textId="77777777" w:rsidR="003E010A" w:rsidRPr="00340D69" w:rsidRDefault="003E010A" w:rsidP="00340D69">
            <w:pPr>
              <w:jc w:val="both"/>
              <w:rPr>
                <w:rFonts w:ascii="Arial" w:hAnsi="Arial" w:cs="Arial"/>
                <w:sz w:val="21"/>
                <w:szCs w:val="21"/>
                <w:lang w:val="ca-ES-valencia"/>
              </w:rPr>
            </w:pPr>
          </w:p>
        </w:tc>
        <w:tc>
          <w:tcPr>
            <w:tcW w:w="7043" w:type="dxa"/>
          </w:tcPr>
          <w:p w14:paraId="571135EA"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Arquitectura</w:t>
            </w:r>
            <w:r w:rsidRPr="00340D69">
              <w:rPr>
                <w:rFonts w:ascii="Arial" w:hAnsi="Arial" w:cs="Arial"/>
                <w:spacing w:val="-1"/>
                <w:sz w:val="21"/>
                <w:szCs w:val="21"/>
                <w:lang w:val="ca-ES-valencia"/>
              </w:rPr>
              <w:t xml:space="preserve"> </w:t>
            </w:r>
            <w:r w:rsidRPr="00340D69">
              <w:rPr>
                <w:rFonts w:ascii="Arial" w:hAnsi="Arial" w:cs="Arial"/>
                <w:sz w:val="21"/>
                <w:szCs w:val="21"/>
                <w:lang w:val="ca-ES-valencia"/>
              </w:rPr>
              <w:t>Naval</w:t>
            </w:r>
            <w:r w:rsidRPr="00340D69">
              <w:rPr>
                <w:rFonts w:ascii="Arial" w:hAnsi="Arial" w:cs="Arial"/>
                <w:spacing w:val="-2"/>
                <w:sz w:val="21"/>
                <w:szCs w:val="21"/>
                <w:lang w:val="ca-ES-valencia"/>
              </w:rPr>
              <w:t xml:space="preserve"> </w:t>
            </w:r>
            <w:r w:rsidRPr="00340D69">
              <w:rPr>
                <w:rFonts w:ascii="Arial" w:hAnsi="Arial" w:cs="Arial"/>
                <w:sz w:val="21"/>
                <w:szCs w:val="21"/>
                <w:lang w:val="ca-ES-valencia"/>
              </w:rPr>
              <w:t>i</w:t>
            </w:r>
            <w:r w:rsidRPr="00340D69">
              <w:rPr>
                <w:rFonts w:ascii="Arial" w:hAnsi="Arial" w:cs="Arial"/>
                <w:spacing w:val="-2"/>
                <w:sz w:val="21"/>
                <w:szCs w:val="21"/>
                <w:lang w:val="ca-ES-valencia"/>
              </w:rPr>
              <w:t xml:space="preserve"> </w:t>
            </w:r>
            <w:r w:rsidRPr="00340D69">
              <w:rPr>
                <w:rFonts w:ascii="Arial" w:hAnsi="Arial" w:cs="Arial"/>
                <w:sz w:val="21"/>
                <w:szCs w:val="21"/>
                <w:lang w:val="ca-ES-valencia"/>
              </w:rPr>
              <w:t>Enginyeria de</w:t>
            </w:r>
            <w:r w:rsidRPr="00340D69">
              <w:rPr>
                <w:rFonts w:ascii="Arial" w:hAnsi="Arial" w:cs="Arial"/>
                <w:spacing w:val="-2"/>
                <w:sz w:val="21"/>
                <w:szCs w:val="21"/>
                <w:lang w:val="ca-ES-valencia"/>
              </w:rPr>
              <w:t xml:space="preserve"> </w:t>
            </w:r>
            <w:r w:rsidRPr="00340D69">
              <w:rPr>
                <w:rFonts w:ascii="Arial" w:hAnsi="Arial" w:cs="Arial"/>
                <w:sz w:val="21"/>
                <w:szCs w:val="21"/>
                <w:lang w:val="ca-ES-valencia"/>
              </w:rPr>
              <w:t>Sistemes</w:t>
            </w:r>
            <w:r w:rsidRPr="00340D69">
              <w:rPr>
                <w:rFonts w:ascii="Arial" w:hAnsi="Arial" w:cs="Arial"/>
                <w:spacing w:val="-1"/>
                <w:sz w:val="21"/>
                <w:szCs w:val="21"/>
                <w:lang w:val="ca-ES-valencia"/>
              </w:rPr>
              <w:t xml:space="preserve"> </w:t>
            </w:r>
            <w:r w:rsidRPr="00340D69">
              <w:rPr>
                <w:rFonts w:ascii="Arial" w:hAnsi="Arial" w:cs="Arial"/>
                <w:sz w:val="21"/>
                <w:szCs w:val="21"/>
                <w:lang w:val="ca-ES-valencia"/>
              </w:rPr>
              <w:t>Marins</w:t>
            </w:r>
          </w:p>
        </w:tc>
      </w:tr>
      <w:tr w:rsidR="00DE2BD6" w:rsidRPr="009040A7" w14:paraId="75CB2BC7" w14:textId="77777777" w:rsidTr="00D04F8E">
        <w:trPr>
          <w:trHeight w:val="341"/>
        </w:trPr>
        <w:tc>
          <w:tcPr>
            <w:tcW w:w="2340" w:type="dxa"/>
            <w:vMerge/>
          </w:tcPr>
          <w:p w14:paraId="32E6C1A9" w14:textId="77777777" w:rsidR="003E010A" w:rsidRPr="00340D69" w:rsidRDefault="003E010A" w:rsidP="00340D69">
            <w:pPr>
              <w:jc w:val="both"/>
              <w:rPr>
                <w:rFonts w:ascii="Arial" w:hAnsi="Arial" w:cs="Arial"/>
                <w:sz w:val="21"/>
                <w:szCs w:val="21"/>
                <w:lang w:val="ca-ES-valencia"/>
              </w:rPr>
            </w:pPr>
          </w:p>
        </w:tc>
        <w:tc>
          <w:tcPr>
            <w:tcW w:w="7043" w:type="dxa"/>
          </w:tcPr>
          <w:p w14:paraId="59A04D87"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Arquitectura</w:t>
            </w:r>
            <w:r w:rsidRPr="00340D69">
              <w:rPr>
                <w:rFonts w:ascii="Arial" w:hAnsi="Arial" w:cs="Arial"/>
                <w:spacing w:val="-1"/>
                <w:sz w:val="21"/>
                <w:szCs w:val="21"/>
                <w:lang w:val="ca-ES-valencia"/>
              </w:rPr>
              <w:t xml:space="preserve"> </w:t>
            </w:r>
            <w:r w:rsidRPr="00340D69">
              <w:rPr>
                <w:rFonts w:ascii="Arial" w:hAnsi="Arial" w:cs="Arial"/>
                <w:sz w:val="21"/>
                <w:szCs w:val="21"/>
                <w:lang w:val="ca-ES-valencia"/>
              </w:rPr>
              <w:t>Naval</w:t>
            </w:r>
            <w:r w:rsidRPr="00340D69">
              <w:rPr>
                <w:rFonts w:ascii="Arial" w:hAnsi="Arial" w:cs="Arial"/>
                <w:spacing w:val="-2"/>
                <w:sz w:val="21"/>
                <w:szCs w:val="21"/>
                <w:lang w:val="ca-ES-valencia"/>
              </w:rPr>
              <w:t xml:space="preserve"> </w:t>
            </w:r>
            <w:r w:rsidRPr="00340D69">
              <w:rPr>
                <w:rFonts w:ascii="Arial" w:hAnsi="Arial" w:cs="Arial"/>
                <w:sz w:val="21"/>
                <w:szCs w:val="21"/>
                <w:lang w:val="ca-ES-valencia"/>
              </w:rPr>
              <w:t>i</w:t>
            </w:r>
            <w:r w:rsidRPr="00340D69">
              <w:rPr>
                <w:rFonts w:ascii="Arial" w:hAnsi="Arial" w:cs="Arial"/>
                <w:spacing w:val="-2"/>
                <w:sz w:val="21"/>
                <w:szCs w:val="21"/>
                <w:lang w:val="ca-ES-valencia"/>
              </w:rPr>
              <w:t xml:space="preserve"> </w:t>
            </w:r>
            <w:r w:rsidRPr="00340D69">
              <w:rPr>
                <w:rFonts w:ascii="Arial" w:hAnsi="Arial" w:cs="Arial"/>
                <w:sz w:val="21"/>
                <w:szCs w:val="21"/>
                <w:lang w:val="ca-ES-valencia"/>
              </w:rPr>
              <w:t>Enginyeria</w:t>
            </w:r>
            <w:r w:rsidRPr="00340D69">
              <w:rPr>
                <w:rFonts w:ascii="Arial" w:hAnsi="Arial" w:cs="Arial"/>
                <w:spacing w:val="-1"/>
                <w:sz w:val="21"/>
                <w:szCs w:val="21"/>
                <w:lang w:val="ca-ES-valencia"/>
              </w:rPr>
              <w:t xml:space="preserve"> </w:t>
            </w:r>
            <w:r w:rsidRPr="00340D69">
              <w:rPr>
                <w:rFonts w:ascii="Arial" w:hAnsi="Arial" w:cs="Arial"/>
                <w:sz w:val="21"/>
                <w:szCs w:val="21"/>
                <w:lang w:val="ca-ES-valencia"/>
              </w:rPr>
              <w:t>Marítima</w:t>
            </w:r>
          </w:p>
        </w:tc>
      </w:tr>
      <w:tr w:rsidR="00DE2BD6" w:rsidRPr="009040A7" w14:paraId="7336F1C9" w14:textId="77777777" w:rsidTr="00D04F8E">
        <w:trPr>
          <w:trHeight w:val="341"/>
        </w:trPr>
        <w:tc>
          <w:tcPr>
            <w:tcW w:w="2340" w:type="dxa"/>
            <w:vMerge/>
          </w:tcPr>
          <w:p w14:paraId="0E5B552D" w14:textId="77777777" w:rsidR="003E010A" w:rsidRPr="00340D69" w:rsidRDefault="003E010A" w:rsidP="00340D69">
            <w:pPr>
              <w:jc w:val="both"/>
              <w:rPr>
                <w:rFonts w:ascii="Arial" w:hAnsi="Arial" w:cs="Arial"/>
                <w:sz w:val="21"/>
                <w:szCs w:val="21"/>
                <w:lang w:val="ca-ES-valencia"/>
              </w:rPr>
            </w:pPr>
          </w:p>
        </w:tc>
        <w:tc>
          <w:tcPr>
            <w:tcW w:w="7043" w:type="dxa"/>
          </w:tcPr>
          <w:p w14:paraId="60DF57C4"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Arquitectura</w:t>
            </w:r>
            <w:r w:rsidRPr="00340D69">
              <w:rPr>
                <w:rFonts w:ascii="Arial" w:hAnsi="Arial" w:cs="Arial"/>
                <w:spacing w:val="-3"/>
                <w:sz w:val="21"/>
                <w:szCs w:val="21"/>
                <w:lang w:val="ca-ES-valencia"/>
              </w:rPr>
              <w:t xml:space="preserve"> </w:t>
            </w:r>
            <w:r w:rsidRPr="00340D69">
              <w:rPr>
                <w:rFonts w:ascii="Arial" w:hAnsi="Arial" w:cs="Arial"/>
                <w:sz w:val="21"/>
                <w:szCs w:val="21"/>
                <w:lang w:val="ca-ES-valencia"/>
              </w:rPr>
              <w:t>Tècnica</w:t>
            </w:r>
          </w:p>
        </w:tc>
      </w:tr>
      <w:tr w:rsidR="00DE2BD6" w:rsidRPr="009040A7" w14:paraId="5254382F" w14:textId="77777777" w:rsidTr="00D04F8E">
        <w:trPr>
          <w:trHeight w:val="341"/>
        </w:trPr>
        <w:tc>
          <w:tcPr>
            <w:tcW w:w="2340" w:type="dxa"/>
            <w:vMerge/>
          </w:tcPr>
          <w:p w14:paraId="1DE6A854" w14:textId="77777777" w:rsidR="003E010A" w:rsidRPr="00340D69" w:rsidRDefault="003E010A" w:rsidP="00340D69">
            <w:pPr>
              <w:jc w:val="both"/>
              <w:rPr>
                <w:rFonts w:ascii="Arial" w:hAnsi="Arial" w:cs="Arial"/>
                <w:sz w:val="21"/>
                <w:szCs w:val="21"/>
                <w:lang w:val="ca-ES-valencia"/>
              </w:rPr>
            </w:pPr>
          </w:p>
        </w:tc>
        <w:tc>
          <w:tcPr>
            <w:tcW w:w="7043" w:type="dxa"/>
          </w:tcPr>
          <w:p w14:paraId="34D45F2E"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Arquitectura</w:t>
            </w:r>
            <w:r w:rsidRPr="00340D69">
              <w:rPr>
                <w:rFonts w:ascii="Arial" w:hAnsi="Arial" w:cs="Arial"/>
                <w:spacing w:val="-3"/>
                <w:sz w:val="21"/>
                <w:szCs w:val="21"/>
                <w:lang w:val="ca-ES-valencia"/>
              </w:rPr>
              <w:t xml:space="preserve"> </w:t>
            </w:r>
            <w:r w:rsidRPr="00340D69">
              <w:rPr>
                <w:rFonts w:ascii="Arial" w:hAnsi="Arial" w:cs="Arial"/>
                <w:sz w:val="21"/>
                <w:szCs w:val="21"/>
                <w:lang w:val="ca-ES-valencia"/>
              </w:rPr>
              <w:t>Tècnica i Edificació</w:t>
            </w:r>
          </w:p>
        </w:tc>
      </w:tr>
      <w:tr w:rsidR="00DE2BD6" w:rsidRPr="009040A7" w14:paraId="4BFC8202" w14:textId="77777777" w:rsidTr="00D04F8E">
        <w:trPr>
          <w:trHeight w:val="341"/>
        </w:trPr>
        <w:tc>
          <w:tcPr>
            <w:tcW w:w="2340" w:type="dxa"/>
            <w:vMerge/>
          </w:tcPr>
          <w:p w14:paraId="03FC4010" w14:textId="77777777" w:rsidR="003E010A" w:rsidRPr="00340D69" w:rsidRDefault="003E010A" w:rsidP="00340D69">
            <w:pPr>
              <w:jc w:val="both"/>
              <w:rPr>
                <w:rFonts w:ascii="Arial" w:hAnsi="Arial" w:cs="Arial"/>
                <w:sz w:val="21"/>
                <w:szCs w:val="21"/>
                <w:lang w:val="ca-ES-valencia"/>
              </w:rPr>
            </w:pPr>
          </w:p>
        </w:tc>
        <w:tc>
          <w:tcPr>
            <w:tcW w:w="7043" w:type="dxa"/>
          </w:tcPr>
          <w:p w14:paraId="7F32693F" w14:textId="46D4ACDE"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Ciència</w:t>
            </w:r>
            <w:r w:rsidRPr="00340D69">
              <w:rPr>
                <w:rFonts w:ascii="Arial" w:hAnsi="Arial" w:cs="Arial"/>
                <w:spacing w:val="-7"/>
                <w:sz w:val="21"/>
                <w:szCs w:val="21"/>
                <w:lang w:val="ca-ES-valencia"/>
              </w:rPr>
              <w:t xml:space="preserve"> </w:t>
            </w:r>
            <w:r w:rsidRPr="00340D69">
              <w:rPr>
                <w:rFonts w:ascii="Arial" w:hAnsi="Arial" w:cs="Arial"/>
                <w:sz w:val="21"/>
                <w:szCs w:val="21"/>
                <w:lang w:val="ca-ES-valencia"/>
              </w:rPr>
              <w:t>i</w:t>
            </w:r>
            <w:r w:rsidRPr="00340D69">
              <w:rPr>
                <w:rFonts w:ascii="Arial" w:hAnsi="Arial" w:cs="Arial"/>
                <w:spacing w:val="-8"/>
                <w:sz w:val="21"/>
                <w:szCs w:val="21"/>
                <w:lang w:val="ca-ES-valencia"/>
              </w:rPr>
              <w:t xml:space="preserve"> </w:t>
            </w:r>
            <w:r w:rsidRPr="00340D69">
              <w:rPr>
                <w:rFonts w:ascii="Arial" w:hAnsi="Arial" w:cs="Arial"/>
                <w:sz w:val="21"/>
                <w:szCs w:val="21"/>
                <w:lang w:val="ca-ES-valencia"/>
              </w:rPr>
              <w:t>Tecnologia</w:t>
            </w:r>
            <w:r w:rsidRPr="00340D69">
              <w:rPr>
                <w:rFonts w:ascii="Arial" w:hAnsi="Arial" w:cs="Arial"/>
                <w:spacing w:val="-7"/>
                <w:sz w:val="21"/>
                <w:szCs w:val="21"/>
                <w:lang w:val="ca-ES-valencia"/>
              </w:rPr>
              <w:t xml:space="preserve"> </w:t>
            </w:r>
            <w:r w:rsidRPr="00340D69">
              <w:rPr>
                <w:rFonts w:ascii="Arial" w:hAnsi="Arial" w:cs="Arial"/>
                <w:sz w:val="21"/>
                <w:szCs w:val="21"/>
                <w:lang w:val="ca-ES-valencia"/>
              </w:rPr>
              <w:t>de l'Edificació.</w:t>
            </w:r>
            <w:r w:rsidR="00A363A6" w:rsidRPr="009040A7">
              <w:rPr>
                <w:rFonts w:ascii="Arial" w:hAnsi="Arial" w:cs="Arial"/>
                <w:spacing w:val="-6"/>
                <w:sz w:val="21"/>
                <w:szCs w:val="21"/>
                <w:lang w:val="ca-ES-valencia"/>
              </w:rPr>
              <w:t xml:space="preserve"> </w:t>
            </w:r>
          </w:p>
        </w:tc>
      </w:tr>
      <w:tr w:rsidR="00DE2BD6" w:rsidRPr="009040A7" w14:paraId="6AB59599" w14:textId="77777777" w:rsidTr="00D04F8E">
        <w:trPr>
          <w:trHeight w:val="341"/>
        </w:trPr>
        <w:tc>
          <w:tcPr>
            <w:tcW w:w="2340" w:type="dxa"/>
            <w:vMerge/>
          </w:tcPr>
          <w:p w14:paraId="311464C3" w14:textId="77777777" w:rsidR="003E010A" w:rsidRPr="00340D69" w:rsidRDefault="003E010A" w:rsidP="00340D69">
            <w:pPr>
              <w:jc w:val="both"/>
              <w:rPr>
                <w:rFonts w:ascii="Arial" w:hAnsi="Arial" w:cs="Arial"/>
                <w:sz w:val="21"/>
                <w:szCs w:val="21"/>
                <w:lang w:val="ca-ES-valencia"/>
              </w:rPr>
            </w:pPr>
          </w:p>
        </w:tc>
        <w:tc>
          <w:tcPr>
            <w:tcW w:w="7043" w:type="dxa"/>
          </w:tcPr>
          <w:p w14:paraId="766A651A"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Ciència</w:t>
            </w:r>
            <w:r w:rsidRPr="00340D69">
              <w:rPr>
                <w:rFonts w:ascii="Arial" w:hAnsi="Arial" w:cs="Arial"/>
                <w:spacing w:val="-8"/>
                <w:sz w:val="21"/>
                <w:szCs w:val="21"/>
                <w:lang w:val="ca-ES-valencia"/>
              </w:rPr>
              <w:t xml:space="preserve"> </w:t>
            </w:r>
            <w:r w:rsidRPr="00340D69">
              <w:rPr>
                <w:rFonts w:ascii="Arial" w:hAnsi="Arial" w:cs="Arial"/>
                <w:sz w:val="21"/>
                <w:szCs w:val="21"/>
                <w:lang w:val="ca-ES-valencia"/>
              </w:rPr>
              <w:t>i</w:t>
            </w:r>
            <w:r w:rsidRPr="00340D69">
              <w:rPr>
                <w:rFonts w:ascii="Arial" w:hAnsi="Arial" w:cs="Arial"/>
                <w:spacing w:val="-9"/>
                <w:sz w:val="21"/>
                <w:szCs w:val="21"/>
                <w:lang w:val="ca-ES-valencia"/>
              </w:rPr>
              <w:t xml:space="preserve"> </w:t>
            </w:r>
            <w:r w:rsidRPr="00340D69">
              <w:rPr>
                <w:rFonts w:ascii="Arial" w:hAnsi="Arial" w:cs="Arial"/>
                <w:sz w:val="21"/>
                <w:szCs w:val="21"/>
                <w:lang w:val="ca-ES-valencia"/>
              </w:rPr>
              <w:t>Tecnologia</w:t>
            </w:r>
            <w:r w:rsidRPr="00340D69">
              <w:rPr>
                <w:rFonts w:ascii="Arial" w:hAnsi="Arial" w:cs="Arial"/>
                <w:spacing w:val="-7"/>
                <w:sz w:val="21"/>
                <w:szCs w:val="21"/>
                <w:lang w:val="ca-ES-valencia"/>
              </w:rPr>
              <w:t xml:space="preserve"> </w:t>
            </w:r>
            <w:r w:rsidRPr="00340D69">
              <w:rPr>
                <w:rFonts w:ascii="Arial" w:hAnsi="Arial" w:cs="Arial"/>
                <w:sz w:val="21"/>
                <w:szCs w:val="21"/>
                <w:lang w:val="ca-ES-valencia"/>
              </w:rPr>
              <w:t>d'Edificació.</w:t>
            </w:r>
            <w:r w:rsidRPr="00340D69">
              <w:rPr>
                <w:rFonts w:ascii="Arial" w:hAnsi="Arial" w:cs="Arial"/>
                <w:spacing w:val="-8"/>
                <w:sz w:val="21"/>
                <w:szCs w:val="21"/>
                <w:lang w:val="ca-ES-valencia"/>
              </w:rPr>
              <w:t xml:space="preserve"> </w:t>
            </w:r>
          </w:p>
        </w:tc>
      </w:tr>
      <w:tr w:rsidR="00DE2BD6" w:rsidRPr="009040A7" w14:paraId="7C56E3E4" w14:textId="77777777" w:rsidTr="00D04F8E">
        <w:trPr>
          <w:trHeight w:val="341"/>
        </w:trPr>
        <w:tc>
          <w:tcPr>
            <w:tcW w:w="2340" w:type="dxa"/>
            <w:vMerge/>
          </w:tcPr>
          <w:p w14:paraId="5338F1DC" w14:textId="77777777" w:rsidR="003E010A" w:rsidRPr="00340D69" w:rsidRDefault="003E010A" w:rsidP="00340D69">
            <w:pPr>
              <w:jc w:val="both"/>
              <w:rPr>
                <w:rFonts w:ascii="Arial" w:hAnsi="Arial" w:cs="Arial"/>
                <w:sz w:val="21"/>
                <w:szCs w:val="21"/>
                <w:lang w:val="ca-ES-valencia"/>
              </w:rPr>
            </w:pPr>
          </w:p>
        </w:tc>
        <w:tc>
          <w:tcPr>
            <w:tcW w:w="7043" w:type="dxa"/>
          </w:tcPr>
          <w:p w14:paraId="4AA3789C" w14:textId="4490FE82"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Ciències</w:t>
            </w:r>
            <w:r w:rsidRPr="00340D69">
              <w:rPr>
                <w:rFonts w:ascii="Arial" w:hAnsi="Arial" w:cs="Arial"/>
                <w:spacing w:val="-7"/>
                <w:sz w:val="21"/>
                <w:szCs w:val="21"/>
                <w:lang w:val="ca-ES-valencia"/>
              </w:rPr>
              <w:t xml:space="preserve"> </w:t>
            </w:r>
            <w:r w:rsidRPr="00340D69">
              <w:rPr>
                <w:rFonts w:ascii="Arial" w:hAnsi="Arial" w:cs="Arial"/>
                <w:sz w:val="21"/>
                <w:szCs w:val="21"/>
                <w:lang w:val="ca-ES-valencia"/>
              </w:rPr>
              <w:t>i</w:t>
            </w:r>
            <w:r w:rsidRPr="00340D69">
              <w:rPr>
                <w:rFonts w:ascii="Arial" w:hAnsi="Arial" w:cs="Arial"/>
                <w:spacing w:val="-9"/>
                <w:sz w:val="21"/>
                <w:szCs w:val="21"/>
                <w:lang w:val="ca-ES-valencia"/>
              </w:rPr>
              <w:t xml:space="preserve"> </w:t>
            </w:r>
            <w:r w:rsidRPr="00340D69">
              <w:rPr>
                <w:rFonts w:ascii="Arial" w:hAnsi="Arial" w:cs="Arial"/>
                <w:sz w:val="21"/>
                <w:szCs w:val="21"/>
                <w:lang w:val="ca-ES-valencia"/>
              </w:rPr>
              <w:t>Tecnologies</w:t>
            </w:r>
            <w:r w:rsidRPr="00340D69">
              <w:rPr>
                <w:rFonts w:ascii="Arial" w:hAnsi="Arial" w:cs="Arial"/>
                <w:spacing w:val="-7"/>
                <w:sz w:val="21"/>
                <w:szCs w:val="21"/>
                <w:lang w:val="ca-ES-valencia"/>
              </w:rPr>
              <w:t xml:space="preserve"> </w:t>
            </w:r>
            <w:r w:rsidRPr="00340D69">
              <w:rPr>
                <w:rFonts w:ascii="Arial" w:hAnsi="Arial" w:cs="Arial"/>
                <w:sz w:val="21"/>
                <w:szCs w:val="21"/>
                <w:lang w:val="ca-ES-valencia"/>
              </w:rPr>
              <w:t>de l'Edificació.</w:t>
            </w:r>
            <w:r w:rsidR="00A363A6" w:rsidRPr="009040A7">
              <w:rPr>
                <w:rFonts w:ascii="Arial" w:hAnsi="Arial" w:cs="Arial"/>
                <w:spacing w:val="-7"/>
                <w:sz w:val="21"/>
                <w:szCs w:val="21"/>
                <w:lang w:val="ca-ES-valencia"/>
              </w:rPr>
              <w:t xml:space="preserve"> </w:t>
            </w:r>
          </w:p>
        </w:tc>
      </w:tr>
      <w:tr w:rsidR="00DE2BD6" w:rsidRPr="009040A7" w14:paraId="3B7D1EF1" w14:textId="77777777" w:rsidTr="00D04F8E">
        <w:trPr>
          <w:trHeight w:val="341"/>
        </w:trPr>
        <w:tc>
          <w:tcPr>
            <w:tcW w:w="2340" w:type="dxa"/>
            <w:vMerge/>
          </w:tcPr>
          <w:p w14:paraId="2C719F42" w14:textId="77777777" w:rsidR="003E010A" w:rsidRPr="00340D69" w:rsidRDefault="003E010A" w:rsidP="00340D69">
            <w:pPr>
              <w:jc w:val="both"/>
              <w:rPr>
                <w:rFonts w:ascii="Arial" w:hAnsi="Arial" w:cs="Arial"/>
                <w:sz w:val="21"/>
                <w:szCs w:val="21"/>
                <w:lang w:val="ca-ES-valencia"/>
              </w:rPr>
            </w:pPr>
          </w:p>
        </w:tc>
        <w:tc>
          <w:tcPr>
            <w:tcW w:w="7043" w:type="dxa"/>
          </w:tcPr>
          <w:p w14:paraId="1DF78384"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pacing w:val="-1"/>
                <w:sz w:val="21"/>
                <w:szCs w:val="21"/>
                <w:lang w:val="ca-ES-valencia"/>
              </w:rPr>
              <w:t>Ciències</w:t>
            </w:r>
            <w:r w:rsidRPr="00340D69">
              <w:rPr>
                <w:rFonts w:ascii="Arial" w:hAnsi="Arial" w:cs="Arial"/>
                <w:spacing w:val="-6"/>
                <w:sz w:val="21"/>
                <w:szCs w:val="21"/>
                <w:lang w:val="ca-ES-valencia"/>
              </w:rPr>
              <w:t xml:space="preserve"> </w:t>
            </w:r>
            <w:r w:rsidRPr="00340D69">
              <w:rPr>
                <w:rFonts w:ascii="Arial" w:hAnsi="Arial" w:cs="Arial"/>
                <w:spacing w:val="-1"/>
                <w:sz w:val="21"/>
                <w:szCs w:val="21"/>
                <w:lang w:val="ca-ES-valencia"/>
              </w:rPr>
              <w:t>i</w:t>
            </w:r>
            <w:r w:rsidRPr="00340D69">
              <w:rPr>
                <w:rFonts w:ascii="Arial" w:hAnsi="Arial" w:cs="Arial"/>
                <w:spacing w:val="-9"/>
                <w:sz w:val="21"/>
                <w:szCs w:val="21"/>
                <w:lang w:val="ca-ES-valencia"/>
              </w:rPr>
              <w:t xml:space="preserve"> </w:t>
            </w:r>
            <w:r w:rsidRPr="00340D69">
              <w:rPr>
                <w:rFonts w:ascii="Arial" w:hAnsi="Arial" w:cs="Arial"/>
                <w:spacing w:val="-1"/>
                <w:sz w:val="21"/>
                <w:szCs w:val="21"/>
                <w:lang w:val="ca-ES-valencia"/>
              </w:rPr>
              <w:t>Tecnologies</w:t>
            </w:r>
            <w:r w:rsidRPr="00340D69">
              <w:rPr>
                <w:rFonts w:ascii="Arial" w:hAnsi="Arial" w:cs="Arial"/>
                <w:spacing w:val="-6"/>
                <w:sz w:val="21"/>
                <w:szCs w:val="21"/>
                <w:lang w:val="ca-ES-valencia"/>
              </w:rPr>
              <w:t xml:space="preserve"> </w:t>
            </w:r>
            <w:r w:rsidRPr="00340D69">
              <w:rPr>
                <w:rFonts w:ascii="Arial" w:hAnsi="Arial" w:cs="Arial"/>
                <w:spacing w:val="-1"/>
                <w:sz w:val="21"/>
                <w:szCs w:val="21"/>
                <w:lang w:val="ca-ES-valencia"/>
              </w:rPr>
              <w:t>de</w:t>
            </w:r>
            <w:r w:rsidRPr="00340D69">
              <w:rPr>
                <w:rFonts w:ascii="Arial" w:hAnsi="Arial" w:cs="Arial"/>
                <w:spacing w:val="-8"/>
                <w:sz w:val="21"/>
                <w:szCs w:val="21"/>
                <w:lang w:val="ca-ES-valencia"/>
              </w:rPr>
              <w:t xml:space="preserve"> </w:t>
            </w:r>
            <w:r w:rsidRPr="00340D69">
              <w:rPr>
                <w:rFonts w:ascii="Arial" w:hAnsi="Arial" w:cs="Arial"/>
                <w:spacing w:val="-1"/>
                <w:sz w:val="21"/>
                <w:szCs w:val="21"/>
                <w:lang w:val="ca-ES-valencia"/>
              </w:rPr>
              <w:t>Telecomunicació</w:t>
            </w:r>
          </w:p>
        </w:tc>
      </w:tr>
      <w:tr w:rsidR="00DE2BD6" w:rsidRPr="009040A7" w14:paraId="3576D99D" w14:textId="77777777" w:rsidTr="00D04F8E">
        <w:trPr>
          <w:trHeight w:val="341"/>
        </w:trPr>
        <w:tc>
          <w:tcPr>
            <w:tcW w:w="2340" w:type="dxa"/>
            <w:vMerge/>
          </w:tcPr>
          <w:p w14:paraId="4A18E209" w14:textId="77777777" w:rsidR="003E010A" w:rsidRPr="00340D69" w:rsidRDefault="003E010A" w:rsidP="00340D69">
            <w:pPr>
              <w:jc w:val="both"/>
              <w:rPr>
                <w:rFonts w:ascii="Arial" w:hAnsi="Arial" w:cs="Arial"/>
                <w:sz w:val="21"/>
                <w:szCs w:val="21"/>
                <w:lang w:val="ca-ES-valencia"/>
              </w:rPr>
            </w:pPr>
          </w:p>
        </w:tc>
        <w:tc>
          <w:tcPr>
            <w:tcW w:w="7043" w:type="dxa"/>
          </w:tcPr>
          <w:p w14:paraId="37A44EFC"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Creació</w:t>
            </w:r>
            <w:r w:rsidRPr="00340D69">
              <w:rPr>
                <w:rFonts w:ascii="Arial" w:hAnsi="Arial" w:cs="Arial"/>
                <w:spacing w:val="-7"/>
                <w:sz w:val="21"/>
                <w:szCs w:val="21"/>
                <w:lang w:val="ca-ES-valencia"/>
              </w:rPr>
              <w:t xml:space="preserve"> </w:t>
            </w:r>
            <w:r w:rsidRPr="00340D69">
              <w:rPr>
                <w:rFonts w:ascii="Arial" w:hAnsi="Arial" w:cs="Arial"/>
                <w:sz w:val="21"/>
                <w:szCs w:val="21"/>
                <w:lang w:val="ca-ES-valencia"/>
              </w:rPr>
              <w:t>i</w:t>
            </w:r>
            <w:r w:rsidRPr="00340D69">
              <w:rPr>
                <w:rFonts w:ascii="Arial" w:hAnsi="Arial" w:cs="Arial"/>
                <w:spacing w:val="-6"/>
                <w:sz w:val="21"/>
                <w:szCs w:val="21"/>
                <w:lang w:val="ca-ES-valencia"/>
              </w:rPr>
              <w:t xml:space="preserve"> </w:t>
            </w:r>
            <w:r w:rsidRPr="00340D69">
              <w:rPr>
                <w:rFonts w:ascii="Arial" w:hAnsi="Arial" w:cs="Arial"/>
                <w:sz w:val="21"/>
                <w:szCs w:val="21"/>
                <w:lang w:val="ca-ES-valencia"/>
              </w:rPr>
              <w:t>Desenvolupament</w:t>
            </w:r>
            <w:r w:rsidRPr="00340D69">
              <w:rPr>
                <w:rFonts w:ascii="Arial" w:hAnsi="Arial" w:cs="Arial"/>
                <w:spacing w:val="-7"/>
                <w:sz w:val="21"/>
                <w:szCs w:val="21"/>
                <w:lang w:val="ca-ES-valencia"/>
              </w:rPr>
              <w:t xml:space="preserve"> </w:t>
            </w:r>
            <w:r w:rsidRPr="00340D69">
              <w:rPr>
                <w:rFonts w:ascii="Arial" w:hAnsi="Arial" w:cs="Arial"/>
                <w:sz w:val="21"/>
                <w:szCs w:val="21"/>
                <w:lang w:val="ca-ES-valencia"/>
              </w:rPr>
              <w:t>de</w:t>
            </w:r>
            <w:r w:rsidRPr="00340D69">
              <w:rPr>
                <w:rFonts w:ascii="Arial" w:hAnsi="Arial" w:cs="Arial"/>
                <w:spacing w:val="-6"/>
                <w:sz w:val="21"/>
                <w:szCs w:val="21"/>
                <w:lang w:val="ca-ES-valencia"/>
              </w:rPr>
              <w:t xml:space="preserve"> </w:t>
            </w:r>
            <w:r w:rsidRPr="00340D69">
              <w:rPr>
                <w:rFonts w:ascii="Arial" w:hAnsi="Arial" w:cs="Arial"/>
                <w:sz w:val="21"/>
                <w:szCs w:val="21"/>
                <w:lang w:val="ca-ES-valencia"/>
              </w:rPr>
              <w:t>Videojocs</w:t>
            </w:r>
          </w:p>
        </w:tc>
      </w:tr>
      <w:tr w:rsidR="00DE2BD6" w:rsidRPr="009040A7" w14:paraId="1FB28EC9" w14:textId="77777777" w:rsidTr="00D04F8E">
        <w:trPr>
          <w:trHeight w:val="341"/>
        </w:trPr>
        <w:tc>
          <w:tcPr>
            <w:tcW w:w="2340" w:type="dxa"/>
            <w:vMerge/>
          </w:tcPr>
          <w:p w14:paraId="2B871B20" w14:textId="77777777" w:rsidR="003E010A" w:rsidRPr="00340D69" w:rsidRDefault="003E010A" w:rsidP="00340D69">
            <w:pPr>
              <w:jc w:val="both"/>
              <w:rPr>
                <w:rFonts w:ascii="Arial" w:hAnsi="Arial" w:cs="Arial"/>
                <w:sz w:val="21"/>
                <w:szCs w:val="21"/>
                <w:lang w:val="ca-ES-valencia"/>
              </w:rPr>
            </w:pPr>
          </w:p>
        </w:tc>
        <w:tc>
          <w:tcPr>
            <w:tcW w:w="7043" w:type="dxa"/>
          </w:tcPr>
          <w:p w14:paraId="79287237"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Desenvolupament</w:t>
            </w:r>
            <w:r w:rsidRPr="00340D69">
              <w:rPr>
                <w:rFonts w:ascii="Arial" w:hAnsi="Arial" w:cs="Arial"/>
                <w:spacing w:val="-9"/>
                <w:sz w:val="21"/>
                <w:szCs w:val="21"/>
                <w:lang w:val="ca-ES-valencia"/>
              </w:rPr>
              <w:t xml:space="preserve"> </w:t>
            </w:r>
            <w:r w:rsidRPr="00340D69">
              <w:rPr>
                <w:rFonts w:ascii="Arial" w:hAnsi="Arial" w:cs="Arial"/>
                <w:sz w:val="21"/>
                <w:szCs w:val="21"/>
                <w:lang w:val="ca-ES-valencia"/>
              </w:rPr>
              <w:t>de</w:t>
            </w:r>
            <w:r w:rsidRPr="00340D69">
              <w:rPr>
                <w:rFonts w:ascii="Arial" w:hAnsi="Arial" w:cs="Arial"/>
                <w:spacing w:val="-8"/>
                <w:sz w:val="21"/>
                <w:szCs w:val="21"/>
                <w:lang w:val="ca-ES-valencia"/>
              </w:rPr>
              <w:t xml:space="preserve"> </w:t>
            </w:r>
            <w:r w:rsidRPr="00340D69">
              <w:rPr>
                <w:rFonts w:ascii="Arial" w:hAnsi="Arial" w:cs="Arial"/>
                <w:sz w:val="21"/>
                <w:szCs w:val="21"/>
                <w:lang w:val="ca-ES-valencia"/>
              </w:rPr>
              <w:t>Videojocs</w:t>
            </w:r>
          </w:p>
        </w:tc>
      </w:tr>
      <w:tr w:rsidR="00DE2BD6" w:rsidRPr="009040A7" w14:paraId="7CBE07C7" w14:textId="77777777" w:rsidTr="00D04F8E">
        <w:trPr>
          <w:trHeight w:val="341"/>
        </w:trPr>
        <w:tc>
          <w:tcPr>
            <w:tcW w:w="2340" w:type="dxa"/>
            <w:vMerge/>
          </w:tcPr>
          <w:p w14:paraId="201C7097" w14:textId="77777777" w:rsidR="003E010A" w:rsidRPr="00340D69" w:rsidRDefault="003E010A" w:rsidP="00340D69">
            <w:pPr>
              <w:jc w:val="both"/>
              <w:rPr>
                <w:rFonts w:ascii="Arial" w:hAnsi="Arial" w:cs="Arial"/>
                <w:sz w:val="21"/>
                <w:szCs w:val="21"/>
                <w:lang w:val="ca-ES-valencia"/>
              </w:rPr>
            </w:pPr>
          </w:p>
        </w:tc>
        <w:tc>
          <w:tcPr>
            <w:tcW w:w="7043" w:type="dxa"/>
          </w:tcPr>
          <w:p w14:paraId="7E1813D7"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Disseny</w:t>
            </w:r>
            <w:r w:rsidRPr="00340D69">
              <w:rPr>
                <w:rFonts w:ascii="Arial" w:hAnsi="Arial" w:cs="Arial"/>
                <w:spacing w:val="-3"/>
                <w:sz w:val="21"/>
                <w:szCs w:val="21"/>
                <w:lang w:val="ca-ES-valencia"/>
              </w:rPr>
              <w:t xml:space="preserve"> </w:t>
            </w:r>
            <w:r w:rsidRPr="00340D69">
              <w:rPr>
                <w:rFonts w:ascii="Arial" w:hAnsi="Arial" w:cs="Arial"/>
                <w:sz w:val="21"/>
                <w:szCs w:val="21"/>
                <w:lang w:val="ca-ES-valencia"/>
              </w:rPr>
              <w:t>de</w:t>
            </w:r>
            <w:r w:rsidRPr="00340D69">
              <w:rPr>
                <w:rFonts w:ascii="Arial" w:hAnsi="Arial" w:cs="Arial"/>
                <w:spacing w:val="-2"/>
                <w:sz w:val="21"/>
                <w:szCs w:val="21"/>
                <w:lang w:val="ca-ES-valencia"/>
              </w:rPr>
              <w:t xml:space="preserve"> </w:t>
            </w:r>
            <w:r w:rsidRPr="00340D69">
              <w:rPr>
                <w:rFonts w:ascii="Arial" w:hAnsi="Arial" w:cs="Arial"/>
                <w:sz w:val="21"/>
                <w:szCs w:val="21"/>
                <w:lang w:val="ca-ES-valencia"/>
              </w:rPr>
              <w:t>Productes</w:t>
            </w:r>
            <w:r w:rsidRPr="00340D69">
              <w:rPr>
                <w:rFonts w:ascii="Arial" w:hAnsi="Arial" w:cs="Arial"/>
                <w:spacing w:val="-2"/>
                <w:sz w:val="21"/>
                <w:szCs w:val="21"/>
                <w:lang w:val="ca-ES-valencia"/>
              </w:rPr>
              <w:t xml:space="preserve"> </w:t>
            </w:r>
            <w:r w:rsidRPr="00340D69">
              <w:rPr>
                <w:rFonts w:ascii="Arial" w:hAnsi="Arial" w:cs="Arial"/>
                <w:sz w:val="21"/>
                <w:szCs w:val="21"/>
                <w:lang w:val="ca-ES-valencia"/>
              </w:rPr>
              <w:t>Interactius</w:t>
            </w:r>
          </w:p>
        </w:tc>
      </w:tr>
      <w:tr w:rsidR="00DE2BD6" w:rsidRPr="00340D69" w14:paraId="33257A3D" w14:textId="77777777" w:rsidTr="00D04F8E">
        <w:trPr>
          <w:trHeight w:val="341"/>
        </w:trPr>
        <w:tc>
          <w:tcPr>
            <w:tcW w:w="2340" w:type="dxa"/>
            <w:vMerge/>
          </w:tcPr>
          <w:p w14:paraId="213D540E" w14:textId="77777777" w:rsidR="003E010A" w:rsidRPr="00340D69" w:rsidRDefault="003E010A" w:rsidP="00340D69">
            <w:pPr>
              <w:jc w:val="both"/>
              <w:rPr>
                <w:rFonts w:ascii="Arial" w:hAnsi="Arial" w:cs="Arial"/>
                <w:sz w:val="21"/>
                <w:szCs w:val="21"/>
                <w:lang w:val="ca-ES-valencia"/>
              </w:rPr>
            </w:pPr>
          </w:p>
        </w:tc>
        <w:tc>
          <w:tcPr>
            <w:tcW w:w="7043" w:type="dxa"/>
          </w:tcPr>
          <w:p w14:paraId="48CE732E"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Dissenye Industrial i Desenvolupament de Producte/s</w:t>
            </w:r>
          </w:p>
        </w:tc>
      </w:tr>
      <w:tr w:rsidR="00DE2BD6" w:rsidRPr="00340D69" w14:paraId="6372B0BC" w14:textId="77777777" w:rsidTr="00D04F8E">
        <w:trPr>
          <w:trHeight w:val="341"/>
        </w:trPr>
        <w:tc>
          <w:tcPr>
            <w:tcW w:w="2340" w:type="dxa"/>
            <w:vMerge/>
          </w:tcPr>
          <w:p w14:paraId="3FCF376C" w14:textId="77777777" w:rsidR="003E010A" w:rsidRPr="00340D69" w:rsidRDefault="003E010A" w:rsidP="00340D69">
            <w:pPr>
              <w:jc w:val="both"/>
              <w:rPr>
                <w:rFonts w:ascii="Arial" w:hAnsi="Arial" w:cs="Arial"/>
                <w:sz w:val="21"/>
                <w:szCs w:val="21"/>
                <w:lang w:val="ca-ES-valencia"/>
              </w:rPr>
            </w:pPr>
          </w:p>
        </w:tc>
        <w:tc>
          <w:tcPr>
            <w:tcW w:w="7043" w:type="dxa"/>
          </w:tcPr>
          <w:p w14:paraId="0B8E0C18"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Disseny</w:t>
            </w:r>
            <w:r w:rsidRPr="00340D69">
              <w:rPr>
                <w:rFonts w:ascii="Arial" w:hAnsi="Arial" w:cs="Arial"/>
                <w:spacing w:val="-7"/>
                <w:sz w:val="21"/>
                <w:szCs w:val="21"/>
                <w:lang w:val="ca-ES-valencia"/>
              </w:rPr>
              <w:t xml:space="preserve"> </w:t>
            </w:r>
            <w:r w:rsidRPr="00340D69">
              <w:rPr>
                <w:rFonts w:ascii="Arial" w:hAnsi="Arial" w:cs="Arial"/>
                <w:sz w:val="21"/>
                <w:szCs w:val="21"/>
                <w:lang w:val="ca-ES-valencia"/>
              </w:rPr>
              <w:t>i</w:t>
            </w:r>
            <w:r w:rsidRPr="00340D69">
              <w:rPr>
                <w:rFonts w:ascii="Arial" w:hAnsi="Arial" w:cs="Arial"/>
                <w:spacing w:val="-5"/>
                <w:sz w:val="21"/>
                <w:szCs w:val="21"/>
                <w:lang w:val="ca-ES-valencia"/>
              </w:rPr>
              <w:t xml:space="preserve"> </w:t>
            </w:r>
            <w:r w:rsidRPr="00340D69">
              <w:rPr>
                <w:rFonts w:ascii="Arial" w:hAnsi="Arial" w:cs="Arial"/>
                <w:sz w:val="21"/>
                <w:szCs w:val="21"/>
                <w:lang w:val="ca-ES-valencia"/>
              </w:rPr>
              <w:t>Desenvolupament</w:t>
            </w:r>
            <w:r w:rsidRPr="00340D69">
              <w:rPr>
                <w:rFonts w:ascii="Arial" w:hAnsi="Arial" w:cs="Arial"/>
                <w:spacing w:val="-7"/>
                <w:sz w:val="21"/>
                <w:szCs w:val="21"/>
                <w:lang w:val="ca-ES-valencia"/>
              </w:rPr>
              <w:t xml:space="preserve"> </w:t>
            </w:r>
            <w:r w:rsidRPr="00340D69">
              <w:rPr>
                <w:rFonts w:ascii="Arial" w:hAnsi="Arial" w:cs="Arial"/>
                <w:sz w:val="21"/>
                <w:szCs w:val="21"/>
                <w:lang w:val="ca-ES-valencia"/>
              </w:rPr>
              <w:t>de</w:t>
            </w:r>
            <w:r w:rsidRPr="00340D69">
              <w:rPr>
                <w:rFonts w:ascii="Arial" w:hAnsi="Arial" w:cs="Arial"/>
                <w:spacing w:val="-6"/>
                <w:sz w:val="21"/>
                <w:szCs w:val="21"/>
                <w:lang w:val="ca-ES-valencia"/>
              </w:rPr>
              <w:t xml:space="preserve"> </w:t>
            </w:r>
            <w:r w:rsidRPr="00340D69">
              <w:rPr>
                <w:rFonts w:ascii="Arial" w:hAnsi="Arial" w:cs="Arial"/>
                <w:sz w:val="21"/>
                <w:szCs w:val="21"/>
                <w:lang w:val="ca-ES-valencia"/>
              </w:rPr>
              <w:t>Videojocs</w:t>
            </w:r>
          </w:p>
        </w:tc>
      </w:tr>
      <w:tr w:rsidR="00DE2BD6" w:rsidRPr="009040A7" w14:paraId="4C034BB1" w14:textId="77777777" w:rsidTr="00D04F8E">
        <w:trPr>
          <w:trHeight w:val="341"/>
        </w:trPr>
        <w:tc>
          <w:tcPr>
            <w:tcW w:w="2340" w:type="dxa"/>
            <w:vMerge/>
          </w:tcPr>
          <w:p w14:paraId="41F30918" w14:textId="77777777" w:rsidR="003E010A" w:rsidRPr="00340D69" w:rsidRDefault="003E010A" w:rsidP="00340D69">
            <w:pPr>
              <w:jc w:val="both"/>
              <w:rPr>
                <w:rFonts w:ascii="Arial" w:hAnsi="Arial" w:cs="Arial"/>
                <w:sz w:val="21"/>
                <w:szCs w:val="21"/>
                <w:lang w:val="ca-ES-valencia"/>
              </w:rPr>
            </w:pPr>
          </w:p>
        </w:tc>
        <w:tc>
          <w:tcPr>
            <w:tcW w:w="7043" w:type="dxa"/>
          </w:tcPr>
          <w:p w14:paraId="23B0ADAB"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Disseny</w:t>
            </w:r>
            <w:r w:rsidRPr="00340D69">
              <w:rPr>
                <w:rFonts w:ascii="Arial" w:hAnsi="Arial" w:cs="Arial"/>
                <w:spacing w:val="-5"/>
                <w:sz w:val="21"/>
                <w:szCs w:val="21"/>
                <w:lang w:val="ca-ES-valencia"/>
              </w:rPr>
              <w:t xml:space="preserve"> </w:t>
            </w:r>
            <w:r w:rsidRPr="00340D69">
              <w:rPr>
                <w:rFonts w:ascii="Arial" w:hAnsi="Arial" w:cs="Arial"/>
                <w:sz w:val="21"/>
                <w:szCs w:val="21"/>
                <w:lang w:val="ca-ES-valencia"/>
              </w:rPr>
              <w:t>i</w:t>
            </w:r>
            <w:r w:rsidRPr="00340D69">
              <w:rPr>
                <w:rFonts w:ascii="Arial" w:hAnsi="Arial" w:cs="Arial"/>
                <w:spacing w:val="-4"/>
                <w:sz w:val="21"/>
                <w:szCs w:val="21"/>
                <w:lang w:val="ca-ES-valencia"/>
              </w:rPr>
              <w:t xml:space="preserve"> </w:t>
            </w:r>
            <w:r w:rsidRPr="00340D69">
              <w:rPr>
                <w:rFonts w:ascii="Arial" w:hAnsi="Arial" w:cs="Arial"/>
                <w:sz w:val="21"/>
                <w:szCs w:val="21"/>
                <w:lang w:val="ca-ES-valencia"/>
              </w:rPr>
              <w:t>Producció</w:t>
            </w:r>
            <w:r w:rsidRPr="00340D69">
              <w:rPr>
                <w:rFonts w:ascii="Arial" w:hAnsi="Arial" w:cs="Arial"/>
                <w:spacing w:val="-3"/>
                <w:sz w:val="21"/>
                <w:szCs w:val="21"/>
                <w:lang w:val="ca-ES-valencia"/>
              </w:rPr>
              <w:t xml:space="preserve"> </w:t>
            </w:r>
            <w:r w:rsidRPr="00340D69">
              <w:rPr>
                <w:rFonts w:ascii="Arial" w:hAnsi="Arial" w:cs="Arial"/>
                <w:sz w:val="21"/>
                <w:szCs w:val="21"/>
                <w:lang w:val="ca-ES-valencia"/>
              </w:rPr>
              <w:t>de</w:t>
            </w:r>
            <w:r w:rsidRPr="00340D69">
              <w:rPr>
                <w:rFonts w:ascii="Arial" w:hAnsi="Arial" w:cs="Arial"/>
                <w:spacing w:val="-5"/>
                <w:sz w:val="21"/>
                <w:szCs w:val="21"/>
                <w:lang w:val="ca-ES-valencia"/>
              </w:rPr>
              <w:t xml:space="preserve"> </w:t>
            </w:r>
            <w:r w:rsidRPr="00340D69">
              <w:rPr>
                <w:rFonts w:ascii="Arial" w:hAnsi="Arial" w:cs="Arial"/>
                <w:sz w:val="21"/>
                <w:szCs w:val="21"/>
                <w:lang w:val="ca-ES-valencia"/>
              </w:rPr>
              <w:t>Videojocs</w:t>
            </w:r>
          </w:p>
        </w:tc>
      </w:tr>
      <w:tr w:rsidR="00DE2BD6" w:rsidRPr="009040A7" w14:paraId="13E5A6BD" w14:textId="77777777" w:rsidTr="00D04F8E">
        <w:trPr>
          <w:trHeight w:val="341"/>
        </w:trPr>
        <w:tc>
          <w:tcPr>
            <w:tcW w:w="2340" w:type="dxa"/>
            <w:vMerge/>
          </w:tcPr>
          <w:p w14:paraId="357BA596" w14:textId="77777777" w:rsidR="003E010A" w:rsidRPr="00340D69" w:rsidRDefault="003E010A" w:rsidP="00340D69">
            <w:pPr>
              <w:jc w:val="both"/>
              <w:rPr>
                <w:rFonts w:ascii="Arial" w:hAnsi="Arial" w:cs="Arial"/>
                <w:sz w:val="21"/>
                <w:szCs w:val="21"/>
                <w:lang w:val="ca-ES-valencia"/>
              </w:rPr>
            </w:pPr>
          </w:p>
        </w:tc>
        <w:tc>
          <w:tcPr>
            <w:tcW w:w="7043" w:type="dxa"/>
          </w:tcPr>
          <w:p w14:paraId="638C2EA0"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Edificació</w:t>
            </w:r>
          </w:p>
        </w:tc>
      </w:tr>
      <w:tr w:rsidR="00DE2BD6" w:rsidRPr="009040A7" w14:paraId="4A7F335C" w14:textId="77777777" w:rsidTr="00D04F8E">
        <w:trPr>
          <w:trHeight w:val="341"/>
        </w:trPr>
        <w:tc>
          <w:tcPr>
            <w:tcW w:w="2340" w:type="dxa"/>
            <w:vMerge/>
          </w:tcPr>
          <w:p w14:paraId="6C3A68BD" w14:textId="77777777" w:rsidR="003E010A" w:rsidRPr="00340D69" w:rsidRDefault="003E010A" w:rsidP="00340D69">
            <w:pPr>
              <w:jc w:val="both"/>
              <w:rPr>
                <w:rFonts w:ascii="Arial" w:hAnsi="Arial" w:cs="Arial"/>
                <w:sz w:val="21"/>
                <w:szCs w:val="21"/>
                <w:lang w:val="ca-ES-valencia"/>
              </w:rPr>
            </w:pPr>
          </w:p>
        </w:tc>
        <w:tc>
          <w:tcPr>
            <w:tcW w:w="7043" w:type="dxa"/>
          </w:tcPr>
          <w:p w14:paraId="17D110D3" w14:textId="03E64B16"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Enginyeria,</w:t>
            </w:r>
            <w:r w:rsidRPr="00340D69">
              <w:rPr>
                <w:rFonts w:ascii="Arial" w:hAnsi="Arial" w:cs="Arial"/>
                <w:spacing w:val="-5"/>
                <w:sz w:val="21"/>
                <w:szCs w:val="21"/>
                <w:lang w:val="ca-ES-valencia"/>
              </w:rPr>
              <w:t xml:space="preserve"> </w:t>
            </w:r>
            <w:r w:rsidRPr="00340D69">
              <w:rPr>
                <w:rFonts w:ascii="Arial" w:hAnsi="Arial" w:cs="Arial"/>
                <w:sz w:val="21"/>
                <w:szCs w:val="21"/>
                <w:lang w:val="ca-ES-valencia"/>
              </w:rPr>
              <w:t>totes</w:t>
            </w:r>
            <w:r w:rsidRPr="00340D69">
              <w:rPr>
                <w:rFonts w:ascii="Arial" w:hAnsi="Arial" w:cs="Arial"/>
                <w:spacing w:val="-5"/>
                <w:sz w:val="21"/>
                <w:szCs w:val="21"/>
                <w:lang w:val="ca-ES-valencia"/>
              </w:rPr>
              <w:t xml:space="preserve"> </w:t>
            </w:r>
            <w:r w:rsidRPr="00340D69">
              <w:rPr>
                <w:rFonts w:ascii="Arial" w:hAnsi="Arial" w:cs="Arial"/>
                <w:sz w:val="21"/>
                <w:szCs w:val="21"/>
                <w:lang w:val="ca-ES-valencia"/>
              </w:rPr>
              <w:t>les</w:t>
            </w:r>
            <w:r w:rsidRPr="00340D69">
              <w:rPr>
                <w:rFonts w:ascii="Arial" w:hAnsi="Arial" w:cs="Arial"/>
                <w:spacing w:val="-7"/>
                <w:sz w:val="21"/>
                <w:szCs w:val="21"/>
                <w:lang w:val="ca-ES-valencia"/>
              </w:rPr>
              <w:t xml:space="preserve"> </w:t>
            </w:r>
            <w:r w:rsidR="00D5101A" w:rsidRPr="009040A7">
              <w:rPr>
                <w:rFonts w:ascii="Arial" w:hAnsi="Arial" w:cs="Arial"/>
                <w:sz w:val="21"/>
                <w:szCs w:val="21"/>
                <w:lang w:val="ca-ES-valencia"/>
              </w:rPr>
              <w:t>t</w:t>
            </w:r>
            <w:r w:rsidRPr="00340D69">
              <w:rPr>
                <w:rFonts w:ascii="Arial" w:hAnsi="Arial" w:cs="Arial"/>
                <w:sz w:val="21"/>
                <w:szCs w:val="21"/>
                <w:lang w:val="ca-ES-valencia"/>
              </w:rPr>
              <w:t>itulacions</w:t>
            </w:r>
          </w:p>
        </w:tc>
      </w:tr>
      <w:tr w:rsidR="00DE2BD6" w:rsidRPr="009040A7" w14:paraId="4115BCE2" w14:textId="77777777" w:rsidTr="00D04F8E">
        <w:trPr>
          <w:trHeight w:val="341"/>
        </w:trPr>
        <w:tc>
          <w:tcPr>
            <w:tcW w:w="2340" w:type="dxa"/>
            <w:vMerge/>
          </w:tcPr>
          <w:p w14:paraId="0CE23FEB" w14:textId="77777777" w:rsidR="003E010A" w:rsidRPr="00340D69" w:rsidRDefault="003E010A" w:rsidP="00340D69">
            <w:pPr>
              <w:jc w:val="both"/>
              <w:rPr>
                <w:rFonts w:ascii="Arial" w:hAnsi="Arial" w:cs="Arial"/>
                <w:sz w:val="21"/>
                <w:szCs w:val="21"/>
                <w:lang w:val="ca-ES-valencia"/>
              </w:rPr>
            </w:pPr>
          </w:p>
        </w:tc>
        <w:tc>
          <w:tcPr>
            <w:tcW w:w="7043" w:type="dxa"/>
          </w:tcPr>
          <w:p w14:paraId="5EBAD8A3" w14:textId="5ADE48EB"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Estudis</w:t>
            </w:r>
            <w:r w:rsidRPr="00340D69">
              <w:rPr>
                <w:rFonts w:ascii="Arial" w:hAnsi="Arial" w:cs="Arial"/>
                <w:spacing w:val="-1"/>
                <w:sz w:val="21"/>
                <w:szCs w:val="21"/>
                <w:lang w:val="ca-ES-valencia"/>
              </w:rPr>
              <w:t xml:space="preserve"> </w:t>
            </w:r>
            <w:r w:rsidRPr="00340D69">
              <w:rPr>
                <w:rFonts w:ascii="Arial" w:hAnsi="Arial" w:cs="Arial"/>
                <w:sz w:val="21"/>
                <w:szCs w:val="21"/>
                <w:lang w:val="ca-ES-valencia"/>
              </w:rPr>
              <w:t>de l'Arquitectura.</w:t>
            </w:r>
            <w:r w:rsidR="00A363A6" w:rsidRPr="009040A7">
              <w:rPr>
                <w:rFonts w:ascii="Arial" w:hAnsi="Arial" w:cs="Arial"/>
                <w:spacing w:val="-1"/>
                <w:sz w:val="21"/>
                <w:szCs w:val="21"/>
                <w:lang w:val="ca-ES-valencia"/>
              </w:rPr>
              <w:t xml:space="preserve"> </w:t>
            </w:r>
          </w:p>
        </w:tc>
      </w:tr>
      <w:tr w:rsidR="00DE2BD6" w:rsidRPr="009040A7" w14:paraId="59C1D0FE" w14:textId="77777777" w:rsidTr="00D04F8E">
        <w:trPr>
          <w:trHeight w:val="341"/>
        </w:trPr>
        <w:tc>
          <w:tcPr>
            <w:tcW w:w="2340" w:type="dxa"/>
            <w:vMerge/>
          </w:tcPr>
          <w:p w14:paraId="79FBF181" w14:textId="77777777" w:rsidR="003E010A" w:rsidRPr="00340D69" w:rsidRDefault="003E010A" w:rsidP="00340D69">
            <w:pPr>
              <w:jc w:val="both"/>
              <w:rPr>
                <w:rFonts w:ascii="Arial" w:hAnsi="Arial" w:cs="Arial"/>
                <w:sz w:val="21"/>
                <w:szCs w:val="21"/>
                <w:lang w:val="ca-ES-valencia"/>
              </w:rPr>
            </w:pPr>
          </w:p>
        </w:tc>
        <w:tc>
          <w:tcPr>
            <w:tcW w:w="7043" w:type="dxa"/>
          </w:tcPr>
          <w:p w14:paraId="516CE609"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Estudis</w:t>
            </w:r>
            <w:r w:rsidRPr="00340D69">
              <w:rPr>
                <w:rFonts w:ascii="Arial" w:hAnsi="Arial" w:cs="Arial"/>
                <w:spacing w:val="-1"/>
                <w:sz w:val="21"/>
                <w:szCs w:val="21"/>
                <w:lang w:val="ca-ES-valencia"/>
              </w:rPr>
              <w:t xml:space="preserve"> </w:t>
            </w:r>
            <w:r w:rsidRPr="00340D69">
              <w:rPr>
                <w:rFonts w:ascii="Arial" w:hAnsi="Arial" w:cs="Arial"/>
                <w:sz w:val="21"/>
                <w:szCs w:val="21"/>
                <w:lang w:val="ca-ES-valencia"/>
              </w:rPr>
              <w:t>d'Arquitectura.</w:t>
            </w:r>
            <w:r w:rsidRPr="00340D69">
              <w:rPr>
                <w:rFonts w:ascii="Arial" w:hAnsi="Arial" w:cs="Arial"/>
                <w:spacing w:val="-9"/>
                <w:sz w:val="21"/>
                <w:szCs w:val="21"/>
                <w:lang w:val="ca-ES-valencia"/>
              </w:rPr>
              <w:t xml:space="preserve"> </w:t>
            </w:r>
          </w:p>
        </w:tc>
      </w:tr>
      <w:tr w:rsidR="00DE2BD6" w:rsidRPr="009040A7" w14:paraId="2B1A4C36" w14:textId="77777777" w:rsidTr="00D04F8E">
        <w:trPr>
          <w:trHeight w:val="341"/>
        </w:trPr>
        <w:tc>
          <w:tcPr>
            <w:tcW w:w="2340" w:type="dxa"/>
            <w:vMerge/>
          </w:tcPr>
          <w:p w14:paraId="7B7B856C" w14:textId="77777777" w:rsidR="003E010A" w:rsidRPr="00340D69" w:rsidRDefault="003E010A" w:rsidP="00340D69">
            <w:pPr>
              <w:jc w:val="both"/>
              <w:rPr>
                <w:rFonts w:ascii="Arial" w:hAnsi="Arial" w:cs="Arial"/>
                <w:sz w:val="21"/>
                <w:szCs w:val="21"/>
                <w:lang w:val="ca-ES-valencia"/>
              </w:rPr>
            </w:pPr>
          </w:p>
        </w:tc>
        <w:tc>
          <w:tcPr>
            <w:tcW w:w="7043" w:type="dxa"/>
          </w:tcPr>
          <w:p w14:paraId="4CBA88AE"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Estudis</w:t>
            </w:r>
            <w:r w:rsidRPr="00340D69">
              <w:rPr>
                <w:rFonts w:ascii="Arial" w:hAnsi="Arial" w:cs="Arial"/>
                <w:spacing w:val="-1"/>
                <w:sz w:val="21"/>
                <w:szCs w:val="21"/>
                <w:lang w:val="ca-ES-valencia"/>
              </w:rPr>
              <w:t xml:space="preserve"> </w:t>
            </w:r>
            <w:r w:rsidRPr="00340D69">
              <w:rPr>
                <w:rFonts w:ascii="Arial" w:hAnsi="Arial" w:cs="Arial"/>
                <w:sz w:val="21"/>
                <w:szCs w:val="21"/>
                <w:lang w:val="ca-ES-valencia"/>
              </w:rPr>
              <w:t>en</w:t>
            </w:r>
            <w:r w:rsidRPr="00340D69">
              <w:rPr>
                <w:rFonts w:ascii="Arial" w:hAnsi="Arial" w:cs="Arial"/>
                <w:spacing w:val="-9"/>
                <w:sz w:val="21"/>
                <w:szCs w:val="21"/>
                <w:lang w:val="ca-ES-valencia"/>
              </w:rPr>
              <w:t xml:space="preserve"> </w:t>
            </w:r>
            <w:r w:rsidRPr="00340D69">
              <w:rPr>
                <w:rFonts w:ascii="Arial" w:hAnsi="Arial" w:cs="Arial"/>
                <w:sz w:val="21"/>
                <w:szCs w:val="21"/>
                <w:lang w:val="ca-ES-valencia"/>
              </w:rPr>
              <w:t>Arquitectura</w:t>
            </w:r>
          </w:p>
        </w:tc>
      </w:tr>
      <w:tr w:rsidR="00DE2BD6" w:rsidRPr="009040A7" w14:paraId="70AD14ED" w14:textId="77777777" w:rsidTr="00D04F8E">
        <w:trPr>
          <w:trHeight w:val="341"/>
        </w:trPr>
        <w:tc>
          <w:tcPr>
            <w:tcW w:w="2340" w:type="dxa"/>
            <w:vMerge/>
          </w:tcPr>
          <w:p w14:paraId="2AEA74A8" w14:textId="77777777" w:rsidR="003E010A" w:rsidRPr="00340D69" w:rsidRDefault="003E010A" w:rsidP="00340D69">
            <w:pPr>
              <w:jc w:val="both"/>
              <w:rPr>
                <w:rFonts w:ascii="Arial" w:hAnsi="Arial" w:cs="Arial"/>
                <w:sz w:val="21"/>
                <w:szCs w:val="21"/>
                <w:lang w:val="ca-ES-valencia"/>
              </w:rPr>
            </w:pPr>
          </w:p>
        </w:tc>
        <w:tc>
          <w:tcPr>
            <w:tcW w:w="7043" w:type="dxa"/>
          </w:tcPr>
          <w:p w14:paraId="7F8A1DFB"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Física</w:t>
            </w:r>
          </w:p>
        </w:tc>
      </w:tr>
      <w:tr w:rsidR="00DE2BD6" w:rsidRPr="009040A7" w14:paraId="734007F0" w14:textId="77777777" w:rsidTr="00D04F8E">
        <w:trPr>
          <w:trHeight w:val="341"/>
        </w:trPr>
        <w:tc>
          <w:tcPr>
            <w:tcW w:w="2340" w:type="dxa"/>
            <w:vMerge/>
          </w:tcPr>
          <w:p w14:paraId="3B08B3EC" w14:textId="77777777" w:rsidR="003E010A" w:rsidRPr="00340D69" w:rsidRDefault="003E010A" w:rsidP="00340D69">
            <w:pPr>
              <w:jc w:val="both"/>
              <w:rPr>
                <w:rFonts w:ascii="Arial" w:hAnsi="Arial" w:cs="Arial"/>
                <w:sz w:val="21"/>
                <w:szCs w:val="21"/>
                <w:lang w:val="ca-ES-valencia"/>
              </w:rPr>
            </w:pPr>
          </w:p>
        </w:tc>
        <w:tc>
          <w:tcPr>
            <w:tcW w:w="7043" w:type="dxa"/>
          </w:tcPr>
          <w:p w14:paraId="57EB26E5"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Física Computacional</w:t>
            </w:r>
          </w:p>
        </w:tc>
      </w:tr>
      <w:tr w:rsidR="00DE2BD6" w:rsidRPr="009040A7" w14:paraId="42E8910D" w14:textId="77777777" w:rsidTr="00D04F8E">
        <w:trPr>
          <w:trHeight w:val="341"/>
        </w:trPr>
        <w:tc>
          <w:tcPr>
            <w:tcW w:w="2340" w:type="dxa"/>
            <w:vMerge/>
          </w:tcPr>
          <w:p w14:paraId="7A7D7FD7" w14:textId="77777777" w:rsidR="003E010A" w:rsidRPr="00340D69" w:rsidRDefault="003E010A" w:rsidP="00340D69">
            <w:pPr>
              <w:jc w:val="both"/>
              <w:rPr>
                <w:rFonts w:ascii="Arial" w:hAnsi="Arial" w:cs="Arial"/>
                <w:sz w:val="21"/>
                <w:szCs w:val="21"/>
                <w:lang w:val="ca-ES-valencia"/>
              </w:rPr>
            </w:pPr>
          </w:p>
        </w:tc>
        <w:tc>
          <w:tcPr>
            <w:tcW w:w="7043" w:type="dxa"/>
          </w:tcPr>
          <w:p w14:paraId="3B9E4C79"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Fonaments de l'Arquitectura</w:t>
            </w:r>
          </w:p>
        </w:tc>
      </w:tr>
      <w:tr w:rsidR="00DE2BD6" w:rsidRPr="009040A7" w14:paraId="5F9F6069" w14:textId="77777777" w:rsidTr="00D04F8E">
        <w:trPr>
          <w:trHeight w:val="341"/>
        </w:trPr>
        <w:tc>
          <w:tcPr>
            <w:tcW w:w="2340" w:type="dxa"/>
            <w:vMerge/>
          </w:tcPr>
          <w:p w14:paraId="6F118A6B" w14:textId="77777777" w:rsidR="003E010A" w:rsidRPr="00340D69" w:rsidRDefault="003E010A" w:rsidP="00340D69">
            <w:pPr>
              <w:jc w:val="both"/>
              <w:rPr>
                <w:rFonts w:ascii="Arial" w:hAnsi="Arial" w:cs="Arial"/>
                <w:sz w:val="21"/>
                <w:szCs w:val="21"/>
                <w:lang w:val="ca-ES-valencia"/>
              </w:rPr>
            </w:pPr>
          </w:p>
        </w:tc>
        <w:tc>
          <w:tcPr>
            <w:tcW w:w="7043" w:type="dxa"/>
          </w:tcPr>
          <w:p w14:paraId="0EF81DE4"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Fonaments d'Arquitectura</w:t>
            </w:r>
          </w:p>
        </w:tc>
      </w:tr>
      <w:tr w:rsidR="00DE2BD6" w:rsidRPr="009040A7" w14:paraId="5ADC5D78" w14:textId="77777777" w:rsidTr="00D04F8E">
        <w:trPr>
          <w:trHeight w:val="341"/>
        </w:trPr>
        <w:tc>
          <w:tcPr>
            <w:tcW w:w="2340" w:type="dxa"/>
            <w:vMerge/>
          </w:tcPr>
          <w:p w14:paraId="004278E9" w14:textId="77777777" w:rsidR="003E010A" w:rsidRPr="00340D69" w:rsidRDefault="003E010A" w:rsidP="00340D69">
            <w:pPr>
              <w:jc w:val="both"/>
              <w:rPr>
                <w:rFonts w:ascii="Arial" w:hAnsi="Arial" w:cs="Arial"/>
                <w:sz w:val="21"/>
                <w:szCs w:val="21"/>
                <w:lang w:val="ca-ES-valencia"/>
              </w:rPr>
            </w:pPr>
          </w:p>
        </w:tc>
        <w:tc>
          <w:tcPr>
            <w:tcW w:w="7043" w:type="dxa"/>
          </w:tcPr>
          <w:p w14:paraId="1125312E"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Fonaments d'Arquitectura i Urbanisme</w:t>
            </w:r>
          </w:p>
        </w:tc>
      </w:tr>
      <w:tr w:rsidR="00DE2BD6" w:rsidRPr="009040A7" w14:paraId="37A2F928" w14:textId="77777777" w:rsidTr="00D04F8E">
        <w:trPr>
          <w:trHeight w:val="341"/>
        </w:trPr>
        <w:tc>
          <w:tcPr>
            <w:tcW w:w="2340" w:type="dxa"/>
            <w:vMerge/>
          </w:tcPr>
          <w:p w14:paraId="52FAAFCC" w14:textId="77777777" w:rsidR="003E010A" w:rsidRPr="00340D69" w:rsidRDefault="003E010A" w:rsidP="00340D69">
            <w:pPr>
              <w:jc w:val="both"/>
              <w:rPr>
                <w:rFonts w:ascii="Arial" w:hAnsi="Arial" w:cs="Arial"/>
                <w:sz w:val="21"/>
                <w:szCs w:val="21"/>
                <w:lang w:val="ca-ES-valencia"/>
              </w:rPr>
            </w:pPr>
          </w:p>
        </w:tc>
        <w:tc>
          <w:tcPr>
            <w:tcW w:w="7043" w:type="dxa"/>
          </w:tcPr>
          <w:p w14:paraId="7637040A"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Informàtica i Serveis</w:t>
            </w:r>
          </w:p>
        </w:tc>
      </w:tr>
      <w:tr w:rsidR="00DE2BD6" w:rsidRPr="009040A7" w14:paraId="02F440F7" w14:textId="77777777" w:rsidTr="00D04F8E">
        <w:trPr>
          <w:trHeight w:val="341"/>
        </w:trPr>
        <w:tc>
          <w:tcPr>
            <w:tcW w:w="2340" w:type="dxa"/>
            <w:vMerge/>
          </w:tcPr>
          <w:p w14:paraId="023D4163" w14:textId="77777777" w:rsidR="003E010A" w:rsidRPr="00340D69" w:rsidRDefault="003E010A" w:rsidP="00340D69">
            <w:pPr>
              <w:jc w:val="both"/>
              <w:rPr>
                <w:rFonts w:ascii="Arial" w:hAnsi="Arial" w:cs="Arial"/>
                <w:sz w:val="21"/>
                <w:szCs w:val="21"/>
                <w:lang w:val="ca-ES-valencia"/>
              </w:rPr>
            </w:pPr>
          </w:p>
        </w:tc>
        <w:tc>
          <w:tcPr>
            <w:tcW w:w="7043" w:type="dxa"/>
          </w:tcPr>
          <w:p w14:paraId="03021BE1"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Marina</w:t>
            </w:r>
          </w:p>
        </w:tc>
      </w:tr>
      <w:tr w:rsidR="00DE2BD6" w:rsidRPr="009040A7" w14:paraId="222335DC" w14:textId="77777777" w:rsidTr="00D04F8E">
        <w:trPr>
          <w:trHeight w:val="341"/>
        </w:trPr>
        <w:tc>
          <w:tcPr>
            <w:tcW w:w="2340" w:type="dxa"/>
            <w:vMerge/>
          </w:tcPr>
          <w:p w14:paraId="6F6CED02" w14:textId="77777777" w:rsidR="003E010A" w:rsidRPr="00340D69" w:rsidRDefault="003E010A" w:rsidP="00340D69">
            <w:pPr>
              <w:jc w:val="both"/>
              <w:rPr>
                <w:rFonts w:ascii="Arial" w:hAnsi="Arial" w:cs="Arial"/>
                <w:sz w:val="21"/>
                <w:szCs w:val="21"/>
                <w:lang w:val="ca-ES-valencia"/>
              </w:rPr>
            </w:pPr>
          </w:p>
        </w:tc>
        <w:tc>
          <w:tcPr>
            <w:tcW w:w="7043" w:type="dxa"/>
          </w:tcPr>
          <w:p w14:paraId="40CD6186"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Màquines Navals</w:t>
            </w:r>
          </w:p>
        </w:tc>
      </w:tr>
      <w:tr w:rsidR="00DE2BD6" w:rsidRPr="009040A7" w14:paraId="5C9F392E" w14:textId="77777777" w:rsidTr="00D04F8E">
        <w:trPr>
          <w:trHeight w:val="341"/>
        </w:trPr>
        <w:tc>
          <w:tcPr>
            <w:tcW w:w="2340" w:type="dxa"/>
            <w:vMerge/>
          </w:tcPr>
          <w:p w14:paraId="3BD60D24" w14:textId="77777777" w:rsidR="003E010A" w:rsidRPr="00340D69" w:rsidRDefault="003E010A" w:rsidP="00340D69">
            <w:pPr>
              <w:jc w:val="both"/>
              <w:rPr>
                <w:rFonts w:ascii="Arial" w:hAnsi="Arial" w:cs="Arial"/>
                <w:sz w:val="21"/>
                <w:szCs w:val="21"/>
                <w:lang w:val="ca-ES-valencia"/>
              </w:rPr>
            </w:pPr>
          </w:p>
        </w:tc>
        <w:tc>
          <w:tcPr>
            <w:tcW w:w="7043" w:type="dxa"/>
          </w:tcPr>
          <w:p w14:paraId="1DC2FE37"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Nanociència i Nanotecnologia</w:t>
            </w:r>
          </w:p>
        </w:tc>
      </w:tr>
      <w:tr w:rsidR="00DE2BD6" w:rsidRPr="009040A7" w14:paraId="05E6ED8E" w14:textId="77777777" w:rsidTr="00D04F8E">
        <w:trPr>
          <w:trHeight w:val="341"/>
        </w:trPr>
        <w:tc>
          <w:tcPr>
            <w:tcW w:w="2340" w:type="dxa"/>
            <w:vMerge/>
          </w:tcPr>
          <w:p w14:paraId="63617233" w14:textId="77777777" w:rsidR="003E010A" w:rsidRPr="00340D69" w:rsidRDefault="003E010A" w:rsidP="00340D69">
            <w:pPr>
              <w:jc w:val="both"/>
              <w:rPr>
                <w:rFonts w:ascii="Arial" w:hAnsi="Arial" w:cs="Arial"/>
                <w:sz w:val="21"/>
                <w:szCs w:val="21"/>
                <w:lang w:val="ca-ES-valencia"/>
              </w:rPr>
            </w:pPr>
          </w:p>
        </w:tc>
        <w:tc>
          <w:tcPr>
            <w:tcW w:w="7043" w:type="dxa"/>
          </w:tcPr>
          <w:p w14:paraId="2C66FC39"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Nàutica i Transport Marítim</w:t>
            </w:r>
          </w:p>
        </w:tc>
      </w:tr>
      <w:tr w:rsidR="00DE2BD6" w:rsidRPr="009040A7" w14:paraId="2F14C63A" w14:textId="77777777" w:rsidTr="00D04F8E">
        <w:trPr>
          <w:trHeight w:val="341"/>
        </w:trPr>
        <w:tc>
          <w:tcPr>
            <w:tcW w:w="2340" w:type="dxa"/>
            <w:vMerge/>
          </w:tcPr>
          <w:p w14:paraId="073401B5" w14:textId="77777777" w:rsidR="003E010A" w:rsidRPr="00340D69" w:rsidRDefault="003E010A" w:rsidP="00340D69">
            <w:pPr>
              <w:jc w:val="both"/>
              <w:rPr>
                <w:rFonts w:ascii="Arial" w:hAnsi="Arial" w:cs="Arial"/>
                <w:sz w:val="21"/>
                <w:szCs w:val="21"/>
                <w:lang w:val="ca-ES-valencia"/>
              </w:rPr>
            </w:pPr>
          </w:p>
        </w:tc>
        <w:tc>
          <w:tcPr>
            <w:tcW w:w="7043" w:type="dxa"/>
          </w:tcPr>
          <w:p w14:paraId="71323B2B"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Química</w:t>
            </w:r>
          </w:p>
        </w:tc>
      </w:tr>
      <w:tr w:rsidR="00DE2BD6" w:rsidRPr="009040A7" w14:paraId="30503FBE" w14:textId="77777777" w:rsidTr="00D04F8E">
        <w:trPr>
          <w:trHeight w:val="341"/>
        </w:trPr>
        <w:tc>
          <w:tcPr>
            <w:tcW w:w="2340" w:type="dxa"/>
            <w:vMerge/>
          </w:tcPr>
          <w:p w14:paraId="4B055E3C" w14:textId="77777777" w:rsidR="003E010A" w:rsidRPr="00340D69" w:rsidRDefault="003E010A" w:rsidP="00340D69">
            <w:pPr>
              <w:jc w:val="both"/>
              <w:rPr>
                <w:rFonts w:ascii="Arial" w:hAnsi="Arial" w:cs="Arial"/>
                <w:sz w:val="21"/>
                <w:szCs w:val="21"/>
                <w:lang w:val="ca-ES-valencia"/>
              </w:rPr>
            </w:pPr>
          </w:p>
        </w:tc>
        <w:tc>
          <w:tcPr>
            <w:tcW w:w="7043" w:type="dxa"/>
          </w:tcPr>
          <w:p w14:paraId="27FD025C"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Robòtica</w:t>
            </w:r>
          </w:p>
        </w:tc>
      </w:tr>
      <w:tr w:rsidR="00DE2BD6" w:rsidRPr="009040A7" w14:paraId="7F60F604" w14:textId="77777777" w:rsidTr="00D04F8E">
        <w:trPr>
          <w:trHeight w:val="341"/>
        </w:trPr>
        <w:tc>
          <w:tcPr>
            <w:tcW w:w="2340" w:type="dxa"/>
            <w:vMerge/>
          </w:tcPr>
          <w:p w14:paraId="11AA17F8" w14:textId="77777777" w:rsidR="003E010A" w:rsidRPr="00340D69" w:rsidRDefault="003E010A" w:rsidP="00340D69">
            <w:pPr>
              <w:jc w:val="both"/>
              <w:rPr>
                <w:rFonts w:ascii="Arial" w:hAnsi="Arial" w:cs="Arial"/>
                <w:sz w:val="21"/>
                <w:szCs w:val="21"/>
                <w:lang w:val="ca-ES-valencia"/>
              </w:rPr>
            </w:pPr>
          </w:p>
        </w:tc>
        <w:tc>
          <w:tcPr>
            <w:tcW w:w="7043" w:type="dxa"/>
          </w:tcPr>
          <w:p w14:paraId="4566448F"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Tecnologia de l'Enginyeria Civil</w:t>
            </w:r>
          </w:p>
        </w:tc>
      </w:tr>
      <w:tr w:rsidR="00DE2BD6" w:rsidRPr="009040A7" w14:paraId="1954B6CE" w14:textId="77777777" w:rsidTr="00D04F8E">
        <w:trPr>
          <w:trHeight w:val="341"/>
        </w:trPr>
        <w:tc>
          <w:tcPr>
            <w:tcW w:w="2340" w:type="dxa"/>
            <w:vMerge/>
          </w:tcPr>
          <w:p w14:paraId="45CAF003" w14:textId="77777777" w:rsidR="003E010A" w:rsidRPr="00340D69" w:rsidRDefault="003E010A" w:rsidP="00340D69">
            <w:pPr>
              <w:jc w:val="both"/>
              <w:rPr>
                <w:rFonts w:ascii="Arial" w:hAnsi="Arial" w:cs="Arial"/>
                <w:sz w:val="21"/>
                <w:szCs w:val="21"/>
                <w:lang w:val="ca-ES-valencia"/>
              </w:rPr>
            </w:pPr>
          </w:p>
        </w:tc>
        <w:tc>
          <w:tcPr>
            <w:tcW w:w="7043" w:type="dxa"/>
          </w:tcPr>
          <w:p w14:paraId="156686F9"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Tecnologies de Telecomunicació</w:t>
            </w:r>
          </w:p>
        </w:tc>
      </w:tr>
      <w:tr w:rsidR="00DE2BD6" w:rsidRPr="009040A7" w14:paraId="3234CA73" w14:textId="77777777" w:rsidTr="00D04F8E">
        <w:trPr>
          <w:trHeight w:val="341"/>
        </w:trPr>
        <w:tc>
          <w:tcPr>
            <w:tcW w:w="2340" w:type="dxa"/>
            <w:vMerge/>
          </w:tcPr>
          <w:p w14:paraId="61F5C717" w14:textId="77777777" w:rsidR="003E010A" w:rsidRPr="00340D69" w:rsidRDefault="003E010A" w:rsidP="00340D69">
            <w:pPr>
              <w:jc w:val="both"/>
              <w:rPr>
                <w:rFonts w:ascii="Arial" w:hAnsi="Arial" w:cs="Arial"/>
                <w:sz w:val="21"/>
                <w:szCs w:val="21"/>
                <w:lang w:val="ca-ES-valencia"/>
              </w:rPr>
            </w:pPr>
          </w:p>
        </w:tc>
        <w:tc>
          <w:tcPr>
            <w:tcW w:w="7043" w:type="dxa"/>
          </w:tcPr>
          <w:p w14:paraId="2CE3976C"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Tecnologies Marines</w:t>
            </w:r>
          </w:p>
        </w:tc>
      </w:tr>
      <w:tr w:rsidR="003E010A" w:rsidRPr="009040A7" w14:paraId="1B1A62A1" w14:textId="77777777" w:rsidTr="00D04F8E">
        <w:trPr>
          <w:trHeight w:val="341"/>
        </w:trPr>
        <w:tc>
          <w:tcPr>
            <w:tcW w:w="2340" w:type="dxa"/>
            <w:vMerge/>
          </w:tcPr>
          <w:p w14:paraId="2E476ACE" w14:textId="77777777" w:rsidR="003E010A" w:rsidRPr="00340D69" w:rsidRDefault="003E010A" w:rsidP="00340D69">
            <w:pPr>
              <w:jc w:val="both"/>
              <w:rPr>
                <w:rFonts w:ascii="Arial" w:hAnsi="Arial" w:cs="Arial"/>
                <w:sz w:val="21"/>
                <w:szCs w:val="21"/>
                <w:lang w:val="ca-ES-valencia"/>
              </w:rPr>
            </w:pPr>
          </w:p>
        </w:tc>
        <w:tc>
          <w:tcPr>
            <w:tcW w:w="7043" w:type="dxa"/>
          </w:tcPr>
          <w:p w14:paraId="04D93030" w14:textId="5BB9D29D"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Tecnologies</w:t>
            </w:r>
            <w:r w:rsidRPr="00340D69">
              <w:rPr>
                <w:rFonts w:ascii="Arial" w:hAnsi="Arial" w:cs="Arial"/>
                <w:spacing w:val="-6"/>
                <w:sz w:val="21"/>
                <w:szCs w:val="21"/>
                <w:lang w:val="ca-ES-valencia"/>
              </w:rPr>
              <w:t xml:space="preserve"> </w:t>
            </w:r>
            <w:r w:rsidRPr="00340D69">
              <w:rPr>
                <w:rFonts w:ascii="Arial" w:hAnsi="Arial" w:cs="Arial"/>
                <w:sz w:val="21"/>
                <w:szCs w:val="21"/>
                <w:lang w:val="ca-ES-valencia"/>
              </w:rPr>
              <w:t>per a la</w:t>
            </w:r>
            <w:r w:rsidR="00A363A6" w:rsidRPr="009040A7">
              <w:rPr>
                <w:rFonts w:ascii="Arial" w:hAnsi="Arial" w:cs="Arial"/>
                <w:spacing w:val="-6"/>
                <w:sz w:val="21"/>
                <w:szCs w:val="21"/>
                <w:lang w:val="ca-ES-valencia"/>
              </w:rPr>
              <w:t xml:space="preserve"> </w:t>
            </w:r>
            <w:r w:rsidRPr="00340D69">
              <w:rPr>
                <w:rFonts w:ascii="Arial" w:hAnsi="Arial" w:cs="Arial"/>
                <w:sz w:val="21"/>
                <w:szCs w:val="21"/>
                <w:lang w:val="ca-ES-valencia"/>
              </w:rPr>
              <w:t>Societat</w:t>
            </w:r>
            <w:r w:rsidRPr="00340D69">
              <w:rPr>
                <w:rFonts w:ascii="Arial" w:hAnsi="Arial" w:cs="Arial"/>
                <w:spacing w:val="-5"/>
                <w:sz w:val="21"/>
                <w:szCs w:val="21"/>
                <w:lang w:val="ca-ES-valencia"/>
              </w:rPr>
              <w:t xml:space="preserve"> </w:t>
            </w:r>
            <w:r w:rsidRPr="00340D69">
              <w:rPr>
                <w:rFonts w:ascii="Arial" w:hAnsi="Arial" w:cs="Arial"/>
                <w:sz w:val="21"/>
                <w:szCs w:val="21"/>
                <w:lang w:val="ca-ES-valencia"/>
              </w:rPr>
              <w:t>de la</w:t>
            </w:r>
            <w:r w:rsidR="00A363A6" w:rsidRPr="009040A7">
              <w:rPr>
                <w:rFonts w:ascii="Arial" w:hAnsi="Arial" w:cs="Arial"/>
                <w:spacing w:val="-5"/>
                <w:sz w:val="21"/>
                <w:szCs w:val="21"/>
                <w:lang w:val="ca-ES-valencia"/>
              </w:rPr>
              <w:t xml:space="preserve"> </w:t>
            </w:r>
            <w:r w:rsidRPr="00340D69">
              <w:rPr>
                <w:rFonts w:ascii="Arial" w:hAnsi="Arial" w:cs="Arial"/>
                <w:sz w:val="21"/>
                <w:szCs w:val="21"/>
                <w:lang w:val="ca-ES-valencia"/>
              </w:rPr>
              <w:t>Informació</w:t>
            </w:r>
          </w:p>
        </w:tc>
      </w:tr>
    </w:tbl>
    <w:p w14:paraId="5E466F03" w14:textId="77777777" w:rsidR="003E010A" w:rsidRPr="00340D69" w:rsidRDefault="003E010A" w:rsidP="00340D69">
      <w:pPr>
        <w:jc w:val="both"/>
        <w:rPr>
          <w:rFonts w:ascii="Arial" w:hAnsi="Arial"/>
          <w:sz w:val="21"/>
          <w:szCs w:val="21"/>
          <w:lang w:val="ca-ES-valencia"/>
        </w:rPr>
      </w:pPr>
    </w:p>
    <w:p w14:paraId="4F1DAC97" w14:textId="77777777" w:rsidR="003E010A" w:rsidRPr="00340D69" w:rsidRDefault="003E010A" w:rsidP="00340D69">
      <w:pPr>
        <w:pStyle w:val="Standard"/>
        <w:jc w:val="both"/>
        <w:rPr>
          <w:rFonts w:ascii="Arial" w:hAnsi="Arial" w:cs="Arial"/>
          <w:b/>
          <w:bCs/>
          <w:spacing w:val="-3"/>
          <w:sz w:val="21"/>
          <w:szCs w:val="21"/>
          <w:lang w:val="ca-ES-valencia"/>
        </w:rPr>
      </w:pPr>
      <w:r w:rsidRPr="00340D69">
        <w:rPr>
          <w:rFonts w:ascii="Arial" w:hAnsi="Arial" w:cs="Arial"/>
          <w:b/>
          <w:bCs/>
          <w:sz w:val="21"/>
          <w:szCs w:val="21"/>
          <w:lang w:val="ca-ES-valencia"/>
        </w:rPr>
        <w:br w:type="page"/>
      </w:r>
    </w:p>
    <w:p w14:paraId="40730947" w14:textId="77777777" w:rsidR="003E010A" w:rsidRPr="00340D69" w:rsidRDefault="003E010A" w:rsidP="00340D69">
      <w:pPr>
        <w:pStyle w:val="Textoindependiente"/>
        <w:jc w:val="both"/>
        <w:rPr>
          <w:rFonts w:ascii="Arial" w:eastAsia="NSimSun" w:hAnsi="Arial" w:cs="Arial"/>
          <w:kern w:val="3"/>
          <w:sz w:val="21"/>
          <w:szCs w:val="21"/>
          <w:lang w:val="ca-ES-valencia" w:eastAsia="zh-CN" w:bidi="hi-IN"/>
        </w:rPr>
      </w:pPr>
      <w:r w:rsidRPr="00340D69">
        <w:rPr>
          <w:rFonts w:ascii="Arial" w:hAnsi="Arial" w:cs="Arial"/>
          <w:b/>
          <w:sz w:val="21"/>
          <w:szCs w:val="21"/>
          <w:lang w:val="ca-ES-valencia"/>
        </w:rPr>
        <w:lastRenderedPageBreak/>
        <w:t>254 – INFORMÀTICA</w:t>
      </w:r>
    </w:p>
    <w:tbl>
      <w:tblPr>
        <w:tblW w:w="840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40"/>
        <w:gridCol w:w="6060"/>
      </w:tblGrid>
      <w:tr w:rsidR="00DE2BD6" w:rsidRPr="009040A7" w14:paraId="4A81F787" w14:textId="77777777" w:rsidTr="00D04F8E">
        <w:trPr>
          <w:trHeight w:val="341"/>
        </w:trPr>
        <w:tc>
          <w:tcPr>
            <w:tcW w:w="2340" w:type="dxa"/>
            <w:vMerge w:val="restart"/>
            <w:shd w:val="clear" w:color="auto" w:fill="auto"/>
          </w:tcPr>
          <w:p w14:paraId="1837BC44" w14:textId="77777777" w:rsidR="003E010A" w:rsidRPr="00340D69" w:rsidRDefault="003E010A" w:rsidP="00340D69">
            <w:pPr>
              <w:widowControl w:val="0"/>
              <w:autoSpaceDE w:val="0"/>
              <w:jc w:val="both"/>
              <w:rPr>
                <w:rFonts w:ascii="Arial" w:hAnsi="Arial"/>
                <w:sz w:val="21"/>
                <w:szCs w:val="21"/>
                <w:lang w:val="ca-ES-valencia"/>
              </w:rPr>
            </w:pPr>
          </w:p>
          <w:p w14:paraId="2D3E3D84" w14:textId="77777777" w:rsidR="003E010A" w:rsidRPr="00340D69" w:rsidRDefault="003E010A" w:rsidP="00340D69">
            <w:pPr>
              <w:widowControl w:val="0"/>
              <w:autoSpaceDE w:val="0"/>
              <w:jc w:val="both"/>
              <w:rPr>
                <w:rFonts w:ascii="Arial" w:hAnsi="Arial"/>
                <w:sz w:val="21"/>
                <w:szCs w:val="21"/>
                <w:lang w:val="ca-ES-valencia"/>
              </w:rPr>
            </w:pPr>
            <w:r w:rsidRPr="00340D69">
              <w:rPr>
                <w:rFonts w:ascii="Arial" w:hAnsi="Arial"/>
                <w:sz w:val="21"/>
                <w:szCs w:val="21"/>
                <w:lang w:val="ca-ES-valencia"/>
              </w:rPr>
              <w:t xml:space="preserve"> Enginyeria:</w:t>
            </w:r>
          </w:p>
        </w:tc>
        <w:tc>
          <w:tcPr>
            <w:tcW w:w="6060" w:type="dxa"/>
            <w:shd w:val="clear" w:color="auto" w:fill="auto"/>
          </w:tcPr>
          <w:p w14:paraId="47CACF5D" w14:textId="77777777" w:rsidR="003E010A" w:rsidRPr="00340D69" w:rsidRDefault="003E010A" w:rsidP="00340D69">
            <w:pPr>
              <w:pStyle w:val="TableParagraph"/>
              <w:spacing w:before="82"/>
              <w:ind w:left="56"/>
              <w:jc w:val="both"/>
              <w:rPr>
                <w:rFonts w:ascii="Arial" w:hAnsi="Arial" w:cs="Arial"/>
                <w:sz w:val="21"/>
                <w:szCs w:val="21"/>
                <w:lang w:val="ca-ES-valencia"/>
              </w:rPr>
            </w:pPr>
            <w:r w:rsidRPr="00340D69">
              <w:rPr>
                <w:rFonts w:ascii="Arial" w:hAnsi="Arial" w:cs="Arial"/>
                <w:sz w:val="21"/>
                <w:szCs w:val="21"/>
                <w:lang w:val="ca-ES-valencia"/>
              </w:rPr>
              <w:t>Informàtica</w:t>
            </w:r>
          </w:p>
        </w:tc>
      </w:tr>
      <w:tr w:rsidR="00DE2BD6" w:rsidRPr="009040A7" w14:paraId="2FAEDD03" w14:textId="77777777" w:rsidTr="00D04F8E">
        <w:trPr>
          <w:trHeight w:val="341"/>
        </w:trPr>
        <w:tc>
          <w:tcPr>
            <w:tcW w:w="2340" w:type="dxa"/>
            <w:vMerge/>
            <w:shd w:val="clear" w:color="auto" w:fill="auto"/>
          </w:tcPr>
          <w:p w14:paraId="7701E097" w14:textId="77777777" w:rsidR="003E010A" w:rsidRPr="00340D69" w:rsidRDefault="003E010A" w:rsidP="00340D69">
            <w:pPr>
              <w:widowControl w:val="0"/>
              <w:autoSpaceDE w:val="0"/>
              <w:jc w:val="both"/>
              <w:rPr>
                <w:rFonts w:ascii="Arial" w:hAnsi="Arial"/>
                <w:sz w:val="21"/>
                <w:szCs w:val="21"/>
                <w:lang w:val="ca-ES-valencia"/>
              </w:rPr>
            </w:pPr>
          </w:p>
        </w:tc>
        <w:tc>
          <w:tcPr>
            <w:tcW w:w="6060" w:type="dxa"/>
            <w:shd w:val="clear" w:color="auto" w:fill="auto"/>
          </w:tcPr>
          <w:p w14:paraId="1E11E5F0"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Telecomunicació</w:t>
            </w:r>
          </w:p>
        </w:tc>
      </w:tr>
      <w:tr w:rsidR="00DE2BD6" w:rsidRPr="009040A7" w14:paraId="1A062F22" w14:textId="77777777" w:rsidTr="00D04F8E">
        <w:trPr>
          <w:trHeight w:val="341"/>
        </w:trPr>
        <w:tc>
          <w:tcPr>
            <w:tcW w:w="2340" w:type="dxa"/>
            <w:shd w:val="clear" w:color="auto" w:fill="auto"/>
          </w:tcPr>
          <w:p w14:paraId="6261981A" w14:textId="77777777" w:rsidR="003E010A" w:rsidRPr="00340D69" w:rsidRDefault="003E010A" w:rsidP="00340D69">
            <w:pPr>
              <w:widowControl w:val="0"/>
              <w:autoSpaceDE w:val="0"/>
              <w:jc w:val="both"/>
              <w:rPr>
                <w:rFonts w:ascii="Arial" w:hAnsi="Arial"/>
                <w:sz w:val="21"/>
                <w:szCs w:val="21"/>
                <w:lang w:val="ca-ES-valencia"/>
              </w:rPr>
            </w:pPr>
            <w:r w:rsidRPr="00340D69">
              <w:rPr>
                <w:rFonts w:ascii="Arial" w:hAnsi="Arial"/>
                <w:sz w:val="21"/>
                <w:szCs w:val="21"/>
                <w:lang w:val="ca-ES-valencia"/>
              </w:rPr>
              <w:t xml:space="preserve"> </w:t>
            </w:r>
          </w:p>
          <w:p w14:paraId="5514F962" w14:textId="77777777" w:rsidR="003E010A" w:rsidRPr="00340D69" w:rsidRDefault="003E010A" w:rsidP="00340D69">
            <w:pPr>
              <w:widowControl w:val="0"/>
              <w:autoSpaceDE w:val="0"/>
              <w:jc w:val="both"/>
              <w:rPr>
                <w:rFonts w:ascii="Arial" w:hAnsi="Arial"/>
                <w:sz w:val="21"/>
                <w:szCs w:val="21"/>
                <w:lang w:val="ca-ES-valencia"/>
              </w:rPr>
            </w:pPr>
            <w:r w:rsidRPr="00340D69">
              <w:rPr>
                <w:rFonts w:ascii="Arial" w:hAnsi="Arial"/>
                <w:sz w:val="21"/>
                <w:szCs w:val="21"/>
                <w:lang w:val="ca-ES-valencia"/>
              </w:rPr>
              <w:t xml:space="preserve"> Llicenciatura:</w:t>
            </w:r>
          </w:p>
        </w:tc>
        <w:tc>
          <w:tcPr>
            <w:tcW w:w="6060" w:type="dxa"/>
            <w:shd w:val="clear" w:color="auto" w:fill="auto"/>
          </w:tcPr>
          <w:p w14:paraId="20AFF993" w14:textId="77777777" w:rsidR="003E010A" w:rsidRPr="00340D69" w:rsidRDefault="003E010A" w:rsidP="00340D69">
            <w:pPr>
              <w:pStyle w:val="TableParagraph"/>
              <w:spacing w:before="83"/>
              <w:jc w:val="both"/>
              <w:rPr>
                <w:rFonts w:ascii="Arial" w:hAnsi="Arial" w:cs="Arial"/>
                <w:sz w:val="21"/>
                <w:szCs w:val="21"/>
                <w:lang w:val="ca-ES-valencia"/>
              </w:rPr>
            </w:pPr>
            <w:r w:rsidRPr="00340D69">
              <w:rPr>
                <w:rFonts w:ascii="Arial" w:hAnsi="Arial" w:cs="Arial"/>
                <w:sz w:val="21"/>
                <w:szCs w:val="21"/>
                <w:lang w:val="ca-ES-valencia"/>
              </w:rPr>
              <w:t xml:space="preserve"> Informàtica</w:t>
            </w:r>
          </w:p>
        </w:tc>
      </w:tr>
      <w:tr w:rsidR="00DE2BD6" w:rsidRPr="009040A7" w14:paraId="46755122" w14:textId="77777777" w:rsidTr="00D04F8E">
        <w:trPr>
          <w:trHeight w:val="341"/>
        </w:trPr>
        <w:tc>
          <w:tcPr>
            <w:tcW w:w="2340" w:type="dxa"/>
            <w:vMerge w:val="restart"/>
            <w:shd w:val="clear" w:color="auto" w:fill="auto"/>
          </w:tcPr>
          <w:p w14:paraId="7A4ADDB3" w14:textId="77777777" w:rsidR="003E010A" w:rsidRPr="00340D69" w:rsidRDefault="003E010A" w:rsidP="00340D69">
            <w:pPr>
              <w:pStyle w:val="TableParagraph"/>
              <w:jc w:val="both"/>
              <w:rPr>
                <w:rFonts w:ascii="Arial" w:hAnsi="Arial" w:cs="Arial"/>
                <w:b/>
                <w:sz w:val="21"/>
                <w:szCs w:val="21"/>
                <w:lang w:val="ca-ES-valencia"/>
              </w:rPr>
            </w:pPr>
          </w:p>
          <w:p w14:paraId="25281EA1" w14:textId="77777777" w:rsidR="003E010A" w:rsidRPr="00340D69" w:rsidRDefault="003E010A" w:rsidP="00340D69">
            <w:pPr>
              <w:pStyle w:val="TableParagraph"/>
              <w:spacing w:before="8"/>
              <w:jc w:val="both"/>
              <w:rPr>
                <w:rFonts w:ascii="Arial" w:hAnsi="Arial" w:cs="Arial"/>
                <w:b/>
                <w:sz w:val="21"/>
                <w:szCs w:val="21"/>
                <w:lang w:val="ca-ES-valencia"/>
              </w:rPr>
            </w:pPr>
          </w:p>
          <w:p w14:paraId="0F2BD10C" w14:textId="77777777" w:rsidR="003E010A" w:rsidRPr="00340D69" w:rsidRDefault="003E010A" w:rsidP="00340D69">
            <w:pPr>
              <w:pStyle w:val="TableParagraph"/>
              <w:ind w:left="56"/>
              <w:jc w:val="both"/>
              <w:rPr>
                <w:rFonts w:ascii="Arial" w:hAnsi="Arial" w:cs="Arial"/>
                <w:sz w:val="21"/>
                <w:szCs w:val="21"/>
                <w:lang w:val="ca-ES-valencia"/>
              </w:rPr>
            </w:pPr>
            <w:r w:rsidRPr="00340D69">
              <w:rPr>
                <w:rFonts w:ascii="Arial" w:hAnsi="Arial" w:cs="Arial"/>
                <w:sz w:val="21"/>
                <w:szCs w:val="21"/>
                <w:lang w:val="ca-ES-valencia"/>
              </w:rPr>
              <w:t>Enginyeria tècnica:</w:t>
            </w:r>
          </w:p>
        </w:tc>
        <w:tc>
          <w:tcPr>
            <w:tcW w:w="6060" w:type="dxa"/>
            <w:shd w:val="clear" w:color="auto" w:fill="auto"/>
          </w:tcPr>
          <w:p w14:paraId="1EFF6293"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Informàtica</w:t>
            </w:r>
            <w:r w:rsidRPr="00340D69">
              <w:rPr>
                <w:rFonts w:ascii="Arial" w:hAnsi="Arial" w:cs="Arial"/>
                <w:spacing w:val="-1"/>
                <w:sz w:val="21"/>
                <w:szCs w:val="21"/>
                <w:lang w:val="ca-ES-valencia"/>
              </w:rPr>
              <w:t xml:space="preserve"> </w:t>
            </w:r>
            <w:r w:rsidRPr="00340D69">
              <w:rPr>
                <w:rFonts w:ascii="Arial" w:hAnsi="Arial" w:cs="Arial"/>
                <w:sz w:val="21"/>
                <w:szCs w:val="21"/>
                <w:lang w:val="ca-ES-valencia"/>
              </w:rPr>
              <w:t>de</w:t>
            </w:r>
            <w:r w:rsidRPr="00340D69">
              <w:rPr>
                <w:rFonts w:ascii="Arial" w:hAnsi="Arial" w:cs="Arial"/>
                <w:spacing w:val="-1"/>
                <w:sz w:val="21"/>
                <w:szCs w:val="21"/>
                <w:lang w:val="ca-ES-valencia"/>
              </w:rPr>
              <w:t xml:space="preserve"> </w:t>
            </w:r>
            <w:r w:rsidRPr="00340D69">
              <w:rPr>
                <w:rFonts w:ascii="Arial" w:hAnsi="Arial" w:cs="Arial"/>
                <w:sz w:val="21"/>
                <w:szCs w:val="21"/>
                <w:lang w:val="ca-ES-valencia"/>
              </w:rPr>
              <w:t>Sistemes</w:t>
            </w:r>
          </w:p>
        </w:tc>
      </w:tr>
      <w:tr w:rsidR="00DE2BD6" w:rsidRPr="009040A7" w14:paraId="3D5301DB" w14:textId="77777777" w:rsidTr="00D04F8E">
        <w:trPr>
          <w:trHeight w:val="341"/>
        </w:trPr>
        <w:tc>
          <w:tcPr>
            <w:tcW w:w="2340" w:type="dxa"/>
            <w:vMerge/>
            <w:shd w:val="clear" w:color="auto" w:fill="auto"/>
          </w:tcPr>
          <w:p w14:paraId="1DB653E1" w14:textId="77777777" w:rsidR="003E010A" w:rsidRPr="00340D69" w:rsidRDefault="003E010A" w:rsidP="00340D69">
            <w:pPr>
              <w:widowControl w:val="0"/>
              <w:autoSpaceDE w:val="0"/>
              <w:jc w:val="both"/>
              <w:rPr>
                <w:rFonts w:ascii="Arial" w:hAnsi="Arial"/>
                <w:sz w:val="21"/>
                <w:szCs w:val="21"/>
                <w:lang w:val="ca-ES-valencia"/>
              </w:rPr>
            </w:pPr>
          </w:p>
        </w:tc>
        <w:tc>
          <w:tcPr>
            <w:tcW w:w="6060" w:type="dxa"/>
            <w:shd w:val="clear" w:color="auto" w:fill="auto"/>
          </w:tcPr>
          <w:p w14:paraId="76BC9FFF"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Informàtica</w:t>
            </w:r>
            <w:r w:rsidRPr="00340D69">
              <w:rPr>
                <w:rFonts w:ascii="Arial" w:hAnsi="Arial" w:cs="Arial"/>
                <w:spacing w:val="-1"/>
                <w:sz w:val="21"/>
                <w:szCs w:val="21"/>
                <w:lang w:val="ca-ES-valencia"/>
              </w:rPr>
              <w:t xml:space="preserve"> </w:t>
            </w:r>
            <w:r w:rsidRPr="00340D69">
              <w:rPr>
                <w:rFonts w:ascii="Arial" w:hAnsi="Arial" w:cs="Arial"/>
                <w:sz w:val="21"/>
                <w:szCs w:val="21"/>
                <w:lang w:val="ca-ES-valencia"/>
              </w:rPr>
              <w:t>de</w:t>
            </w:r>
            <w:r w:rsidRPr="00340D69">
              <w:rPr>
                <w:rFonts w:ascii="Arial" w:hAnsi="Arial" w:cs="Arial"/>
                <w:spacing w:val="-1"/>
                <w:sz w:val="21"/>
                <w:szCs w:val="21"/>
                <w:lang w:val="ca-ES-valencia"/>
              </w:rPr>
              <w:t xml:space="preserve"> </w:t>
            </w:r>
            <w:r w:rsidRPr="00340D69">
              <w:rPr>
                <w:rFonts w:ascii="Arial" w:hAnsi="Arial" w:cs="Arial"/>
                <w:sz w:val="21"/>
                <w:szCs w:val="21"/>
                <w:lang w:val="ca-ES-valencia"/>
              </w:rPr>
              <w:t>Gestió</w:t>
            </w:r>
          </w:p>
        </w:tc>
      </w:tr>
      <w:tr w:rsidR="00DE2BD6" w:rsidRPr="009040A7" w14:paraId="19A36E48" w14:textId="77777777" w:rsidTr="00D04F8E">
        <w:trPr>
          <w:trHeight w:val="341"/>
        </w:trPr>
        <w:tc>
          <w:tcPr>
            <w:tcW w:w="2340" w:type="dxa"/>
            <w:vMerge/>
            <w:shd w:val="clear" w:color="auto" w:fill="auto"/>
          </w:tcPr>
          <w:p w14:paraId="347B1117" w14:textId="77777777" w:rsidR="003E010A" w:rsidRPr="00340D69" w:rsidRDefault="003E010A" w:rsidP="00340D69">
            <w:pPr>
              <w:widowControl w:val="0"/>
              <w:autoSpaceDE w:val="0"/>
              <w:jc w:val="both"/>
              <w:rPr>
                <w:rFonts w:ascii="Arial" w:hAnsi="Arial"/>
                <w:sz w:val="21"/>
                <w:szCs w:val="21"/>
                <w:lang w:val="ca-ES-valencia"/>
              </w:rPr>
            </w:pPr>
          </w:p>
        </w:tc>
        <w:tc>
          <w:tcPr>
            <w:tcW w:w="6060" w:type="dxa"/>
            <w:shd w:val="clear" w:color="auto" w:fill="auto"/>
          </w:tcPr>
          <w:p w14:paraId="704B73B9"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pacing w:val="-1"/>
                <w:sz w:val="21"/>
                <w:szCs w:val="21"/>
                <w:lang w:val="ca-ES-valencia"/>
              </w:rPr>
              <w:t>Telecomunicació,</w:t>
            </w:r>
            <w:r w:rsidRPr="00340D69">
              <w:rPr>
                <w:rFonts w:ascii="Arial" w:hAnsi="Arial" w:cs="Arial"/>
                <w:spacing w:val="-9"/>
                <w:sz w:val="21"/>
                <w:szCs w:val="21"/>
                <w:lang w:val="ca-ES-valencia"/>
              </w:rPr>
              <w:t xml:space="preserve"> </w:t>
            </w:r>
            <w:r w:rsidRPr="00340D69">
              <w:rPr>
                <w:rFonts w:ascii="Arial" w:hAnsi="Arial" w:cs="Arial"/>
                <w:spacing w:val="-1"/>
                <w:sz w:val="21"/>
                <w:szCs w:val="21"/>
                <w:lang w:val="ca-ES-valencia"/>
              </w:rPr>
              <w:t>especialitat</w:t>
            </w:r>
            <w:r w:rsidRPr="00340D69">
              <w:rPr>
                <w:rFonts w:ascii="Arial" w:hAnsi="Arial" w:cs="Arial"/>
                <w:spacing w:val="-8"/>
                <w:sz w:val="21"/>
                <w:szCs w:val="21"/>
                <w:lang w:val="ca-ES-valencia"/>
              </w:rPr>
              <w:t xml:space="preserve"> </w:t>
            </w:r>
            <w:r w:rsidRPr="00340D69">
              <w:rPr>
                <w:rFonts w:ascii="Arial" w:hAnsi="Arial" w:cs="Arial"/>
                <w:spacing w:val="-1"/>
                <w:sz w:val="21"/>
                <w:szCs w:val="21"/>
                <w:lang w:val="ca-ES-valencia"/>
              </w:rPr>
              <w:t>en</w:t>
            </w:r>
            <w:r w:rsidRPr="00340D69">
              <w:rPr>
                <w:rFonts w:ascii="Arial" w:hAnsi="Arial" w:cs="Arial"/>
                <w:spacing w:val="-10"/>
                <w:sz w:val="21"/>
                <w:szCs w:val="21"/>
                <w:lang w:val="ca-ES-valencia"/>
              </w:rPr>
              <w:t xml:space="preserve"> </w:t>
            </w:r>
            <w:r w:rsidRPr="00340D69">
              <w:rPr>
                <w:rFonts w:ascii="Arial" w:hAnsi="Arial" w:cs="Arial"/>
                <w:spacing w:val="-1"/>
                <w:sz w:val="21"/>
                <w:szCs w:val="21"/>
                <w:lang w:val="ca-ES-valencia"/>
              </w:rPr>
              <w:t>Telemàtica</w:t>
            </w:r>
          </w:p>
        </w:tc>
      </w:tr>
      <w:tr w:rsidR="00DE2BD6" w:rsidRPr="009040A7" w14:paraId="59C06F33" w14:textId="77777777" w:rsidTr="00D04F8E">
        <w:trPr>
          <w:trHeight w:val="341"/>
        </w:trPr>
        <w:tc>
          <w:tcPr>
            <w:tcW w:w="2340" w:type="dxa"/>
            <w:vMerge w:val="restart"/>
            <w:shd w:val="clear" w:color="auto" w:fill="auto"/>
          </w:tcPr>
          <w:p w14:paraId="2DCA6D31" w14:textId="77777777" w:rsidR="003E010A" w:rsidRPr="00340D69" w:rsidRDefault="003E010A" w:rsidP="00340D69">
            <w:pPr>
              <w:pStyle w:val="TableParagraph"/>
              <w:jc w:val="both"/>
              <w:rPr>
                <w:rFonts w:ascii="Arial" w:hAnsi="Arial" w:cs="Arial"/>
                <w:b/>
                <w:sz w:val="21"/>
                <w:szCs w:val="21"/>
                <w:lang w:val="ca-ES-valencia"/>
              </w:rPr>
            </w:pPr>
          </w:p>
          <w:p w14:paraId="49CBAAA5" w14:textId="77777777" w:rsidR="003E010A" w:rsidRPr="00340D69" w:rsidRDefault="003E010A" w:rsidP="00340D69">
            <w:pPr>
              <w:pStyle w:val="TableParagraph"/>
              <w:jc w:val="both"/>
              <w:rPr>
                <w:rFonts w:ascii="Arial" w:hAnsi="Arial" w:cs="Arial"/>
                <w:b/>
                <w:sz w:val="21"/>
                <w:szCs w:val="21"/>
                <w:lang w:val="ca-ES-valencia"/>
              </w:rPr>
            </w:pPr>
          </w:p>
          <w:p w14:paraId="255E5E79" w14:textId="77777777" w:rsidR="003E010A" w:rsidRPr="00340D69" w:rsidRDefault="003E010A" w:rsidP="00340D69">
            <w:pPr>
              <w:pStyle w:val="TableParagraph"/>
              <w:jc w:val="both"/>
              <w:rPr>
                <w:rFonts w:ascii="Arial" w:hAnsi="Arial" w:cs="Arial"/>
                <w:b/>
                <w:sz w:val="21"/>
                <w:szCs w:val="21"/>
                <w:lang w:val="ca-ES-valencia"/>
              </w:rPr>
            </w:pPr>
          </w:p>
          <w:p w14:paraId="305B1C54" w14:textId="77777777" w:rsidR="003E010A" w:rsidRPr="00340D69" w:rsidRDefault="003E010A" w:rsidP="00340D69">
            <w:pPr>
              <w:pStyle w:val="TableParagraph"/>
              <w:jc w:val="both"/>
              <w:rPr>
                <w:rFonts w:ascii="Arial" w:hAnsi="Arial" w:cs="Arial"/>
                <w:b/>
                <w:sz w:val="21"/>
                <w:szCs w:val="21"/>
                <w:lang w:val="ca-ES-valencia"/>
              </w:rPr>
            </w:pPr>
          </w:p>
          <w:p w14:paraId="325A8A39" w14:textId="77777777" w:rsidR="003E010A" w:rsidRPr="00340D69" w:rsidRDefault="003E010A" w:rsidP="00340D69">
            <w:pPr>
              <w:pStyle w:val="TableParagraph"/>
              <w:jc w:val="both"/>
              <w:rPr>
                <w:rFonts w:ascii="Arial" w:hAnsi="Arial" w:cs="Arial"/>
                <w:b/>
                <w:sz w:val="21"/>
                <w:szCs w:val="21"/>
                <w:lang w:val="ca-ES-valencia"/>
              </w:rPr>
            </w:pPr>
          </w:p>
          <w:p w14:paraId="56758007" w14:textId="77777777" w:rsidR="003E010A" w:rsidRPr="00340D69" w:rsidRDefault="003E010A" w:rsidP="00340D69">
            <w:pPr>
              <w:pStyle w:val="TableParagraph"/>
              <w:jc w:val="both"/>
              <w:rPr>
                <w:rFonts w:ascii="Arial" w:hAnsi="Arial" w:cs="Arial"/>
                <w:b/>
                <w:sz w:val="21"/>
                <w:szCs w:val="21"/>
                <w:lang w:val="ca-ES-valencia"/>
              </w:rPr>
            </w:pPr>
          </w:p>
          <w:p w14:paraId="74BD65C8" w14:textId="77777777" w:rsidR="003E010A" w:rsidRPr="00340D69" w:rsidRDefault="003E010A" w:rsidP="00340D69">
            <w:pPr>
              <w:pStyle w:val="TableParagraph"/>
              <w:jc w:val="both"/>
              <w:rPr>
                <w:rFonts w:ascii="Arial" w:hAnsi="Arial" w:cs="Arial"/>
                <w:b/>
                <w:sz w:val="21"/>
                <w:szCs w:val="21"/>
                <w:lang w:val="ca-ES-valencia"/>
              </w:rPr>
            </w:pPr>
          </w:p>
          <w:p w14:paraId="20F6904F" w14:textId="77777777" w:rsidR="003E010A" w:rsidRPr="00340D69" w:rsidRDefault="003E010A" w:rsidP="00340D69">
            <w:pPr>
              <w:pStyle w:val="TableParagraph"/>
              <w:jc w:val="both"/>
              <w:rPr>
                <w:rFonts w:ascii="Arial" w:hAnsi="Arial" w:cs="Arial"/>
                <w:b/>
                <w:sz w:val="21"/>
                <w:szCs w:val="21"/>
                <w:lang w:val="ca-ES-valencia"/>
              </w:rPr>
            </w:pPr>
          </w:p>
          <w:p w14:paraId="2E0AFAD8" w14:textId="77777777" w:rsidR="003E010A" w:rsidRPr="00340D69" w:rsidRDefault="003E010A" w:rsidP="00340D69">
            <w:pPr>
              <w:pStyle w:val="TableParagraph"/>
              <w:jc w:val="both"/>
              <w:rPr>
                <w:rFonts w:ascii="Arial" w:hAnsi="Arial" w:cs="Arial"/>
                <w:b/>
                <w:sz w:val="21"/>
                <w:szCs w:val="21"/>
                <w:lang w:val="ca-ES-valencia"/>
              </w:rPr>
            </w:pPr>
          </w:p>
          <w:p w14:paraId="764609A1" w14:textId="77777777" w:rsidR="003E010A" w:rsidRPr="00340D69" w:rsidRDefault="003E010A" w:rsidP="00340D69">
            <w:pPr>
              <w:pStyle w:val="TableParagraph"/>
              <w:jc w:val="both"/>
              <w:rPr>
                <w:rFonts w:ascii="Arial" w:hAnsi="Arial" w:cs="Arial"/>
                <w:b/>
                <w:sz w:val="21"/>
                <w:szCs w:val="21"/>
                <w:lang w:val="ca-ES-valencia"/>
              </w:rPr>
            </w:pPr>
          </w:p>
          <w:p w14:paraId="77EC6B88" w14:textId="77777777" w:rsidR="003E010A" w:rsidRPr="00340D69" w:rsidRDefault="003E010A" w:rsidP="00340D69">
            <w:pPr>
              <w:pStyle w:val="TableParagraph"/>
              <w:jc w:val="both"/>
              <w:rPr>
                <w:rFonts w:ascii="Arial" w:hAnsi="Arial" w:cs="Arial"/>
                <w:b/>
                <w:sz w:val="21"/>
                <w:szCs w:val="21"/>
                <w:lang w:val="ca-ES-valencia"/>
              </w:rPr>
            </w:pPr>
          </w:p>
          <w:p w14:paraId="43E63EF6" w14:textId="77777777" w:rsidR="003E010A" w:rsidRPr="00340D69" w:rsidRDefault="003E010A" w:rsidP="00340D69">
            <w:pPr>
              <w:pStyle w:val="TableParagraph"/>
              <w:jc w:val="both"/>
              <w:rPr>
                <w:rFonts w:ascii="Arial" w:hAnsi="Arial" w:cs="Arial"/>
                <w:b/>
                <w:sz w:val="21"/>
                <w:szCs w:val="21"/>
                <w:lang w:val="ca-ES-valencia"/>
              </w:rPr>
            </w:pPr>
          </w:p>
          <w:p w14:paraId="730A3543" w14:textId="77777777" w:rsidR="003E010A" w:rsidRPr="00340D69" w:rsidRDefault="003E010A" w:rsidP="00340D69">
            <w:pPr>
              <w:pStyle w:val="TableParagraph"/>
              <w:jc w:val="both"/>
              <w:rPr>
                <w:rFonts w:ascii="Arial" w:hAnsi="Arial" w:cs="Arial"/>
                <w:b/>
                <w:sz w:val="21"/>
                <w:szCs w:val="21"/>
                <w:lang w:val="ca-ES-valencia"/>
              </w:rPr>
            </w:pPr>
          </w:p>
          <w:p w14:paraId="69AA39A2" w14:textId="77777777" w:rsidR="003E010A" w:rsidRPr="00340D69" w:rsidRDefault="003E010A" w:rsidP="00340D69">
            <w:pPr>
              <w:pStyle w:val="TableParagraph"/>
              <w:jc w:val="both"/>
              <w:rPr>
                <w:rFonts w:ascii="Arial" w:hAnsi="Arial" w:cs="Arial"/>
                <w:b/>
                <w:sz w:val="21"/>
                <w:szCs w:val="21"/>
                <w:lang w:val="ca-ES-valencia"/>
              </w:rPr>
            </w:pPr>
          </w:p>
          <w:p w14:paraId="4271E414" w14:textId="77777777" w:rsidR="003E010A" w:rsidRPr="00340D69" w:rsidRDefault="003E010A" w:rsidP="00340D69">
            <w:pPr>
              <w:pStyle w:val="TableParagraph"/>
              <w:jc w:val="both"/>
              <w:rPr>
                <w:rFonts w:ascii="Arial" w:hAnsi="Arial" w:cs="Arial"/>
                <w:b/>
                <w:sz w:val="21"/>
                <w:szCs w:val="21"/>
                <w:lang w:val="ca-ES-valencia"/>
              </w:rPr>
            </w:pPr>
          </w:p>
          <w:p w14:paraId="2647A025" w14:textId="77777777" w:rsidR="003E010A" w:rsidRPr="00340D69" w:rsidRDefault="003E010A" w:rsidP="00340D69">
            <w:pPr>
              <w:pStyle w:val="TableParagraph"/>
              <w:jc w:val="both"/>
              <w:rPr>
                <w:rFonts w:ascii="Arial" w:hAnsi="Arial" w:cs="Arial"/>
                <w:b/>
                <w:sz w:val="21"/>
                <w:szCs w:val="21"/>
                <w:lang w:val="ca-ES-valencia"/>
              </w:rPr>
            </w:pPr>
          </w:p>
          <w:p w14:paraId="24D76CDB" w14:textId="77777777" w:rsidR="003E010A" w:rsidRPr="00340D69" w:rsidRDefault="003E010A" w:rsidP="00340D69">
            <w:pPr>
              <w:pStyle w:val="TableParagraph"/>
              <w:jc w:val="both"/>
              <w:rPr>
                <w:rFonts w:ascii="Arial" w:hAnsi="Arial" w:cs="Arial"/>
                <w:b/>
                <w:sz w:val="21"/>
                <w:szCs w:val="21"/>
                <w:lang w:val="ca-ES-valencia"/>
              </w:rPr>
            </w:pPr>
          </w:p>
          <w:p w14:paraId="7777D6FC" w14:textId="77777777" w:rsidR="003E010A" w:rsidRPr="00340D69" w:rsidRDefault="003E010A" w:rsidP="00340D69">
            <w:pPr>
              <w:pStyle w:val="TableParagraph"/>
              <w:jc w:val="both"/>
              <w:rPr>
                <w:rFonts w:ascii="Arial" w:hAnsi="Arial" w:cs="Arial"/>
                <w:b/>
                <w:sz w:val="21"/>
                <w:szCs w:val="21"/>
                <w:lang w:val="ca-ES-valencia"/>
              </w:rPr>
            </w:pPr>
          </w:p>
          <w:p w14:paraId="4B7F820C" w14:textId="77777777" w:rsidR="003E010A" w:rsidRPr="00340D69" w:rsidRDefault="003E010A" w:rsidP="00340D69">
            <w:pPr>
              <w:pStyle w:val="TableParagraph"/>
              <w:spacing w:before="1"/>
              <w:jc w:val="both"/>
              <w:rPr>
                <w:rFonts w:ascii="Arial" w:hAnsi="Arial" w:cs="Arial"/>
                <w:b/>
                <w:sz w:val="21"/>
                <w:szCs w:val="21"/>
                <w:lang w:val="ca-ES-valencia"/>
              </w:rPr>
            </w:pPr>
          </w:p>
          <w:p w14:paraId="75ACF3FA" w14:textId="77777777" w:rsidR="003E010A" w:rsidRPr="00340D69" w:rsidRDefault="003E010A" w:rsidP="00340D69">
            <w:pPr>
              <w:pStyle w:val="TableParagraph"/>
              <w:ind w:left="56"/>
              <w:jc w:val="both"/>
              <w:rPr>
                <w:rFonts w:ascii="Arial" w:hAnsi="Arial" w:cs="Arial"/>
                <w:b/>
                <w:sz w:val="21"/>
                <w:szCs w:val="21"/>
                <w:lang w:val="ca-ES-valencia"/>
              </w:rPr>
            </w:pPr>
            <w:r w:rsidRPr="00340D69">
              <w:rPr>
                <w:rFonts w:ascii="Arial" w:hAnsi="Arial" w:cs="Arial"/>
                <w:sz w:val="21"/>
                <w:szCs w:val="21"/>
                <w:lang w:val="ca-ES-valencia"/>
              </w:rPr>
              <w:t>Grau</w:t>
            </w:r>
            <w:r w:rsidRPr="00340D69">
              <w:rPr>
                <w:rFonts w:ascii="Arial" w:hAnsi="Arial" w:cs="Arial"/>
                <w:spacing w:val="-2"/>
                <w:sz w:val="21"/>
                <w:szCs w:val="21"/>
                <w:lang w:val="ca-ES-valencia"/>
              </w:rPr>
              <w:t xml:space="preserve"> </w:t>
            </w:r>
            <w:r w:rsidRPr="00340D69">
              <w:rPr>
                <w:rFonts w:ascii="Arial" w:hAnsi="Arial" w:cs="Arial"/>
                <w:sz w:val="21"/>
                <w:szCs w:val="21"/>
                <w:lang w:val="ca-ES-valencia"/>
              </w:rPr>
              <w:t>en:</w:t>
            </w:r>
          </w:p>
        </w:tc>
        <w:tc>
          <w:tcPr>
            <w:tcW w:w="6060" w:type="dxa"/>
            <w:shd w:val="clear" w:color="auto" w:fill="auto"/>
          </w:tcPr>
          <w:p w14:paraId="0718B410" w14:textId="77777777" w:rsidR="003E010A" w:rsidRPr="00340D69" w:rsidRDefault="003E010A" w:rsidP="00340D69">
            <w:pPr>
              <w:pStyle w:val="TableParagraph"/>
              <w:spacing w:before="82"/>
              <w:ind w:left="56"/>
              <w:jc w:val="both"/>
              <w:rPr>
                <w:rFonts w:ascii="Arial" w:hAnsi="Arial" w:cs="Arial"/>
                <w:spacing w:val="-1"/>
                <w:sz w:val="21"/>
                <w:szCs w:val="21"/>
                <w:lang w:val="ca-ES-valencia"/>
              </w:rPr>
            </w:pPr>
            <w:r w:rsidRPr="00340D69">
              <w:rPr>
                <w:rFonts w:ascii="Arial" w:hAnsi="Arial" w:cs="Arial"/>
                <w:spacing w:val="-1"/>
                <w:sz w:val="21"/>
                <w:szCs w:val="21"/>
                <w:lang w:val="ca-ES-valencia"/>
              </w:rPr>
              <w:t>Ciència i Enginyeria de Dades</w:t>
            </w:r>
          </w:p>
        </w:tc>
      </w:tr>
      <w:tr w:rsidR="00DE2BD6" w:rsidRPr="009040A7" w14:paraId="48C497ED" w14:textId="77777777" w:rsidTr="00D04F8E">
        <w:trPr>
          <w:trHeight w:val="341"/>
        </w:trPr>
        <w:tc>
          <w:tcPr>
            <w:tcW w:w="2340" w:type="dxa"/>
            <w:vMerge/>
            <w:shd w:val="clear" w:color="auto" w:fill="auto"/>
          </w:tcPr>
          <w:p w14:paraId="4676E9DE" w14:textId="77777777" w:rsidR="003E010A" w:rsidRPr="00340D69" w:rsidRDefault="003E010A" w:rsidP="00340D69">
            <w:pPr>
              <w:pStyle w:val="TableParagraph"/>
              <w:ind w:left="56"/>
              <w:jc w:val="both"/>
              <w:rPr>
                <w:rFonts w:ascii="Arial" w:hAnsi="Arial" w:cs="Arial"/>
                <w:sz w:val="21"/>
                <w:szCs w:val="21"/>
                <w:lang w:val="ca-ES-valencia"/>
              </w:rPr>
            </w:pPr>
          </w:p>
        </w:tc>
        <w:tc>
          <w:tcPr>
            <w:tcW w:w="6060" w:type="dxa"/>
            <w:shd w:val="clear" w:color="auto" w:fill="auto"/>
          </w:tcPr>
          <w:p w14:paraId="5AF6CA88" w14:textId="77777777" w:rsidR="003E010A" w:rsidRPr="00340D69" w:rsidRDefault="003E010A" w:rsidP="00340D69">
            <w:pPr>
              <w:pStyle w:val="TableParagraph"/>
              <w:spacing w:before="82"/>
              <w:ind w:left="56"/>
              <w:jc w:val="both"/>
              <w:rPr>
                <w:rFonts w:ascii="Arial" w:hAnsi="Arial" w:cs="Arial"/>
                <w:sz w:val="21"/>
                <w:szCs w:val="21"/>
                <w:lang w:val="ca-ES-valencia"/>
              </w:rPr>
            </w:pPr>
            <w:r w:rsidRPr="00340D69">
              <w:rPr>
                <w:rFonts w:ascii="Arial" w:hAnsi="Arial" w:cs="Arial"/>
                <w:spacing w:val="-1"/>
                <w:sz w:val="21"/>
                <w:szCs w:val="21"/>
                <w:lang w:val="ca-ES-valencia"/>
              </w:rPr>
              <w:t>Ciències</w:t>
            </w:r>
            <w:r w:rsidRPr="00340D69">
              <w:rPr>
                <w:rFonts w:ascii="Arial" w:hAnsi="Arial" w:cs="Arial"/>
                <w:spacing w:val="-6"/>
                <w:sz w:val="21"/>
                <w:szCs w:val="21"/>
                <w:lang w:val="ca-ES-valencia"/>
              </w:rPr>
              <w:t xml:space="preserve"> </w:t>
            </w:r>
            <w:r w:rsidRPr="00340D69">
              <w:rPr>
                <w:rFonts w:ascii="Arial" w:hAnsi="Arial" w:cs="Arial"/>
                <w:spacing w:val="-1"/>
                <w:sz w:val="21"/>
                <w:szCs w:val="21"/>
                <w:lang w:val="ca-ES-valencia"/>
              </w:rPr>
              <w:t>i</w:t>
            </w:r>
            <w:r w:rsidRPr="00340D69">
              <w:rPr>
                <w:rFonts w:ascii="Arial" w:hAnsi="Arial" w:cs="Arial"/>
                <w:spacing w:val="-9"/>
                <w:sz w:val="21"/>
                <w:szCs w:val="21"/>
                <w:lang w:val="ca-ES-valencia"/>
              </w:rPr>
              <w:t xml:space="preserve"> </w:t>
            </w:r>
            <w:r w:rsidRPr="00340D69">
              <w:rPr>
                <w:rFonts w:ascii="Arial" w:hAnsi="Arial" w:cs="Arial"/>
                <w:spacing w:val="-1"/>
                <w:sz w:val="21"/>
                <w:szCs w:val="21"/>
                <w:lang w:val="ca-ES-valencia"/>
              </w:rPr>
              <w:t>Tecnologies</w:t>
            </w:r>
            <w:r w:rsidRPr="00340D69">
              <w:rPr>
                <w:rFonts w:ascii="Arial" w:hAnsi="Arial" w:cs="Arial"/>
                <w:spacing w:val="-6"/>
                <w:sz w:val="21"/>
                <w:szCs w:val="21"/>
                <w:lang w:val="ca-ES-valencia"/>
              </w:rPr>
              <w:t xml:space="preserve"> </w:t>
            </w:r>
            <w:r w:rsidRPr="00340D69">
              <w:rPr>
                <w:rFonts w:ascii="Arial" w:hAnsi="Arial" w:cs="Arial"/>
                <w:spacing w:val="-1"/>
                <w:sz w:val="21"/>
                <w:szCs w:val="21"/>
                <w:lang w:val="ca-ES-valencia"/>
              </w:rPr>
              <w:t>de</w:t>
            </w:r>
            <w:r w:rsidRPr="00340D69">
              <w:rPr>
                <w:rFonts w:ascii="Arial" w:hAnsi="Arial" w:cs="Arial"/>
                <w:spacing w:val="-8"/>
                <w:sz w:val="21"/>
                <w:szCs w:val="21"/>
                <w:lang w:val="ca-ES-valencia"/>
              </w:rPr>
              <w:t xml:space="preserve"> </w:t>
            </w:r>
            <w:r w:rsidRPr="00340D69">
              <w:rPr>
                <w:rFonts w:ascii="Arial" w:hAnsi="Arial" w:cs="Arial"/>
                <w:spacing w:val="-1"/>
                <w:sz w:val="21"/>
                <w:szCs w:val="21"/>
                <w:lang w:val="ca-ES-valencia"/>
              </w:rPr>
              <w:t>Telecomunicació</w:t>
            </w:r>
          </w:p>
        </w:tc>
      </w:tr>
      <w:tr w:rsidR="00DE2BD6" w:rsidRPr="009040A7" w14:paraId="01A04770" w14:textId="77777777" w:rsidTr="00D04F8E">
        <w:trPr>
          <w:trHeight w:val="341"/>
        </w:trPr>
        <w:tc>
          <w:tcPr>
            <w:tcW w:w="2340" w:type="dxa"/>
            <w:vMerge/>
            <w:shd w:val="clear" w:color="auto" w:fill="auto"/>
          </w:tcPr>
          <w:p w14:paraId="390534BE" w14:textId="77777777" w:rsidR="003E010A" w:rsidRPr="00340D69" w:rsidRDefault="003E010A" w:rsidP="00340D69">
            <w:pPr>
              <w:widowControl w:val="0"/>
              <w:autoSpaceDE w:val="0"/>
              <w:jc w:val="both"/>
              <w:rPr>
                <w:rFonts w:ascii="Arial" w:hAnsi="Arial"/>
                <w:sz w:val="21"/>
                <w:szCs w:val="21"/>
                <w:lang w:val="ca-ES-valencia"/>
              </w:rPr>
            </w:pPr>
          </w:p>
        </w:tc>
        <w:tc>
          <w:tcPr>
            <w:tcW w:w="6060" w:type="dxa"/>
            <w:shd w:val="clear" w:color="auto" w:fill="auto"/>
          </w:tcPr>
          <w:p w14:paraId="17C5281B" w14:textId="77777777" w:rsidR="003E010A" w:rsidRPr="00340D69" w:rsidRDefault="003E010A" w:rsidP="00340D69">
            <w:pPr>
              <w:pStyle w:val="TableParagraph"/>
              <w:spacing w:before="82"/>
              <w:ind w:left="56"/>
              <w:jc w:val="both"/>
              <w:rPr>
                <w:rFonts w:ascii="Arial" w:hAnsi="Arial" w:cs="Arial"/>
                <w:sz w:val="21"/>
                <w:szCs w:val="21"/>
                <w:lang w:val="ca-ES-valencia"/>
              </w:rPr>
            </w:pPr>
            <w:r w:rsidRPr="00340D69">
              <w:rPr>
                <w:rFonts w:ascii="Arial" w:hAnsi="Arial" w:cs="Arial"/>
                <w:sz w:val="21"/>
                <w:szCs w:val="21"/>
                <w:lang w:val="ca-ES-valencia"/>
              </w:rPr>
              <w:t>Computació i Intel·ligència Artificial</w:t>
            </w:r>
          </w:p>
        </w:tc>
      </w:tr>
      <w:tr w:rsidR="00DE2BD6" w:rsidRPr="009040A7" w14:paraId="49C3540C" w14:textId="77777777" w:rsidTr="00D04F8E">
        <w:trPr>
          <w:trHeight w:val="341"/>
        </w:trPr>
        <w:tc>
          <w:tcPr>
            <w:tcW w:w="2340" w:type="dxa"/>
            <w:vMerge/>
            <w:shd w:val="clear" w:color="auto" w:fill="auto"/>
          </w:tcPr>
          <w:p w14:paraId="7CE14CEE" w14:textId="77777777" w:rsidR="003E010A" w:rsidRPr="00340D69" w:rsidRDefault="003E010A" w:rsidP="00340D69">
            <w:pPr>
              <w:widowControl w:val="0"/>
              <w:autoSpaceDE w:val="0"/>
              <w:jc w:val="both"/>
              <w:rPr>
                <w:rFonts w:ascii="Arial" w:hAnsi="Arial"/>
                <w:sz w:val="21"/>
                <w:szCs w:val="21"/>
                <w:lang w:val="ca-ES-valencia"/>
              </w:rPr>
            </w:pPr>
          </w:p>
        </w:tc>
        <w:tc>
          <w:tcPr>
            <w:tcW w:w="6060" w:type="dxa"/>
            <w:shd w:val="clear" w:color="auto" w:fill="auto"/>
          </w:tcPr>
          <w:p w14:paraId="6A513DF8" w14:textId="77777777" w:rsidR="003E010A" w:rsidRPr="00340D69" w:rsidRDefault="003E010A" w:rsidP="00340D69">
            <w:pPr>
              <w:pStyle w:val="TableParagraph"/>
              <w:spacing w:before="82"/>
              <w:ind w:left="56"/>
              <w:jc w:val="both"/>
              <w:rPr>
                <w:rFonts w:ascii="Arial" w:hAnsi="Arial" w:cs="Arial"/>
                <w:sz w:val="21"/>
                <w:szCs w:val="21"/>
                <w:lang w:val="ca-ES-valencia"/>
              </w:rPr>
            </w:pPr>
            <w:r w:rsidRPr="00340D69">
              <w:rPr>
                <w:rFonts w:ascii="Arial" w:hAnsi="Arial" w:cs="Arial"/>
                <w:sz w:val="21"/>
                <w:szCs w:val="21"/>
                <w:lang w:val="ca-ES-valencia"/>
              </w:rPr>
              <w:t>Desenvolupament d'Aplicacions 3D Interactives i Videojocs</w:t>
            </w:r>
          </w:p>
        </w:tc>
      </w:tr>
      <w:tr w:rsidR="00DE2BD6" w:rsidRPr="009040A7" w14:paraId="38B05E1D" w14:textId="77777777" w:rsidTr="00D04F8E">
        <w:trPr>
          <w:trHeight w:val="341"/>
        </w:trPr>
        <w:tc>
          <w:tcPr>
            <w:tcW w:w="2340" w:type="dxa"/>
            <w:vMerge/>
            <w:shd w:val="clear" w:color="auto" w:fill="auto"/>
          </w:tcPr>
          <w:p w14:paraId="657C1AFC" w14:textId="77777777" w:rsidR="003E010A" w:rsidRPr="00340D69" w:rsidRDefault="003E010A" w:rsidP="00340D69">
            <w:pPr>
              <w:widowControl w:val="0"/>
              <w:autoSpaceDE w:val="0"/>
              <w:jc w:val="both"/>
              <w:rPr>
                <w:rFonts w:ascii="Arial" w:hAnsi="Arial"/>
                <w:sz w:val="21"/>
                <w:szCs w:val="21"/>
                <w:lang w:val="ca-ES-valencia"/>
              </w:rPr>
            </w:pPr>
          </w:p>
        </w:tc>
        <w:tc>
          <w:tcPr>
            <w:tcW w:w="6060" w:type="dxa"/>
            <w:shd w:val="clear" w:color="auto" w:fill="auto"/>
          </w:tcPr>
          <w:p w14:paraId="65243273" w14:textId="77777777" w:rsidR="003E010A" w:rsidRPr="00340D69" w:rsidRDefault="003E010A" w:rsidP="00340D69">
            <w:pPr>
              <w:pStyle w:val="TableParagraph"/>
              <w:spacing w:before="82"/>
              <w:ind w:left="56"/>
              <w:jc w:val="both"/>
              <w:rPr>
                <w:rFonts w:ascii="Arial" w:hAnsi="Arial" w:cs="Arial"/>
                <w:sz w:val="21"/>
                <w:szCs w:val="21"/>
                <w:lang w:val="ca-ES-valencia"/>
              </w:rPr>
            </w:pPr>
            <w:r w:rsidRPr="00340D69">
              <w:rPr>
                <w:rFonts w:ascii="Arial" w:hAnsi="Arial" w:cs="Arial"/>
                <w:sz w:val="21"/>
                <w:szCs w:val="21"/>
                <w:lang w:val="ca-ES-valencia"/>
              </w:rPr>
              <w:t>Desenvolupament de Videojocs</w:t>
            </w:r>
          </w:p>
        </w:tc>
      </w:tr>
      <w:tr w:rsidR="00DE2BD6" w:rsidRPr="00340D69" w14:paraId="38DF6C36" w14:textId="77777777" w:rsidTr="00D04F8E">
        <w:trPr>
          <w:trHeight w:val="341"/>
        </w:trPr>
        <w:tc>
          <w:tcPr>
            <w:tcW w:w="2340" w:type="dxa"/>
            <w:vMerge/>
            <w:shd w:val="clear" w:color="auto" w:fill="auto"/>
          </w:tcPr>
          <w:p w14:paraId="61174D6F" w14:textId="77777777" w:rsidR="003E010A" w:rsidRPr="00340D69" w:rsidRDefault="003E010A" w:rsidP="00340D69">
            <w:pPr>
              <w:widowControl w:val="0"/>
              <w:autoSpaceDE w:val="0"/>
              <w:jc w:val="both"/>
              <w:rPr>
                <w:rFonts w:ascii="Arial" w:hAnsi="Arial"/>
                <w:sz w:val="21"/>
                <w:szCs w:val="21"/>
                <w:lang w:val="ca-ES-valencia"/>
              </w:rPr>
            </w:pPr>
          </w:p>
        </w:tc>
        <w:tc>
          <w:tcPr>
            <w:tcW w:w="6060" w:type="dxa"/>
            <w:shd w:val="clear" w:color="auto" w:fill="auto"/>
          </w:tcPr>
          <w:p w14:paraId="56027F6D" w14:textId="77777777" w:rsidR="003E010A" w:rsidRPr="00340D69" w:rsidRDefault="003E010A" w:rsidP="00340D69">
            <w:pPr>
              <w:pStyle w:val="TableParagraph"/>
              <w:spacing w:before="82"/>
              <w:ind w:left="56"/>
              <w:jc w:val="both"/>
              <w:rPr>
                <w:rFonts w:ascii="Arial" w:hAnsi="Arial" w:cs="Arial"/>
                <w:sz w:val="21"/>
                <w:szCs w:val="21"/>
                <w:lang w:val="ca-ES-valencia"/>
              </w:rPr>
            </w:pPr>
            <w:r w:rsidRPr="00340D69">
              <w:rPr>
                <w:rFonts w:ascii="Arial" w:hAnsi="Arial" w:cs="Arial"/>
                <w:sz w:val="21"/>
                <w:szCs w:val="21"/>
                <w:lang w:val="ca-ES-valencia"/>
              </w:rPr>
              <w:t>Disseny i Desenvolupament de Videojocs</w:t>
            </w:r>
          </w:p>
        </w:tc>
      </w:tr>
      <w:tr w:rsidR="00DE2BD6" w:rsidRPr="009040A7" w14:paraId="0BCD1D9E" w14:textId="77777777" w:rsidTr="00D04F8E">
        <w:trPr>
          <w:trHeight w:val="341"/>
        </w:trPr>
        <w:tc>
          <w:tcPr>
            <w:tcW w:w="2340" w:type="dxa"/>
            <w:vMerge/>
            <w:shd w:val="clear" w:color="auto" w:fill="auto"/>
          </w:tcPr>
          <w:p w14:paraId="6E4737DE" w14:textId="77777777" w:rsidR="003E010A" w:rsidRPr="00340D69" w:rsidRDefault="003E010A" w:rsidP="00340D69">
            <w:pPr>
              <w:widowControl w:val="0"/>
              <w:autoSpaceDE w:val="0"/>
              <w:jc w:val="both"/>
              <w:rPr>
                <w:rFonts w:ascii="Arial" w:hAnsi="Arial"/>
                <w:sz w:val="21"/>
                <w:szCs w:val="21"/>
                <w:lang w:val="ca-ES-valencia"/>
              </w:rPr>
            </w:pPr>
          </w:p>
        </w:tc>
        <w:tc>
          <w:tcPr>
            <w:tcW w:w="6060" w:type="dxa"/>
            <w:shd w:val="clear" w:color="auto" w:fill="auto"/>
          </w:tcPr>
          <w:p w14:paraId="3D374133" w14:textId="77777777" w:rsidR="003E010A" w:rsidRPr="00340D69" w:rsidRDefault="003E010A" w:rsidP="00340D69">
            <w:pPr>
              <w:pStyle w:val="TableParagraph"/>
              <w:spacing w:before="82"/>
              <w:ind w:left="56"/>
              <w:jc w:val="both"/>
              <w:rPr>
                <w:rFonts w:ascii="Arial" w:hAnsi="Arial" w:cs="Arial"/>
                <w:sz w:val="21"/>
                <w:szCs w:val="21"/>
                <w:lang w:val="ca-ES-valencia"/>
              </w:rPr>
            </w:pPr>
            <w:r w:rsidRPr="00340D69">
              <w:rPr>
                <w:rFonts w:ascii="Arial" w:hAnsi="Arial" w:cs="Arial"/>
                <w:sz w:val="21"/>
                <w:szCs w:val="21"/>
                <w:lang w:val="ca-ES-valencia"/>
              </w:rPr>
              <w:t>Informàtica i Serveis</w:t>
            </w:r>
          </w:p>
        </w:tc>
      </w:tr>
      <w:tr w:rsidR="00DE2BD6" w:rsidRPr="009040A7" w14:paraId="27FB9A85" w14:textId="77777777" w:rsidTr="00D04F8E">
        <w:trPr>
          <w:trHeight w:val="341"/>
        </w:trPr>
        <w:tc>
          <w:tcPr>
            <w:tcW w:w="2340" w:type="dxa"/>
            <w:vMerge/>
            <w:shd w:val="clear" w:color="auto" w:fill="auto"/>
          </w:tcPr>
          <w:p w14:paraId="56F5F2F0" w14:textId="77777777" w:rsidR="003E010A" w:rsidRPr="00340D69" w:rsidRDefault="003E010A" w:rsidP="00340D69">
            <w:pPr>
              <w:widowControl w:val="0"/>
              <w:autoSpaceDE w:val="0"/>
              <w:jc w:val="both"/>
              <w:rPr>
                <w:rFonts w:ascii="Arial" w:hAnsi="Arial"/>
                <w:sz w:val="21"/>
                <w:szCs w:val="21"/>
                <w:lang w:val="ca-ES-valencia"/>
              </w:rPr>
            </w:pPr>
          </w:p>
        </w:tc>
        <w:tc>
          <w:tcPr>
            <w:tcW w:w="6060" w:type="dxa"/>
            <w:shd w:val="clear" w:color="auto" w:fill="auto"/>
          </w:tcPr>
          <w:p w14:paraId="3475D866" w14:textId="77777777" w:rsidR="003E010A" w:rsidRPr="00340D69" w:rsidRDefault="003E010A" w:rsidP="00340D69">
            <w:pPr>
              <w:pStyle w:val="TableParagraph"/>
              <w:spacing w:before="82"/>
              <w:ind w:left="56"/>
              <w:jc w:val="both"/>
              <w:rPr>
                <w:rFonts w:ascii="Arial" w:hAnsi="Arial" w:cs="Arial"/>
                <w:sz w:val="21"/>
                <w:szCs w:val="21"/>
                <w:lang w:val="ca-ES-valencia"/>
              </w:rPr>
            </w:pPr>
            <w:r w:rsidRPr="00340D69">
              <w:rPr>
                <w:rFonts w:ascii="Arial" w:hAnsi="Arial" w:cs="Arial"/>
                <w:sz w:val="21"/>
                <w:szCs w:val="21"/>
                <w:lang w:val="ca-ES-valencia"/>
              </w:rPr>
              <w:t>Enginyeria</w:t>
            </w:r>
            <w:r w:rsidRPr="00340D69">
              <w:rPr>
                <w:rFonts w:ascii="Arial" w:hAnsi="Arial" w:cs="Arial"/>
                <w:spacing w:val="-1"/>
                <w:sz w:val="21"/>
                <w:szCs w:val="21"/>
                <w:lang w:val="ca-ES-valencia"/>
              </w:rPr>
              <w:t xml:space="preserve"> </w:t>
            </w:r>
            <w:r w:rsidRPr="00340D69">
              <w:rPr>
                <w:rFonts w:ascii="Arial" w:hAnsi="Arial" w:cs="Arial"/>
                <w:sz w:val="21"/>
                <w:szCs w:val="21"/>
                <w:lang w:val="ca-ES-valencia"/>
              </w:rPr>
              <w:t>de</w:t>
            </w:r>
            <w:r w:rsidRPr="00340D69">
              <w:rPr>
                <w:rFonts w:ascii="Arial" w:hAnsi="Arial" w:cs="Arial"/>
                <w:spacing w:val="-1"/>
                <w:sz w:val="21"/>
                <w:szCs w:val="21"/>
                <w:lang w:val="ca-ES-valencia"/>
              </w:rPr>
              <w:t xml:space="preserve"> </w:t>
            </w:r>
            <w:r w:rsidRPr="00340D69">
              <w:rPr>
                <w:rFonts w:ascii="Arial" w:hAnsi="Arial" w:cs="Arial"/>
                <w:sz w:val="21"/>
                <w:szCs w:val="21"/>
                <w:lang w:val="ca-ES-valencia"/>
              </w:rPr>
              <w:t>Computadors</w:t>
            </w:r>
          </w:p>
        </w:tc>
      </w:tr>
      <w:tr w:rsidR="00DE2BD6" w:rsidRPr="009040A7" w14:paraId="055B9910" w14:textId="77777777" w:rsidTr="00D04F8E">
        <w:trPr>
          <w:trHeight w:val="341"/>
        </w:trPr>
        <w:tc>
          <w:tcPr>
            <w:tcW w:w="2340" w:type="dxa"/>
            <w:vMerge/>
            <w:shd w:val="clear" w:color="auto" w:fill="auto"/>
          </w:tcPr>
          <w:p w14:paraId="7A63B582" w14:textId="77777777" w:rsidR="003E010A" w:rsidRPr="00340D69" w:rsidRDefault="003E010A" w:rsidP="00340D69">
            <w:pPr>
              <w:widowControl w:val="0"/>
              <w:autoSpaceDE w:val="0"/>
              <w:jc w:val="both"/>
              <w:rPr>
                <w:rFonts w:ascii="Arial" w:hAnsi="Arial"/>
                <w:sz w:val="21"/>
                <w:szCs w:val="21"/>
                <w:lang w:val="ca-ES-valencia"/>
              </w:rPr>
            </w:pPr>
          </w:p>
        </w:tc>
        <w:tc>
          <w:tcPr>
            <w:tcW w:w="6060" w:type="dxa"/>
            <w:shd w:val="clear" w:color="auto" w:fill="auto"/>
          </w:tcPr>
          <w:p w14:paraId="5E372A38" w14:textId="41195F19" w:rsidR="003E010A" w:rsidRPr="00340D69" w:rsidRDefault="003E010A" w:rsidP="00340D69">
            <w:pPr>
              <w:pStyle w:val="TableParagraph"/>
              <w:spacing w:before="82"/>
              <w:ind w:left="56"/>
              <w:jc w:val="both"/>
              <w:rPr>
                <w:rFonts w:ascii="Arial" w:hAnsi="Arial" w:cs="Arial"/>
                <w:sz w:val="21"/>
                <w:szCs w:val="21"/>
                <w:lang w:val="ca-ES-valencia"/>
              </w:rPr>
            </w:pPr>
            <w:r w:rsidRPr="00340D69">
              <w:rPr>
                <w:rFonts w:ascii="Arial" w:hAnsi="Arial" w:cs="Arial"/>
                <w:spacing w:val="-1"/>
                <w:sz w:val="21"/>
                <w:szCs w:val="21"/>
                <w:lang w:val="ca-ES-valencia"/>
              </w:rPr>
              <w:t>Enginyeria</w:t>
            </w:r>
            <w:r w:rsidRPr="00340D69">
              <w:rPr>
                <w:rFonts w:ascii="Arial" w:hAnsi="Arial" w:cs="Arial"/>
                <w:spacing w:val="-9"/>
                <w:sz w:val="21"/>
                <w:szCs w:val="21"/>
                <w:lang w:val="ca-ES-valencia"/>
              </w:rPr>
              <w:t xml:space="preserve"> </w:t>
            </w:r>
            <w:r w:rsidRPr="00340D69">
              <w:rPr>
                <w:rFonts w:ascii="Arial" w:hAnsi="Arial" w:cs="Arial"/>
                <w:spacing w:val="-1"/>
                <w:sz w:val="21"/>
                <w:szCs w:val="21"/>
                <w:lang w:val="ca-ES-valencia"/>
              </w:rPr>
              <w:t>de les</w:t>
            </w:r>
            <w:r w:rsidR="00A363A6" w:rsidRPr="009040A7">
              <w:rPr>
                <w:rFonts w:ascii="Arial" w:hAnsi="Arial" w:cs="Arial"/>
                <w:spacing w:val="-10"/>
                <w:sz w:val="21"/>
                <w:szCs w:val="21"/>
                <w:lang w:val="ca-ES-valencia"/>
              </w:rPr>
              <w:t xml:space="preserve"> </w:t>
            </w:r>
            <w:r w:rsidRPr="00340D69">
              <w:rPr>
                <w:rFonts w:ascii="Arial" w:hAnsi="Arial" w:cs="Arial"/>
                <w:sz w:val="21"/>
                <w:szCs w:val="21"/>
                <w:lang w:val="ca-ES-valencia"/>
              </w:rPr>
              <w:t>Tecnologies</w:t>
            </w:r>
            <w:r w:rsidRPr="00340D69">
              <w:rPr>
                <w:rFonts w:ascii="Arial" w:hAnsi="Arial" w:cs="Arial"/>
                <w:spacing w:val="-9"/>
                <w:sz w:val="21"/>
                <w:szCs w:val="21"/>
                <w:lang w:val="ca-ES-valencia"/>
              </w:rPr>
              <w:t xml:space="preserve"> </w:t>
            </w:r>
            <w:r w:rsidRPr="00340D69">
              <w:rPr>
                <w:rFonts w:ascii="Arial" w:hAnsi="Arial" w:cs="Arial"/>
                <w:sz w:val="21"/>
                <w:szCs w:val="21"/>
                <w:lang w:val="ca-ES-valencia"/>
              </w:rPr>
              <w:t>de</w:t>
            </w:r>
            <w:r w:rsidRPr="00340D69">
              <w:rPr>
                <w:rFonts w:ascii="Arial" w:hAnsi="Arial" w:cs="Arial"/>
                <w:spacing w:val="-11"/>
                <w:sz w:val="21"/>
                <w:szCs w:val="21"/>
                <w:lang w:val="ca-ES-valencia"/>
              </w:rPr>
              <w:t xml:space="preserve"> </w:t>
            </w:r>
            <w:r w:rsidRPr="00340D69">
              <w:rPr>
                <w:rFonts w:ascii="Arial" w:hAnsi="Arial" w:cs="Arial"/>
                <w:sz w:val="21"/>
                <w:szCs w:val="21"/>
                <w:lang w:val="ca-ES-valencia"/>
              </w:rPr>
              <w:t>Telecomunicació</w:t>
            </w:r>
          </w:p>
        </w:tc>
      </w:tr>
      <w:tr w:rsidR="00DE2BD6" w:rsidRPr="009040A7" w14:paraId="0ED077D7" w14:textId="77777777" w:rsidTr="00D04F8E">
        <w:trPr>
          <w:trHeight w:val="341"/>
        </w:trPr>
        <w:tc>
          <w:tcPr>
            <w:tcW w:w="2340" w:type="dxa"/>
            <w:vMerge/>
            <w:shd w:val="clear" w:color="auto" w:fill="auto"/>
          </w:tcPr>
          <w:p w14:paraId="260BB1D0" w14:textId="77777777" w:rsidR="003E010A" w:rsidRPr="00340D69" w:rsidRDefault="003E010A" w:rsidP="00340D69">
            <w:pPr>
              <w:widowControl w:val="0"/>
              <w:autoSpaceDE w:val="0"/>
              <w:jc w:val="both"/>
              <w:rPr>
                <w:rFonts w:ascii="Arial" w:hAnsi="Arial"/>
                <w:sz w:val="21"/>
                <w:szCs w:val="21"/>
                <w:lang w:val="ca-ES-valencia"/>
              </w:rPr>
            </w:pPr>
          </w:p>
        </w:tc>
        <w:tc>
          <w:tcPr>
            <w:tcW w:w="6060" w:type="dxa"/>
            <w:shd w:val="clear" w:color="auto" w:fill="auto"/>
          </w:tcPr>
          <w:p w14:paraId="29B1387A" w14:textId="77777777" w:rsidR="003E010A" w:rsidRPr="00340D69" w:rsidRDefault="003E010A" w:rsidP="00340D69">
            <w:pPr>
              <w:pStyle w:val="TableParagraph"/>
              <w:spacing w:before="82"/>
              <w:ind w:left="56"/>
              <w:jc w:val="both"/>
              <w:rPr>
                <w:rFonts w:ascii="Arial" w:hAnsi="Arial" w:cs="Arial"/>
                <w:spacing w:val="-1"/>
                <w:sz w:val="21"/>
                <w:szCs w:val="21"/>
                <w:lang w:val="ca-ES-valencia"/>
              </w:rPr>
            </w:pPr>
            <w:r w:rsidRPr="00340D69">
              <w:rPr>
                <w:rFonts w:ascii="Arial" w:hAnsi="Arial" w:cs="Arial"/>
                <w:spacing w:val="-1"/>
                <w:sz w:val="21"/>
                <w:szCs w:val="21"/>
                <w:lang w:val="ca-ES-valencia"/>
              </w:rPr>
              <w:t>Enginyeria de Xarxes de Telecomunicació</w:t>
            </w:r>
          </w:p>
        </w:tc>
      </w:tr>
      <w:tr w:rsidR="00DE2BD6" w:rsidRPr="009040A7" w14:paraId="353CF044" w14:textId="77777777" w:rsidTr="00D04F8E">
        <w:trPr>
          <w:trHeight w:val="341"/>
        </w:trPr>
        <w:tc>
          <w:tcPr>
            <w:tcW w:w="2340" w:type="dxa"/>
            <w:vMerge/>
            <w:shd w:val="clear" w:color="auto" w:fill="auto"/>
          </w:tcPr>
          <w:p w14:paraId="6E922C93" w14:textId="77777777" w:rsidR="003E010A" w:rsidRPr="00340D69" w:rsidRDefault="003E010A" w:rsidP="00340D69">
            <w:pPr>
              <w:widowControl w:val="0"/>
              <w:autoSpaceDE w:val="0"/>
              <w:jc w:val="both"/>
              <w:rPr>
                <w:rFonts w:ascii="Arial" w:hAnsi="Arial"/>
                <w:sz w:val="21"/>
                <w:szCs w:val="21"/>
                <w:lang w:val="ca-ES-valencia"/>
              </w:rPr>
            </w:pPr>
          </w:p>
        </w:tc>
        <w:tc>
          <w:tcPr>
            <w:tcW w:w="6060" w:type="dxa"/>
            <w:shd w:val="clear" w:color="auto" w:fill="auto"/>
          </w:tcPr>
          <w:p w14:paraId="78C4E974" w14:textId="77777777" w:rsidR="003E010A" w:rsidRPr="00340D69" w:rsidRDefault="003E010A" w:rsidP="00340D69">
            <w:pPr>
              <w:pStyle w:val="TableParagraph"/>
              <w:spacing w:before="82"/>
              <w:ind w:left="56"/>
              <w:jc w:val="both"/>
              <w:rPr>
                <w:rFonts w:ascii="Arial" w:hAnsi="Arial" w:cs="Arial"/>
                <w:sz w:val="21"/>
                <w:szCs w:val="21"/>
                <w:lang w:val="ca-ES-valencia"/>
              </w:rPr>
            </w:pPr>
            <w:r w:rsidRPr="00340D69">
              <w:rPr>
                <w:rFonts w:ascii="Arial" w:hAnsi="Arial" w:cs="Arial"/>
                <w:spacing w:val="-1"/>
                <w:sz w:val="21"/>
                <w:szCs w:val="21"/>
                <w:lang w:val="ca-ES-valencia"/>
              </w:rPr>
              <w:t>Enginyeria de Sistemes</w:t>
            </w:r>
            <w:r w:rsidRPr="00340D69">
              <w:rPr>
                <w:rFonts w:ascii="Arial" w:hAnsi="Arial" w:cs="Arial"/>
                <w:spacing w:val="-9"/>
                <w:sz w:val="21"/>
                <w:szCs w:val="21"/>
                <w:lang w:val="ca-ES-valencia"/>
              </w:rPr>
              <w:t xml:space="preserve"> </w:t>
            </w:r>
            <w:r w:rsidRPr="00340D69">
              <w:rPr>
                <w:rFonts w:ascii="Arial" w:hAnsi="Arial" w:cs="Arial"/>
                <w:spacing w:val="-1"/>
                <w:sz w:val="21"/>
                <w:szCs w:val="21"/>
                <w:lang w:val="ca-ES-valencia"/>
              </w:rPr>
              <w:t xml:space="preserve">Audiovisuals </w:t>
            </w:r>
            <w:r w:rsidRPr="00340D69">
              <w:rPr>
                <w:rFonts w:ascii="Arial" w:hAnsi="Arial" w:cs="Arial"/>
                <w:sz w:val="21"/>
                <w:szCs w:val="21"/>
                <w:lang w:val="ca-ES-valencia"/>
              </w:rPr>
              <w:t>de</w:t>
            </w:r>
            <w:r w:rsidRPr="00340D69">
              <w:rPr>
                <w:rFonts w:ascii="Arial" w:hAnsi="Arial" w:cs="Arial"/>
                <w:spacing w:val="-3"/>
                <w:sz w:val="21"/>
                <w:szCs w:val="21"/>
                <w:lang w:val="ca-ES-valencia"/>
              </w:rPr>
              <w:t xml:space="preserve"> </w:t>
            </w:r>
            <w:r w:rsidRPr="00340D69">
              <w:rPr>
                <w:rFonts w:ascii="Arial" w:hAnsi="Arial" w:cs="Arial"/>
                <w:sz w:val="21"/>
                <w:szCs w:val="21"/>
                <w:lang w:val="ca-ES-valencia"/>
              </w:rPr>
              <w:t>Telecomunicació</w:t>
            </w:r>
          </w:p>
        </w:tc>
      </w:tr>
      <w:tr w:rsidR="00DE2BD6" w:rsidRPr="009040A7" w14:paraId="32190BE9" w14:textId="77777777" w:rsidTr="00D04F8E">
        <w:trPr>
          <w:trHeight w:val="341"/>
        </w:trPr>
        <w:tc>
          <w:tcPr>
            <w:tcW w:w="2340" w:type="dxa"/>
            <w:vMerge/>
            <w:shd w:val="clear" w:color="auto" w:fill="auto"/>
          </w:tcPr>
          <w:p w14:paraId="7DDA348B" w14:textId="77777777" w:rsidR="003E010A" w:rsidRPr="00340D69" w:rsidRDefault="003E010A" w:rsidP="00340D69">
            <w:pPr>
              <w:widowControl w:val="0"/>
              <w:autoSpaceDE w:val="0"/>
              <w:jc w:val="both"/>
              <w:rPr>
                <w:rFonts w:ascii="Arial" w:hAnsi="Arial"/>
                <w:sz w:val="21"/>
                <w:szCs w:val="21"/>
                <w:lang w:val="ca-ES-valencia"/>
              </w:rPr>
            </w:pPr>
          </w:p>
        </w:tc>
        <w:tc>
          <w:tcPr>
            <w:tcW w:w="6060" w:type="dxa"/>
            <w:shd w:val="clear" w:color="auto" w:fill="auto"/>
          </w:tcPr>
          <w:p w14:paraId="371EC284" w14:textId="77777777" w:rsidR="003E010A" w:rsidRPr="00340D69" w:rsidRDefault="003E010A" w:rsidP="00340D69">
            <w:pPr>
              <w:pStyle w:val="TableParagraph"/>
              <w:spacing w:before="82"/>
              <w:jc w:val="both"/>
              <w:rPr>
                <w:rFonts w:ascii="Arial" w:hAnsi="Arial" w:cs="Arial"/>
                <w:sz w:val="21"/>
                <w:szCs w:val="21"/>
                <w:lang w:val="ca-ES-valencia"/>
              </w:rPr>
            </w:pPr>
            <w:r w:rsidRPr="00340D69">
              <w:rPr>
                <w:rFonts w:ascii="Arial" w:hAnsi="Arial" w:cs="Arial"/>
                <w:spacing w:val="-1"/>
                <w:sz w:val="21"/>
                <w:szCs w:val="21"/>
                <w:lang w:val="ca-ES-valencia"/>
              </w:rPr>
              <w:t xml:space="preserve"> Enginyeria en Sistemes Audiovisuals i Multimèdia</w:t>
            </w:r>
          </w:p>
        </w:tc>
      </w:tr>
      <w:tr w:rsidR="00DE2BD6" w:rsidRPr="009040A7" w14:paraId="1F7FF395" w14:textId="77777777" w:rsidTr="00D04F8E">
        <w:trPr>
          <w:trHeight w:val="341"/>
        </w:trPr>
        <w:tc>
          <w:tcPr>
            <w:tcW w:w="2340" w:type="dxa"/>
            <w:vMerge/>
            <w:shd w:val="clear" w:color="auto" w:fill="auto"/>
          </w:tcPr>
          <w:p w14:paraId="05EAA7D7" w14:textId="77777777" w:rsidR="003E010A" w:rsidRPr="00340D69" w:rsidRDefault="003E010A" w:rsidP="00340D69">
            <w:pPr>
              <w:widowControl w:val="0"/>
              <w:autoSpaceDE w:val="0"/>
              <w:jc w:val="both"/>
              <w:rPr>
                <w:rFonts w:ascii="Arial" w:hAnsi="Arial"/>
                <w:sz w:val="21"/>
                <w:szCs w:val="21"/>
                <w:lang w:val="ca-ES-valencia"/>
              </w:rPr>
            </w:pPr>
          </w:p>
        </w:tc>
        <w:tc>
          <w:tcPr>
            <w:tcW w:w="6060" w:type="dxa"/>
            <w:shd w:val="clear" w:color="auto" w:fill="auto"/>
          </w:tcPr>
          <w:p w14:paraId="16358D71" w14:textId="77777777" w:rsidR="003E010A" w:rsidRPr="00340D69" w:rsidRDefault="003E010A" w:rsidP="00340D69">
            <w:pPr>
              <w:pStyle w:val="TableParagraph"/>
              <w:spacing w:before="82"/>
              <w:ind w:left="56"/>
              <w:jc w:val="both"/>
              <w:rPr>
                <w:rFonts w:ascii="Arial" w:hAnsi="Arial" w:cs="Arial"/>
                <w:sz w:val="21"/>
                <w:szCs w:val="21"/>
                <w:lang w:val="ca-ES-valencia"/>
              </w:rPr>
            </w:pPr>
            <w:r w:rsidRPr="00340D69">
              <w:rPr>
                <w:rFonts w:ascii="Arial" w:hAnsi="Arial" w:cs="Arial"/>
                <w:sz w:val="21"/>
                <w:szCs w:val="21"/>
                <w:lang w:val="ca-ES-valencia"/>
              </w:rPr>
              <w:t>Enginyeria</w:t>
            </w:r>
            <w:r w:rsidRPr="00340D69">
              <w:rPr>
                <w:rFonts w:ascii="Arial" w:hAnsi="Arial" w:cs="Arial"/>
                <w:spacing w:val="-1"/>
                <w:sz w:val="21"/>
                <w:szCs w:val="21"/>
                <w:lang w:val="ca-ES-valencia"/>
              </w:rPr>
              <w:t xml:space="preserve"> </w:t>
            </w:r>
            <w:r w:rsidRPr="00340D69">
              <w:rPr>
                <w:rFonts w:ascii="Arial" w:hAnsi="Arial" w:cs="Arial"/>
                <w:sz w:val="21"/>
                <w:szCs w:val="21"/>
                <w:lang w:val="ca-ES-valencia"/>
              </w:rPr>
              <w:t>de/en</w:t>
            </w:r>
            <w:r w:rsidRPr="00340D69">
              <w:rPr>
                <w:rFonts w:ascii="Arial" w:hAnsi="Arial" w:cs="Arial"/>
                <w:spacing w:val="-1"/>
                <w:sz w:val="21"/>
                <w:szCs w:val="21"/>
                <w:lang w:val="ca-ES-valencia"/>
              </w:rPr>
              <w:t xml:space="preserve"> </w:t>
            </w:r>
            <w:r w:rsidRPr="00340D69">
              <w:rPr>
                <w:rFonts w:ascii="Arial" w:hAnsi="Arial" w:cs="Arial"/>
                <w:sz w:val="21"/>
                <w:szCs w:val="21"/>
                <w:lang w:val="ca-ES-valencia"/>
              </w:rPr>
              <w:t>Sistemes</w:t>
            </w:r>
            <w:r w:rsidRPr="00340D69">
              <w:rPr>
                <w:rFonts w:ascii="Arial" w:hAnsi="Arial" w:cs="Arial"/>
                <w:spacing w:val="-1"/>
                <w:sz w:val="21"/>
                <w:szCs w:val="21"/>
                <w:lang w:val="ca-ES-valencia"/>
              </w:rPr>
              <w:t xml:space="preserve"> </w:t>
            </w:r>
            <w:r w:rsidRPr="00340D69">
              <w:rPr>
                <w:rFonts w:ascii="Arial" w:hAnsi="Arial" w:cs="Arial"/>
                <w:sz w:val="21"/>
                <w:szCs w:val="21"/>
                <w:lang w:val="ca-ES-valencia"/>
              </w:rPr>
              <w:t>d'Informació.</w:t>
            </w:r>
            <w:r w:rsidRPr="00340D69">
              <w:rPr>
                <w:rFonts w:ascii="Arial" w:hAnsi="Arial" w:cs="Arial"/>
                <w:spacing w:val="-1"/>
                <w:sz w:val="21"/>
                <w:szCs w:val="21"/>
                <w:lang w:val="ca-ES-valencia"/>
              </w:rPr>
              <w:t xml:space="preserve"> </w:t>
            </w:r>
          </w:p>
        </w:tc>
      </w:tr>
      <w:tr w:rsidR="00DE2BD6" w:rsidRPr="009040A7" w14:paraId="3E238E53" w14:textId="77777777" w:rsidTr="00D04F8E">
        <w:trPr>
          <w:trHeight w:val="341"/>
        </w:trPr>
        <w:tc>
          <w:tcPr>
            <w:tcW w:w="2340" w:type="dxa"/>
            <w:vMerge/>
            <w:shd w:val="clear" w:color="auto" w:fill="auto"/>
          </w:tcPr>
          <w:p w14:paraId="0AB05234" w14:textId="77777777" w:rsidR="003E010A" w:rsidRPr="00340D69" w:rsidRDefault="003E010A" w:rsidP="00340D69">
            <w:pPr>
              <w:widowControl w:val="0"/>
              <w:autoSpaceDE w:val="0"/>
              <w:jc w:val="both"/>
              <w:rPr>
                <w:rFonts w:ascii="Arial" w:hAnsi="Arial"/>
                <w:sz w:val="21"/>
                <w:szCs w:val="21"/>
                <w:lang w:val="ca-ES-valencia"/>
              </w:rPr>
            </w:pPr>
          </w:p>
        </w:tc>
        <w:tc>
          <w:tcPr>
            <w:tcW w:w="6060" w:type="dxa"/>
            <w:shd w:val="clear" w:color="auto" w:fill="auto"/>
          </w:tcPr>
          <w:p w14:paraId="294E5BC6" w14:textId="77777777" w:rsidR="003E010A" w:rsidRPr="00340D69" w:rsidRDefault="003E010A" w:rsidP="00340D69">
            <w:pPr>
              <w:pStyle w:val="TableParagraph"/>
              <w:spacing w:before="82"/>
              <w:ind w:left="56"/>
              <w:jc w:val="both"/>
              <w:rPr>
                <w:rFonts w:ascii="Arial" w:hAnsi="Arial" w:cs="Arial"/>
                <w:sz w:val="21"/>
                <w:szCs w:val="21"/>
                <w:lang w:val="ca-ES-valencia"/>
              </w:rPr>
            </w:pPr>
            <w:r w:rsidRPr="00340D69">
              <w:rPr>
                <w:rFonts w:ascii="Arial" w:hAnsi="Arial" w:cs="Arial"/>
                <w:sz w:val="21"/>
                <w:szCs w:val="21"/>
                <w:lang w:val="ca-ES-valencia"/>
              </w:rPr>
              <w:t>Enginyeria</w:t>
            </w:r>
            <w:r w:rsidRPr="00340D69">
              <w:rPr>
                <w:rFonts w:ascii="Arial" w:hAnsi="Arial" w:cs="Arial"/>
                <w:spacing w:val="-7"/>
                <w:sz w:val="21"/>
                <w:szCs w:val="21"/>
                <w:lang w:val="ca-ES-valencia"/>
              </w:rPr>
              <w:t xml:space="preserve"> </w:t>
            </w:r>
            <w:r w:rsidRPr="00340D69">
              <w:rPr>
                <w:rFonts w:ascii="Arial" w:hAnsi="Arial" w:cs="Arial"/>
                <w:sz w:val="21"/>
                <w:szCs w:val="21"/>
                <w:lang w:val="ca-ES-valencia"/>
              </w:rPr>
              <w:t>de</w:t>
            </w:r>
            <w:r w:rsidRPr="00340D69">
              <w:rPr>
                <w:rFonts w:ascii="Arial" w:hAnsi="Arial" w:cs="Arial"/>
                <w:spacing w:val="-8"/>
                <w:sz w:val="21"/>
                <w:szCs w:val="21"/>
                <w:lang w:val="ca-ES-valencia"/>
              </w:rPr>
              <w:t xml:space="preserve"> </w:t>
            </w:r>
            <w:r w:rsidRPr="00340D69">
              <w:rPr>
                <w:rFonts w:ascii="Arial" w:hAnsi="Arial" w:cs="Arial"/>
                <w:sz w:val="21"/>
                <w:szCs w:val="21"/>
                <w:lang w:val="ca-ES-valencia"/>
              </w:rPr>
              <w:t>Sistemes</w:t>
            </w:r>
            <w:r w:rsidRPr="00340D69">
              <w:rPr>
                <w:rFonts w:ascii="Arial" w:hAnsi="Arial" w:cs="Arial"/>
                <w:spacing w:val="-7"/>
                <w:sz w:val="21"/>
                <w:szCs w:val="21"/>
                <w:lang w:val="ca-ES-valencia"/>
              </w:rPr>
              <w:t xml:space="preserve"> </w:t>
            </w:r>
            <w:r w:rsidRPr="00340D69">
              <w:rPr>
                <w:rFonts w:ascii="Arial" w:hAnsi="Arial" w:cs="Arial"/>
                <w:sz w:val="21"/>
                <w:szCs w:val="21"/>
                <w:lang w:val="ca-ES-valencia"/>
              </w:rPr>
              <w:t>de</w:t>
            </w:r>
            <w:r w:rsidRPr="00340D69">
              <w:rPr>
                <w:rFonts w:ascii="Arial" w:hAnsi="Arial" w:cs="Arial"/>
                <w:spacing w:val="-9"/>
                <w:sz w:val="21"/>
                <w:szCs w:val="21"/>
                <w:lang w:val="ca-ES-valencia"/>
              </w:rPr>
              <w:t xml:space="preserve"> </w:t>
            </w:r>
            <w:r w:rsidRPr="00340D69">
              <w:rPr>
                <w:rFonts w:ascii="Arial" w:hAnsi="Arial" w:cs="Arial"/>
                <w:sz w:val="21"/>
                <w:szCs w:val="21"/>
                <w:lang w:val="ca-ES-valencia"/>
              </w:rPr>
              <w:t>Telecomunicació</w:t>
            </w:r>
          </w:p>
        </w:tc>
      </w:tr>
      <w:tr w:rsidR="00DE2BD6" w:rsidRPr="009040A7" w14:paraId="17D51A16" w14:textId="77777777" w:rsidTr="00D04F8E">
        <w:trPr>
          <w:trHeight w:val="341"/>
        </w:trPr>
        <w:tc>
          <w:tcPr>
            <w:tcW w:w="2340" w:type="dxa"/>
            <w:vMerge/>
            <w:shd w:val="clear" w:color="auto" w:fill="auto"/>
          </w:tcPr>
          <w:p w14:paraId="7517E65B" w14:textId="77777777" w:rsidR="003E010A" w:rsidRPr="00340D69" w:rsidRDefault="003E010A" w:rsidP="00340D69">
            <w:pPr>
              <w:widowControl w:val="0"/>
              <w:autoSpaceDE w:val="0"/>
              <w:jc w:val="both"/>
              <w:rPr>
                <w:rFonts w:ascii="Arial" w:hAnsi="Arial"/>
                <w:sz w:val="21"/>
                <w:szCs w:val="21"/>
                <w:lang w:val="ca-ES-valencia"/>
              </w:rPr>
            </w:pPr>
          </w:p>
        </w:tc>
        <w:tc>
          <w:tcPr>
            <w:tcW w:w="6060" w:type="dxa"/>
            <w:shd w:val="clear" w:color="auto" w:fill="auto"/>
          </w:tcPr>
          <w:p w14:paraId="30ED39F4" w14:textId="77777777" w:rsidR="003E010A" w:rsidRPr="00340D69" w:rsidRDefault="003E010A" w:rsidP="00340D69">
            <w:pPr>
              <w:pStyle w:val="TableParagraph"/>
              <w:spacing w:before="82"/>
              <w:ind w:left="56"/>
              <w:jc w:val="both"/>
              <w:rPr>
                <w:rFonts w:ascii="Arial" w:hAnsi="Arial" w:cs="Arial"/>
                <w:sz w:val="21"/>
                <w:szCs w:val="21"/>
                <w:lang w:val="ca-ES-valencia"/>
              </w:rPr>
            </w:pPr>
            <w:r w:rsidRPr="00340D69">
              <w:rPr>
                <w:rFonts w:ascii="Arial" w:hAnsi="Arial" w:cs="Arial"/>
                <w:sz w:val="21"/>
                <w:szCs w:val="21"/>
                <w:lang w:val="ca-ES-valencia"/>
              </w:rPr>
              <w:t>Enginyeria</w:t>
            </w:r>
            <w:r w:rsidRPr="00340D69">
              <w:rPr>
                <w:rFonts w:ascii="Arial" w:hAnsi="Arial" w:cs="Arial"/>
                <w:spacing w:val="-1"/>
                <w:sz w:val="21"/>
                <w:szCs w:val="21"/>
                <w:lang w:val="ca-ES-valencia"/>
              </w:rPr>
              <w:t xml:space="preserve"> </w:t>
            </w:r>
            <w:r w:rsidRPr="00340D69">
              <w:rPr>
                <w:rFonts w:ascii="Arial" w:hAnsi="Arial" w:cs="Arial"/>
                <w:sz w:val="21"/>
                <w:szCs w:val="21"/>
                <w:lang w:val="ca-ES-valencia"/>
              </w:rPr>
              <w:t>de</w:t>
            </w:r>
            <w:r w:rsidRPr="00340D69">
              <w:rPr>
                <w:rFonts w:ascii="Arial" w:hAnsi="Arial" w:cs="Arial"/>
                <w:spacing w:val="-1"/>
                <w:sz w:val="21"/>
                <w:szCs w:val="21"/>
                <w:lang w:val="ca-ES-valencia"/>
              </w:rPr>
              <w:t xml:space="preserve"> </w:t>
            </w:r>
            <w:r w:rsidRPr="00340D69">
              <w:rPr>
                <w:rFonts w:ascii="Arial" w:hAnsi="Arial" w:cs="Arial"/>
                <w:sz w:val="21"/>
                <w:szCs w:val="21"/>
                <w:lang w:val="ca-ES-valencia"/>
              </w:rPr>
              <w:t>Sistemes</w:t>
            </w:r>
            <w:r w:rsidRPr="00340D69">
              <w:rPr>
                <w:rFonts w:ascii="Arial" w:hAnsi="Arial" w:cs="Arial"/>
                <w:spacing w:val="-3"/>
                <w:sz w:val="21"/>
                <w:szCs w:val="21"/>
                <w:lang w:val="ca-ES-valencia"/>
              </w:rPr>
              <w:t xml:space="preserve"> </w:t>
            </w:r>
            <w:r w:rsidRPr="00340D69">
              <w:rPr>
                <w:rFonts w:ascii="Arial" w:hAnsi="Arial" w:cs="Arial"/>
                <w:sz w:val="21"/>
                <w:szCs w:val="21"/>
                <w:lang w:val="ca-ES-valencia"/>
              </w:rPr>
              <w:t>TIC</w:t>
            </w:r>
          </w:p>
        </w:tc>
      </w:tr>
      <w:tr w:rsidR="00DE2BD6" w:rsidRPr="009040A7" w14:paraId="16D96268" w14:textId="77777777" w:rsidTr="00D04F8E">
        <w:trPr>
          <w:trHeight w:val="341"/>
        </w:trPr>
        <w:tc>
          <w:tcPr>
            <w:tcW w:w="2340" w:type="dxa"/>
            <w:vMerge/>
            <w:shd w:val="clear" w:color="auto" w:fill="auto"/>
          </w:tcPr>
          <w:p w14:paraId="65568CAA" w14:textId="77777777" w:rsidR="003E010A" w:rsidRPr="00340D69" w:rsidRDefault="003E010A" w:rsidP="00340D69">
            <w:pPr>
              <w:widowControl w:val="0"/>
              <w:autoSpaceDE w:val="0"/>
              <w:jc w:val="both"/>
              <w:rPr>
                <w:rFonts w:ascii="Arial" w:hAnsi="Arial"/>
                <w:sz w:val="21"/>
                <w:szCs w:val="21"/>
                <w:lang w:val="ca-ES-valencia"/>
              </w:rPr>
            </w:pPr>
          </w:p>
        </w:tc>
        <w:tc>
          <w:tcPr>
            <w:tcW w:w="6060" w:type="dxa"/>
            <w:shd w:val="clear" w:color="auto" w:fill="auto"/>
          </w:tcPr>
          <w:p w14:paraId="445F4B52" w14:textId="77777777" w:rsidR="003E010A" w:rsidRPr="00340D69" w:rsidRDefault="003E010A" w:rsidP="00340D69">
            <w:pPr>
              <w:pStyle w:val="TableParagraph"/>
              <w:spacing w:before="82"/>
              <w:ind w:left="56"/>
              <w:jc w:val="both"/>
              <w:rPr>
                <w:rFonts w:ascii="Arial" w:hAnsi="Arial" w:cs="Arial"/>
                <w:sz w:val="21"/>
                <w:szCs w:val="21"/>
                <w:lang w:val="ca-ES-valencia"/>
              </w:rPr>
            </w:pPr>
            <w:r w:rsidRPr="00340D69">
              <w:rPr>
                <w:rFonts w:ascii="Arial" w:hAnsi="Arial" w:cs="Arial"/>
                <w:spacing w:val="-1"/>
                <w:sz w:val="21"/>
                <w:szCs w:val="21"/>
                <w:lang w:val="ca-ES-valencia"/>
              </w:rPr>
              <w:t xml:space="preserve">Enginyeria de </w:t>
            </w:r>
            <w:r w:rsidRPr="00340D69">
              <w:rPr>
                <w:rFonts w:ascii="Arial" w:hAnsi="Arial" w:cs="Arial"/>
                <w:i/>
                <w:iCs/>
                <w:spacing w:val="-1"/>
                <w:sz w:val="21"/>
                <w:szCs w:val="21"/>
                <w:lang w:val="ca-ES-valencia"/>
              </w:rPr>
              <w:t>Programari</w:t>
            </w:r>
          </w:p>
        </w:tc>
      </w:tr>
      <w:tr w:rsidR="00DE2BD6" w:rsidRPr="009040A7" w14:paraId="6A480022" w14:textId="77777777" w:rsidTr="00D04F8E">
        <w:trPr>
          <w:trHeight w:val="341"/>
        </w:trPr>
        <w:tc>
          <w:tcPr>
            <w:tcW w:w="2340" w:type="dxa"/>
            <w:vMerge/>
            <w:shd w:val="clear" w:color="auto" w:fill="auto"/>
          </w:tcPr>
          <w:p w14:paraId="2CA0EC8D" w14:textId="77777777" w:rsidR="003E010A" w:rsidRPr="00340D69" w:rsidRDefault="003E010A" w:rsidP="00340D69">
            <w:pPr>
              <w:widowControl w:val="0"/>
              <w:autoSpaceDE w:val="0"/>
              <w:jc w:val="both"/>
              <w:rPr>
                <w:rFonts w:ascii="Arial" w:hAnsi="Arial"/>
                <w:sz w:val="21"/>
                <w:szCs w:val="21"/>
                <w:lang w:val="ca-ES-valencia"/>
              </w:rPr>
            </w:pPr>
          </w:p>
        </w:tc>
        <w:tc>
          <w:tcPr>
            <w:tcW w:w="6060" w:type="dxa"/>
            <w:shd w:val="clear" w:color="auto" w:fill="auto"/>
          </w:tcPr>
          <w:p w14:paraId="349F9C9D"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Enginyeria</w:t>
            </w:r>
            <w:r w:rsidRPr="00340D69">
              <w:rPr>
                <w:rFonts w:ascii="Arial" w:hAnsi="Arial" w:cs="Arial"/>
                <w:spacing w:val="-5"/>
                <w:sz w:val="21"/>
                <w:szCs w:val="21"/>
                <w:lang w:val="ca-ES-valencia"/>
              </w:rPr>
              <w:t xml:space="preserve"> </w:t>
            </w:r>
            <w:r w:rsidRPr="00340D69">
              <w:rPr>
                <w:rFonts w:ascii="Arial" w:hAnsi="Arial" w:cs="Arial"/>
                <w:sz w:val="21"/>
                <w:szCs w:val="21"/>
                <w:lang w:val="ca-ES-valencia"/>
              </w:rPr>
              <w:t>de</w:t>
            </w:r>
            <w:r w:rsidRPr="00340D69">
              <w:rPr>
                <w:rFonts w:ascii="Arial" w:hAnsi="Arial" w:cs="Arial"/>
                <w:spacing w:val="-6"/>
                <w:sz w:val="21"/>
                <w:szCs w:val="21"/>
                <w:lang w:val="ca-ES-valencia"/>
              </w:rPr>
              <w:t xml:space="preserve"> </w:t>
            </w:r>
            <w:r w:rsidRPr="00340D69">
              <w:rPr>
                <w:rFonts w:ascii="Arial" w:hAnsi="Arial" w:cs="Arial"/>
                <w:sz w:val="21"/>
                <w:szCs w:val="21"/>
                <w:lang w:val="ca-ES-valencia"/>
              </w:rPr>
              <w:t>So</w:t>
            </w:r>
            <w:r w:rsidRPr="00340D69">
              <w:rPr>
                <w:rFonts w:ascii="Arial" w:hAnsi="Arial" w:cs="Arial"/>
                <w:spacing w:val="-5"/>
                <w:sz w:val="21"/>
                <w:szCs w:val="21"/>
                <w:lang w:val="ca-ES-valencia"/>
              </w:rPr>
              <w:t xml:space="preserve"> </w:t>
            </w:r>
            <w:r w:rsidRPr="00340D69">
              <w:rPr>
                <w:rFonts w:ascii="Arial" w:hAnsi="Arial" w:cs="Arial"/>
                <w:sz w:val="21"/>
                <w:szCs w:val="21"/>
                <w:lang w:val="ca-ES-valencia"/>
              </w:rPr>
              <w:t>i</w:t>
            </w:r>
            <w:r w:rsidRPr="00340D69">
              <w:rPr>
                <w:rFonts w:ascii="Arial" w:hAnsi="Arial" w:cs="Arial"/>
                <w:spacing w:val="-6"/>
                <w:sz w:val="21"/>
                <w:szCs w:val="21"/>
                <w:lang w:val="ca-ES-valencia"/>
              </w:rPr>
              <w:t xml:space="preserve"> </w:t>
            </w:r>
            <w:r w:rsidRPr="00340D69">
              <w:rPr>
                <w:rFonts w:ascii="Arial" w:hAnsi="Arial" w:cs="Arial"/>
                <w:sz w:val="21"/>
                <w:szCs w:val="21"/>
                <w:lang w:val="ca-ES-valencia"/>
              </w:rPr>
              <w:t>Imatge</w:t>
            </w:r>
            <w:r w:rsidRPr="00340D69">
              <w:rPr>
                <w:rFonts w:ascii="Arial" w:hAnsi="Arial" w:cs="Arial"/>
                <w:spacing w:val="-5"/>
                <w:sz w:val="21"/>
                <w:szCs w:val="21"/>
                <w:lang w:val="ca-ES-valencia"/>
              </w:rPr>
              <w:t xml:space="preserve"> </w:t>
            </w:r>
            <w:r w:rsidRPr="00340D69">
              <w:rPr>
                <w:rFonts w:ascii="Arial" w:hAnsi="Arial" w:cs="Arial"/>
                <w:sz w:val="21"/>
                <w:szCs w:val="21"/>
                <w:lang w:val="ca-ES-valencia"/>
              </w:rPr>
              <w:t>en</w:t>
            </w:r>
            <w:r w:rsidRPr="00340D69">
              <w:rPr>
                <w:rFonts w:ascii="Arial" w:hAnsi="Arial" w:cs="Arial"/>
                <w:spacing w:val="-8"/>
                <w:sz w:val="21"/>
                <w:szCs w:val="21"/>
                <w:lang w:val="ca-ES-valencia"/>
              </w:rPr>
              <w:t xml:space="preserve"> </w:t>
            </w:r>
            <w:r w:rsidRPr="00340D69">
              <w:rPr>
                <w:rFonts w:ascii="Arial" w:hAnsi="Arial" w:cs="Arial"/>
                <w:sz w:val="21"/>
                <w:szCs w:val="21"/>
                <w:lang w:val="ca-ES-valencia"/>
              </w:rPr>
              <w:t>Telecomunicació</w:t>
            </w:r>
          </w:p>
        </w:tc>
      </w:tr>
      <w:tr w:rsidR="00DE2BD6" w:rsidRPr="009040A7" w14:paraId="1F973982" w14:textId="77777777" w:rsidTr="00D04F8E">
        <w:trPr>
          <w:trHeight w:val="341"/>
        </w:trPr>
        <w:tc>
          <w:tcPr>
            <w:tcW w:w="2340" w:type="dxa"/>
            <w:vMerge/>
            <w:shd w:val="clear" w:color="auto" w:fill="auto"/>
          </w:tcPr>
          <w:p w14:paraId="673A1508" w14:textId="77777777" w:rsidR="003E010A" w:rsidRPr="00340D69" w:rsidRDefault="003E010A" w:rsidP="00340D69">
            <w:pPr>
              <w:widowControl w:val="0"/>
              <w:autoSpaceDE w:val="0"/>
              <w:jc w:val="both"/>
              <w:rPr>
                <w:rFonts w:ascii="Arial" w:hAnsi="Arial"/>
                <w:sz w:val="21"/>
                <w:szCs w:val="21"/>
                <w:lang w:val="ca-ES-valencia"/>
              </w:rPr>
            </w:pPr>
          </w:p>
        </w:tc>
        <w:tc>
          <w:tcPr>
            <w:tcW w:w="6060" w:type="dxa"/>
            <w:shd w:val="clear" w:color="auto" w:fill="auto"/>
          </w:tcPr>
          <w:p w14:paraId="3A45B756"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pacing w:val="-1"/>
                <w:sz w:val="21"/>
                <w:szCs w:val="21"/>
                <w:lang w:val="ca-ES-valencia"/>
              </w:rPr>
              <w:t>Enginyeria</w:t>
            </w:r>
            <w:r w:rsidRPr="00340D69">
              <w:rPr>
                <w:rFonts w:ascii="Arial" w:hAnsi="Arial" w:cs="Arial"/>
                <w:spacing w:val="-8"/>
                <w:sz w:val="21"/>
                <w:szCs w:val="21"/>
                <w:lang w:val="ca-ES-valencia"/>
              </w:rPr>
              <w:t xml:space="preserve"> </w:t>
            </w:r>
            <w:r w:rsidRPr="00340D69">
              <w:rPr>
                <w:rFonts w:ascii="Arial" w:hAnsi="Arial" w:cs="Arial"/>
                <w:spacing w:val="-1"/>
                <w:sz w:val="21"/>
                <w:szCs w:val="21"/>
                <w:lang w:val="ca-ES-valencia"/>
              </w:rPr>
              <w:t>de</w:t>
            </w:r>
            <w:r w:rsidRPr="00340D69">
              <w:rPr>
                <w:rFonts w:ascii="Arial" w:hAnsi="Arial" w:cs="Arial"/>
                <w:spacing w:val="-10"/>
                <w:sz w:val="21"/>
                <w:szCs w:val="21"/>
                <w:lang w:val="ca-ES-valencia"/>
              </w:rPr>
              <w:t xml:space="preserve"> </w:t>
            </w:r>
            <w:r w:rsidRPr="00340D69">
              <w:rPr>
                <w:rFonts w:ascii="Arial" w:hAnsi="Arial" w:cs="Arial"/>
                <w:spacing w:val="-1"/>
                <w:sz w:val="21"/>
                <w:szCs w:val="21"/>
                <w:lang w:val="ca-ES-valencia"/>
              </w:rPr>
              <w:t>Tecnologies</w:t>
            </w:r>
            <w:r w:rsidRPr="00340D69">
              <w:rPr>
                <w:rFonts w:ascii="Arial" w:hAnsi="Arial" w:cs="Arial"/>
                <w:spacing w:val="-7"/>
                <w:sz w:val="21"/>
                <w:szCs w:val="21"/>
                <w:lang w:val="ca-ES-valencia"/>
              </w:rPr>
              <w:t xml:space="preserve"> </w:t>
            </w:r>
            <w:r w:rsidRPr="00340D69">
              <w:rPr>
                <w:rFonts w:ascii="Arial" w:hAnsi="Arial" w:cs="Arial"/>
                <w:spacing w:val="-1"/>
                <w:sz w:val="21"/>
                <w:szCs w:val="21"/>
                <w:lang w:val="ca-ES-valencia"/>
              </w:rPr>
              <w:t>de</w:t>
            </w:r>
            <w:r w:rsidRPr="00340D69">
              <w:rPr>
                <w:rFonts w:ascii="Arial" w:hAnsi="Arial" w:cs="Arial"/>
                <w:spacing w:val="-10"/>
                <w:sz w:val="21"/>
                <w:szCs w:val="21"/>
                <w:lang w:val="ca-ES-valencia"/>
              </w:rPr>
              <w:t xml:space="preserve"> </w:t>
            </w:r>
            <w:r w:rsidRPr="00340D69">
              <w:rPr>
                <w:rFonts w:ascii="Arial" w:hAnsi="Arial" w:cs="Arial"/>
                <w:sz w:val="21"/>
                <w:szCs w:val="21"/>
                <w:lang w:val="ca-ES-valencia"/>
              </w:rPr>
              <w:t>Telecomunicació</w:t>
            </w:r>
          </w:p>
        </w:tc>
      </w:tr>
      <w:tr w:rsidR="00DE2BD6" w:rsidRPr="009040A7" w14:paraId="0BEAAFDE" w14:textId="77777777" w:rsidTr="00D04F8E">
        <w:trPr>
          <w:trHeight w:val="341"/>
        </w:trPr>
        <w:tc>
          <w:tcPr>
            <w:tcW w:w="2340" w:type="dxa"/>
            <w:vMerge/>
            <w:shd w:val="clear" w:color="auto" w:fill="auto"/>
          </w:tcPr>
          <w:p w14:paraId="0785ECD9" w14:textId="77777777" w:rsidR="003E010A" w:rsidRPr="00340D69" w:rsidRDefault="003E010A" w:rsidP="00340D69">
            <w:pPr>
              <w:widowControl w:val="0"/>
              <w:autoSpaceDE w:val="0"/>
              <w:jc w:val="both"/>
              <w:rPr>
                <w:rFonts w:ascii="Arial" w:hAnsi="Arial"/>
                <w:sz w:val="21"/>
                <w:szCs w:val="21"/>
                <w:lang w:val="ca-ES-valencia"/>
              </w:rPr>
            </w:pPr>
          </w:p>
        </w:tc>
        <w:tc>
          <w:tcPr>
            <w:tcW w:w="6060" w:type="dxa"/>
            <w:shd w:val="clear" w:color="auto" w:fill="auto"/>
          </w:tcPr>
          <w:p w14:paraId="37DBF249"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pacing w:val="-1"/>
                <w:sz w:val="21"/>
                <w:szCs w:val="21"/>
                <w:lang w:val="ca-ES-valencia"/>
              </w:rPr>
              <w:t>Enginyeria</w:t>
            </w:r>
            <w:r w:rsidRPr="00340D69">
              <w:rPr>
                <w:rFonts w:ascii="Arial" w:hAnsi="Arial" w:cs="Arial"/>
                <w:spacing w:val="-9"/>
                <w:sz w:val="21"/>
                <w:szCs w:val="21"/>
                <w:lang w:val="ca-ES-valencia"/>
              </w:rPr>
              <w:t xml:space="preserve"> </w:t>
            </w:r>
            <w:r w:rsidRPr="00340D69">
              <w:rPr>
                <w:rFonts w:ascii="Arial" w:hAnsi="Arial" w:cs="Arial"/>
                <w:sz w:val="21"/>
                <w:szCs w:val="21"/>
                <w:lang w:val="ca-ES-valencia"/>
              </w:rPr>
              <w:t>de</w:t>
            </w:r>
            <w:r w:rsidRPr="00340D69">
              <w:rPr>
                <w:rFonts w:ascii="Arial" w:hAnsi="Arial" w:cs="Arial"/>
                <w:spacing w:val="-11"/>
                <w:sz w:val="21"/>
                <w:szCs w:val="21"/>
                <w:lang w:val="ca-ES-valencia"/>
              </w:rPr>
              <w:t xml:space="preserve"> </w:t>
            </w:r>
            <w:r w:rsidRPr="00340D69">
              <w:rPr>
                <w:rFonts w:ascii="Arial" w:hAnsi="Arial" w:cs="Arial"/>
                <w:sz w:val="21"/>
                <w:szCs w:val="21"/>
                <w:lang w:val="ca-ES-valencia"/>
              </w:rPr>
              <w:t>Tecnologies</w:t>
            </w:r>
            <w:r w:rsidRPr="00340D69">
              <w:rPr>
                <w:rFonts w:ascii="Arial" w:hAnsi="Arial" w:cs="Arial"/>
                <w:spacing w:val="-10"/>
                <w:sz w:val="21"/>
                <w:szCs w:val="21"/>
                <w:lang w:val="ca-ES-valencia"/>
              </w:rPr>
              <w:t xml:space="preserve"> </w:t>
            </w:r>
            <w:r w:rsidRPr="00340D69">
              <w:rPr>
                <w:rFonts w:ascii="Arial" w:hAnsi="Arial" w:cs="Arial"/>
                <w:sz w:val="21"/>
                <w:szCs w:val="21"/>
                <w:lang w:val="ca-ES-valencia"/>
              </w:rPr>
              <w:t>Específiques</w:t>
            </w:r>
            <w:r w:rsidRPr="00340D69">
              <w:rPr>
                <w:rFonts w:ascii="Arial" w:hAnsi="Arial" w:cs="Arial"/>
                <w:spacing w:val="-8"/>
                <w:sz w:val="21"/>
                <w:szCs w:val="21"/>
                <w:lang w:val="ca-ES-valencia"/>
              </w:rPr>
              <w:t xml:space="preserve"> </w:t>
            </w:r>
            <w:r w:rsidRPr="00340D69">
              <w:rPr>
                <w:rFonts w:ascii="Arial" w:hAnsi="Arial" w:cs="Arial"/>
                <w:sz w:val="21"/>
                <w:szCs w:val="21"/>
                <w:lang w:val="ca-ES-valencia"/>
              </w:rPr>
              <w:t>de</w:t>
            </w:r>
            <w:r w:rsidRPr="00340D69">
              <w:rPr>
                <w:rFonts w:ascii="Arial" w:hAnsi="Arial" w:cs="Arial"/>
                <w:spacing w:val="-11"/>
                <w:sz w:val="21"/>
                <w:szCs w:val="21"/>
                <w:lang w:val="ca-ES-valencia"/>
              </w:rPr>
              <w:t xml:space="preserve"> </w:t>
            </w:r>
            <w:r w:rsidRPr="00340D69">
              <w:rPr>
                <w:rFonts w:ascii="Arial" w:hAnsi="Arial" w:cs="Arial"/>
                <w:sz w:val="21"/>
                <w:szCs w:val="21"/>
                <w:lang w:val="ca-ES-valencia"/>
              </w:rPr>
              <w:t>Telecomunicació</w:t>
            </w:r>
          </w:p>
        </w:tc>
      </w:tr>
      <w:tr w:rsidR="00DE2BD6" w:rsidRPr="009040A7" w14:paraId="209BD53C" w14:textId="77777777" w:rsidTr="00D04F8E">
        <w:trPr>
          <w:trHeight w:val="341"/>
        </w:trPr>
        <w:tc>
          <w:tcPr>
            <w:tcW w:w="2340" w:type="dxa"/>
            <w:vMerge/>
            <w:shd w:val="clear" w:color="auto" w:fill="auto"/>
          </w:tcPr>
          <w:p w14:paraId="456986DA" w14:textId="77777777" w:rsidR="003E010A" w:rsidRPr="00340D69" w:rsidRDefault="003E010A" w:rsidP="00340D69">
            <w:pPr>
              <w:widowControl w:val="0"/>
              <w:autoSpaceDE w:val="0"/>
              <w:jc w:val="both"/>
              <w:rPr>
                <w:rFonts w:ascii="Arial" w:hAnsi="Arial"/>
                <w:sz w:val="21"/>
                <w:szCs w:val="21"/>
                <w:lang w:val="ca-ES-valencia"/>
              </w:rPr>
            </w:pPr>
          </w:p>
        </w:tc>
        <w:tc>
          <w:tcPr>
            <w:tcW w:w="6060" w:type="dxa"/>
            <w:shd w:val="clear" w:color="auto" w:fill="auto"/>
          </w:tcPr>
          <w:p w14:paraId="7C6743AA"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pacing w:val="-1"/>
                <w:sz w:val="21"/>
                <w:szCs w:val="21"/>
                <w:lang w:val="ca-ES-valencia"/>
              </w:rPr>
              <w:t>Enginyeria</w:t>
            </w:r>
            <w:r w:rsidRPr="00340D69">
              <w:rPr>
                <w:rFonts w:ascii="Arial" w:hAnsi="Arial" w:cs="Arial"/>
                <w:spacing w:val="-8"/>
                <w:sz w:val="21"/>
                <w:szCs w:val="21"/>
                <w:lang w:val="ca-ES-valencia"/>
              </w:rPr>
              <w:t xml:space="preserve"> </w:t>
            </w:r>
            <w:r w:rsidRPr="00340D69">
              <w:rPr>
                <w:rFonts w:ascii="Arial" w:hAnsi="Arial" w:cs="Arial"/>
                <w:sz w:val="21"/>
                <w:szCs w:val="21"/>
                <w:lang w:val="ca-ES-valencia"/>
              </w:rPr>
              <w:t>de</w:t>
            </w:r>
            <w:r w:rsidRPr="00340D69">
              <w:rPr>
                <w:rFonts w:ascii="Arial" w:hAnsi="Arial" w:cs="Arial"/>
                <w:spacing w:val="-10"/>
                <w:sz w:val="21"/>
                <w:szCs w:val="21"/>
                <w:lang w:val="ca-ES-valencia"/>
              </w:rPr>
              <w:t xml:space="preserve"> </w:t>
            </w:r>
            <w:r w:rsidRPr="00340D69">
              <w:rPr>
                <w:rFonts w:ascii="Arial" w:hAnsi="Arial" w:cs="Arial"/>
                <w:sz w:val="21"/>
                <w:szCs w:val="21"/>
                <w:lang w:val="ca-ES-valencia"/>
              </w:rPr>
              <w:t>Tecnologies</w:t>
            </w:r>
            <w:r w:rsidRPr="00340D69">
              <w:rPr>
                <w:rFonts w:ascii="Arial" w:hAnsi="Arial" w:cs="Arial"/>
                <w:spacing w:val="-8"/>
                <w:sz w:val="21"/>
                <w:szCs w:val="21"/>
                <w:lang w:val="ca-ES-valencia"/>
              </w:rPr>
              <w:t xml:space="preserve"> </w:t>
            </w:r>
            <w:r w:rsidRPr="00340D69">
              <w:rPr>
                <w:rFonts w:ascii="Arial" w:hAnsi="Arial" w:cs="Arial"/>
                <w:sz w:val="21"/>
                <w:szCs w:val="21"/>
                <w:lang w:val="ca-ES-valencia"/>
              </w:rPr>
              <w:t>i</w:t>
            </w:r>
            <w:r w:rsidRPr="00340D69">
              <w:rPr>
                <w:rFonts w:ascii="Arial" w:hAnsi="Arial" w:cs="Arial"/>
                <w:spacing w:val="-7"/>
                <w:sz w:val="21"/>
                <w:szCs w:val="21"/>
                <w:lang w:val="ca-ES-valencia"/>
              </w:rPr>
              <w:t xml:space="preserve"> </w:t>
            </w:r>
            <w:r w:rsidRPr="00340D69">
              <w:rPr>
                <w:rFonts w:ascii="Arial" w:hAnsi="Arial" w:cs="Arial"/>
                <w:sz w:val="21"/>
                <w:szCs w:val="21"/>
                <w:lang w:val="ca-ES-valencia"/>
              </w:rPr>
              <w:t>Serveis</w:t>
            </w:r>
            <w:r w:rsidRPr="00340D69">
              <w:rPr>
                <w:rFonts w:ascii="Arial" w:hAnsi="Arial" w:cs="Arial"/>
                <w:spacing w:val="-8"/>
                <w:sz w:val="21"/>
                <w:szCs w:val="21"/>
                <w:lang w:val="ca-ES-valencia"/>
              </w:rPr>
              <w:t xml:space="preserve"> </w:t>
            </w:r>
            <w:r w:rsidRPr="00340D69">
              <w:rPr>
                <w:rFonts w:ascii="Arial" w:hAnsi="Arial" w:cs="Arial"/>
                <w:sz w:val="21"/>
                <w:szCs w:val="21"/>
                <w:lang w:val="ca-ES-valencia"/>
              </w:rPr>
              <w:t>de</w:t>
            </w:r>
            <w:r w:rsidRPr="00340D69">
              <w:rPr>
                <w:rFonts w:ascii="Arial" w:hAnsi="Arial" w:cs="Arial"/>
                <w:spacing w:val="-10"/>
                <w:sz w:val="21"/>
                <w:szCs w:val="21"/>
                <w:lang w:val="ca-ES-valencia"/>
              </w:rPr>
              <w:t xml:space="preserve"> </w:t>
            </w:r>
            <w:r w:rsidRPr="00340D69">
              <w:rPr>
                <w:rFonts w:ascii="Arial" w:hAnsi="Arial" w:cs="Arial"/>
                <w:sz w:val="21"/>
                <w:szCs w:val="21"/>
                <w:lang w:val="ca-ES-valencia"/>
              </w:rPr>
              <w:t>Telecomunicació</w:t>
            </w:r>
          </w:p>
        </w:tc>
      </w:tr>
      <w:tr w:rsidR="00DE2BD6" w:rsidRPr="009040A7" w14:paraId="33385BF7" w14:textId="77777777" w:rsidTr="00D04F8E">
        <w:trPr>
          <w:trHeight w:val="341"/>
        </w:trPr>
        <w:tc>
          <w:tcPr>
            <w:tcW w:w="2340" w:type="dxa"/>
            <w:vMerge/>
            <w:shd w:val="clear" w:color="auto" w:fill="auto"/>
          </w:tcPr>
          <w:p w14:paraId="155017AC" w14:textId="77777777" w:rsidR="003E010A" w:rsidRPr="00340D69" w:rsidRDefault="003E010A" w:rsidP="00340D69">
            <w:pPr>
              <w:widowControl w:val="0"/>
              <w:autoSpaceDE w:val="0"/>
              <w:jc w:val="both"/>
              <w:rPr>
                <w:rFonts w:ascii="Arial" w:hAnsi="Arial"/>
                <w:sz w:val="21"/>
                <w:szCs w:val="21"/>
                <w:lang w:val="ca-ES-valencia"/>
              </w:rPr>
            </w:pPr>
          </w:p>
        </w:tc>
        <w:tc>
          <w:tcPr>
            <w:tcW w:w="6060" w:type="dxa"/>
            <w:shd w:val="clear" w:color="auto" w:fill="auto"/>
          </w:tcPr>
          <w:p w14:paraId="3CA8CFCA"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Enginyeria</w:t>
            </w:r>
            <w:r w:rsidRPr="00340D69">
              <w:rPr>
                <w:rFonts w:ascii="Arial" w:hAnsi="Arial" w:cs="Arial"/>
                <w:spacing w:val="-4"/>
                <w:sz w:val="21"/>
                <w:szCs w:val="21"/>
                <w:lang w:val="ca-ES-valencia"/>
              </w:rPr>
              <w:t xml:space="preserve"> </w:t>
            </w:r>
            <w:r w:rsidRPr="00340D69">
              <w:rPr>
                <w:rFonts w:ascii="Arial" w:hAnsi="Arial" w:cs="Arial"/>
                <w:sz w:val="21"/>
                <w:szCs w:val="21"/>
                <w:lang w:val="ca-ES-valencia"/>
              </w:rPr>
              <w:t>Electrònica</w:t>
            </w:r>
            <w:r w:rsidRPr="00340D69">
              <w:rPr>
                <w:rFonts w:ascii="Arial" w:hAnsi="Arial" w:cs="Arial"/>
                <w:spacing w:val="-4"/>
                <w:sz w:val="21"/>
                <w:szCs w:val="21"/>
                <w:lang w:val="ca-ES-valencia"/>
              </w:rPr>
              <w:t xml:space="preserve"> </w:t>
            </w:r>
            <w:r w:rsidRPr="00340D69">
              <w:rPr>
                <w:rFonts w:ascii="Arial" w:hAnsi="Arial" w:cs="Arial"/>
                <w:sz w:val="21"/>
                <w:szCs w:val="21"/>
                <w:lang w:val="ca-ES-valencia"/>
              </w:rPr>
              <w:t>de</w:t>
            </w:r>
            <w:r w:rsidRPr="00340D69">
              <w:rPr>
                <w:rFonts w:ascii="Arial" w:hAnsi="Arial" w:cs="Arial"/>
                <w:spacing w:val="-4"/>
                <w:sz w:val="21"/>
                <w:szCs w:val="21"/>
                <w:lang w:val="ca-ES-valencia"/>
              </w:rPr>
              <w:t xml:space="preserve"> </w:t>
            </w:r>
            <w:r w:rsidRPr="00340D69">
              <w:rPr>
                <w:rFonts w:ascii="Arial" w:hAnsi="Arial" w:cs="Arial"/>
                <w:sz w:val="21"/>
                <w:szCs w:val="21"/>
                <w:lang w:val="ca-ES-valencia"/>
              </w:rPr>
              <w:t>Comunicacions</w:t>
            </w:r>
          </w:p>
        </w:tc>
      </w:tr>
      <w:tr w:rsidR="00DE2BD6" w:rsidRPr="009040A7" w14:paraId="743F1912" w14:textId="77777777" w:rsidTr="00D04F8E">
        <w:trPr>
          <w:trHeight w:val="341"/>
        </w:trPr>
        <w:tc>
          <w:tcPr>
            <w:tcW w:w="2340" w:type="dxa"/>
            <w:vMerge/>
            <w:shd w:val="clear" w:color="auto" w:fill="auto"/>
          </w:tcPr>
          <w:p w14:paraId="142CD592" w14:textId="77777777" w:rsidR="003E010A" w:rsidRPr="00340D69" w:rsidRDefault="003E010A" w:rsidP="00340D69">
            <w:pPr>
              <w:widowControl w:val="0"/>
              <w:autoSpaceDE w:val="0"/>
              <w:jc w:val="both"/>
              <w:rPr>
                <w:rFonts w:ascii="Arial" w:hAnsi="Arial"/>
                <w:sz w:val="21"/>
                <w:szCs w:val="21"/>
                <w:lang w:val="ca-ES-valencia"/>
              </w:rPr>
            </w:pPr>
          </w:p>
        </w:tc>
        <w:tc>
          <w:tcPr>
            <w:tcW w:w="6060" w:type="dxa"/>
            <w:shd w:val="clear" w:color="auto" w:fill="auto"/>
          </w:tcPr>
          <w:p w14:paraId="1709F66B"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Enginyeria</w:t>
            </w:r>
            <w:r w:rsidRPr="00340D69">
              <w:rPr>
                <w:rFonts w:ascii="Arial" w:hAnsi="Arial" w:cs="Arial"/>
                <w:spacing w:val="-9"/>
                <w:sz w:val="21"/>
                <w:szCs w:val="21"/>
                <w:lang w:val="ca-ES-valencia"/>
              </w:rPr>
              <w:t xml:space="preserve"> </w:t>
            </w:r>
            <w:r w:rsidRPr="00340D69">
              <w:rPr>
                <w:rFonts w:ascii="Arial" w:hAnsi="Arial" w:cs="Arial"/>
                <w:sz w:val="21"/>
                <w:szCs w:val="21"/>
                <w:lang w:val="ca-ES-valencia"/>
              </w:rPr>
              <w:t>Electrònica</w:t>
            </w:r>
            <w:r w:rsidRPr="00340D69">
              <w:rPr>
                <w:rFonts w:ascii="Arial" w:hAnsi="Arial" w:cs="Arial"/>
                <w:spacing w:val="-8"/>
                <w:sz w:val="21"/>
                <w:szCs w:val="21"/>
                <w:lang w:val="ca-ES-valencia"/>
              </w:rPr>
              <w:t xml:space="preserve"> </w:t>
            </w:r>
            <w:r w:rsidRPr="00340D69">
              <w:rPr>
                <w:rFonts w:ascii="Arial" w:hAnsi="Arial" w:cs="Arial"/>
                <w:sz w:val="21"/>
                <w:szCs w:val="21"/>
                <w:lang w:val="ca-ES-valencia"/>
              </w:rPr>
              <w:t>de</w:t>
            </w:r>
            <w:r w:rsidRPr="00340D69">
              <w:rPr>
                <w:rFonts w:ascii="Arial" w:hAnsi="Arial" w:cs="Arial"/>
                <w:spacing w:val="-11"/>
                <w:sz w:val="21"/>
                <w:szCs w:val="21"/>
                <w:lang w:val="ca-ES-valencia"/>
              </w:rPr>
              <w:t xml:space="preserve"> </w:t>
            </w:r>
            <w:r w:rsidRPr="00340D69">
              <w:rPr>
                <w:rFonts w:ascii="Arial" w:hAnsi="Arial" w:cs="Arial"/>
                <w:sz w:val="21"/>
                <w:szCs w:val="21"/>
                <w:lang w:val="ca-ES-valencia"/>
              </w:rPr>
              <w:t>Telecomunicació</w:t>
            </w:r>
          </w:p>
        </w:tc>
      </w:tr>
      <w:tr w:rsidR="00DE2BD6" w:rsidRPr="009040A7" w14:paraId="134AD3C4" w14:textId="77777777" w:rsidTr="00D04F8E">
        <w:trPr>
          <w:trHeight w:val="341"/>
        </w:trPr>
        <w:tc>
          <w:tcPr>
            <w:tcW w:w="2340" w:type="dxa"/>
            <w:vMerge/>
            <w:shd w:val="clear" w:color="auto" w:fill="auto"/>
          </w:tcPr>
          <w:p w14:paraId="33B1BC34" w14:textId="77777777" w:rsidR="003E010A" w:rsidRPr="00340D69" w:rsidRDefault="003E010A" w:rsidP="00340D69">
            <w:pPr>
              <w:widowControl w:val="0"/>
              <w:autoSpaceDE w:val="0"/>
              <w:jc w:val="both"/>
              <w:rPr>
                <w:rFonts w:ascii="Arial" w:hAnsi="Arial"/>
                <w:sz w:val="21"/>
                <w:szCs w:val="21"/>
                <w:lang w:val="ca-ES-valencia"/>
              </w:rPr>
            </w:pPr>
          </w:p>
        </w:tc>
        <w:tc>
          <w:tcPr>
            <w:tcW w:w="6060" w:type="dxa"/>
            <w:shd w:val="clear" w:color="auto" w:fill="auto"/>
          </w:tcPr>
          <w:p w14:paraId="448DE9B0"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Enginyeria</w:t>
            </w:r>
            <w:r w:rsidRPr="00340D69">
              <w:rPr>
                <w:rFonts w:ascii="Arial" w:hAnsi="Arial" w:cs="Arial"/>
                <w:spacing w:val="-1"/>
                <w:sz w:val="21"/>
                <w:szCs w:val="21"/>
                <w:lang w:val="ca-ES-valencia"/>
              </w:rPr>
              <w:t xml:space="preserve"> </w:t>
            </w:r>
            <w:r w:rsidRPr="00340D69">
              <w:rPr>
                <w:rFonts w:ascii="Arial" w:hAnsi="Arial" w:cs="Arial"/>
                <w:sz w:val="21"/>
                <w:szCs w:val="21"/>
                <w:lang w:val="ca-ES-valencia"/>
              </w:rPr>
              <w:t>en</w:t>
            </w:r>
            <w:r w:rsidRPr="00340D69">
              <w:rPr>
                <w:rFonts w:ascii="Arial" w:hAnsi="Arial" w:cs="Arial"/>
                <w:spacing w:val="-1"/>
                <w:sz w:val="21"/>
                <w:szCs w:val="21"/>
                <w:lang w:val="ca-ES-valencia"/>
              </w:rPr>
              <w:t xml:space="preserve"> </w:t>
            </w:r>
            <w:r w:rsidRPr="00340D69">
              <w:rPr>
                <w:rFonts w:ascii="Arial" w:hAnsi="Arial" w:cs="Arial"/>
                <w:sz w:val="21"/>
                <w:szCs w:val="21"/>
                <w:lang w:val="ca-ES-valencia"/>
              </w:rPr>
              <w:t>Informàtica</w:t>
            </w:r>
          </w:p>
        </w:tc>
      </w:tr>
      <w:tr w:rsidR="00DE2BD6" w:rsidRPr="009040A7" w14:paraId="41E1FFAE" w14:textId="77777777" w:rsidTr="00D04F8E">
        <w:trPr>
          <w:trHeight w:val="341"/>
        </w:trPr>
        <w:tc>
          <w:tcPr>
            <w:tcW w:w="2340" w:type="dxa"/>
            <w:vMerge/>
            <w:shd w:val="clear" w:color="auto" w:fill="auto"/>
          </w:tcPr>
          <w:p w14:paraId="38AABCFA" w14:textId="77777777" w:rsidR="003E010A" w:rsidRPr="00340D69" w:rsidRDefault="003E010A" w:rsidP="00340D69">
            <w:pPr>
              <w:widowControl w:val="0"/>
              <w:autoSpaceDE w:val="0"/>
              <w:jc w:val="both"/>
              <w:rPr>
                <w:rFonts w:ascii="Arial" w:hAnsi="Arial"/>
                <w:sz w:val="21"/>
                <w:szCs w:val="21"/>
                <w:lang w:val="ca-ES-valencia"/>
              </w:rPr>
            </w:pPr>
          </w:p>
        </w:tc>
        <w:tc>
          <w:tcPr>
            <w:tcW w:w="6060" w:type="dxa"/>
            <w:shd w:val="clear" w:color="auto" w:fill="auto"/>
          </w:tcPr>
          <w:p w14:paraId="09209432"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Enginyeria</w:t>
            </w:r>
            <w:r w:rsidRPr="00340D69">
              <w:rPr>
                <w:rFonts w:ascii="Arial" w:hAnsi="Arial" w:cs="Arial"/>
                <w:spacing w:val="-1"/>
                <w:sz w:val="21"/>
                <w:szCs w:val="21"/>
                <w:lang w:val="ca-ES-valencia"/>
              </w:rPr>
              <w:t xml:space="preserve"> </w:t>
            </w:r>
            <w:r w:rsidRPr="00340D69">
              <w:rPr>
                <w:rFonts w:ascii="Arial" w:hAnsi="Arial" w:cs="Arial"/>
                <w:sz w:val="21"/>
                <w:szCs w:val="21"/>
                <w:lang w:val="ca-ES-valencia"/>
              </w:rPr>
              <w:t>en</w:t>
            </w:r>
            <w:r w:rsidRPr="00340D69">
              <w:rPr>
                <w:rFonts w:ascii="Arial" w:hAnsi="Arial" w:cs="Arial"/>
                <w:spacing w:val="-1"/>
                <w:sz w:val="21"/>
                <w:szCs w:val="21"/>
                <w:lang w:val="ca-ES-valencia"/>
              </w:rPr>
              <w:t xml:space="preserve"> </w:t>
            </w:r>
            <w:r w:rsidRPr="00340D69">
              <w:rPr>
                <w:rFonts w:ascii="Arial" w:hAnsi="Arial" w:cs="Arial"/>
                <w:sz w:val="21"/>
                <w:szCs w:val="21"/>
                <w:lang w:val="ca-ES-valencia"/>
              </w:rPr>
              <w:t>Informàtica</w:t>
            </w:r>
            <w:r w:rsidRPr="00340D69">
              <w:rPr>
                <w:rFonts w:ascii="Arial" w:hAnsi="Arial" w:cs="Arial"/>
                <w:spacing w:val="-1"/>
                <w:sz w:val="21"/>
                <w:szCs w:val="21"/>
                <w:lang w:val="ca-ES-valencia"/>
              </w:rPr>
              <w:t xml:space="preserve"> </w:t>
            </w:r>
            <w:r w:rsidRPr="00340D69">
              <w:rPr>
                <w:rFonts w:ascii="Arial" w:hAnsi="Arial" w:cs="Arial"/>
                <w:sz w:val="21"/>
                <w:szCs w:val="21"/>
                <w:lang w:val="ca-ES-valencia"/>
              </w:rPr>
              <w:t>de</w:t>
            </w:r>
            <w:r w:rsidRPr="00340D69">
              <w:rPr>
                <w:rFonts w:ascii="Arial" w:hAnsi="Arial" w:cs="Arial"/>
                <w:spacing w:val="-1"/>
                <w:sz w:val="21"/>
                <w:szCs w:val="21"/>
                <w:lang w:val="ca-ES-valencia"/>
              </w:rPr>
              <w:t xml:space="preserve"> </w:t>
            </w:r>
            <w:r w:rsidRPr="00340D69">
              <w:rPr>
                <w:rFonts w:ascii="Arial" w:hAnsi="Arial" w:cs="Arial"/>
                <w:sz w:val="21"/>
                <w:szCs w:val="21"/>
                <w:lang w:val="ca-ES-valencia"/>
              </w:rPr>
              <w:t>Sistemes</w:t>
            </w:r>
          </w:p>
        </w:tc>
      </w:tr>
      <w:tr w:rsidR="00DE2BD6" w:rsidRPr="009040A7" w14:paraId="079D22FA" w14:textId="77777777" w:rsidTr="00D04F8E">
        <w:trPr>
          <w:trHeight w:val="341"/>
        </w:trPr>
        <w:tc>
          <w:tcPr>
            <w:tcW w:w="2340" w:type="dxa"/>
            <w:vMerge/>
            <w:shd w:val="clear" w:color="auto" w:fill="auto"/>
          </w:tcPr>
          <w:p w14:paraId="161A94EC" w14:textId="77777777" w:rsidR="003E010A" w:rsidRPr="00340D69" w:rsidRDefault="003E010A" w:rsidP="00340D69">
            <w:pPr>
              <w:widowControl w:val="0"/>
              <w:autoSpaceDE w:val="0"/>
              <w:jc w:val="both"/>
              <w:rPr>
                <w:rFonts w:ascii="Arial" w:hAnsi="Arial"/>
                <w:sz w:val="21"/>
                <w:szCs w:val="21"/>
                <w:lang w:val="ca-ES-valencia"/>
              </w:rPr>
            </w:pPr>
          </w:p>
        </w:tc>
        <w:tc>
          <w:tcPr>
            <w:tcW w:w="6060" w:type="dxa"/>
            <w:shd w:val="clear" w:color="auto" w:fill="auto"/>
          </w:tcPr>
          <w:p w14:paraId="14CFEBFE"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Enginyeria</w:t>
            </w:r>
            <w:r w:rsidRPr="00340D69">
              <w:rPr>
                <w:rFonts w:ascii="Arial" w:hAnsi="Arial" w:cs="Arial"/>
                <w:spacing w:val="-7"/>
                <w:sz w:val="21"/>
                <w:szCs w:val="21"/>
                <w:lang w:val="ca-ES-valencia"/>
              </w:rPr>
              <w:t xml:space="preserve"> </w:t>
            </w:r>
            <w:r w:rsidRPr="00340D69">
              <w:rPr>
                <w:rFonts w:ascii="Arial" w:hAnsi="Arial" w:cs="Arial"/>
                <w:sz w:val="21"/>
                <w:szCs w:val="21"/>
                <w:lang w:val="ca-ES-valencia"/>
              </w:rPr>
              <w:t>en</w:t>
            </w:r>
            <w:r w:rsidRPr="00340D69">
              <w:rPr>
                <w:rFonts w:ascii="Arial" w:hAnsi="Arial" w:cs="Arial"/>
                <w:spacing w:val="-8"/>
                <w:sz w:val="21"/>
                <w:szCs w:val="21"/>
                <w:lang w:val="ca-ES-valencia"/>
              </w:rPr>
              <w:t xml:space="preserve"> </w:t>
            </w:r>
            <w:r w:rsidRPr="00340D69">
              <w:rPr>
                <w:rFonts w:ascii="Arial" w:hAnsi="Arial" w:cs="Arial"/>
                <w:sz w:val="21"/>
                <w:szCs w:val="21"/>
                <w:lang w:val="ca-ES-valencia"/>
              </w:rPr>
              <w:t>Sistemes</w:t>
            </w:r>
            <w:r w:rsidRPr="00340D69">
              <w:rPr>
                <w:rFonts w:ascii="Arial" w:hAnsi="Arial" w:cs="Arial"/>
                <w:spacing w:val="-7"/>
                <w:sz w:val="21"/>
                <w:szCs w:val="21"/>
                <w:lang w:val="ca-ES-valencia"/>
              </w:rPr>
              <w:t xml:space="preserve"> </w:t>
            </w:r>
            <w:r w:rsidRPr="00340D69">
              <w:rPr>
                <w:rFonts w:ascii="Arial" w:hAnsi="Arial" w:cs="Arial"/>
                <w:sz w:val="21"/>
                <w:szCs w:val="21"/>
                <w:lang w:val="ca-ES-valencia"/>
              </w:rPr>
              <w:t>de</w:t>
            </w:r>
            <w:r w:rsidRPr="00340D69">
              <w:rPr>
                <w:rFonts w:ascii="Arial" w:hAnsi="Arial" w:cs="Arial"/>
                <w:spacing w:val="-9"/>
                <w:sz w:val="21"/>
                <w:szCs w:val="21"/>
                <w:lang w:val="ca-ES-valencia"/>
              </w:rPr>
              <w:t xml:space="preserve"> </w:t>
            </w:r>
            <w:r w:rsidRPr="00340D69">
              <w:rPr>
                <w:rFonts w:ascii="Arial" w:hAnsi="Arial" w:cs="Arial"/>
                <w:sz w:val="21"/>
                <w:szCs w:val="21"/>
                <w:lang w:val="ca-ES-valencia"/>
              </w:rPr>
              <w:t>Telecomunicació</w:t>
            </w:r>
          </w:p>
        </w:tc>
      </w:tr>
      <w:tr w:rsidR="00DE2BD6" w:rsidRPr="009040A7" w14:paraId="6D89D9F5" w14:textId="77777777" w:rsidTr="00D04F8E">
        <w:trPr>
          <w:trHeight w:val="341"/>
        </w:trPr>
        <w:tc>
          <w:tcPr>
            <w:tcW w:w="2340" w:type="dxa"/>
            <w:vMerge/>
            <w:shd w:val="clear" w:color="auto" w:fill="auto"/>
          </w:tcPr>
          <w:p w14:paraId="32539109" w14:textId="77777777" w:rsidR="003E010A" w:rsidRPr="00340D69" w:rsidRDefault="003E010A" w:rsidP="00340D69">
            <w:pPr>
              <w:widowControl w:val="0"/>
              <w:autoSpaceDE w:val="0"/>
              <w:jc w:val="both"/>
              <w:rPr>
                <w:rFonts w:ascii="Arial" w:hAnsi="Arial"/>
                <w:sz w:val="21"/>
                <w:szCs w:val="21"/>
                <w:lang w:val="ca-ES-valencia"/>
              </w:rPr>
            </w:pPr>
          </w:p>
        </w:tc>
        <w:tc>
          <w:tcPr>
            <w:tcW w:w="6060" w:type="dxa"/>
            <w:shd w:val="clear" w:color="auto" w:fill="auto"/>
          </w:tcPr>
          <w:p w14:paraId="4AEFD34C"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pacing w:val="-1"/>
                <w:sz w:val="21"/>
                <w:szCs w:val="21"/>
                <w:lang w:val="ca-ES-valencia"/>
              </w:rPr>
              <w:t>Enginyeria</w:t>
            </w:r>
            <w:r w:rsidRPr="00340D69">
              <w:rPr>
                <w:rFonts w:ascii="Arial" w:hAnsi="Arial" w:cs="Arial"/>
                <w:spacing w:val="-8"/>
                <w:sz w:val="21"/>
                <w:szCs w:val="21"/>
                <w:lang w:val="ca-ES-valencia"/>
              </w:rPr>
              <w:t xml:space="preserve"> </w:t>
            </w:r>
            <w:r w:rsidRPr="00340D69">
              <w:rPr>
                <w:rFonts w:ascii="Arial" w:hAnsi="Arial" w:cs="Arial"/>
                <w:spacing w:val="-1"/>
                <w:sz w:val="21"/>
                <w:szCs w:val="21"/>
                <w:lang w:val="ca-ES-valencia"/>
              </w:rPr>
              <w:t>en</w:t>
            </w:r>
            <w:r w:rsidRPr="00340D69">
              <w:rPr>
                <w:rFonts w:ascii="Arial" w:hAnsi="Arial" w:cs="Arial"/>
                <w:spacing w:val="-10"/>
                <w:sz w:val="21"/>
                <w:szCs w:val="21"/>
                <w:lang w:val="ca-ES-valencia"/>
              </w:rPr>
              <w:t xml:space="preserve"> </w:t>
            </w:r>
            <w:r w:rsidRPr="00340D69">
              <w:rPr>
                <w:rFonts w:ascii="Arial" w:hAnsi="Arial" w:cs="Arial"/>
                <w:spacing w:val="-1"/>
                <w:sz w:val="21"/>
                <w:szCs w:val="21"/>
                <w:lang w:val="ca-ES-valencia"/>
              </w:rPr>
              <w:t>Tecnologia</w:t>
            </w:r>
            <w:r w:rsidRPr="00340D69">
              <w:rPr>
                <w:rFonts w:ascii="Arial" w:hAnsi="Arial" w:cs="Arial"/>
                <w:spacing w:val="-7"/>
                <w:sz w:val="21"/>
                <w:szCs w:val="21"/>
                <w:lang w:val="ca-ES-valencia"/>
              </w:rPr>
              <w:t xml:space="preserve"> </w:t>
            </w:r>
            <w:r w:rsidRPr="00340D69">
              <w:rPr>
                <w:rFonts w:ascii="Arial" w:hAnsi="Arial" w:cs="Arial"/>
                <w:spacing w:val="-1"/>
                <w:sz w:val="21"/>
                <w:szCs w:val="21"/>
                <w:lang w:val="ca-ES-valencia"/>
              </w:rPr>
              <w:t>de</w:t>
            </w:r>
            <w:r w:rsidRPr="00340D69">
              <w:rPr>
                <w:rFonts w:ascii="Arial" w:hAnsi="Arial" w:cs="Arial"/>
                <w:spacing w:val="-10"/>
                <w:sz w:val="21"/>
                <w:szCs w:val="21"/>
                <w:lang w:val="ca-ES-valencia"/>
              </w:rPr>
              <w:t xml:space="preserve"> </w:t>
            </w:r>
            <w:r w:rsidRPr="00340D69">
              <w:rPr>
                <w:rFonts w:ascii="Arial" w:hAnsi="Arial" w:cs="Arial"/>
                <w:sz w:val="21"/>
                <w:szCs w:val="21"/>
                <w:lang w:val="ca-ES-valencia"/>
              </w:rPr>
              <w:t>Telecomunicació</w:t>
            </w:r>
          </w:p>
        </w:tc>
      </w:tr>
      <w:tr w:rsidR="00DE2BD6" w:rsidRPr="009040A7" w14:paraId="156B6D34" w14:textId="77777777" w:rsidTr="00D04F8E">
        <w:trPr>
          <w:trHeight w:val="341"/>
        </w:trPr>
        <w:tc>
          <w:tcPr>
            <w:tcW w:w="2340" w:type="dxa"/>
            <w:vMerge/>
            <w:shd w:val="clear" w:color="auto" w:fill="auto"/>
          </w:tcPr>
          <w:p w14:paraId="5C7B738E" w14:textId="77777777" w:rsidR="003E010A" w:rsidRPr="00340D69" w:rsidRDefault="003E010A" w:rsidP="00340D69">
            <w:pPr>
              <w:widowControl w:val="0"/>
              <w:autoSpaceDE w:val="0"/>
              <w:jc w:val="both"/>
              <w:rPr>
                <w:rFonts w:ascii="Arial" w:hAnsi="Arial"/>
                <w:sz w:val="21"/>
                <w:szCs w:val="21"/>
                <w:lang w:val="ca-ES-valencia"/>
              </w:rPr>
            </w:pPr>
          </w:p>
        </w:tc>
        <w:tc>
          <w:tcPr>
            <w:tcW w:w="6060" w:type="dxa"/>
            <w:shd w:val="clear" w:color="auto" w:fill="auto"/>
          </w:tcPr>
          <w:p w14:paraId="070CE9A1" w14:textId="05621DBA"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Enginyeria</w:t>
            </w:r>
            <w:r w:rsidRPr="00340D69">
              <w:rPr>
                <w:rFonts w:ascii="Arial" w:hAnsi="Arial" w:cs="Arial"/>
                <w:spacing w:val="-5"/>
                <w:sz w:val="21"/>
                <w:szCs w:val="21"/>
                <w:lang w:val="ca-ES-valencia"/>
              </w:rPr>
              <w:t xml:space="preserve"> </w:t>
            </w:r>
            <w:r w:rsidRPr="00340D69">
              <w:rPr>
                <w:rFonts w:ascii="Arial" w:hAnsi="Arial" w:cs="Arial"/>
                <w:sz w:val="21"/>
                <w:szCs w:val="21"/>
                <w:lang w:val="ca-ES-valencia"/>
              </w:rPr>
              <w:t>en</w:t>
            </w:r>
            <w:r w:rsidRPr="00340D69">
              <w:rPr>
                <w:rFonts w:ascii="Arial" w:hAnsi="Arial" w:cs="Arial"/>
                <w:spacing w:val="-8"/>
                <w:sz w:val="21"/>
                <w:szCs w:val="21"/>
                <w:lang w:val="ca-ES-valencia"/>
              </w:rPr>
              <w:t xml:space="preserve"> </w:t>
            </w:r>
            <w:r w:rsidRPr="00340D69">
              <w:rPr>
                <w:rFonts w:ascii="Arial" w:hAnsi="Arial" w:cs="Arial"/>
                <w:sz w:val="21"/>
                <w:szCs w:val="21"/>
                <w:lang w:val="ca-ES-valencia"/>
              </w:rPr>
              <w:t>Tecnologies</w:t>
            </w:r>
            <w:r w:rsidRPr="00340D69">
              <w:rPr>
                <w:rFonts w:ascii="Arial" w:hAnsi="Arial" w:cs="Arial"/>
                <w:spacing w:val="-6"/>
                <w:sz w:val="21"/>
                <w:szCs w:val="21"/>
                <w:lang w:val="ca-ES-valencia"/>
              </w:rPr>
              <w:t xml:space="preserve"> </w:t>
            </w:r>
            <w:r w:rsidRPr="00340D69">
              <w:rPr>
                <w:rFonts w:ascii="Arial" w:hAnsi="Arial" w:cs="Arial"/>
                <w:sz w:val="21"/>
                <w:szCs w:val="21"/>
                <w:lang w:val="ca-ES-valencia"/>
              </w:rPr>
              <w:t>de la</w:t>
            </w:r>
            <w:r w:rsidR="00A363A6" w:rsidRPr="009040A7">
              <w:rPr>
                <w:rFonts w:ascii="Arial" w:hAnsi="Arial" w:cs="Arial"/>
                <w:spacing w:val="-6"/>
                <w:sz w:val="21"/>
                <w:szCs w:val="21"/>
                <w:lang w:val="ca-ES-valencia"/>
              </w:rPr>
              <w:t xml:space="preserve"> </w:t>
            </w:r>
            <w:r w:rsidRPr="00340D69">
              <w:rPr>
                <w:rFonts w:ascii="Arial" w:hAnsi="Arial" w:cs="Arial"/>
                <w:sz w:val="21"/>
                <w:szCs w:val="21"/>
                <w:lang w:val="ca-ES-valencia"/>
              </w:rPr>
              <w:t>Informació</w:t>
            </w:r>
          </w:p>
        </w:tc>
      </w:tr>
      <w:tr w:rsidR="00DE2BD6" w:rsidRPr="009040A7" w14:paraId="798F6096" w14:textId="77777777" w:rsidTr="00D04F8E">
        <w:trPr>
          <w:trHeight w:val="341"/>
        </w:trPr>
        <w:tc>
          <w:tcPr>
            <w:tcW w:w="2340" w:type="dxa"/>
            <w:vMerge/>
            <w:shd w:val="clear" w:color="auto" w:fill="auto"/>
          </w:tcPr>
          <w:p w14:paraId="554921B5" w14:textId="77777777" w:rsidR="003E010A" w:rsidRPr="00340D69" w:rsidRDefault="003E010A" w:rsidP="00340D69">
            <w:pPr>
              <w:widowControl w:val="0"/>
              <w:autoSpaceDE w:val="0"/>
              <w:jc w:val="both"/>
              <w:rPr>
                <w:rFonts w:ascii="Arial" w:hAnsi="Arial"/>
                <w:sz w:val="21"/>
                <w:szCs w:val="21"/>
                <w:lang w:val="ca-ES-valencia"/>
              </w:rPr>
            </w:pPr>
          </w:p>
        </w:tc>
        <w:tc>
          <w:tcPr>
            <w:tcW w:w="6060" w:type="dxa"/>
            <w:shd w:val="clear" w:color="auto" w:fill="auto"/>
          </w:tcPr>
          <w:p w14:paraId="719EF0F8" w14:textId="499A1AD8" w:rsidR="003E010A" w:rsidRPr="00340D69" w:rsidRDefault="003E010A" w:rsidP="00340D69">
            <w:pPr>
              <w:pStyle w:val="TableParagraph"/>
              <w:spacing w:before="83"/>
              <w:ind w:left="56"/>
              <w:jc w:val="both"/>
              <w:rPr>
                <w:rFonts w:ascii="Arial" w:hAnsi="Arial" w:cs="Arial"/>
                <w:spacing w:val="-1"/>
                <w:sz w:val="21"/>
                <w:szCs w:val="21"/>
                <w:lang w:val="ca-ES-valencia"/>
              </w:rPr>
            </w:pPr>
            <w:r w:rsidRPr="00340D69">
              <w:rPr>
                <w:rFonts w:ascii="Arial" w:hAnsi="Arial" w:cs="Arial"/>
                <w:spacing w:val="-1"/>
                <w:sz w:val="21"/>
                <w:szCs w:val="21"/>
                <w:lang w:val="ca-ES-valencia"/>
              </w:rPr>
              <w:t>Enginyeria</w:t>
            </w:r>
            <w:r w:rsidRPr="00340D69">
              <w:rPr>
                <w:rFonts w:ascii="Arial" w:hAnsi="Arial" w:cs="Arial"/>
                <w:spacing w:val="-7"/>
                <w:sz w:val="21"/>
                <w:szCs w:val="21"/>
                <w:lang w:val="ca-ES-valencia"/>
              </w:rPr>
              <w:t xml:space="preserve"> </w:t>
            </w:r>
            <w:r w:rsidRPr="00340D69">
              <w:rPr>
                <w:rFonts w:ascii="Arial" w:hAnsi="Arial" w:cs="Arial"/>
                <w:spacing w:val="-1"/>
                <w:sz w:val="21"/>
                <w:szCs w:val="21"/>
                <w:lang w:val="ca-ES-valencia"/>
              </w:rPr>
              <w:t>en</w:t>
            </w:r>
            <w:r w:rsidRPr="00340D69">
              <w:rPr>
                <w:rFonts w:ascii="Arial" w:hAnsi="Arial" w:cs="Arial"/>
                <w:spacing w:val="-9"/>
                <w:sz w:val="21"/>
                <w:szCs w:val="21"/>
                <w:lang w:val="ca-ES-valencia"/>
              </w:rPr>
              <w:t xml:space="preserve"> </w:t>
            </w:r>
            <w:r w:rsidRPr="00340D69">
              <w:rPr>
                <w:rFonts w:ascii="Arial" w:hAnsi="Arial" w:cs="Arial"/>
                <w:spacing w:val="-1"/>
                <w:sz w:val="21"/>
                <w:szCs w:val="21"/>
                <w:lang w:val="ca-ES-valencia"/>
              </w:rPr>
              <w:t>Tecnologies</w:t>
            </w:r>
            <w:r w:rsidRPr="00340D69">
              <w:rPr>
                <w:rFonts w:ascii="Arial" w:hAnsi="Arial" w:cs="Arial"/>
                <w:spacing w:val="-8"/>
                <w:sz w:val="21"/>
                <w:szCs w:val="21"/>
                <w:lang w:val="ca-ES-valencia"/>
              </w:rPr>
              <w:t xml:space="preserve"> </w:t>
            </w:r>
            <w:r w:rsidRPr="00340D69">
              <w:rPr>
                <w:rFonts w:ascii="Arial" w:hAnsi="Arial" w:cs="Arial"/>
                <w:sz w:val="21"/>
                <w:szCs w:val="21"/>
                <w:lang w:val="ca-ES-valencia"/>
              </w:rPr>
              <w:t>de la</w:t>
            </w:r>
            <w:r w:rsidR="00A363A6" w:rsidRPr="009040A7">
              <w:rPr>
                <w:rFonts w:ascii="Arial" w:hAnsi="Arial" w:cs="Arial"/>
                <w:spacing w:val="-7"/>
                <w:sz w:val="21"/>
                <w:szCs w:val="21"/>
                <w:lang w:val="ca-ES-valencia"/>
              </w:rPr>
              <w:t xml:space="preserve"> </w:t>
            </w:r>
            <w:r w:rsidRPr="00340D69">
              <w:rPr>
                <w:rFonts w:ascii="Arial" w:hAnsi="Arial" w:cs="Arial"/>
                <w:sz w:val="21"/>
                <w:szCs w:val="21"/>
                <w:lang w:val="ca-ES-valencia"/>
              </w:rPr>
              <w:t>Telecomunicació</w:t>
            </w:r>
          </w:p>
        </w:tc>
      </w:tr>
      <w:tr w:rsidR="00DE2BD6" w:rsidRPr="009040A7" w14:paraId="347CF9E1" w14:textId="77777777" w:rsidTr="00D04F8E">
        <w:trPr>
          <w:trHeight w:val="341"/>
        </w:trPr>
        <w:tc>
          <w:tcPr>
            <w:tcW w:w="2340" w:type="dxa"/>
            <w:vMerge/>
            <w:shd w:val="clear" w:color="auto" w:fill="auto"/>
          </w:tcPr>
          <w:p w14:paraId="0C795C7F" w14:textId="77777777" w:rsidR="003E010A" w:rsidRPr="00340D69" w:rsidRDefault="003E010A" w:rsidP="00340D69">
            <w:pPr>
              <w:widowControl w:val="0"/>
              <w:autoSpaceDE w:val="0"/>
              <w:jc w:val="both"/>
              <w:rPr>
                <w:rFonts w:ascii="Arial" w:hAnsi="Arial"/>
                <w:sz w:val="21"/>
                <w:szCs w:val="21"/>
                <w:lang w:val="ca-ES-valencia"/>
              </w:rPr>
            </w:pPr>
          </w:p>
        </w:tc>
        <w:tc>
          <w:tcPr>
            <w:tcW w:w="6060" w:type="dxa"/>
            <w:shd w:val="clear" w:color="auto" w:fill="auto"/>
          </w:tcPr>
          <w:p w14:paraId="26DE2D4F"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pacing w:val="-1"/>
                <w:sz w:val="21"/>
                <w:szCs w:val="21"/>
                <w:lang w:val="ca-ES-valencia"/>
              </w:rPr>
              <w:t>Enginyeria</w:t>
            </w:r>
            <w:r w:rsidRPr="00340D69">
              <w:rPr>
                <w:rFonts w:ascii="Arial" w:hAnsi="Arial" w:cs="Arial"/>
                <w:spacing w:val="-8"/>
                <w:sz w:val="21"/>
                <w:szCs w:val="21"/>
                <w:lang w:val="ca-ES-valencia"/>
              </w:rPr>
              <w:t xml:space="preserve"> </w:t>
            </w:r>
            <w:r w:rsidRPr="00340D69">
              <w:rPr>
                <w:rFonts w:ascii="Arial" w:hAnsi="Arial" w:cs="Arial"/>
                <w:sz w:val="21"/>
                <w:szCs w:val="21"/>
                <w:lang w:val="ca-ES-valencia"/>
              </w:rPr>
              <w:t>en</w:t>
            </w:r>
            <w:r w:rsidRPr="00340D69">
              <w:rPr>
                <w:rFonts w:ascii="Arial" w:hAnsi="Arial" w:cs="Arial"/>
                <w:spacing w:val="-10"/>
                <w:sz w:val="21"/>
                <w:szCs w:val="21"/>
                <w:lang w:val="ca-ES-valencia"/>
              </w:rPr>
              <w:t xml:space="preserve"> </w:t>
            </w:r>
            <w:r w:rsidRPr="00340D69">
              <w:rPr>
                <w:rFonts w:ascii="Arial" w:hAnsi="Arial" w:cs="Arial"/>
                <w:sz w:val="21"/>
                <w:szCs w:val="21"/>
                <w:lang w:val="ca-ES-valencia"/>
              </w:rPr>
              <w:t>Tecnologies</w:t>
            </w:r>
            <w:r w:rsidRPr="00340D69">
              <w:rPr>
                <w:rFonts w:ascii="Arial" w:hAnsi="Arial" w:cs="Arial"/>
                <w:spacing w:val="-8"/>
                <w:sz w:val="21"/>
                <w:szCs w:val="21"/>
                <w:lang w:val="ca-ES-valencia"/>
              </w:rPr>
              <w:t xml:space="preserve"> </w:t>
            </w:r>
            <w:r w:rsidRPr="00340D69">
              <w:rPr>
                <w:rFonts w:ascii="Arial" w:hAnsi="Arial" w:cs="Arial"/>
                <w:sz w:val="21"/>
                <w:szCs w:val="21"/>
                <w:lang w:val="ca-ES-valencia"/>
              </w:rPr>
              <w:t>i</w:t>
            </w:r>
            <w:r w:rsidRPr="00340D69">
              <w:rPr>
                <w:rFonts w:ascii="Arial" w:hAnsi="Arial" w:cs="Arial"/>
                <w:spacing w:val="-7"/>
                <w:sz w:val="21"/>
                <w:szCs w:val="21"/>
                <w:lang w:val="ca-ES-valencia"/>
              </w:rPr>
              <w:t xml:space="preserve"> </w:t>
            </w:r>
            <w:r w:rsidRPr="00340D69">
              <w:rPr>
                <w:rFonts w:ascii="Arial" w:hAnsi="Arial" w:cs="Arial"/>
                <w:sz w:val="21"/>
                <w:szCs w:val="21"/>
                <w:lang w:val="ca-ES-valencia"/>
              </w:rPr>
              <w:t>Serveis</w:t>
            </w:r>
            <w:r w:rsidRPr="00340D69">
              <w:rPr>
                <w:rFonts w:ascii="Arial" w:hAnsi="Arial" w:cs="Arial"/>
                <w:spacing w:val="-8"/>
                <w:sz w:val="21"/>
                <w:szCs w:val="21"/>
                <w:lang w:val="ca-ES-valencia"/>
              </w:rPr>
              <w:t xml:space="preserve"> </w:t>
            </w:r>
            <w:r w:rsidRPr="00340D69">
              <w:rPr>
                <w:rFonts w:ascii="Arial" w:hAnsi="Arial" w:cs="Arial"/>
                <w:sz w:val="21"/>
                <w:szCs w:val="21"/>
                <w:lang w:val="ca-ES-valencia"/>
              </w:rPr>
              <w:t>de</w:t>
            </w:r>
            <w:r w:rsidRPr="00340D69">
              <w:rPr>
                <w:rFonts w:ascii="Arial" w:hAnsi="Arial" w:cs="Arial"/>
                <w:spacing w:val="-10"/>
                <w:sz w:val="21"/>
                <w:szCs w:val="21"/>
                <w:lang w:val="ca-ES-valencia"/>
              </w:rPr>
              <w:t xml:space="preserve"> </w:t>
            </w:r>
            <w:r w:rsidRPr="00340D69">
              <w:rPr>
                <w:rFonts w:ascii="Arial" w:hAnsi="Arial" w:cs="Arial"/>
                <w:sz w:val="21"/>
                <w:szCs w:val="21"/>
                <w:lang w:val="ca-ES-valencia"/>
              </w:rPr>
              <w:t>Telecomunicació</w:t>
            </w:r>
          </w:p>
        </w:tc>
      </w:tr>
      <w:tr w:rsidR="00DE2BD6" w:rsidRPr="009040A7" w14:paraId="2F82C0EB" w14:textId="77777777" w:rsidTr="00D04F8E">
        <w:trPr>
          <w:trHeight w:val="341"/>
        </w:trPr>
        <w:tc>
          <w:tcPr>
            <w:tcW w:w="2340" w:type="dxa"/>
            <w:vMerge/>
            <w:shd w:val="clear" w:color="auto" w:fill="auto"/>
          </w:tcPr>
          <w:p w14:paraId="398AFFD6" w14:textId="77777777" w:rsidR="003E010A" w:rsidRPr="00340D69" w:rsidRDefault="003E010A" w:rsidP="00340D69">
            <w:pPr>
              <w:widowControl w:val="0"/>
              <w:autoSpaceDE w:val="0"/>
              <w:jc w:val="both"/>
              <w:rPr>
                <w:rFonts w:ascii="Arial" w:hAnsi="Arial"/>
                <w:sz w:val="21"/>
                <w:szCs w:val="21"/>
                <w:lang w:val="ca-ES-valencia"/>
              </w:rPr>
            </w:pPr>
          </w:p>
        </w:tc>
        <w:tc>
          <w:tcPr>
            <w:tcW w:w="6060" w:type="dxa"/>
            <w:shd w:val="clear" w:color="auto" w:fill="auto"/>
          </w:tcPr>
          <w:p w14:paraId="24857914"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Enginyeria Informàtica</w:t>
            </w:r>
          </w:p>
        </w:tc>
      </w:tr>
      <w:tr w:rsidR="00DE2BD6" w:rsidRPr="009040A7" w14:paraId="548A3671" w14:textId="77777777" w:rsidTr="00D04F8E">
        <w:trPr>
          <w:trHeight w:val="341"/>
        </w:trPr>
        <w:tc>
          <w:tcPr>
            <w:tcW w:w="2340" w:type="dxa"/>
            <w:vMerge/>
            <w:shd w:val="clear" w:color="auto" w:fill="auto"/>
          </w:tcPr>
          <w:p w14:paraId="462FCA3E" w14:textId="77777777" w:rsidR="003E010A" w:rsidRPr="00340D69" w:rsidRDefault="003E010A" w:rsidP="00340D69">
            <w:pPr>
              <w:widowControl w:val="0"/>
              <w:autoSpaceDE w:val="0"/>
              <w:jc w:val="both"/>
              <w:rPr>
                <w:rFonts w:ascii="Arial" w:hAnsi="Arial"/>
                <w:sz w:val="21"/>
                <w:szCs w:val="21"/>
                <w:lang w:val="ca-ES-valencia"/>
              </w:rPr>
            </w:pPr>
          </w:p>
        </w:tc>
        <w:tc>
          <w:tcPr>
            <w:tcW w:w="6060" w:type="dxa"/>
            <w:shd w:val="clear" w:color="auto" w:fill="auto"/>
          </w:tcPr>
          <w:p w14:paraId="326E8251"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Enginyeria Informàtica</w:t>
            </w:r>
          </w:p>
        </w:tc>
      </w:tr>
      <w:tr w:rsidR="00DE2BD6" w:rsidRPr="009040A7" w14:paraId="10D1FDB3" w14:textId="77777777" w:rsidTr="00D04F8E">
        <w:trPr>
          <w:trHeight w:val="341"/>
        </w:trPr>
        <w:tc>
          <w:tcPr>
            <w:tcW w:w="2340" w:type="dxa"/>
            <w:vMerge/>
            <w:shd w:val="clear" w:color="auto" w:fill="auto"/>
          </w:tcPr>
          <w:p w14:paraId="55575ECC" w14:textId="77777777" w:rsidR="003E010A" w:rsidRPr="00340D69" w:rsidRDefault="003E010A" w:rsidP="00340D69">
            <w:pPr>
              <w:widowControl w:val="0"/>
              <w:autoSpaceDE w:val="0"/>
              <w:jc w:val="both"/>
              <w:rPr>
                <w:rFonts w:ascii="Arial" w:hAnsi="Arial"/>
                <w:sz w:val="21"/>
                <w:szCs w:val="21"/>
                <w:lang w:val="ca-ES-valencia"/>
              </w:rPr>
            </w:pPr>
          </w:p>
        </w:tc>
        <w:tc>
          <w:tcPr>
            <w:tcW w:w="6060" w:type="dxa"/>
            <w:shd w:val="clear" w:color="auto" w:fill="auto"/>
          </w:tcPr>
          <w:p w14:paraId="13DC9878"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Enginyeria</w:t>
            </w:r>
            <w:r w:rsidRPr="00340D69">
              <w:rPr>
                <w:rFonts w:ascii="Arial" w:hAnsi="Arial" w:cs="Arial"/>
                <w:spacing w:val="-7"/>
                <w:sz w:val="21"/>
                <w:szCs w:val="21"/>
                <w:lang w:val="ca-ES-valencia"/>
              </w:rPr>
              <w:t xml:space="preserve"> </w:t>
            </w:r>
            <w:r w:rsidRPr="00340D69">
              <w:rPr>
                <w:rFonts w:ascii="Arial" w:hAnsi="Arial" w:cs="Arial"/>
                <w:sz w:val="21"/>
                <w:szCs w:val="21"/>
                <w:lang w:val="ca-ES-valencia"/>
              </w:rPr>
              <w:t>Informàtica -</w:t>
            </w:r>
            <w:r w:rsidRPr="00340D69">
              <w:rPr>
                <w:rFonts w:ascii="Arial" w:hAnsi="Arial" w:cs="Arial"/>
                <w:spacing w:val="-9"/>
                <w:sz w:val="21"/>
                <w:szCs w:val="21"/>
                <w:lang w:val="ca-ES-valencia"/>
              </w:rPr>
              <w:t xml:space="preserve"> </w:t>
            </w:r>
            <w:r w:rsidRPr="00340D69">
              <w:rPr>
                <w:rFonts w:ascii="Arial" w:hAnsi="Arial" w:cs="Arial"/>
                <w:sz w:val="21"/>
                <w:szCs w:val="21"/>
                <w:lang w:val="ca-ES-valencia"/>
              </w:rPr>
              <w:t>Tecnologies</w:t>
            </w:r>
            <w:r w:rsidRPr="00340D69">
              <w:rPr>
                <w:rFonts w:ascii="Arial" w:hAnsi="Arial" w:cs="Arial"/>
                <w:spacing w:val="-8"/>
                <w:sz w:val="21"/>
                <w:szCs w:val="21"/>
                <w:lang w:val="ca-ES-valencia"/>
              </w:rPr>
              <w:t xml:space="preserve"> </w:t>
            </w:r>
            <w:r w:rsidRPr="00340D69">
              <w:rPr>
                <w:rFonts w:ascii="Arial" w:hAnsi="Arial" w:cs="Arial"/>
                <w:sz w:val="21"/>
                <w:szCs w:val="21"/>
                <w:lang w:val="ca-ES-valencia"/>
              </w:rPr>
              <w:t>Informàtiques</w:t>
            </w:r>
          </w:p>
        </w:tc>
      </w:tr>
      <w:tr w:rsidR="00DE2BD6" w:rsidRPr="009040A7" w14:paraId="56A96C30" w14:textId="77777777" w:rsidTr="00D04F8E">
        <w:trPr>
          <w:trHeight w:val="341"/>
        </w:trPr>
        <w:tc>
          <w:tcPr>
            <w:tcW w:w="2340" w:type="dxa"/>
            <w:vMerge/>
            <w:shd w:val="clear" w:color="auto" w:fill="auto"/>
          </w:tcPr>
          <w:p w14:paraId="62FE8827" w14:textId="77777777" w:rsidR="003E010A" w:rsidRPr="00340D69" w:rsidRDefault="003E010A" w:rsidP="00340D69">
            <w:pPr>
              <w:widowControl w:val="0"/>
              <w:autoSpaceDE w:val="0"/>
              <w:jc w:val="both"/>
              <w:rPr>
                <w:rFonts w:ascii="Arial" w:hAnsi="Arial"/>
                <w:sz w:val="21"/>
                <w:szCs w:val="21"/>
                <w:lang w:val="ca-ES-valencia"/>
              </w:rPr>
            </w:pPr>
          </w:p>
        </w:tc>
        <w:tc>
          <w:tcPr>
            <w:tcW w:w="6060" w:type="dxa"/>
            <w:shd w:val="clear" w:color="auto" w:fill="auto"/>
          </w:tcPr>
          <w:p w14:paraId="59BA2EFC"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Enginyeria</w:t>
            </w:r>
            <w:r w:rsidRPr="00340D69">
              <w:rPr>
                <w:rFonts w:ascii="Arial" w:hAnsi="Arial" w:cs="Arial"/>
                <w:spacing w:val="-1"/>
                <w:sz w:val="21"/>
                <w:szCs w:val="21"/>
                <w:lang w:val="ca-ES-valencia"/>
              </w:rPr>
              <w:t xml:space="preserve"> </w:t>
            </w:r>
            <w:r w:rsidRPr="00340D69">
              <w:rPr>
                <w:rFonts w:ascii="Arial" w:hAnsi="Arial" w:cs="Arial"/>
                <w:sz w:val="21"/>
                <w:szCs w:val="21"/>
                <w:lang w:val="ca-ES-valencia"/>
              </w:rPr>
              <w:t>Informàtica de</w:t>
            </w:r>
            <w:r w:rsidRPr="00340D69">
              <w:rPr>
                <w:rFonts w:ascii="Arial" w:hAnsi="Arial" w:cs="Arial"/>
                <w:spacing w:val="-1"/>
                <w:sz w:val="21"/>
                <w:szCs w:val="21"/>
                <w:lang w:val="ca-ES-valencia"/>
              </w:rPr>
              <w:t xml:space="preserve"> </w:t>
            </w:r>
            <w:r w:rsidRPr="00340D69">
              <w:rPr>
                <w:rFonts w:ascii="Arial" w:hAnsi="Arial" w:cs="Arial"/>
                <w:sz w:val="21"/>
                <w:szCs w:val="21"/>
                <w:lang w:val="ca-ES-valencia"/>
              </w:rPr>
              <w:t>Gestió i</w:t>
            </w:r>
            <w:r w:rsidRPr="00340D69">
              <w:rPr>
                <w:rFonts w:ascii="Arial" w:hAnsi="Arial" w:cs="Arial"/>
                <w:spacing w:val="-1"/>
                <w:sz w:val="21"/>
                <w:szCs w:val="21"/>
                <w:lang w:val="ca-ES-valencia"/>
              </w:rPr>
              <w:t xml:space="preserve"> </w:t>
            </w:r>
            <w:r w:rsidRPr="00340D69">
              <w:rPr>
                <w:rFonts w:ascii="Arial" w:hAnsi="Arial" w:cs="Arial"/>
                <w:sz w:val="21"/>
                <w:szCs w:val="21"/>
                <w:lang w:val="ca-ES-valencia"/>
              </w:rPr>
              <w:t>Sistemes d'Informació.</w:t>
            </w:r>
            <w:r w:rsidRPr="00340D69">
              <w:rPr>
                <w:rFonts w:ascii="Arial" w:hAnsi="Arial" w:cs="Arial"/>
                <w:spacing w:val="-1"/>
                <w:sz w:val="21"/>
                <w:szCs w:val="21"/>
                <w:lang w:val="ca-ES-valencia"/>
              </w:rPr>
              <w:t xml:space="preserve"> </w:t>
            </w:r>
          </w:p>
        </w:tc>
      </w:tr>
      <w:tr w:rsidR="00DE2BD6" w:rsidRPr="009040A7" w14:paraId="72E5E7A6" w14:textId="77777777" w:rsidTr="00D04F8E">
        <w:trPr>
          <w:trHeight w:val="341"/>
        </w:trPr>
        <w:tc>
          <w:tcPr>
            <w:tcW w:w="2340" w:type="dxa"/>
            <w:vMerge/>
            <w:shd w:val="clear" w:color="auto" w:fill="auto"/>
          </w:tcPr>
          <w:p w14:paraId="3CA843D5" w14:textId="77777777" w:rsidR="003E010A" w:rsidRPr="00340D69" w:rsidRDefault="003E010A" w:rsidP="00340D69">
            <w:pPr>
              <w:widowControl w:val="0"/>
              <w:autoSpaceDE w:val="0"/>
              <w:jc w:val="both"/>
              <w:rPr>
                <w:rFonts w:ascii="Arial" w:hAnsi="Arial"/>
                <w:sz w:val="21"/>
                <w:szCs w:val="21"/>
                <w:lang w:val="ca-ES-valencia"/>
              </w:rPr>
            </w:pPr>
          </w:p>
        </w:tc>
        <w:tc>
          <w:tcPr>
            <w:tcW w:w="6060" w:type="dxa"/>
            <w:shd w:val="clear" w:color="auto" w:fill="auto"/>
          </w:tcPr>
          <w:p w14:paraId="1E3F066B"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Enginyeria</w:t>
            </w:r>
            <w:r w:rsidRPr="00340D69">
              <w:rPr>
                <w:rFonts w:ascii="Arial" w:hAnsi="Arial" w:cs="Arial"/>
                <w:spacing w:val="-1"/>
                <w:sz w:val="21"/>
                <w:szCs w:val="21"/>
                <w:lang w:val="ca-ES-valencia"/>
              </w:rPr>
              <w:t xml:space="preserve"> </w:t>
            </w:r>
            <w:r w:rsidRPr="00340D69">
              <w:rPr>
                <w:rFonts w:ascii="Arial" w:hAnsi="Arial" w:cs="Arial"/>
                <w:sz w:val="21"/>
                <w:szCs w:val="21"/>
                <w:lang w:val="ca-ES-valencia"/>
              </w:rPr>
              <w:t>Informàtica de</w:t>
            </w:r>
            <w:r w:rsidRPr="00340D69">
              <w:rPr>
                <w:rFonts w:ascii="Arial" w:hAnsi="Arial" w:cs="Arial"/>
                <w:spacing w:val="-1"/>
                <w:sz w:val="21"/>
                <w:szCs w:val="21"/>
                <w:lang w:val="ca-ES-valencia"/>
              </w:rPr>
              <w:t xml:space="preserve"> </w:t>
            </w:r>
            <w:r w:rsidRPr="00340D69">
              <w:rPr>
                <w:rFonts w:ascii="Arial" w:hAnsi="Arial" w:cs="Arial"/>
                <w:sz w:val="21"/>
                <w:szCs w:val="21"/>
                <w:lang w:val="ca-ES-valencia"/>
              </w:rPr>
              <w:t>Serveis i</w:t>
            </w:r>
            <w:r w:rsidRPr="00340D69">
              <w:rPr>
                <w:rFonts w:ascii="Arial" w:hAnsi="Arial" w:cs="Arial"/>
                <w:spacing w:val="-9"/>
                <w:sz w:val="21"/>
                <w:szCs w:val="21"/>
                <w:lang w:val="ca-ES-valencia"/>
              </w:rPr>
              <w:t xml:space="preserve"> </w:t>
            </w:r>
            <w:r w:rsidRPr="00340D69">
              <w:rPr>
                <w:rFonts w:ascii="Arial" w:hAnsi="Arial" w:cs="Arial"/>
                <w:sz w:val="21"/>
                <w:szCs w:val="21"/>
                <w:lang w:val="ca-ES-valencia"/>
              </w:rPr>
              <w:t>Aplicacions</w:t>
            </w:r>
          </w:p>
        </w:tc>
      </w:tr>
      <w:tr w:rsidR="00DE2BD6" w:rsidRPr="009040A7" w14:paraId="1065CFDC" w14:textId="77777777" w:rsidTr="00D04F8E">
        <w:trPr>
          <w:trHeight w:val="341"/>
        </w:trPr>
        <w:tc>
          <w:tcPr>
            <w:tcW w:w="2340" w:type="dxa"/>
            <w:vMerge/>
            <w:shd w:val="clear" w:color="auto" w:fill="auto"/>
          </w:tcPr>
          <w:p w14:paraId="78F4AEA8" w14:textId="77777777" w:rsidR="003E010A" w:rsidRPr="00340D69" w:rsidRDefault="003E010A" w:rsidP="00340D69">
            <w:pPr>
              <w:widowControl w:val="0"/>
              <w:autoSpaceDE w:val="0"/>
              <w:jc w:val="both"/>
              <w:rPr>
                <w:rFonts w:ascii="Arial" w:hAnsi="Arial"/>
                <w:sz w:val="21"/>
                <w:szCs w:val="21"/>
                <w:lang w:val="ca-ES-valencia"/>
              </w:rPr>
            </w:pPr>
          </w:p>
        </w:tc>
        <w:tc>
          <w:tcPr>
            <w:tcW w:w="6060" w:type="dxa"/>
            <w:shd w:val="clear" w:color="auto" w:fill="auto"/>
          </w:tcPr>
          <w:p w14:paraId="5DDD5DD6"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Enginyeria Informàtica de Sistemes</w:t>
            </w:r>
          </w:p>
        </w:tc>
      </w:tr>
      <w:tr w:rsidR="00DE2BD6" w:rsidRPr="009040A7" w14:paraId="208F3452" w14:textId="77777777" w:rsidTr="00D04F8E">
        <w:trPr>
          <w:trHeight w:val="341"/>
        </w:trPr>
        <w:tc>
          <w:tcPr>
            <w:tcW w:w="2340" w:type="dxa"/>
            <w:vMerge/>
            <w:shd w:val="clear" w:color="auto" w:fill="auto"/>
          </w:tcPr>
          <w:p w14:paraId="2CE3DABA" w14:textId="77777777" w:rsidR="003E010A" w:rsidRPr="00340D69" w:rsidRDefault="003E010A" w:rsidP="00340D69">
            <w:pPr>
              <w:widowControl w:val="0"/>
              <w:autoSpaceDE w:val="0"/>
              <w:jc w:val="both"/>
              <w:rPr>
                <w:rFonts w:ascii="Arial" w:hAnsi="Arial"/>
                <w:sz w:val="21"/>
                <w:szCs w:val="21"/>
                <w:lang w:val="ca-ES-valencia"/>
              </w:rPr>
            </w:pPr>
          </w:p>
        </w:tc>
        <w:tc>
          <w:tcPr>
            <w:tcW w:w="6060" w:type="dxa"/>
            <w:shd w:val="clear" w:color="auto" w:fill="auto"/>
          </w:tcPr>
          <w:p w14:paraId="3C4AE710"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 xml:space="preserve">Enginyeria Informàtica de/del </w:t>
            </w:r>
            <w:r w:rsidRPr="00340D69">
              <w:rPr>
                <w:rFonts w:ascii="Arial" w:hAnsi="Arial" w:cs="Arial"/>
                <w:i/>
                <w:iCs/>
                <w:sz w:val="21"/>
                <w:szCs w:val="21"/>
                <w:lang w:val="ca-ES-valencia"/>
              </w:rPr>
              <w:t>Programari</w:t>
            </w:r>
          </w:p>
        </w:tc>
      </w:tr>
      <w:tr w:rsidR="00DE2BD6" w:rsidRPr="009040A7" w14:paraId="7764F304" w14:textId="77777777" w:rsidTr="00D04F8E">
        <w:trPr>
          <w:trHeight w:val="341"/>
        </w:trPr>
        <w:tc>
          <w:tcPr>
            <w:tcW w:w="2340" w:type="dxa"/>
            <w:vMerge/>
            <w:shd w:val="clear" w:color="auto" w:fill="auto"/>
          </w:tcPr>
          <w:p w14:paraId="30D6E9A8" w14:textId="77777777" w:rsidR="003E010A" w:rsidRPr="00340D69" w:rsidRDefault="003E010A" w:rsidP="00340D69">
            <w:pPr>
              <w:widowControl w:val="0"/>
              <w:autoSpaceDE w:val="0"/>
              <w:jc w:val="both"/>
              <w:rPr>
                <w:rFonts w:ascii="Arial" w:hAnsi="Arial"/>
                <w:sz w:val="21"/>
                <w:szCs w:val="21"/>
                <w:lang w:val="ca-ES-valencia"/>
              </w:rPr>
            </w:pPr>
          </w:p>
        </w:tc>
        <w:tc>
          <w:tcPr>
            <w:tcW w:w="6060" w:type="dxa"/>
            <w:shd w:val="clear" w:color="auto" w:fill="auto"/>
          </w:tcPr>
          <w:p w14:paraId="3FCEB0E4"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Enginyeria</w:t>
            </w:r>
            <w:r w:rsidRPr="00340D69">
              <w:rPr>
                <w:rFonts w:ascii="Arial" w:hAnsi="Arial" w:cs="Arial"/>
                <w:spacing w:val="-3"/>
                <w:sz w:val="21"/>
                <w:szCs w:val="21"/>
                <w:lang w:val="ca-ES-valencia"/>
              </w:rPr>
              <w:t xml:space="preserve"> </w:t>
            </w:r>
            <w:r w:rsidRPr="00340D69">
              <w:rPr>
                <w:rFonts w:ascii="Arial" w:hAnsi="Arial" w:cs="Arial"/>
                <w:sz w:val="21"/>
                <w:szCs w:val="21"/>
                <w:lang w:val="ca-ES-valencia"/>
              </w:rPr>
              <w:t>Informàtica</w:t>
            </w:r>
            <w:r w:rsidRPr="00340D69">
              <w:rPr>
                <w:rFonts w:ascii="Arial" w:hAnsi="Arial" w:cs="Arial"/>
                <w:spacing w:val="-3"/>
                <w:sz w:val="21"/>
                <w:szCs w:val="21"/>
                <w:lang w:val="ca-ES-valencia"/>
              </w:rPr>
              <w:t xml:space="preserve"> </w:t>
            </w:r>
            <w:r w:rsidRPr="00340D69">
              <w:rPr>
                <w:rFonts w:ascii="Arial" w:hAnsi="Arial" w:cs="Arial"/>
                <w:sz w:val="21"/>
                <w:szCs w:val="21"/>
                <w:lang w:val="ca-ES-valencia"/>
              </w:rPr>
              <w:t>en</w:t>
            </w:r>
            <w:r w:rsidRPr="00340D69">
              <w:rPr>
                <w:rFonts w:ascii="Arial" w:hAnsi="Arial" w:cs="Arial"/>
                <w:spacing w:val="-4"/>
                <w:sz w:val="21"/>
                <w:szCs w:val="21"/>
                <w:lang w:val="ca-ES-valencia"/>
              </w:rPr>
              <w:t xml:space="preserve"> </w:t>
            </w:r>
            <w:r w:rsidRPr="00340D69">
              <w:rPr>
                <w:rFonts w:ascii="Arial" w:hAnsi="Arial" w:cs="Arial"/>
                <w:sz w:val="21"/>
                <w:szCs w:val="21"/>
                <w:lang w:val="ca-ES-valencia"/>
              </w:rPr>
              <w:t>Computació</w:t>
            </w:r>
          </w:p>
        </w:tc>
      </w:tr>
      <w:tr w:rsidR="00DE2BD6" w:rsidRPr="009040A7" w14:paraId="6EADB68D" w14:textId="77777777" w:rsidTr="00D04F8E">
        <w:trPr>
          <w:trHeight w:val="341"/>
        </w:trPr>
        <w:tc>
          <w:tcPr>
            <w:tcW w:w="2340" w:type="dxa"/>
            <w:vMerge/>
            <w:shd w:val="clear" w:color="auto" w:fill="auto"/>
          </w:tcPr>
          <w:p w14:paraId="76CBD8A3" w14:textId="77777777" w:rsidR="003E010A" w:rsidRPr="00340D69" w:rsidRDefault="003E010A" w:rsidP="00340D69">
            <w:pPr>
              <w:widowControl w:val="0"/>
              <w:autoSpaceDE w:val="0"/>
              <w:jc w:val="both"/>
              <w:rPr>
                <w:rFonts w:ascii="Arial" w:hAnsi="Arial"/>
                <w:sz w:val="21"/>
                <w:szCs w:val="21"/>
                <w:lang w:val="ca-ES-valencia"/>
              </w:rPr>
            </w:pPr>
          </w:p>
        </w:tc>
        <w:tc>
          <w:tcPr>
            <w:tcW w:w="6060" w:type="dxa"/>
            <w:shd w:val="clear" w:color="auto" w:fill="auto"/>
          </w:tcPr>
          <w:p w14:paraId="0542CC8B"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Enginyeria</w:t>
            </w:r>
            <w:r w:rsidRPr="00340D69">
              <w:rPr>
                <w:rFonts w:ascii="Arial" w:hAnsi="Arial" w:cs="Arial"/>
                <w:spacing w:val="-1"/>
                <w:sz w:val="21"/>
                <w:szCs w:val="21"/>
                <w:lang w:val="ca-ES-valencia"/>
              </w:rPr>
              <w:t xml:space="preserve"> </w:t>
            </w:r>
            <w:r w:rsidRPr="00340D69">
              <w:rPr>
                <w:rFonts w:ascii="Arial" w:hAnsi="Arial" w:cs="Arial"/>
                <w:sz w:val="21"/>
                <w:szCs w:val="21"/>
                <w:lang w:val="ca-ES-valencia"/>
              </w:rPr>
              <w:t>Informàtica en</w:t>
            </w:r>
            <w:r w:rsidRPr="00340D69">
              <w:rPr>
                <w:rFonts w:ascii="Arial" w:hAnsi="Arial" w:cs="Arial"/>
                <w:spacing w:val="-1"/>
                <w:sz w:val="21"/>
                <w:szCs w:val="21"/>
                <w:lang w:val="ca-ES-valencia"/>
              </w:rPr>
              <w:t xml:space="preserve"> </w:t>
            </w:r>
            <w:r w:rsidRPr="00340D69">
              <w:rPr>
                <w:rFonts w:ascii="Arial" w:hAnsi="Arial" w:cs="Arial"/>
                <w:sz w:val="21"/>
                <w:szCs w:val="21"/>
                <w:lang w:val="ca-ES-valencia"/>
              </w:rPr>
              <w:t>Enginyeria</w:t>
            </w:r>
            <w:r w:rsidRPr="00340D69">
              <w:rPr>
                <w:rFonts w:ascii="Arial" w:hAnsi="Arial" w:cs="Arial"/>
                <w:spacing w:val="-1"/>
                <w:sz w:val="21"/>
                <w:szCs w:val="21"/>
                <w:lang w:val="ca-ES-valencia"/>
              </w:rPr>
              <w:t xml:space="preserve"> </w:t>
            </w:r>
            <w:r w:rsidRPr="00340D69">
              <w:rPr>
                <w:rFonts w:ascii="Arial" w:hAnsi="Arial" w:cs="Arial"/>
                <w:sz w:val="21"/>
                <w:szCs w:val="21"/>
                <w:lang w:val="ca-ES-valencia"/>
              </w:rPr>
              <w:t>de</w:t>
            </w:r>
            <w:r w:rsidRPr="00340D69">
              <w:rPr>
                <w:rFonts w:ascii="Arial" w:hAnsi="Arial" w:cs="Arial"/>
                <w:spacing w:val="-1"/>
                <w:sz w:val="21"/>
                <w:szCs w:val="21"/>
                <w:lang w:val="ca-ES-valencia"/>
              </w:rPr>
              <w:t xml:space="preserve"> </w:t>
            </w:r>
            <w:r w:rsidRPr="00340D69">
              <w:rPr>
                <w:rFonts w:ascii="Arial" w:hAnsi="Arial" w:cs="Arial"/>
                <w:sz w:val="21"/>
                <w:szCs w:val="21"/>
                <w:lang w:val="ca-ES-valencia"/>
              </w:rPr>
              <w:t>Computadors</w:t>
            </w:r>
          </w:p>
        </w:tc>
      </w:tr>
      <w:tr w:rsidR="00DE2BD6" w:rsidRPr="009040A7" w14:paraId="2BDA697E" w14:textId="77777777" w:rsidTr="00D04F8E">
        <w:trPr>
          <w:trHeight w:val="341"/>
        </w:trPr>
        <w:tc>
          <w:tcPr>
            <w:tcW w:w="2340" w:type="dxa"/>
            <w:vMerge/>
            <w:shd w:val="clear" w:color="auto" w:fill="auto"/>
          </w:tcPr>
          <w:p w14:paraId="1941390F" w14:textId="77777777" w:rsidR="003E010A" w:rsidRPr="00340D69" w:rsidRDefault="003E010A" w:rsidP="00340D69">
            <w:pPr>
              <w:widowControl w:val="0"/>
              <w:autoSpaceDE w:val="0"/>
              <w:jc w:val="both"/>
              <w:rPr>
                <w:rFonts w:ascii="Arial" w:hAnsi="Arial"/>
                <w:sz w:val="21"/>
                <w:szCs w:val="21"/>
                <w:lang w:val="ca-ES-valencia"/>
              </w:rPr>
            </w:pPr>
          </w:p>
        </w:tc>
        <w:tc>
          <w:tcPr>
            <w:tcW w:w="6060" w:type="dxa"/>
            <w:shd w:val="clear" w:color="auto" w:fill="auto"/>
          </w:tcPr>
          <w:p w14:paraId="7636B569"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Enginyeria</w:t>
            </w:r>
            <w:r w:rsidRPr="00340D69">
              <w:rPr>
                <w:rFonts w:ascii="Arial" w:hAnsi="Arial" w:cs="Arial"/>
                <w:spacing w:val="-1"/>
                <w:sz w:val="21"/>
                <w:szCs w:val="21"/>
                <w:lang w:val="ca-ES-valencia"/>
              </w:rPr>
              <w:t xml:space="preserve"> </w:t>
            </w:r>
            <w:r w:rsidRPr="00340D69">
              <w:rPr>
                <w:rFonts w:ascii="Arial" w:hAnsi="Arial" w:cs="Arial"/>
                <w:sz w:val="21"/>
                <w:szCs w:val="21"/>
                <w:lang w:val="ca-ES-valencia"/>
              </w:rPr>
              <w:t>Informàtica en</w:t>
            </w:r>
            <w:r w:rsidRPr="00340D69">
              <w:rPr>
                <w:rFonts w:ascii="Arial" w:hAnsi="Arial" w:cs="Arial"/>
                <w:spacing w:val="-2"/>
                <w:sz w:val="21"/>
                <w:szCs w:val="21"/>
                <w:lang w:val="ca-ES-valencia"/>
              </w:rPr>
              <w:t xml:space="preserve"> </w:t>
            </w:r>
            <w:r w:rsidRPr="00340D69">
              <w:rPr>
                <w:rFonts w:ascii="Arial" w:hAnsi="Arial" w:cs="Arial"/>
                <w:sz w:val="21"/>
                <w:szCs w:val="21"/>
                <w:lang w:val="ca-ES-valencia"/>
              </w:rPr>
              <w:t>Enginyeria del</w:t>
            </w:r>
            <w:r w:rsidRPr="00340D69">
              <w:rPr>
                <w:rFonts w:ascii="Arial" w:hAnsi="Arial" w:cs="Arial"/>
                <w:spacing w:val="-2"/>
                <w:sz w:val="21"/>
                <w:szCs w:val="21"/>
                <w:lang w:val="ca-ES-valencia"/>
              </w:rPr>
              <w:t xml:space="preserve"> </w:t>
            </w:r>
            <w:r w:rsidRPr="00340D69">
              <w:rPr>
                <w:rFonts w:ascii="Arial" w:hAnsi="Arial" w:cs="Arial"/>
                <w:sz w:val="21"/>
                <w:szCs w:val="21"/>
                <w:lang w:val="ca-ES-valencia"/>
              </w:rPr>
              <w:t>Programari</w:t>
            </w:r>
          </w:p>
        </w:tc>
      </w:tr>
      <w:tr w:rsidR="00DE2BD6" w:rsidRPr="009040A7" w14:paraId="52480489" w14:textId="77777777" w:rsidTr="00D04F8E">
        <w:trPr>
          <w:trHeight w:val="341"/>
        </w:trPr>
        <w:tc>
          <w:tcPr>
            <w:tcW w:w="2340" w:type="dxa"/>
            <w:vMerge/>
            <w:shd w:val="clear" w:color="auto" w:fill="auto"/>
          </w:tcPr>
          <w:p w14:paraId="750DD36C" w14:textId="77777777" w:rsidR="003E010A" w:rsidRPr="00340D69" w:rsidRDefault="003E010A" w:rsidP="00340D69">
            <w:pPr>
              <w:widowControl w:val="0"/>
              <w:autoSpaceDE w:val="0"/>
              <w:jc w:val="both"/>
              <w:rPr>
                <w:rFonts w:ascii="Arial" w:hAnsi="Arial"/>
                <w:sz w:val="21"/>
                <w:szCs w:val="21"/>
                <w:lang w:val="ca-ES-valencia"/>
              </w:rPr>
            </w:pPr>
          </w:p>
        </w:tc>
        <w:tc>
          <w:tcPr>
            <w:tcW w:w="6060" w:type="dxa"/>
            <w:shd w:val="clear" w:color="auto" w:fill="auto"/>
          </w:tcPr>
          <w:p w14:paraId="2E74CF78" w14:textId="77777777" w:rsidR="003E010A" w:rsidRPr="00340D69" w:rsidRDefault="003E010A" w:rsidP="00340D69">
            <w:pPr>
              <w:pStyle w:val="TableParagraph"/>
              <w:spacing w:before="83"/>
              <w:ind w:left="56"/>
              <w:jc w:val="both"/>
              <w:rPr>
                <w:rFonts w:ascii="Arial" w:hAnsi="Arial" w:cs="Arial"/>
                <w:spacing w:val="-1"/>
                <w:sz w:val="21"/>
                <w:szCs w:val="21"/>
                <w:lang w:val="ca-ES-valencia"/>
              </w:rPr>
            </w:pPr>
            <w:r w:rsidRPr="00340D69">
              <w:rPr>
                <w:rFonts w:ascii="Arial" w:hAnsi="Arial" w:cs="Arial"/>
                <w:sz w:val="21"/>
                <w:szCs w:val="21"/>
                <w:lang w:val="ca-ES-valencia"/>
              </w:rPr>
              <w:t>Enginyeria</w:t>
            </w:r>
            <w:r w:rsidRPr="00340D69">
              <w:rPr>
                <w:rFonts w:ascii="Arial" w:hAnsi="Arial" w:cs="Arial"/>
                <w:spacing w:val="-1"/>
                <w:sz w:val="21"/>
                <w:szCs w:val="21"/>
                <w:lang w:val="ca-ES-valencia"/>
              </w:rPr>
              <w:t xml:space="preserve"> </w:t>
            </w:r>
            <w:r w:rsidRPr="00340D69">
              <w:rPr>
                <w:rFonts w:ascii="Arial" w:hAnsi="Arial" w:cs="Arial"/>
                <w:sz w:val="21"/>
                <w:szCs w:val="21"/>
                <w:lang w:val="ca-ES-valencia"/>
              </w:rPr>
              <w:t>Informàtica en</w:t>
            </w:r>
            <w:r w:rsidRPr="00340D69">
              <w:rPr>
                <w:rFonts w:ascii="Arial" w:hAnsi="Arial" w:cs="Arial"/>
                <w:spacing w:val="-1"/>
                <w:sz w:val="21"/>
                <w:szCs w:val="21"/>
                <w:lang w:val="ca-ES-valencia"/>
              </w:rPr>
              <w:t xml:space="preserve"> </w:t>
            </w:r>
            <w:r w:rsidRPr="00340D69">
              <w:rPr>
                <w:rFonts w:ascii="Arial" w:hAnsi="Arial" w:cs="Arial"/>
                <w:sz w:val="21"/>
                <w:szCs w:val="21"/>
                <w:lang w:val="ca-ES-valencia"/>
              </w:rPr>
              <w:t>Sistemes</w:t>
            </w:r>
            <w:r w:rsidRPr="00340D69">
              <w:rPr>
                <w:rFonts w:ascii="Arial" w:hAnsi="Arial" w:cs="Arial"/>
                <w:spacing w:val="-1"/>
                <w:sz w:val="21"/>
                <w:szCs w:val="21"/>
                <w:lang w:val="ca-ES-valencia"/>
              </w:rPr>
              <w:t xml:space="preserve"> </w:t>
            </w:r>
            <w:r w:rsidRPr="00340D69">
              <w:rPr>
                <w:rFonts w:ascii="Arial" w:hAnsi="Arial" w:cs="Arial"/>
                <w:sz w:val="21"/>
                <w:szCs w:val="21"/>
                <w:lang w:val="ca-ES-valencia"/>
              </w:rPr>
              <w:t>d'Informació.</w:t>
            </w:r>
            <w:r w:rsidRPr="00340D69">
              <w:rPr>
                <w:rFonts w:ascii="Arial" w:hAnsi="Arial" w:cs="Arial"/>
                <w:spacing w:val="-1"/>
                <w:sz w:val="21"/>
                <w:szCs w:val="21"/>
                <w:lang w:val="ca-ES-valencia"/>
              </w:rPr>
              <w:t xml:space="preserve"> </w:t>
            </w:r>
          </w:p>
        </w:tc>
      </w:tr>
      <w:tr w:rsidR="00DE2BD6" w:rsidRPr="009040A7" w14:paraId="3428D33A" w14:textId="77777777" w:rsidTr="00D04F8E">
        <w:trPr>
          <w:trHeight w:val="341"/>
        </w:trPr>
        <w:tc>
          <w:tcPr>
            <w:tcW w:w="2340" w:type="dxa"/>
            <w:vMerge/>
            <w:shd w:val="clear" w:color="auto" w:fill="auto"/>
          </w:tcPr>
          <w:p w14:paraId="2FE2E2B9" w14:textId="77777777" w:rsidR="003E010A" w:rsidRPr="00340D69" w:rsidRDefault="003E010A" w:rsidP="00340D69">
            <w:pPr>
              <w:widowControl w:val="0"/>
              <w:autoSpaceDE w:val="0"/>
              <w:jc w:val="both"/>
              <w:rPr>
                <w:rFonts w:ascii="Arial" w:hAnsi="Arial"/>
                <w:sz w:val="21"/>
                <w:szCs w:val="21"/>
                <w:lang w:val="ca-ES-valencia"/>
              </w:rPr>
            </w:pPr>
          </w:p>
        </w:tc>
        <w:tc>
          <w:tcPr>
            <w:tcW w:w="6060" w:type="dxa"/>
            <w:shd w:val="clear" w:color="auto" w:fill="auto"/>
          </w:tcPr>
          <w:p w14:paraId="2E209CB7" w14:textId="3804A883"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Enginyeria</w:t>
            </w:r>
            <w:r w:rsidRPr="00340D69">
              <w:rPr>
                <w:rFonts w:ascii="Arial" w:hAnsi="Arial" w:cs="Arial"/>
                <w:spacing w:val="-5"/>
                <w:sz w:val="21"/>
                <w:szCs w:val="21"/>
                <w:lang w:val="ca-ES-valencia"/>
              </w:rPr>
              <w:t xml:space="preserve"> </w:t>
            </w:r>
            <w:r w:rsidRPr="00340D69">
              <w:rPr>
                <w:rFonts w:ascii="Arial" w:hAnsi="Arial" w:cs="Arial"/>
                <w:sz w:val="21"/>
                <w:szCs w:val="21"/>
                <w:lang w:val="ca-ES-valencia"/>
              </w:rPr>
              <w:t>Informàtica</w:t>
            </w:r>
            <w:r w:rsidRPr="00340D69">
              <w:rPr>
                <w:rFonts w:ascii="Arial" w:hAnsi="Arial" w:cs="Arial"/>
                <w:spacing w:val="-4"/>
                <w:sz w:val="21"/>
                <w:szCs w:val="21"/>
                <w:lang w:val="ca-ES-valencia"/>
              </w:rPr>
              <w:t xml:space="preserve"> </w:t>
            </w:r>
            <w:r w:rsidRPr="00340D69">
              <w:rPr>
                <w:rFonts w:ascii="Arial" w:hAnsi="Arial" w:cs="Arial"/>
                <w:sz w:val="21"/>
                <w:szCs w:val="21"/>
                <w:lang w:val="ca-ES-valencia"/>
              </w:rPr>
              <w:t>en</w:t>
            </w:r>
            <w:r w:rsidRPr="00340D69">
              <w:rPr>
                <w:rFonts w:ascii="Arial" w:hAnsi="Arial" w:cs="Arial"/>
                <w:spacing w:val="-7"/>
                <w:sz w:val="21"/>
                <w:szCs w:val="21"/>
                <w:lang w:val="ca-ES-valencia"/>
              </w:rPr>
              <w:t xml:space="preserve"> </w:t>
            </w:r>
            <w:r w:rsidRPr="00340D69">
              <w:rPr>
                <w:rFonts w:ascii="Arial" w:hAnsi="Arial" w:cs="Arial"/>
                <w:sz w:val="21"/>
                <w:szCs w:val="21"/>
                <w:lang w:val="ca-ES-valencia"/>
              </w:rPr>
              <w:t>Tecnologies</w:t>
            </w:r>
            <w:r w:rsidRPr="00340D69">
              <w:rPr>
                <w:rFonts w:ascii="Arial" w:hAnsi="Arial" w:cs="Arial"/>
                <w:spacing w:val="-5"/>
                <w:sz w:val="21"/>
                <w:szCs w:val="21"/>
                <w:lang w:val="ca-ES-valencia"/>
              </w:rPr>
              <w:t xml:space="preserve"> </w:t>
            </w:r>
            <w:r w:rsidRPr="00340D69">
              <w:rPr>
                <w:rFonts w:ascii="Arial" w:hAnsi="Arial" w:cs="Arial"/>
                <w:sz w:val="21"/>
                <w:szCs w:val="21"/>
                <w:lang w:val="ca-ES-valencia"/>
              </w:rPr>
              <w:t>de la</w:t>
            </w:r>
            <w:r w:rsidR="00A363A6" w:rsidRPr="009040A7">
              <w:rPr>
                <w:rFonts w:ascii="Arial" w:hAnsi="Arial" w:cs="Arial"/>
                <w:spacing w:val="-5"/>
                <w:sz w:val="21"/>
                <w:szCs w:val="21"/>
                <w:lang w:val="ca-ES-valencia"/>
              </w:rPr>
              <w:t xml:space="preserve"> </w:t>
            </w:r>
            <w:r w:rsidRPr="00340D69">
              <w:rPr>
                <w:rFonts w:ascii="Arial" w:hAnsi="Arial" w:cs="Arial"/>
                <w:sz w:val="21"/>
                <w:szCs w:val="21"/>
                <w:lang w:val="ca-ES-valencia"/>
              </w:rPr>
              <w:t>Informació</w:t>
            </w:r>
          </w:p>
        </w:tc>
      </w:tr>
      <w:tr w:rsidR="00DE2BD6" w:rsidRPr="009040A7" w14:paraId="112A030F" w14:textId="77777777" w:rsidTr="00D04F8E">
        <w:trPr>
          <w:trHeight w:val="341"/>
        </w:trPr>
        <w:tc>
          <w:tcPr>
            <w:tcW w:w="2340" w:type="dxa"/>
            <w:vMerge/>
            <w:shd w:val="clear" w:color="auto" w:fill="auto"/>
          </w:tcPr>
          <w:p w14:paraId="1D3C1B22" w14:textId="77777777" w:rsidR="003E010A" w:rsidRPr="00340D69" w:rsidRDefault="003E010A" w:rsidP="00340D69">
            <w:pPr>
              <w:widowControl w:val="0"/>
              <w:autoSpaceDE w:val="0"/>
              <w:jc w:val="both"/>
              <w:rPr>
                <w:rFonts w:ascii="Arial" w:hAnsi="Arial"/>
                <w:sz w:val="21"/>
                <w:szCs w:val="21"/>
                <w:lang w:val="ca-ES-valencia"/>
              </w:rPr>
            </w:pPr>
          </w:p>
        </w:tc>
        <w:tc>
          <w:tcPr>
            <w:tcW w:w="6060" w:type="dxa"/>
            <w:shd w:val="clear" w:color="auto" w:fill="auto"/>
          </w:tcPr>
          <w:p w14:paraId="25E9B0A2"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Enginyeria Informàtica i Tecnologies Virtuals</w:t>
            </w:r>
          </w:p>
        </w:tc>
      </w:tr>
      <w:tr w:rsidR="00DE2BD6" w:rsidRPr="009040A7" w14:paraId="3EABD227" w14:textId="77777777" w:rsidTr="00D04F8E">
        <w:trPr>
          <w:trHeight w:val="341"/>
        </w:trPr>
        <w:tc>
          <w:tcPr>
            <w:tcW w:w="2340" w:type="dxa"/>
            <w:vMerge/>
            <w:shd w:val="clear" w:color="auto" w:fill="auto"/>
          </w:tcPr>
          <w:p w14:paraId="13C3FF83" w14:textId="77777777" w:rsidR="003E010A" w:rsidRPr="00340D69" w:rsidRDefault="003E010A" w:rsidP="00340D69">
            <w:pPr>
              <w:widowControl w:val="0"/>
              <w:autoSpaceDE w:val="0"/>
              <w:jc w:val="both"/>
              <w:rPr>
                <w:rFonts w:ascii="Arial" w:hAnsi="Arial"/>
                <w:sz w:val="21"/>
                <w:szCs w:val="21"/>
                <w:lang w:val="ca-ES-valencia"/>
              </w:rPr>
            </w:pPr>
          </w:p>
        </w:tc>
        <w:tc>
          <w:tcPr>
            <w:tcW w:w="6060" w:type="dxa"/>
            <w:shd w:val="clear" w:color="auto" w:fill="auto"/>
          </w:tcPr>
          <w:p w14:paraId="612E0CBE"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Enginyeria Multimèdia</w:t>
            </w:r>
          </w:p>
        </w:tc>
      </w:tr>
      <w:tr w:rsidR="00DE2BD6" w:rsidRPr="009040A7" w14:paraId="3DB2DD6C" w14:textId="77777777" w:rsidTr="00D04F8E">
        <w:trPr>
          <w:trHeight w:val="341"/>
        </w:trPr>
        <w:tc>
          <w:tcPr>
            <w:tcW w:w="2340" w:type="dxa"/>
            <w:vMerge/>
            <w:shd w:val="clear" w:color="auto" w:fill="auto"/>
          </w:tcPr>
          <w:p w14:paraId="60AA090B" w14:textId="77777777" w:rsidR="003E010A" w:rsidRPr="00340D69" w:rsidRDefault="003E010A" w:rsidP="00340D69">
            <w:pPr>
              <w:widowControl w:val="0"/>
              <w:autoSpaceDE w:val="0"/>
              <w:jc w:val="both"/>
              <w:rPr>
                <w:rFonts w:ascii="Arial" w:hAnsi="Arial"/>
                <w:sz w:val="21"/>
                <w:szCs w:val="21"/>
                <w:lang w:val="ca-ES-valencia"/>
              </w:rPr>
            </w:pPr>
          </w:p>
        </w:tc>
        <w:tc>
          <w:tcPr>
            <w:tcW w:w="6060" w:type="dxa"/>
            <w:shd w:val="clear" w:color="auto" w:fill="auto"/>
          </w:tcPr>
          <w:p w14:paraId="7629D3E5" w14:textId="77777777" w:rsidR="003E010A" w:rsidRPr="00340D69" w:rsidRDefault="003E010A" w:rsidP="00340D69">
            <w:pPr>
              <w:pStyle w:val="TableParagraph"/>
              <w:spacing w:before="83"/>
              <w:ind w:left="56"/>
              <w:jc w:val="both"/>
              <w:rPr>
                <w:rFonts w:ascii="Arial" w:hAnsi="Arial" w:cs="Arial"/>
                <w:spacing w:val="-1"/>
                <w:sz w:val="21"/>
                <w:szCs w:val="21"/>
                <w:lang w:val="ca-ES-valencia"/>
              </w:rPr>
            </w:pPr>
            <w:r w:rsidRPr="00340D69">
              <w:rPr>
                <w:rFonts w:ascii="Arial" w:hAnsi="Arial" w:cs="Arial"/>
                <w:spacing w:val="-1"/>
                <w:sz w:val="21"/>
                <w:szCs w:val="21"/>
                <w:lang w:val="ca-ES-valencia"/>
              </w:rPr>
              <w:t>Enginyeria Robòtica</w:t>
            </w:r>
          </w:p>
        </w:tc>
      </w:tr>
      <w:tr w:rsidR="00DE2BD6" w:rsidRPr="009040A7" w14:paraId="1EEF9E78" w14:textId="77777777" w:rsidTr="00D04F8E">
        <w:trPr>
          <w:trHeight w:val="341"/>
        </w:trPr>
        <w:tc>
          <w:tcPr>
            <w:tcW w:w="2340" w:type="dxa"/>
            <w:vMerge/>
            <w:shd w:val="clear" w:color="auto" w:fill="auto"/>
          </w:tcPr>
          <w:p w14:paraId="11E53B00" w14:textId="77777777" w:rsidR="003E010A" w:rsidRPr="00340D69" w:rsidRDefault="003E010A" w:rsidP="00340D69">
            <w:pPr>
              <w:widowControl w:val="0"/>
              <w:autoSpaceDE w:val="0"/>
              <w:jc w:val="both"/>
              <w:rPr>
                <w:rFonts w:ascii="Arial" w:hAnsi="Arial"/>
                <w:sz w:val="21"/>
                <w:szCs w:val="21"/>
                <w:lang w:val="ca-ES-valencia"/>
              </w:rPr>
            </w:pPr>
          </w:p>
        </w:tc>
        <w:tc>
          <w:tcPr>
            <w:tcW w:w="6060" w:type="dxa"/>
            <w:shd w:val="clear" w:color="auto" w:fill="auto"/>
          </w:tcPr>
          <w:p w14:paraId="22151C69" w14:textId="77777777" w:rsidR="003E010A" w:rsidRPr="00340D69" w:rsidRDefault="003E010A" w:rsidP="00340D69">
            <w:pPr>
              <w:pStyle w:val="TableParagraph"/>
              <w:spacing w:before="83"/>
              <w:ind w:left="56"/>
              <w:jc w:val="both"/>
              <w:rPr>
                <w:rFonts w:ascii="Arial" w:hAnsi="Arial" w:cs="Arial"/>
                <w:spacing w:val="-1"/>
                <w:sz w:val="21"/>
                <w:szCs w:val="21"/>
                <w:lang w:val="ca-ES-valencia"/>
              </w:rPr>
            </w:pPr>
            <w:r w:rsidRPr="00340D69">
              <w:rPr>
                <w:rFonts w:ascii="Arial" w:hAnsi="Arial" w:cs="Arial"/>
                <w:spacing w:val="-1"/>
                <w:sz w:val="21"/>
                <w:szCs w:val="21"/>
                <w:lang w:val="ca-ES-valencia"/>
              </w:rPr>
              <w:t xml:space="preserve">Enginyeria Robòtica </w:t>
            </w:r>
            <w:r w:rsidRPr="00340D69">
              <w:rPr>
                <w:rFonts w:ascii="Arial" w:hAnsi="Arial" w:cs="Arial"/>
                <w:i/>
                <w:iCs/>
                <w:spacing w:val="-1"/>
                <w:sz w:val="21"/>
                <w:szCs w:val="21"/>
                <w:lang w:val="ca-ES-valencia"/>
              </w:rPr>
              <w:t>Programari</w:t>
            </w:r>
          </w:p>
        </w:tc>
      </w:tr>
      <w:tr w:rsidR="00DE2BD6" w:rsidRPr="009040A7" w14:paraId="57D06569" w14:textId="77777777" w:rsidTr="00D04F8E">
        <w:trPr>
          <w:trHeight w:val="341"/>
        </w:trPr>
        <w:tc>
          <w:tcPr>
            <w:tcW w:w="2340" w:type="dxa"/>
            <w:vMerge/>
            <w:shd w:val="clear" w:color="auto" w:fill="auto"/>
          </w:tcPr>
          <w:p w14:paraId="699F2F84" w14:textId="77777777" w:rsidR="003E010A" w:rsidRPr="00340D69" w:rsidRDefault="003E010A" w:rsidP="00340D69">
            <w:pPr>
              <w:widowControl w:val="0"/>
              <w:autoSpaceDE w:val="0"/>
              <w:jc w:val="both"/>
              <w:rPr>
                <w:rFonts w:ascii="Arial" w:hAnsi="Arial"/>
                <w:sz w:val="21"/>
                <w:szCs w:val="21"/>
                <w:lang w:val="ca-ES-valencia"/>
              </w:rPr>
            </w:pPr>
          </w:p>
        </w:tc>
        <w:tc>
          <w:tcPr>
            <w:tcW w:w="6060" w:type="dxa"/>
            <w:shd w:val="clear" w:color="auto" w:fill="auto"/>
          </w:tcPr>
          <w:p w14:paraId="1AEED790"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pacing w:val="-1"/>
                <w:sz w:val="21"/>
                <w:szCs w:val="21"/>
                <w:lang w:val="ca-ES-valencia"/>
              </w:rPr>
              <w:t>Enginyeria</w:t>
            </w:r>
            <w:r w:rsidRPr="00340D69">
              <w:rPr>
                <w:rFonts w:ascii="Arial" w:hAnsi="Arial" w:cs="Arial"/>
                <w:spacing w:val="-7"/>
                <w:sz w:val="21"/>
                <w:szCs w:val="21"/>
                <w:lang w:val="ca-ES-valencia"/>
              </w:rPr>
              <w:t xml:space="preserve"> </w:t>
            </w:r>
            <w:r w:rsidRPr="00340D69">
              <w:rPr>
                <w:rFonts w:ascii="Arial" w:hAnsi="Arial" w:cs="Arial"/>
                <w:spacing w:val="-1"/>
                <w:sz w:val="21"/>
                <w:szCs w:val="21"/>
                <w:lang w:val="ca-ES-valencia"/>
              </w:rPr>
              <w:t>Telemàtica</w:t>
            </w:r>
          </w:p>
        </w:tc>
      </w:tr>
      <w:tr w:rsidR="00DE2BD6" w:rsidRPr="009040A7" w14:paraId="3259F0A5" w14:textId="77777777" w:rsidTr="00D04F8E">
        <w:trPr>
          <w:trHeight w:val="341"/>
        </w:trPr>
        <w:tc>
          <w:tcPr>
            <w:tcW w:w="2340" w:type="dxa"/>
            <w:vMerge/>
            <w:shd w:val="clear" w:color="auto" w:fill="auto"/>
          </w:tcPr>
          <w:p w14:paraId="70CF4C87" w14:textId="77777777" w:rsidR="003E010A" w:rsidRPr="00340D69" w:rsidRDefault="003E010A" w:rsidP="00340D69">
            <w:pPr>
              <w:widowControl w:val="0"/>
              <w:autoSpaceDE w:val="0"/>
              <w:jc w:val="both"/>
              <w:rPr>
                <w:rFonts w:ascii="Arial" w:hAnsi="Arial"/>
                <w:sz w:val="21"/>
                <w:szCs w:val="21"/>
                <w:lang w:val="ca-ES-valencia"/>
              </w:rPr>
            </w:pPr>
          </w:p>
        </w:tc>
        <w:tc>
          <w:tcPr>
            <w:tcW w:w="6060" w:type="dxa"/>
            <w:shd w:val="clear" w:color="auto" w:fill="auto"/>
          </w:tcPr>
          <w:p w14:paraId="5BB7B9A6" w14:textId="77777777" w:rsidR="003E010A" w:rsidRPr="00340D69" w:rsidRDefault="003E010A" w:rsidP="00340D69">
            <w:pPr>
              <w:pStyle w:val="TableParagraph"/>
              <w:spacing w:before="83"/>
              <w:ind w:left="56"/>
              <w:jc w:val="both"/>
              <w:rPr>
                <w:rFonts w:ascii="Arial" w:hAnsi="Arial" w:cs="Arial"/>
                <w:spacing w:val="-1"/>
                <w:sz w:val="21"/>
                <w:szCs w:val="21"/>
                <w:lang w:val="ca-ES-valencia"/>
              </w:rPr>
            </w:pPr>
            <w:r w:rsidRPr="00340D69">
              <w:rPr>
                <w:rFonts w:ascii="Arial" w:hAnsi="Arial" w:cs="Arial"/>
                <w:spacing w:val="-1"/>
                <w:sz w:val="21"/>
                <w:szCs w:val="21"/>
                <w:lang w:val="ca-ES-valencia"/>
              </w:rPr>
              <w:t>Enginyeria Telemàtica en Telecomunicació</w:t>
            </w:r>
          </w:p>
        </w:tc>
      </w:tr>
      <w:tr w:rsidR="00DE2BD6" w:rsidRPr="009040A7" w14:paraId="2E391361" w14:textId="77777777" w:rsidTr="00D04F8E">
        <w:trPr>
          <w:trHeight w:val="341"/>
        </w:trPr>
        <w:tc>
          <w:tcPr>
            <w:tcW w:w="2340" w:type="dxa"/>
            <w:vMerge/>
            <w:shd w:val="clear" w:color="auto" w:fill="auto"/>
          </w:tcPr>
          <w:p w14:paraId="3F71AD87" w14:textId="77777777" w:rsidR="003E010A" w:rsidRPr="00340D69" w:rsidRDefault="003E010A" w:rsidP="00340D69">
            <w:pPr>
              <w:widowControl w:val="0"/>
              <w:autoSpaceDE w:val="0"/>
              <w:jc w:val="both"/>
              <w:rPr>
                <w:rFonts w:ascii="Arial" w:hAnsi="Arial"/>
                <w:sz w:val="21"/>
                <w:szCs w:val="21"/>
                <w:lang w:val="ca-ES-valencia"/>
              </w:rPr>
            </w:pPr>
          </w:p>
        </w:tc>
        <w:tc>
          <w:tcPr>
            <w:tcW w:w="6060" w:type="dxa"/>
            <w:shd w:val="clear" w:color="auto" w:fill="auto"/>
          </w:tcPr>
          <w:p w14:paraId="071AE7BE" w14:textId="77777777" w:rsidR="003E010A" w:rsidRPr="00340D69" w:rsidRDefault="003E010A" w:rsidP="00340D69">
            <w:pPr>
              <w:pStyle w:val="TableParagraph"/>
              <w:spacing w:before="83"/>
              <w:ind w:left="56"/>
              <w:jc w:val="both"/>
              <w:rPr>
                <w:rFonts w:ascii="Arial" w:hAnsi="Arial" w:cs="Arial"/>
                <w:spacing w:val="-1"/>
                <w:sz w:val="21"/>
                <w:szCs w:val="21"/>
                <w:lang w:val="ca-ES-valencia"/>
              </w:rPr>
            </w:pPr>
            <w:r w:rsidRPr="00340D69">
              <w:rPr>
                <w:rFonts w:ascii="Arial" w:hAnsi="Arial" w:cs="Arial"/>
                <w:spacing w:val="-1"/>
                <w:sz w:val="21"/>
                <w:szCs w:val="21"/>
                <w:lang w:val="ca-ES-valencia"/>
              </w:rPr>
              <w:t>Enginyeria i Sistemes de Dades</w:t>
            </w:r>
          </w:p>
        </w:tc>
      </w:tr>
      <w:tr w:rsidR="00DE2BD6" w:rsidRPr="009040A7" w14:paraId="00C175F4" w14:textId="77777777" w:rsidTr="00D04F8E">
        <w:trPr>
          <w:trHeight w:val="341"/>
        </w:trPr>
        <w:tc>
          <w:tcPr>
            <w:tcW w:w="2340" w:type="dxa"/>
            <w:vMerge/>
            <w:shd w:val="clear" w:color="auto" w:fill="auto"/>
          </w:tcPr>
          <w:p w14:paraId="5EA94249" w14:textId="77777777" w:rsidR="003E010A" w:rsidRPr="00340D69" w:rsidRDefault="003E010A" w:rsidP="00340D69">
            <w:pPr>
              <w:widowControl w:val="0"/>
              <w:autoSpaceDE w:val="0"/>
              <w:jc w:val="both"/>
              <w:rPr>
                <w:rFonts w:ascii="Arial" w:hAnsi="Arial"/>
                <w:sz w:val="21"/>
                <w:szCs w:val="21"/>
                <w:lang w:val="ca-ES-valencia"/>
              </w:rPr>
            </w:pPr>
          </w:p>
        </w:tc>
        <w:tc>
          <w:tcPr>
            <w:tcW w:w="6060" w:type="dxa"/>
            <w:shd w:val="clear" w:color="auto" w:fill="auto"/>
          </w:tcPr>
          <w:p w14:paraId="1E60C064"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pacing w:val="-1"/>
                <w:sz w:val="21"/>
                <w:szCs w:val="21"/>
                <w:lang w:val="ca-ES-valencia"/>
              </w:rPr>
              <w:t>Intel·ligència Artificial</w:t>
            </w:r>
          </w:p>
        </w:tc>
      </w:tr>
      <w:tr w:rsidR="00DE2BD6" w:rsidRPr="009040A7" w14:paraId="568916C0" w14:textId="77777777" w:rsidTr="00D04F8E">
        <w:trPr>
          <w:trHeight w:val="341"/>
        </w:trPr>
        <w:tc>
          <w:tcPr>
            <w:tcW w:w="2340" w:type="dxa"/>
            <w:vMerge/>
            <w:shd w:val="clear" w:color="auto" w:fill="auto"/>
          </w:tcPr>
          <w:p w14:paraId="18D6B8E8" w14:textId="77777777" w:rsidR="003E010A" w:rsidRPr="00340D69" w:rsidRDefault="003E010A" w:rsidP="00340D69">
            <w:pPr>
              <w:widowControl w:val="0"/>
              <w:autoSpaceDE w:val="0"/>
              <w:jc w:val="both"/>
              <w:rPr>
                <w:rFonts w:ascii="Arial" w:hAnsi="Arial"/>
                <w:sz w:val="21"/>
                <w:szCs w:val="21"/>
                <w:lang w:val="ca-ES-valencia"/>
              </w:rPr>
            </w:pPr>
          </w:p>
        </w:tc>
        <w:tc>
          <w:tcPr>
            <w:tcW w:w="6060" w:type="dxa"/>
            <w:shd w:val="clear" w:color="auto" w:fill="auto"/>
          </w:tcPr>
          <w:p w14:paraId="008056A8"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pacing w:val="-1"/>
                <w:sz w:val="21"/>
                <w:szCs w:val="21"/>
                <w:lang w:val="ca-ES-valencia"/>
              </w:rPr>
              <w:t>Intel·ligència Robòtica</w:t>
            </w:r>
          </w:p>
        </w:tc>
      </w:tr>
      <w:tr w:rsidR="00DE2BD6" w:rsidRPr="009040A7" w14:paraId="5035334D" w14:textId="77777777" w:rsidTr="00D04F8E">
        <w:trPr>
          <w:trHeight w:val="341"/>
        </w:trPr>
        <w:tc>
          <w:tcPr>
            <w:tcW w:w="2340" w:type="dxa"/>
            <w:vMerge/>
            <w:shd w:val="clear" w:color="auto" w:fill="auto"/>
          </w:tcPr>
          <w:p w14:paraId="643AB048" w14:textId="77777777" w:rsidR="003E010A" w:rsidRPr="00340D69" w:rsidRDefault="003E010A" w:rsidP="00340D69">
            <w:pPr>
              <w:widowControl w:val="0"/>
              <w:autoSpaceDE w:val="0"/>
              <w:jc w:val="both"/>
              <w:rPr>
                <w:rFonts w:ascii="Arial" w:hAnsi="Arial"/>
                <w:sz w:val="21"/>
                <w:szCs w:val="21"/>
                <w:lang w:val="ca-ES-valencia"/>
              </w:rPr>
            </w:pPr>
          </w:p>
        </w:tc>
        <w:tc>
          <w:tcPr>
            <w:tcW w:w="6060" w:type="dxa"/>
            <w:shd w:val="clear" w:color="auto" w:fill="auto"/>
          </w:tcPr>
          <w:p w14:paraId="3A89B6C3"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Matemàtica</w:t>
            </w:r>
            <w:r w:rsidRPr="00340D69">
              <w:rPr>
                <w:rFonts w:ascii="Arial" w:hAnsi="Arial" w:cs="Arial"/>
                <w:spacing w:val="-6"/>
                <w:sz w:val="21"/>
                <w:szCs w:val="21"/>
                <w:lang w:val="ca-ES-valencia"/>
              </w:rPr>
              <w:t xml:space="preserve"> </w:t>
            </w:r>
            <w:r w:rsidRPr="00340D69">
              <w:rPr>
                <w:rFonts w:ascii="Arial" w:hAnsi="Arial" w:cs="Arial"/>
                <w:sz w:val="21"/>
                <w:szCs w:val="21"/>
                <w:lang w:val="ca-ES-valencia"/>
              </w:rPr>
              <w:t>Computacional</w:t>
            </w:r>
          </w:p>
        </w:tc>
      </w:tr>
      <w:tr w:rsidR="00DE2BD6" w:rsidRPr="009040A7" w14:paraId="30181619" w14:textId="77777777" w:rsidTr="00D04F8E">
        <w:trPr>
          <w:trHeight w:val="341"/>
        </w:trPr>
        <w:tc>
          <w:tcPr>
            <w:tcW w:w="2340" w:type="dxa"/>
            <w:vMerge/>
            <w:shd w:val="clear" w:color="auto" w:fill="auto"/>
          </w:tcPr>
          <w:p w14:paraId="23FDF05C" w14:textId="77777777" w:rsidR="003E010A" w:rsidRPr="00340D69" w:rsidRDefault="003E010A" w:rsidP="00340D69">
            <w:pPr>
              <w:widowControl w:val="0"/>
              <w:autoSpaceDE w:val="0"/>
              <w:jc w:val="both"/>
              <w:rPr>
                <w:rFonts w:ascii="Arial" w:hAnsi="Arial"/>
                <w:sz w:val="21"/>
                <w:szCs w:val="21"/>
                <w:lang w:val="ca-ES-valencia"/>
              </w:rPr>
            </w:pPr>
          </w:p>
        </w:tc>
        <w:tc>
          <w:tcPr>
            <w:tcW w:w="6060" w:type="dxa"/>
            <w:shd w:val="clear" w:color="auto" w:fill="auto"/>
          </w:tcPr>
          <w:p w14:paraId="5FFAB5AA"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Matemàtica Computacional i Analítica de Dades</w:t>
            </w:r>
          </w:p>
        </w:tc>
      </w:tr>
      <w:tr w:rsidR="00DE2BD6" w:rsidRPr="009040A7" w14:paraId="7ECE6EA4" w14:textId="77777777" w:rsidTr="00D04F8E">
        <w:trPr>
          <w:trHeight w:val="341"/>
        </w:trPr>
        <w:tc>
          <w:tcPr>
            <w:tcW w:w="2340" w:type="dxa"/>
            <w:vMerge/>
            <w:shd w:val="clear" w:color="auto" w:fill="auto"/>
          </w:tcPr>
          <w:p w14:paraId="271480AB" w14:textId="77777777" w:rsidR="003E010A" w:rsidRPr="00340D69" w:rsidRDefault="003E010A" w:rsidP="00340D69">
            <w:pPr>
              <w:widowControl w:val="0"/>
              <w:autoSpaceDE w:val="0"/>
              <w:jc w:val="both"/>
              <w:rPr>
                <w:rFonts w:ascii="Arial" w:hAnsi="Arial"/>
                <w:sz w:val="21"/>
                <w:szCs w:val="21"/>
                <w:lang w:val="ca-ES-valencia"/>
              </w:rPr>
            </w:pPr>
          </w:p>
        </w:tc>
        <w:tc>
          <w:tcPr>
            <w:tcW w:w="6060" w:type="dxa"/>
            <w:shd w:val="clear" w:color="auto" w:fill="auto"/>
          </w:tcPr>
          <w:p w14:paraId="5898F3D1" w14:textId="77777777"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Matemàtiques i</w:t>
            </w:r>
            <w:r w:rsidRPr="00340D69">
              <w:rPr>
                <w:rFonts w:ascii="Arial" w:hAnsi="Arial" w:cs="Arial"/>
                <w:spacing w:val="-1"/>
                <w:sz w:val="21"/>
                <w:szCs w:val="21"/>
                <w:lang w:val="ca-ES-valencia"/>
              </w:rPr>
              <w:t xml:space="preserve"> </w:t>
            </w:r>
            <w:r w:rsidRPr="00340D69">
              <w:rPr>
                <w:rFonts w:ascii="Arial" w:hAnsi="Arial" w:cs="Arial"/>
                <w:sz w:val="21"/>
                <w:szCs w:val="21"/>
                <w:lang w:val="ca-ES-valencia"/>
              </w:rPr>
              <w:t>Informàtica</w:t>
            </w:r>
          </w:p>
        </w:tc>
      </w:tr>
      <w:tr w:rsidR="00DE2BD6" w:rsidRPr="009040A7" w14:paraId="2C083E26" w14:textId="77777777" w:rsidTr="00D04F8E">
        <w:trPr>
          <w:trHeight w:val="341"/>
        </w:trPr>
        <w:tc>
          <w:tcPr>
            <w:tcW w:w="2340" w:type="dxa"/>
            <w:vMerge/>
            <w:shd w:val="clear" w:color="auto" w:fill="auto"/>
          </w:tcPr>
          <w:p w14:paraId="507781FD" w14:textId="77777777" w:rsidR="003E010A" w:rsidRPr="00340D69" w:rsidRDefault="003E010A" w:rsidP="00340D69">
            <w:pPr>
              <w:widowControl w:val="0"/>
              <w:autoSpaceDE w:val="0"/>
              <w:jc w:val="both"/>
              <w:rPr>
                <w:rFonts w:ascii="Arial" w:hAnsi="Arial"/>
                <w:sz w:val="21"/>
                <w:szCs w:val="21"/>
                <w:lang w:val="ca-ES-valencia"/>
              </w:rPr>
            </w:pPr>
          </w:p>
        </w:tc>
        <w:tc>
          <w:tcPr>
            <w:tcW w:w="6060" w:type="dxa"/>
            <w:shd w:val="clear" w:color="auto" w:fill="auto"/>
          </w:tcPr>
          <w:p w14:paraId="13C29CDB" w14:textId="77777777" w:rsidR="003E010A" w:rsidRPr="00340D69" w:rsidRDefault="003E010A" w:rsidP="00340D69">
            <w:pPr>
              <w:pStyle w:val="TableParagraph"/>
              <w:spacing w:before="83"/>
              <w:ind w:left="56"/>
              <w:jc w:val="both"/>
              <w:rPr>
                <w:rFonts w:ascii="Arial" w:hAnsi="Arial" w:cs="Arial"/>
                <w:spacing w:val="-2"/>
                <w:sz w:val="21"/>
                <w:szCs w:val="21"/>
                <w:lang w:val="ca-ES-valencia"/>
              </w:rPr>
            </w:pPr>
            <w:r w:rsidRPr="00340D69">
              <w:rPr>
                <w:rFonts w:ascii="Arial" w:hAnsi="Arial" w:cs="Arial"/>
                <w:sz w:val="21"/>
                <w:szCs w:val="21"/>
                <w:lang w:val="ca-ES-valencia"/>
              </w:rPr>
              <w:t>Multimèdia</w:t>
            </w:r>
          </w:p>
        </w:tc>
      </w:tr>
      <w:tr w:rsidR="00DE2BD6" w:rsidRPr="009040A7" w14:paraId="303B0C43" w14:textId="77777777" w:rsidTr="00D04F8E">
        <w:trPr>
          <w:trHeight w:val="341"/>
        </w:trPr>
        <w:tc>
          <w:tcPr>
            <w:tcW w:w="2340" w:type="dxa"/>
            <w:vMerge/>
            <w:shd w:val="clear" w:color="auto" w:fill="auto"/>
          </w:tcPr>
          <w:p w14:paraId="5345014F" w14:textId="77777777" w:rsidR="003E010A" w:rsidRPr="00340D69" w:rsidRDefault="003E010A" w:rsidP="00340D69">
            <w:pPr>
              <w:widowControl w:val="0"/>
              <w:autoSpaceDE w:val="0"/>
              <w:jc w:val="both"/>
              <w:rPr>
                <w:rFonts w:ascii="Arial" w:hAnsi="Arial"/>
                <w:sz w:val="21"/>
                <w:szCs w:val="21"/>
                <w:lang w:val="ca-ES-valencia"/>
              </w:rPr>
            </w:pPr>
          </w:p>
        </w:tc>
        <w:tc>
          <w:tcPr>
            <w:tcW w:w="6060" w:type="dxa"/>
            <w:shd w:val="clear" w:color="auto" w:fill="auto"/>
          </w:tcPr>
          <w:p w14:paraId="195014CF" w14:textId="0930D323" w:rsidR="003E010A" w:rsidRPr="00340D69" w:rsidRDefault="003E010A" w:rsidP="00340D69">
            <w:pPr>
              <w:pStyle w:val="TableParagraph"/>
              <w:spacing w:before="83"/>
              <w:ind w:left="56"/>
              <w:jc w:val="both"/>
              <w:rPr>
                <w:rFonts w:ascii="Arial" w:hAnsi="Arial" w:cs="Arial"/>
                <w:sz w:val="21"/>
                <w:szCs w:val="21"/>
                <w:lang w:val="ca-ES-valencia"/>
              </w:rPr>
            </w:pPr>
            <w:r w:rsidRPr="00340D69">
              <w:rPr>
                <w:rFonts w:ascii="Arial" w:hAnsi="Arial" w:cs="Arial"/>
                <w:sz w:val="21"/>
                <w:szCs w:val="21"/>
                <w:lang w:val="ca-ES-valencia"/>
              </w:rPr>
              <w:t xml:space="preserve">Multimèdia. Aplicacions i </w:t>
            </w:r>
            <w:r w:rsidR="00FE42AB" w:rsidRPr="00340D69">
              <w:rPr>
                <w:rFonts w:ascii="Arial" w:hAnsi="Arial" w:cs="Arial"/>
                <w:sz w:val="21"/>
                <w:szCs w:val="21"/>
                <w:lang w:val="ca-ES-valencia"/>
              </w:rPr>
              <w:t>videojocs</w:t>
            </w:r>
          </w:p>
        </w:tc>
      </w:tr>
      <w:tr w:rsidR="00DE2BD6" w:rsidRPr="009040A7" w14:paraId="69537D27" w14:textId="77777777" w:rsidTr="00D04F8E">
        <w:trPr>
          <w:trHeight w:val="341"/>
        </w:trPr>
        <w:tc>
          <w:tcPr>
            <w:tcW w:w="2340" w:type="dxa"/>
            <w:vMerge/>
            <w:shd w:val="clear" w:color="auto" w:fill="auto"/>
          </w:tcPr>
          <w:p w14:paraId="64522F9E" w14:textId="77777777" w:rsidR="003E010A" w:rsidRPr="00340D69" w:rsidRDefault="003E010A" w:rsidP="00340D69">
            <w:pPr>
              <w:widowControl w:val="0"/>
              <w:autoSpaceDE w:val="0"/>
              <w:jc w:val="both"/>
              <w:rPr>
                <w:rFonts w:ascii="Arial" w:hAnsi="Arial"/>
                <w:sz w:val="21"/>
                <w:szCs w:val="21"/>
                <w:lang w:val="ca-ES-valencia"/>
              </w:rPr>
            </w:pPr>
          </w:p>
        </w:tc>
        <w:tc>
          <w:tcPr>
            <w:tcW w:w="6060" w:type="dxa"/>
            <w:shd w:val="clear" w:color="auto" w:fill="auto"/>
          </w:tcPr>
          <w:p w14:paraId="3FF9B2F7" w14:textId="77777777" w:rsidR="003E010A" w:rsidRPr="00340D69" w:rsidRDefault="003E010A" w:rsidP="00340D69">
            <w:pPr>
              <w:pStyle w:val="TableParagraph"/>
              <w:tabs>
                <w:tab w:val="left" w:pos="3686"/>
              </w:tabs>
              <w:spacing w:before="83"/>
              <w:ind w:left="56"/>
              <w:jc w:val="both"/>
              <w:rPr>
                <w:rFonts w:ascii="Arial" w:hAnsi="Arial" w:cs="Arial"/>
                <w:spacing w:val="-2"/>
                <w:sz w:val="21"/>
                <w:szCs w:val="21"/>
                <w:lang w:val="ca-ES-valencia"/>
              </w:rPr>
            </w:pPr>
            <w:r w:rsidRPr="00340D69">
              <w:rPr>
                <w:rFonts w:ascii="Arial" w:hAnsi="Arial" w:cs="Arial"/>
                <w:sz w:val="21"/>
                <w:szCs w:val="21"/>
                <w:lang w:val="ca-ES-valencia"/>
              </w:rPr>
              <w:t>Sistemes d'Informació</w:t>
            </w:r>
          </w:p>
        </w:tc>
      </w:tr>
      <w:tr w:rsidR="00DE2BD6" w:rsidRPr="009040A7" w14:paraId="719F6544" w14:textId="77777777" w:rsidTr="00D04F8E">
        <w:trPr>
          <w:trHeight w:val="341"/>
        </w:trPr>
        <w:tc>
          <w:tcPr>
            <w:tcW w:w="2340" w:type="dxa"/>
            <w:vMerge/>
            <w:shd w:val="clear" w:color="auto" w:fill="auto"/>
          </w:tcPr>
          <w:p w14:paraId="42F52FB0" w14:textId="77777777" w:rsidR="003E010A" w:rsidRPr="00340D69" w:rsidRDefault="003E010A" w:rsidP="00340D69">
            <w:pPr>
              <w:widowControl w:val="0"/>
              <w:autoSpaceDE w:val="0"/>
              <w:jc w:val="both"/>
              <w:rPr>
                <w:rFonts w:ascii="Arial" w:hAnsi="Arial"/>
                <w:sz w:val="21"/>
                <w:szCs w:val="21"/>
                <w:lang w:val="ca-ES-valencia"/>
              </w:rPr>
            </w:pPr>
          </w:p>
        </w:tc>
        <w:tc>
          <w:tcPr>
            <w:tcW w:w="6060" w:type="dxa"/>
            <w:shd w:val="clear" w:color="auto" w:fill="auto"/>
          </w:tcPr>
          <w:p w14:paraId="533349B4" w14:textId="77777777" w:rsidR="003E010A" w:rsidRPr="00340D69" w:rsidRDefault="003E010A" w:rsidP="00340D69">
            <w:pPr>
              <w:pStyle w:val="TableParagraph"/>
              <w:tabs>
                <w:tab w:val="left" w:pos="3686"/>
              </w:tabs>
              <w:spacing w:before="83"/>
              <w:ind w:left="56"/>
              <w:jc w:val="both"/>
              <w:rPr>
                <w:rFonts w:ascii="Arial" w:hAnsi="Arial" w:cs="Arial"/>
                <w:spacing w:val="-2"/>
                <w:sz w:val="21"/>
                <w:szCs w:val="21"/>
                <w:lang w:val="ca-ES-valencia"/>
              </w:rPr>
            </w:pPr>
            <w:r w:rsidRPr="00340D69">
              <w:rPr>
                <w:rFonts w:ascii="Arial" w:hAnsi="Arial" w:cs="Arial"/>
                <w:sz w:val="21"/>
                <w:szCs w:val="21"/>
                <w:lang w:val="ca-ES-valencia"/>
              </w:rPr>
              <w:t>Tecnologia</w:t>
            </w:r>
            <w:r w:rsidRPr="00340D69">
              <w:rPr>
                <w:rFonts w:ascii="Arial" w:hAnsi="Arial" w:cs="Arial"/>
                <w:spacing w:val="-9"/>
                <w:sz w:val="21"/>
                <w:szCs w:val="21"/>
                <w:lang w:val="ca-ES-valencia"/>
              </w:rPr>
              <w:t xml:space="preserve"> </w:t>
            </w:r>
            <w:r w:rsidRPr="00340D69">
              <w:rPr>
                <w:rFonts w:ascii="Arial" w:hAnsi="Arial" w:cs="Arial"/>
                <w:sz w:val="21"/>
                <w:szCs w:val="21"/>
                <w:lang w:val="ca-ES-valencia"/>
              </w:rPr>
              <w:t>Digital</w:t>
            </w:r>
            <w:r w:rsidRPr="00340D69">
              <w:rPr>
                <w:rFonts w:ascii="Arial" w:hAnsi="Arial" w:cs="Arial"/>
                <w:spacing w:val="-9"/>
                <w:sz w:val="21"/>
                <w:szCs w:val="21"/>
                <w:lang w:val="ca-ES-valencia"/>
              </w:rPr>
              <w:t xml:space="preserve"> </w:t>
            </w:r>
            <w:r w:rsidRPr="00340D69">
              <w:rPr>
                <w:rFonts w:ascii="Arial" w:hAnsi="Arial" w:cs="Arial"/>
                <w:sz w:val="21"/>
                <w:szCs w:val="21"/>
                <w:lang w:val="ca-ES-valencia"/>
              </w:rPr>
              <w:t>i</w:t>
            </w:r>
            <w:r w:rsidRPr="00340D69">
              <w:rPr>
                <w:rFonts w:ascii="Arial" w:hAnsi="Arial" w:cs="Arial"/>
                <w:spacing w:val="-7"/>
                <w:sz w:val="21"/>
                <w:szCs w:val="21"/>
                <w:lang w:val="ca-ES-valencia"/>
              </w:rPr>
              <w:t xml:space="preserve"> </w:t>
            </w:r>
            <w:r w:rsidRPr="00340D69">
              <w:rPr>
                <w:rFonts w:ascii="Arial" w:hAnsi="Arial" w:cs="Arial"/>
                <w:sz w:val="21"/>
                <w:szCs w:val="21"/>
                <w:lang w:val="ca-ES-valencia"/>
              </w:rPr>
              <w:t>Multimèdia</w:t>
            </w:r>
          </w:p>
        </w:tc>
      </w:tr>
      <w:tr w:rsidR="00DE2BD6" w:rsidRPr="009040A7" w14:paraId="45B79009" w14:textId="77777777" w:rsidTr="00D04F8E">
        <w:trPr>
          <w:trHeight w:val="341"/>
        </w:trPr>
        <w:tc>
          <w:tcPr>
            <w:tcW w:w="2340" w:type="dxa"/>
            <w:vMerge/>
            <w:shd w:val="clear" w:color="auto" w:fill="auto"/>
          </w:tcPr>
          <w:p w14:paraId="0AFCCA9B" w14:textId="77777777" w:rsidR="003E010A" w:rsidRPr="00340D69" w:rsidRDefault="003E010A" w:rsidP="00340D69">
            <w:pPr>
              <w:widowControl w:val="0"/>
              <w:autoSpaceDE w:val="0"/>
              <w:jc w:val="both"/>
              <w:rPr>
                <w:rFonts w:ascii="Arial" w:hAnsi="Arial"/>
                <w:sz w:val="21"/>
                <w:szCs w:val="21"/>
                <w:lang w:val="ca-ES-valencia"/>
              </w:rPr>
            </w:pPr>
          </w:p>
        </w:tc>
        <w:tc>
          <w:tcPr>
            <w:tcW w:w="6060" w:type="dxa"/>
            <w:shd w:val="clear" w:color="auto" w:fill="auto"/>
          </w:tcPr>
          <w:p w14:paraId="1EF55B2D" w14:textId="77777777" w:rsidR="003E010A" w:rsidRPr="00340D69" w:rsidRDefault="003E010A" w:rsidP="00340D69">
            <w:pPr>
              <w:pStyle w:val="TableParagraph"/>
              <w:tabs>
                <w:tab w:val="left" w:pos="3686"/>
              </w:tabs>
              <w:spacing w:before="83"/>
              <w:ind w:left="56"/>
              <w:jc w:val="both"/>
              <w:rPr>
                <w:rFonts w:ascii="Arial" w:hAnsi="Arial" w:cs="Arial"/>
                <w:spacing w:val="-2"/>
                <w:sz w:val="21"/>
                <w:szCs w:val="21"/>
                <w:lang w:val="ca-ES-valencia"/>
              </w:rPr>
            </w:pPr>
            <w:r w:rsidRPr="00340D69">
              <w:rPr>
                <w:rFonts w:ascii="Arial" w:hAnsi="Arial" w:cs="Arial"/>
                <w:spacing w:val="-2"/>
                <w:sz w:val="21"/>
                <w:szCs w:val="21"/>
                <w:lang w:val="ca-ES-valencia"/>
              </w:rPr>
              <w:t>Tecnologies</w:t>
            </w:r>
            <w:r w:rsidRPr="00340D69">
              <w:rPr>
                <w:rFonts w:ascii="Arial" w:hAnsi="Arial" w:cs="Arial"/>
                <w:spacing w:val="-7"/>
                <w:sz w:val="21"/>
                <w:szCs w:val="21"/>
                <w:lang w:val="ca-ES-valencia"/>
              </w:rPr>
              <w:t xml:space="preserve"> </w:t>
            </w:r>
            <w:r w:rsidRPr="00340D69">
              <w:rPr>
                <w:rFonts w:ascii="Arial" w:hAnsi="Arial" w:cs="Arial"/>
                <w:spacing w:val="-1"/>
                <w:sz w:val="21"/>
                <w:szCs w:val="21"/>
                <w:lang w:val="ca-ES-valencia"/>
              </w:rPr>
              <w:t>de</w:t>
            </w:r>
            <w:r w:rsidRPr="00340D69">
              <w:rPr>
                <w:rFonts w:ascii="Arial" w:hAnsi="Arial" w:cs="Arial"/>
                <w:spacing w:val="-9"/>
                <w:sz w:val="21"/>
                <w:szCs w:val="21"/>
                <w:lang w:val="ca-ES-valencia"/>
              </w:rPr>
              <w:t xml:space="preserve"> </w:t>
            </w:r>
            <w:r w:rsidRPr="00340D69">
              <w:rPr>
                <w:rFonts w:ascii="Arial" w:hAnsi="Arial" w:cs="Arial"/>
                <w:spacing w:val="-1"/>
                <w:sz w:val="21"/>
                <w:szCs w:val="21"/>
                <w:lang w:val="ca-ES-valencia"/>
              </w:rPr>
              <w:t>Telecomunicació</w:t>
            </w:r>
          </w:p>
        </w:tc>
      </w:tr>
      <w:tr w:rsidR="00DE2BD6" w:rsidRPr="009040A7" w14:paraId="3ED430E2" w14:textId="77777777" w:rsidTr="00D04F8E">
        <w:trPr>
          <w:trHeight w:val="341"/>
        </w:trPr>
        <w:tc>
          <w:tcPr>
            <w:tcW w:w="2340" w:type="dxa"/>
            <w:vMerge/>
            <w:shd w:val="clear" w:color="auto" w:fill="auto"/>
          </w:tcPr>
          <w:p w14:paraId="2E1D7613" w14:textId="77777777" w:rsidR="003E010A" w:rsidRPr="00340D69" w:rsidRDefault="003E010A" w:rsidP="00340D69">
            <w:pPr>
              <w:widowControl w:val="0"/>
              <w:autoSpaceDE w:val="0"/>
              <w:jc w:val="both"/>
              <w:rPr>
                <w:rFonts w:ascii="Arial" w:hAnsi="Arial"/>
                <w:sz w:val="21"/>
                <w:szCs w:val="21"/>
                <w:lang w:val="ca-ES-valencia"/>
              </w:rPr>
            </w:pPr>
          </w:p>
        </w:tc>
        <w:tc>
          <w:tcPr>
            <w:tcW w:w="6060" w:type="dxa"/>
            <w:shd w:val="clear" w:color="auto" w:fill="auto"/>
          </w:tcPr>
          <w:p w14:paraId="3B477159" w14:textId="77777777" w:rsidR="003E010A" w:rsidRPr="00340D69" w:rsidRDefault="003E010A" w:rsidP="00340D69">
            <w:pPr>
              <w:pStyle w:val="TableParagraph"/>
              <w:tabs>
                <w:tab w:val="left" w:pos="3686"/>
              </w:tabs>
              <w:spacing w:before="83"/>
              <w:ind w:left="56"/>
              <w:jc w:val="both"/>
              <w:rPr>
                <w:rFonts w:ascii="Arial" w:hAnsi="Arial" w:cs="Arial"/>
                <w:spacing w:val="-2"/>
                <w:sz w:val="21"/>
                <w:szCs w:val="21"/>
                <w:lang w:val="ca-ES-valencia"/>
              </w:rPr>
            </w:pPr>
            <w:r w:rsidRPr="00340D69">
              <w:rPr>
                <w:rFonts w:ascii="Arial" w:hAnsi="Arial" w:cs="Arial"/>
                <w:spacing w:val="-2"/>
                <w:sz w:val="21"/>
                <w:szCs w:val="21"/>
                <w:lang w:val="ca-ES-valencia"/>
              </w:rPr>
              <w:t>Tecnologies Interactives</w:t>
            </w:r>
          </w:p>
        </w:tc>
      </w:tr>
      <w:tr w:rsidR="00DE2BD6" w:rsidRPr="009040A7" w14:paraId="3E7D6C48" w14:textId="77777777" w:rsidTr="00D04F8E">
        <w:trPr>
          <w:trHeight w:val="341"/>
        </w:trPr>
        <w:tc>
          <w:tcPr>
            <w:tcW w:w="2340" w:type="dxa"/>
            <w:vMerge/>
            <w:shd w:val="clear" w:color="auto" w:fill="auto"/>
          </w:tcPr>
          <w:p w14:paraId="6D6427DD" w14:textId="77777777" w:rsidR="003E010A" w:rsidRPr="00340D69" w:rsidRDefault="003E010A" w:rsidP="00340D69">
            <w:pPr>
              <w:widowControl w:val="0"/>
              <w:autoSpaceDE w:val="0"/>
              <w:jc w:val="both"/>
              <w:rPr>
                <w:rFonts w:ascii="Arial" w:hAnsi="Arial"/>
                <w:sz w:val="21"/>
                <w:szCs w:val="21"/>
                <w:lang w:val="ca-ES-valencia"/>
              </w:rPr>
            </w:pPr>
          </w:p>
        </w:tc>
        <w:tc>
          <w:tcPr>
            <w:tcW w:w="6060" w:type="dxa"/>
            <w:shd w:val="clear" w:color="auto" w:fill="auto"/>
          </w:tcPr>
          <w:p w14:paraId="365A3A5A" w14:textId="77777777" w:rsidR="003E010A" w:rsidRPr="00340D69" w:rsidRDefault="003E010A" w:rsidP="00340D69">
            <w:pPr>
              <w:pStyle w:val="TableParagraph"/>
              <w:tabs>
                <w:tab w:val="left" w:pos="3686"/>
              </w:tabs>
              <w:spacing w:before="83"/>
              <w:ind w:left="56"/>
              <w:jc w:val="both"/>
              <w:rPr>
                <w:rFonts w:ascii="Arial" w:hAnsi="Arial" w:cs="Arial"/>
                <w:spacing w:val="-2"/>
                <w:sz w:val="21"/>
                <w:szCs w:val="21"/>
                <w:lang w:val="ca-ES-valencia"/>
              </w:rPr>
            </w:pPr>
            <w:r w:rsidRPr="00340D69">
              <w:rPr>
                <w:rFonts w:ascii="Arial" w:hAnsi="Arial" w:cs="Arial"/>
                <w:spacing w:val="-2"/>
                <w:sz w:val="21"/>
                <w:szCs w:val="21"/>
                <w:lang w:val="ca-ES-valencia"/>
              </w:rPr>
              <w:t>Tecnologies per a la Societat de la Informació</w:t>
            </w:r>
          </w:p>
        </w:tc>
      </w:tr>
    </w:tbl>
    <w:p w14:paraId="6CAFDAF9" w14:textId="77777777" w:rsidR="003E010A" w:rsidRPr="00340D69" w:rsidRDefault="003E010A" w:rsidP="00340D69">
      <w:pPr>
        <w:suppressAutoHyphens w:val="0"/>
        <w:jc w:val="both"/>
        <w:rPr>
          <w:rFonts w:ascii="Arial" w:hAnsi="Arial"/>
          <w:sz w:val="21"/>
          <w:szCs w:val="21"/>
          <w:lang w:val="ca-ES-valencia"/>
        </w:rPr>
      </w:pPr>
      <w:r w:rsidRPr="00340D69">
        <w:rPr>
          <w:rFonts w:ascii="Arial" w:hAnsi="Arial"/>
          <w:sz w:val="21"/>
          <w:szCs w:val="21"/>
          <w:lang w:val="ca-ES-valencia"/>
        </w:rPr>
        <w:br w:type="page"/>
      </w:r>
    </w:p>
    <w:p w14:paraId="317073FA" w14:textId="77777777" w:rsidR="003E010A" w:rsidRPr="00340D69" w:rsidRDefault="003E010A" w:rsidP="00340D69">
      <w:pPr>
        <w:pStyle w:val="Textoindependiente"/>
        <w:jc w:val="both"/>
        <w:rPr>
          <w:rFonts w:ascii="Arial" w:hAnsi="Arial" w:cs="Arial"/>
          <w:b/>
          <w:sz w:val="21"/>
          <w:szCs w:val="21"/>
          <w:lang w:val="ca-ES-valencia"/>
        </w:rPr>
      </w:pPr>
      <w:r w:rsidRPr="00340D69">
        <w:rPr>
          <w:rFonts w:ascii="Arial" w:hAnsi="Arial" w:cs="Arial"/>
          <w:b/>
          <w:sz w:val="21"/>
          <w:szCs w:val="21"/>
          <w:lang w:val="ca-ES-valencia"/>
        </w:rPr>
        <w:lastRenderedPageBreak/>
        <w:t>256 – LLENGUA I LITERATURA VALENCIANA</w:t>
      </w:r>
    </w:p>
    <w:tbl>
      <w:tblPr>
        <w:tblStyle w:val="TableNormal"/>
        <w:tblW w:w="8707"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339"/>
        <w:gridCol w:w="6368"/>
      </w:tblGrid>
      <w:tr w:rsidR="00DE2BD6" w:rsidRPr="009040A7" w14:paraId="04493F63" w14:textId="77777777" w:rsidTr="00D04F8E">
        <w:trPr>
          <w:trHeight w:val="327"/>
        </w:trPr>
        <w:tc>
          <w:tcPr>
            <w:tcW w:w="2339" w:type="dxa"/>
            <w:vMerge w:val="restart"/>
          </w:tcPr>
          <w:p w14:paraId="421DF87D" w14:textId="77777777" w:rsidR="003E010A" w:rsidRPr="00340D69" w:rsidRDefault="003E010A" w:rsidP="00340D69">
            <w:pPr>
              <w:jc w:val="both"/>
              <w:rPr>
                <w:rFonts w:ascii="Arial" w:hAnsi="Arial" w:cs="Arial"/>
                <w:sz w:val="21"/>
                <w:szCs w:val="21"/>
                <w:lang w:val="ca-ES-valencia"/>
              </w:rPr>
            </w:pPr>
          </w:p>
          <w:p w14:paraId="12D2B5DE" w14:textId="77777777" w:rsidR="003E010A" w:rsidRPr="00340D69" w:rsidRDefault="003E010A" w:rsidP="00340D69">
            <w:pPr>
              <w:jc w:val="both"/>
              <w:rPr>
                <w:rFonts w:ascii="Arial" w:hAnsi="Arial" w:cs="Arial"/>
                <w:sz w:val="21"/>
                <w:szCs w:val="21"/>
                <w:lang w:val="ca-ES-valencia"/>
              </w:rPr>
            </w:pPr>
          </w:p>
          <w:p w14:paraId="3897D30D" w14:textId="77777777" w:rsidR="003E010A" w:rsidRPr="00340D69" w:rsidRDefault="003E010A" w:rsidP="00340D69">
            <w:pPr>
              <w:jc w:val="both"/>
              <w:rPr>
                <w:rFonts w:ascii="Arial" w:hAnsi="Arial" w:cs="Arial"/>
                <w:sz w:val="21"/>
                <w:szCs w:val="21"/>
                <w:lang w:val="ca-ES-valencia"/>
              </w:rPr>
            </w:pPr>
          </w:p>
          <w:p w14:paraId="3388658D" w14:textId="77777777" w:rsidR="003E010A" w:rsidRPr="00340D69" w:rsidRDefault="003E010A" w:rsidP="00340D69">
            <w:pPr>
              <w:jc w:val="both"/>
              <w:rPr>
                <w:rFonts w:ascii="Arial" w:hAnsi="Arial" w:cs="Arial"/>
                <w:sz w:val="21"/>
                <w:szCs w:val="21"/>
                <w:lang w:val="ca-ES-valencia"/>
              </w:rPr>
            </w:pPr>
            <w:r w:rsidRPr="00340D69">
              <w:rPr>
                <w:rFonts w:ascii="Arial" w:hAnsi="Arial"/>
                <w:sz w:val="21"/>
                <w:szCs w:val="21"/>
                <w:lang w:val="ca-ES-valencia"/>
              </w:rPr>
              <w:t>Llicenciatura:</w:t>
            </w:r>
          </w:p>
        </w:tc>
        <w:tc>
          <w:tcPr>
            <w:tcW w:w="6368" w:type="dxa"/>
            <w:hideMark/>
          </w:tcPr>
          <w:p w14:paraId="12ACA52C" w14:textId="77777777" w:rsidR="003E010A" w:rsidRPr="00340D69" w:rsidRDefault="003E010A" w:rsidP="00340D69">
            <w:pPr>
              <w:pStyle w:val="TableParagraph"/>
              <w:spacing w:before="74"/>
              <w:ind w:left="56"/>
              <w:jc w:val="both"/>
              <w:rPr>
                <w:rFonts w:ascii="Arial" w:hAnsi="Arial" w:cs="Arial"/>
                <w:sz w:val="21"/>
                <w:szCs w:val="21"/>
                <w:lang w:val="ca-ES-valencia"/>
              </w:rPr>
            </w:pPr>
            <w:r w:rsidRPr="00340D69">
              <w:rPr>
                <w:rFonts w:ascii="Arial" w:hAnsi="Arial" w:cs="Arial"/>
                <w:sz w:val="21"/>
                <w:szCs w:val="21"/>
                <w:lang w:val="ca-ES-valencia"/>
              </w:rPr>
              <w:t>Filologia</w:t>
            </w:r>
            <w:r w:rsidRPr="00340D69">
              <w:rPr>
                <w:rFonts w:ascii="Arial" w:hAnsi="Arial" w:cs="Arial"/>
                <w:spacing w:val="-5"/>
                <w:sz w:val="21"/>
                <w:szCs w:val="21"/>
                <w:lang w:val="ca-ES-valencia"/>
              </w:rPr>
              <w:t xml:space="preserve"> </w:t>
            </w:r>
            <w:r w:rsidRPr="00340D69">
              <w:rPr>
                <w:rFonts w:ascii="Arial" w:hAnsi="Arial" w:cs="Arial"/>
                <w:sz w:val="21"/>
                <w:szCs w:val="21"/>
                <w:lang w:val="ca-ES-valencia"/>
              </w:rPr>
              <w:t>Catalana</w:t>
            </w:r>
          </w:p>
        </w:tc>
      </w:tr>
      <w:tr w:rsidR="00DE2BD6" w:rsidRPr="009040A7" w14:paraId="00B9D1D1" w14:textId="77777777" w:rsidTr="00D04F8E">
        <w:trPr>
          <w:trHeight w:val="327"/>
        </w:trPr>
        <w:tc>
          <w:tcPr>
            <w:tcW w:w="2339" w:type="dxa"/>
            <w:vMerge/>
            <w:vAlign w:val="center"/>
            <w:hideMark/>
          </w:tcPr>
          <w:p w14:paraId="09116780" w14:textId="77777777" w:rsidR="003E010A" w:rsidRPr="00340D69" w:rsidRDefault="003E010A" w:rsidP="00340D69">
            <w:pPr>
              <w:jc w:val="both"/>
              <w:rPr>
                <w:rFonts w:ascii="Arial" w:hAnsi="Arial" w:cs="Arial"/>
                <w:sz w:val="21"/>
                <w:szCs w:val="21"/>
                <w:lang w:val="ca-ES-valencia"/>
              </w:rPr>
            </w:pPr>
          </w:p>
        </w:tc>
        <w:tc>
          <w:tcPr>
            <w:tcW w:w="6368" w:type="dxa"/>
            <w:hideMark/>
          </w:tcPr>
          <w:p w14:paraId="7BBC4541" w14:textId="25C16D7A" w:rsidR="003E010A" w:rsidRPr="00340D69" w:rsidRDefault="003E010A" w:rsidP="00340D69">
            <w:pPr>
              <w:pStyle w:val="TableParagraph"/>
              <w:spacing w:before="74"/>
              <w:ind w:left="56"/>
              <w:jc w:val="both"/>
              <w:rPr>
                <w:rFonts w:ascii="Arial" w:hAnsi="Arial" w:cs="Arial"/>
                <w:sz w:val="21"/>
                <w:szCs w:val="21"/>
                <w:lang w:val="ca-ES-valencia"/>
              </w:rPr>
            </w:pPr>
            <w:r w:rsidRPr="00340D69">
              <w:rPr>
                <w:rFonts w:ascii="Arial" w:hAnsi="Arial" w:cs="Arial"/>
                <w:sz w:val="21"/>
                <w:szCs w:val="21"/>
                <w:lang w:val="ca-ES-valencia"/>
              </w:rPr>
              <w:t>Filologia</w:t>
            </w:r>
            <w:r w:rsidRPr="00340D69">
              <w:rPr>
                <w:rFonts w:ascii="Arial" w:hAnsi="Arial" w:cs="Arial"/>
                <w:spacing w:val="-4"/>
                <w:sz w:val="21"/>
                <w:szCs w:val="21"/>
                <w:lang w:val="ca-ES-valencia"/>
              </w:rPr>
              <w:t xml:space="preserve"> </w:t>
            </w:r>
            <w:r w:rsidRPr="00340D69">
              <w:rPr>
                <w:rFonts w:ascii="Arial" w:hAnsi="Arial" w:cs="Arial"/>
                <w:sz w:val="21"/>
                <w:szCs w:val="21"/>
                <w:lang w:val="ca-ES-valencia"/>
              </w:rPr>
              <w:t>Eslava (</w:t>
            </w:r>
            <w:r w:rsidR="005D5105" w:rsidRPr="009040A7">
              <w:rPr>
                <w:rFonts w:ascii="Arial" w:hAnsi="Arial" w:cs="Arial"/>
                <w:sz w:val="21"/>
                <w:szCs w:val="21"/>
                <w:lang w:val="ca-ES-valencia"/>
              </w:rPr>
              <w:t>Menció</w:t>
            </w:r>
            <w:r w:rsidRPr="00340D69">
              <w:rPr>
                <w:rFonts w:ascii="Arial" w:hAnsi="Arial" w:cs="Arial"/>
                <w:sz w:val="21"/>
                <w:szCs w:val="21"/>
                <w:lang w:val="ca-ES-valencia"/>
              </w:rPr>
              <w:t xml:space="preserve"> Filologia Catalana)</w:t>
            </w:r>
          </w:p>
        </w:tc>
      </w:tr>
      <w:tr w:rsidR="00DE2BD6" w:rsidRPr="009040A7" w14:paraId="37D78B39" w14:textId="77777777" w:rsidTr="00D04F8E">
        <w:trPr>
          <w:trHeight w:val="327"/>
        </w:trPr>
        <w:tc>
          <w:tcPr>
            <w:tcW w:w="2339" w:type="dxa"/>
            <w:vMerge/>
            <w:vAlign w:val="center"/>
            <w:hideMark/>
          </w:tcPr>
          <w:p w14:paraId="73B2F47F" w14:textId="77777777" w:rsidR="003E010A" w:rsidRPr="00340D69" w:rsidRDefault="003E010A" w:rsidP="00340D69">
            <w:pPr>
              <w:jc w:val="both"/>
              <w:rPr>
                <w:rFonts w:ascii="Arial" w:hAnsi="Arial" w:cs="Arial"/>
                <w:sz w:val="21"/>
                <w:szCs w:val="21"/>
                <w:lang w:val="ca-ES-valencia"/>
              </w:rPr>
            </w:pPr>
          </w:p>
        </w:tc>
        <w:tc>
          <w:tcPr>
            <w:tcW w:w="6368" w:type="dxa"/>
            <w:hideMark/>
          </w:tcPr>
          <w:p w14:paraId="335AA779" w14:textId="77777777" w:rsidR="003E010A" w:rsidRPr="00340D69" w:rsidRDefault="003E010A" w:rsidP="00340D69">
            <w:pPr>
              <w:pStyle w:val="TableParagraph"/>
              <w:spacing w:before="74"/>
              <w:ind w:left="56"/>
              <w:jc w:val="both"/>
              <w:rPr>
                <w:rFonts w:ascii="Arial" w:hAnsi="Arial" w:cs="Arial"/>
                <w:sz w:val="21"/>
                <w:szCs w:val="21"/>
                <w:lang w:val="ca-ES-valencia"/>
              </w:rPr>
            </w:pPr>
            <w:r w:rsidRPr="00340D69">
              <w:rPr>
                <w:rFonts w:ascii="Arial" w:hAnsi="Arial" w:cs="Arial"/>
                <w:sz w:val="21"/>
                <w:szCs w:val="21"/>
                <w:lang w:val="ca-ES-valencia"/>
              </w:rPr>
              <w:t>Filologia Hispànica (Filologia Catalana)</w:t>
            </w:r>
          </w:p>
        </w:tc>
      </w:tr>
      <w:tr w:rsidR="00DE2BD6" w:rsidRPr="009040A7" w14:paraId="342392F8" w14:textId="77777777" w:rsidTr="00D04F8E">
        <w:trPr>
          <w:trHeight w:val="327"/>
        </w:trPr>
        <w:tc>
          <w:tcPr>
            <w:tcW w:w="2339" w:type="dxa"/>
            <w:vMerge/>
            <w:vAlign w:val="center"/>
            <w:hideMark/>
          </w:tcPr>
          <w:p w14:paraId="6304E15F" w14:textId="77777777" w:rsidR="003E010A" w:rsidRPr="00340D69" w:rsidRDefault="003E010A" w:rsidP="00340D69">
            <w:pPr>
              <w:jc w:val="both"/>
              <w:rPr>
                <w:rFonts w:ascii="Arial" w:hAnsi="Arial" w:cs="Arial"/>
                <w:sz w:val="21"/>
                <w:szCs w:val="21"/>
                <w:lang w:val="ca-ES-valencia"/>
              </w:rPr>
            </w:pPr>
          </w:p>
        </w:tc>
        <w:tc>
          <w:tcPr>
            <w:tcW w:w="6368" w:type="dxa"/>
            <w:hideMark/>
          </w:tcPr>
          <w:p w14:paraId="4D46E748" w14:textId="77777777" w:rsidR="003E010A" w:rsidRPr="00340D69" w:rsidRDefault="003E010A" w:rsidP="00340D69">
            <w:pPr>
              <w:pStyle w:val="TableParagraph"/>
              <w:tabs>
                <w:tab w:val="left" w:pos="1116"/>
              </w:tabs>
              <w:spacing w:before="74"/>
              <w:ind w:left="56"/>
              <w:jc w:val="both"/>
              <w:rPr>
                <w:rFonts w:ascii="Arial" w:hAnsi="Arial" w:cs="Arial"/>
                <w:sz w:val="21"/>
                <w:szCs w:val="21"/>
                <w:lang w:val="ca-ES-valencia"/>
              </w:rPr>
            </w:pPr>
            <w:r w:rsidRPr="00340D69">
              <w:rPr>
                <w:rFonts w:ascii="Arial" w:hAnsi="Arial" w:cs="Arial"/>
                <w:sz w:val="21"/>
                <w:szCs w:val="21"/>
                <w:lang w:val="ca-ES-valencia"/>
              </w:rPr>
              <w:t>Filologia Hispànica (Filologia Valenciana)</w:t>
            </w:r>
          </w:p>
        </w:tc>
      </w:tr>
      <w:tr w:rsidR="00DE2BD6" w:rsidRPr="009040A7" w14:paraId="218FD954" w14:textId="77777777" w:rsidTr="00D04F8E">
        <w:trPr>
          <w:trHeight w:val="327"/>
        </w:trPr>
        <w:tc>
          <w:tcPr>
            <w:tcW w:w="2339" w:type="dxa"/>
            <w:vMerge/>
            <w:vAlign w:val="center"/>
            <w:hideMark/>
          </w:tcPr>
          <w:p w14:paraId="53C9F774" w14:textId="77777777" w:rsidR="003E010A" w:rsidRPr="00340D69" w:rsidRDefault="003E010A" w:rsidP="00340D69">
            <w:pPr>
              <w:jc w:val="both"/>
              <w:rPr>
                <w:rFonts w:ascii="Arial" w:hAnsi="Arial" w:cs="Arial"/>
                <w:sz w:val="21"/>
                <w:szCs w:val="21"/>
                <w:lang w:val="ca-ES-valencia"/>
              </w:rPr>
            </w:pPr>
          </w:p>
        </w:tc>
        <w:tc>
          <w:tcPr>
            <w:tcW w:w="6368" w:type="dxa"/>
            <w:hideMark/>
          </w:tcPr>
          <w:p w14:paraId="0627024C" w14:textId="77777777" w:rsidR="003E010A" w:rsidRPr="00340D69" w:rsidRDefault="003E010A" w:rsidP="00340D69">
            <w:pPr>
              <w:pStyle w:val="TableParagraph"/>
              <w:spacing w:before="74"/>
              <w:ind w:left="56"/>
              <w:jc w:val="both"/>
              <w:rPr>
                <w:rFonts w:ascii="Arial" w:hAnsi="Arial" w:cs="Arial"/>
                <w:sz w:val="21"/>
                <w:szCs w:val="21"/>
                <w:lang w:val="ca-ES-valencia"/>
              </w:rPr>
            </w:pPr>
            <w:r w:rsidRPr="00340D69">
              <w:rPr>
                <w:rFonts w:ascii="Arial" w:hAnsi="Arial" w:cs="Arial"/>
                <w:sz w:val="21"/>
                <w:szCs w:val="21"/>
                <w:lang w:val="ca-ES-valencia"/>
              </w:rPr>
              <w:t>Filologia Hispànica, secció Lingüística Valenciana</w:t>
            </w:r>
          </w:p>
        </w:tc>
      </w:tr>
      <w:tr w:rsidR="00DE2BD6" w:rsidRPr="009040A7" w14:paraId="2141F756" w14:textId="77777777" w:rsidTr="00D04F8E">
        <w:trPr>
          <w:trHeight w:val="327"/>
        </w:trPr>
        <w:tc>
          <w:tcPr>
            <w:tcW w:w="2339" w:type="dxa"/>
            <w:vMerge/>
            <w:vAlign w:val="center"/>
            <w:hideMark/>
          </w:tcPr>
          <w:p w14:paraId="26913C71" w14:textId="77777777" w:rsidR="003E010A" w:rsidRPr="00340D69" w:rsidRDefault="003E010A" w:rsidP="00340D69">
            <w:pPr>
              <w:jc w:val="both"/>
              <w:rPr>
                <w:rFonts w:ascii="Arial" w:hAnsi="Arial" w:cs="Arial"/>
                <w:sz w:val="21"/>
                <w:szCs w:val="21"/>
                <w:lang w:val="ca-ES-valencia"/>
              </w:rPr>
            </w:pPr>
          </w:p>
        </w:tc>
        <w:tc>
          <w:tcPr>
            <w:tcW w:w="6368" w:type="dxa"/>
            <w:hideMark/>
          </w:tcPr>
          <w:p w14:paraId="2CC8751F" w14:textId="77777777" w:rsidR="003E010A" w:rsidRPr="00340D69" w:rsidRDefault="003E010A" w:rsidP="00340D69">
            <w:pPr>
              <w:pStyle w:val="TableParagraph"/>
              <w:spacing w:before="74"/>
              <w:ind w:left="56"/>
              <w:jc w:val="both"/>
              <w:rPr>
                <w:rFonts w:ascii="Arial" w:hAnsi="Arial" w:cs="Arial"/>
                <w:sz w:val="21"/>
                <w:szCs w:val="21"/>
                <w:lang w:val="ca-ES-valencia"/>
              </w:rPr>
            </w:pPr>
            <w:r w:rsidRPr="00340D69">
              <w:rPr>
                <w:rFonts w:ascii="Arial" w:hAnsi="Arial" w:cs="Arial"/>
                <w:sz w:val="21"/>
                <w:szCs w:val="21"/>
                <w:lang w:val="ca-ES-valencia"/>
              </w:rPr>
              <w:t>Filosofia i Lletres (Filologia Hispànica-Catalana)</w:t>
            </w:r>
          </w:p>
        </w:tc>
      </w:tr>
      <w:tr w:rsidR="00DE2BD6" w:rsidRPr="009040A7" w14:paraId="5818E462" w14:textId="77777777" w:rsidTr="00D04F8E">
        <w:trPr>
          <w:trHeight w:val="327"/>
        </w:trPr>
        <w:tc>
          <w:tcPr>
            <w:tcW w:w="2339" w:type="dxa"/>
            <w:vMerge/>
            <w:vAlign w:val="center"/>
            <w:hideMark/>
          </w:tcPr>
          <w:p w14:paraId="7ABA663F" w14:textId="77777777" w:rsidR="003E010A" w:rsidRPr="00340D69" w:rsidRDefault="003E010A" w:rsidP="00340D69">
            <w:pPr>
              <w:jc w:val="both"/>
              <w:rPr>
                <w:rFonts w:ascii="Arial" w:hAnsi="Arial" w:cs="Arial"/>
                <w:sz w:val="21"/>
                <w:szCs w:val="21"/>
                <w:lang w:val="ca-ES-valencia"/>
              </w:rPr>
            </w:pPr>
          </w:p>
        </w:tc>
        <w:tc>
          <w:tcPr>
            <w:tcW w:w="6368" w:type="dxa"/>
            <w:hideMark/>
          </w:tcPr>
          <w:p w14:paraId="5BF16E14" w14:textId="77777777" w:rsidR="003E010A" w:rsidRPr="00340D69" w:rsidRDefault="003E010A" w:rsidP="00340D69">
            <w:pPr>
              <w:pStyle w:val="TableParagraph"/>
              <w:spacing w:before="74"/>
              <w:ind w:left="56"/>
              <w:jc w:val="both"/>
              <w:rPr>
                <w:rFonts w:ascii="Arial" w:hAnsi="Arial" w:cs="Arial"/>
                <w:sz w:val="21"/>
                <w:szCs w:val="21"/>
                <w:lang w:val="ca-ES-valencia"/>
              </w:rPr>
            </w:pPr>
            <w:r w:rsidRPr="00340D69">
              <w:rPr>
                <w:rFonts w:ascii="Arial" w:hAnsi="Arial" w:cs="Arial"/>
                <w:sz w:val="21"/>
                <w:szCs w:val="21"/>
                <w:lang w:val="ca-ES-valencia"/>
              </w:rPr>
              <w:t>Filosofia i Lletres (Filologia Romànica-Catalana)</w:t>
            </w:r>
          </w:p>
        </w:tc>
      </w:tr>
      <w:tr w:rsidR="00DE2BD6" w:rsidRPr="009040A7" w14:paraId="106058B7" w14:textId="77777777" w:rsidTr="00D04F8E">
        <w:trPr>
          <w:trHeight w:val="327"/>
        </w:trPr>
        <w:tc>
          <w:tcPr>
            <w:tcW w:w="2339" w:type="dxa"/>
            <w:vMerge/>
            <w:vAlign w:val="center"/>
            <w:hideMark/>
          </w:tcPr>
          <w:p w14:paraId="4DFE6BC0" w14:textId="77777777" w:rsidR="003E010A" w:rsidRPr="00340D69" w:rsidRDefault="003E010A" w:rsidP="00340D69">
            <w:pPr>
              <w:jc w:val="both"/>
              <w:rPr>
                <w:rFonts w:ascii="Arial" w:hAnsi="Arial" w:cs="Arial"/>
                <w:sz w:val="21"/>
                <w:szCs w:val="21"/>
                <w:lang w:val="ca-ES-valencia"/>
              </w:rPr>
            </w:pPr>
          </w:p>
        </w:tc>
        <w:tc>
          <w:tcPr>
            <w:tcW w:w="6368" w:type="dxa"/>
            <w:hideMark/>
          </w:tcPr>
          <w:p w14:paraId="34789106" w14:textId="77777777" w:rsidR="003E010A" w:rsidRPr="00340D69" w:rsidRDefault="003E010A" w:rsidP="00340D69">
            <w:pPr>
              <w:pStyle w:val="TableParagraph"/>
              <w:spacing w:before="74"/>
              <w:ind w:left="56"/>
              <w:jc w:val="both"/>
              <w:rPr>
                <w:rFonts w:ascii="Arial" w:hAnsi="Arial" w:cs="Arial"/>
                <w:sz w:val="21"/>
                <w:szCs w:val="21"/>
                <w:lang w:val="ca-ES-valencia"/>
              </w:rPr>
            </w:pPr>
            <w:r w:rsidRPr="00340D69">
              <w:rPr>
                <w:rFonts w:ascii="Arial" w:hAnsi="Arial" w:cs="Arial"/>
                <w:sz w:val="21"/>
                <w:szCs w:val="21"/>
                <w:lang w:val="ca-ES-valencia"/>
              </w:rPr>
              <w:t>Filosofia i Lletres (Filologia Valenciana [BOE 07/12/1995])</w:t>
            </w:r>
          </w:p>
        </w:tc>
      </w:tr>
      <w:tr w:rsidR="00DE2BD6" w:rsidRPr="009040A7" w14:paraId="16915DC0" w14:textId="77777777" w:rsidTr="00D04F8E">
        <w:trPr>
          <w:trHeight w:val="327"/>
        </w:trPr>
        <w:tc>
          <w:tcPr>
            <w:tcW w:w="2339" w:type="dxa"/>
            <w:vMerge/>
            <w:vAlign w:val="center"/>
            <w:hideMark/>
          </w:tcPr>
          <w:p w14:paraId="5B382D89" w14:textId="77777777" w:rsidR="003E010A" w:rsidRPr="00340D69" w:rsidRDefault="003E010A" w:rsidP="00340D69">
            <w:pPr>
              <w:jc w:val="both"/>
              <w:rPr>
                <w:rFonts w:ascii="Arial" w:hAnsi="Arial" w:cs="Arial"/>
                <w:sz w:val="21"/>
                <w:szCs w:val="21"/>
                <w:lang w:val="ca-ES-valencia"/>
              </w:rPr>
            </w:pPr>
          </w:p>
        </w:tc>
        <w:tc>
          <w:tcPr>
            <w:tcW w:w="6368" w:type="dxa"/>
            <w:hideMark/>
          </w:tcPr>
          <w:p w14:paraId="1537BE6F" w14:textId="0891AA87" w:rsidR="003E010A" w:rsidRPr="00340D69" w:rsidRDefault="003E010A" w:rsidP="00340D69">
            <w:pPr>
              <w:pStyle w:val="TableParagraph"/>
              <w:spacing w:before="74"/>
              <w:ind w:left="56"/>
              <w:jc w:val="both"/>
              <w:rPr>
                <w:rFonts w:ascii="Arial" w:hAnsi="Arial" w:cs="Arial"/>
                <w:sz w:val="21"/>
                <w:szCs w:val="21"/>
                <w:lang w:val="ca-ES-valencia"/>
              </w:rPr>
            </w:pPr>
            <w:r w:rsidRPr="00340D69">
              <w:rPr>
                <w:rFonts w:ascii="Arial" w:hAnsi="Arial" w:cs="Arial"/>
                <w:sz w:val="21"/>
                <w:szCs w:val="21"/>
                <w:lang w:val="ca-ES-valencia"/>
              </w:rPr>
              <w:t>Filosofia i Lletres (</w:t>
            </w:r>
            <w:r w:rsidR="005D5105" w:rsidRPr="009040A7">
              <w:rPr>
                <w:rFonts w:ascii="Arial" w:hAnsi="Arial" w:cs="Arial"/>
                <w:sz w:val="21"/>
                <w:szCs w:val="21"/>
                <w:lang w:val="ca-ES-valencia"/>
              </w:rPr>
              <w:t>Menció</w:t>
            </w:r>
            <w:r w:rsidRPr="00340D69">
              <w:rPr>
                <w:rFonts w:ascii="Arial" w:hAnsi="Arial" w:cs="Arial"/>
                <w:sz w:val="21"/>
                <w:szCs w:val="21"/>
                <w:lang w:val="ca-ES-valencia"/>
              </w:rPr>
              <w:t xml:space="preserve"> Filologia Catalana)</w:t>
            </w:r>
          </w:p>
        </w:tc>
      </w:tr>
      <w:tr w:rsidR="00DE2BD6" w:rsidRPr="009040A7" w14:paraId="727353E0" w14:textId="77777777" w:rsidTr="00D04F8E">
        <w:trPr>
          <w:trHeight w:val="327"/>
        </w:trPr>
        <w:tc>
          <w:tcPr>
            <w:tcW w:w="2339" w:type="dxa"/>
            <w:vMerge/>
            <w:vAlign w:val="center"/>
            <w:hideMark/>
          </w:tcPr>
          <w:p w14:paraId="61C655C8" w14:textId="77777777" w:rsidR="003E010A" w:rsidRPr="00340D69" w:rsidRDefault="003E010A" w:rsidP="00340D69">
            <w:pPr>
              <w:jc w:val="both"/>
              <w:rPr>
                <w:rFonts w:ascii="Arial" w:hAnsi="Arial" w:cs="Arial"/>
                <w:sz w:val="21"/>
                <w:szCs w:val="21"/>
                <w:lang w:val="ca-ES-valencia"/>
              </w:rPr>
            </w:pPr>
          </w:p>
        </w:tc>
        <w:tc>
          <w:tcPr>
            <w:tcW w:w="6368" w:type="dxa"/>
            <w:hideMark/>
          </w:tcPr>
          <w:p w14:paraId="10D5BAFE" w14:textId="77777777" w:rsidR="003E010A" w:rsidRPr="00340D69" w:rsidRDefault="003E010A" w:rsidP="00340D69">
            <w:pPr>
              <w:pStyle w:val="TableParagraph"/>
              <w:spacing w:before="74"/>
              <w:ind w:left="56"/>
              <w:jc w:val="both"/>
              <w:rPr>
                <w:rFonts w:ascii="Arial" w:hAnsi="Arial" w:cs="Arial"/>
                <w:sz w:val="21"/>
                <w:szCs w:val="21"/>
                <w:lang w:val="ca-ES-valencia"/>
              </w:rPr>
            </w:pPr>
            <w:r w:rsidRPr="00340D69">
              <w:rPr>
                <w:rFonts w:ascii="Arial" w:hAnsi="Arial" w:cs="Arial"/>
                <w:sz w:val="21"/>
                <w:szCs w:val="21"/>
                <w:lang w:val="ca-ES-valencia"/>
              </w:rPr>
              <w:t>Lingüística (Filologia Catalana)</w:t>
            </w:r>
          </w:p>
        </w:tc>
      </w:tr>
      <w:tr w:rsidR="00DE2BD6" w:rsidRPr="009040A7" w14:paraId="083AF328" w14:textId="77777777" w:rsidTr="00D04F8E">
        <w:trPr>
          <w:trHeight w:val="327"/>
        </w:trPr>
        <w:tc>
          <w:tcPr>
            <w:tcW w:w="2339" w:type="dxa"/>
            <w:vMerge/>
            <w:vAlign w:val="center"/>
            <w:hideMark/>
          </w:tcPr>
          <w:p w14:paraId="4D659BA8" w14:textId="77777777" w:rsidR="003E010A" w:rsidRPr="00340D69" w:rsidRDefault="003E010A" w:rsidP="00340D69">
            <w:pPr>
              <w:jc w:val="both"/>
              <w:rPr>
                <w:rFonts w:ascii="Arial" w:hAnsi="Arial" w:cs="Arial"/>
                <w:sz w:val="21"/>
                <w:szCs w:val="21"/>
                <w:lang w:val="ca-ES-valencia"/>
              </w:rPr>
            </w:pPr>
          </w:p>
        </w:tc>
        <w:tc>
          <w:tcPr>
            <w:tcW w:w="6368" w:type="dxa"/>
            <w:hideMark/>
          </w:tcPr>
          <w:p w14:paraId="4E11496F" w14:textId="5747C247" w:rsidR="003E010A" w:rsidRPr="00340D69" w:rsidRDefault="003E010A" w:rsidP="00340D69">
            <w:pPr>
              <w:pStyle w:val="TableParagraph"/>
              <w:spacing w:before="74"/>
              <w:ind w:left="56"/>
              <w:jc w:val="both"/>
              <w:rPr>
                <w:rFonts w:ascii="Arial" w:hAnsi="Arial" w:cs="Arial"/>
                <w:sz w:val="21"/>
                <w:szCs w:val="21"/>
                <w:lang w:val="ca-ES-valencia"/>
              </w:rPr>
            </w:pPr>
            <w:r w:rsidRPr="00340D69">
              <w:rPr>
                <w:rFonts w:ascii="Arial" w:hAnsi="Arial" w:cs="Arial"/>
                <w:sz w:val="21"/>
                <w:szCs w:val="21"/>
                <w:lang w:val="ca-ES-valencia"/>
              </w:rPr>
              <w:t>Lingüística (</w:t>
            </w:r>
            <w:r w:rsidR="005D5105" w:rsidRPr="009040A7">
              <w:rPr>
                <w:rFonts w:ascii="Arial" w:hAnsi="Arial" w:cs="Arial"/>
                <w:sz w:val="21"/>
                <w:szCs w:val="21"/>
                <w:lang w:val="ca-ES-valencia"/>
              </w:rPr>
              <w:t>Menció</w:t>
            </w:r>
            <w:r w:rsidRPr="00340D69">
              <w:rPr>
                <w:rFonts w:ascii="Arial" w:hAnsi="Arial" w:cs="Arial"/>
                <w:sz w:val="21"/>
                <w:szCs w:val="21"/>
                <w:lang w:val="ca-ES-valencia"/>
              </w:rPr>
              <w:t xml:space="preserve"> en Llengua i Literatura Catalanes)</w:t>
            </w:r>
          </w:p>
        </w:tc>
      </w:tr>
      <w:tr w:rsidR="00DE2BD6" w:rsidRPr="009040A7" w14:paraId="61700303" w14:textId="77777777" w:rsidTr="00D04F8E">
        <w:trPr>
          <w:trHeight w:val="327"/>
        </w:trPr>
        <w:tc>
          <w:tcPr>
            <w:tcW w:w="2339" w:type="dxa"/>
            <w:vMerge w:val="restart"/>
          </w:tcPr>
          <w:p w14:paraId="588EF21D" w14:textId="77777777" w:rsidR="003E010A" w:rsidRPr="00340D69" w:rsidRDefault="003E010A" w:rsidP="00340D69">
            <w:pPr>
              <w:pStyle w:val="TableParagraph"/>
              <w:jc w:val="both"/>
              <w:rPr>
                <w:rFonts w:ascii="Arial" w:hAnsi="Arial" w:cs="Arial"/>
                <w:b/>
                <w:sz w:val="21"/>
                <w:szCs w:val="21"/>
                <w:lang w:val="ca-ES-valencia"/>
              </w:rPr>
            </w:pPr>
          </w:p>
          <w:p w14:paraId="7EEB1F4B" w14:textId="77777777" w:rsidR="003E010A" w:rsidRPr="00340D69" w:rsidRDefault="003E010A" w:rsidP="00340D69">
            <w:pPr>
              <w:pStyle w:val="TableParagraph"/>
              <w:jc w:val="both"/>
              <w:rPr>
                <w:rFonts w:ascii="Arial" w:hAnsi="Arial" w:cs="Arial"/>
                <w:b/>
                <w:sz w:val="21"/>
                <w:szCs w:val="21"/>
                <w:lang w:val="ca-ES-valencia"/>
              </w:rPr>
            </w:pPr>
          </w:p>
          <w:p w14:paraId="1D1C7B81" w14:textId="77777777" w:rsidR="003E010A" w:rsidRPr="00340D69" w:rsidRDefault="003E010A" w:rsidP="00340D69">
            <w:pPr>
              <w:pStyle w:val="TableParagraph"/>
              <w:jc w:val="both"/>
              <w:rPr>
                <w:rFonts w:ascii="Arial" w:hAnsi="Arial" w:cs="Arial"/>
                <w:b/>
                <w:sz w:val="21"/>
                <w:szCs w:val="21"/>
                <w:lang w:val="ca-ES-valencia"/>
              </w:rPr>
            </w:pPr>
          </w:p>
          <w:p w14:paraId="68BAD60F" w14:textId="77777777" w:rsidR="003E010A" w:rsidRPr="00340D69" w:rsidRDefault="003E010A" w:rsidP="00340D69">
            <w:pPr>
              <w:pStyle w:val="TableParagraph"/>
              <w:jc w:val="both"/>
              <w:rPr>
                <w:rFonts w:ascii="Arial" w:hAnsi="Arial" w:cs="Arial"/>
                <w:b/>
                <w:sz w:val="21"/>
                <w:szCs w:val="21"/>
                <w:lang w:val="ca-ES-valencia"/>
              </w:rPr>
            </w:pPr>
          </w:p>
          <w:p w14:paraId="62B2E140" w14:textId="77777777" w:rsidR="003E010A" w:rsidRPr="00340D69" w:rsidRDefault="003E010A" w:rsidP="00340D69">
            <w:pPr>
              <w:pStyle w:val="TableParagraph"/>
              <w:jc w:val="both"/>
              <w:rPr>
                <w:rFonts w:ascii="Arial" w:hAnsi="Arial" w:cs="Arial"/>
                <w:b/>
                <w:sz w:val="21"/>
                <w:szCs w:val="21"/>
                <w:lang w:val="ca-ES-valencia"/>
              </w:rPr>
            </w:pPr>
          </w:p>
          <w:p w14:paraId="0378525C" w14:textId="77777777" w:rsidR="003E010A" w:rsidRPr="00340D69" w:rsidRDefault="003E010A" w:rsidP="00340D69">
            <w:pPr>
              <w:pStyle w:val="TableParagraph"/>
              <w:jc w:val="both"/>
              <w:rPr>
                <w:rFonts w:ascii="Arial" w:hAnsi="Arial" w:cs="Arial"/>
                <w:b/>
                <w:sz w:val="21"/>
                <w:szCs w:val="21"/>
                <w:lang w:val="ca-ES-valencia"/>
              </w:rPr>
            </w:pPr>
          </w:p>
          <w:p w14:paraId="39FC3B6F" w14:textId="77777777" w:rsidR="003E010A" w:rsidRPr="00340D69" w:rsidRDefault="003E010A" w:rsidP="00340D69">
            <w:pPr>
              <w:pStyle w:val="TableParagraph"/>
              <w:jc w:val="both"/>
              <w:rPr>
                <w:rFonts w:ascii="Arial" w:hAnsi="Arial" w:cs="Arial"/>
                <w:b/>
                <w:sz w:val="21"/>
                <w:szCs w:val="21"/>
                <w:lang w:val="ca-ES-valencia"/>
              </w:rPr>
            </w:pPr>
          </w:p>
          <w:p w14:paraId="1C80EB04" w14:textId="77777777" w:rsidR="003E010A" w:rsidRPr="00340D69" w:rsidRDefault="003E010A" w:rsidP="00340D69">
            <w:pPr>
              <w:pStyle w:val="TableParagraph"/>
              <w:jc w:val="both"/>
              <w:rPr>
                <w:rFonts w:ascii="Arial" w:hAnsi="Arial" w:cs="Arial"/>
                <w:b/>
                <w:sz w:val="21"/>
                <w:szCs w:val="21"/>
                <w:lang w:val="ca-ES-valencia"/>
              </w:rPr>
            </w:pPr>
          </w:p>
          <w:p w14:paraId="18C4BC31" w14:textId="77777777" w:rsidR="003E010A" w:rsidRPr="00340D69" w:rsidRDefault="003E010A" w:rsidP="00340D69">
            <w:pPr>
              <w:pStyle w:val="TableParagraph"/>
              <w:spacing w:before="142"/>
              <w:ind w:left="56"/>
              <w:jc w:val="both"/>
              <w:rPr>
                <w:rFonts w:ascii="Arial" w:hAnsi="Arial" w:cs="Arial"/>
                <w:sz w:val="21"/>
                <w:szCs w:val="21"/>
                <w:lang w:val="ca-ES-valencia"/>
              </w:rPr>
            </w:pPr>
            <w:r w:rsidRPr="00340D69">
              <w:rPr>
                <w:rFonts w:ascii="Arial" w:hAnsi="Arial" w:cs="Arial"/>
                <w:sz w:val="21"/>
                <w:szCs w:val="21"/>
                <w:lang w:val="ca-ES-valencia"/>
              </w:rPr>
              <w:t>Grau</w:t>
            </w:r>
            <w:r w:rsidRPr="00340D69">
              <w:rPr>
                <w:rFonts w:ascii="Arial" w:hAnsi="Arial" w:cs="Arial"/>
                <w:spacing w:val="-2"/>
                <w:sz w:val="21"/>
                <w:szCs w:val="21"/>
                <w:lang w:val="ca-ES-valencia"/>
              </w:rPr>
              <w:t xml:space="preserve"> </w:t>
            </w:r>
            <w:r w:rsidRPr="00340D69">
              <w:rPr>
                <w:rFonts w:ascii="Arial" w:hAnsi="Arial" w:cs="Arial"/>
                <w:sz w:val="21"/>
                <w:szCs w:val="21"/>
                <w:lang w:val="ca-ES-valencia"/>
              </w:rPr>
              <w:t>en:</w:t>
            </w:r>
          </w:p>
        </w:tc>
        <w:tc>
          <w:tcPr>
            <w:tcW w:w="6368" w:type="dxa"/>
            <w:hideMark/>
          </w:tcPr>
          <w:p w14:paraId="4E745F12" w14:textId="77777777" w:rsidR="003E010A" w:rsidRPr="00340D69" w:rsidRDefault="003E010A" w:rsidP="00340D69">
            <w:pPr>
              <w:pStyle w:val="TableParagraph"/>
              <w:spacing w:before="74"/>
              <w:ind w:left="56"/>
              <w:jc w:val="both"/>
              <w:rPr>
                <w:rFonts w:ascii="Arial" w:hAnsi="Arial" w:cs="Arial"/>
                <w:sz w:val="21"/>
                <w:szCs w:val="21"/>
                <w:lang w:val="ca-ES-valencia"/>
              </w:rPr>
            </w:pPr>
            <w:r w:rsidRPr="00340D69">
              <w:rPr>
                <w:rFonts w:ascii="Arial" w:hAnsi="Arial" w:cs="Arial"/>
                <w:sz w:val="21"/>
                <w:szCs w:val="21"/>
                <w:lang w:val="ca-ES-valencia"/>
              </w:rPr>
              <w:t>Estudis Catalans i Occitans</w:t>
            </w:r>
          </w:p>
        </w:tc>
      </w:tr>
      <w:tr w:rsidR="00DE2BD6" w:rsidRPr="009040A7" w14:paraId="62249F09" w14:textId="77777777" w:rsidTr="00D04F8E">
        <w:trPr>
          <w:trHeight w:val="327"/>
        </w:trPr>
        <w:tc>
          <w:tcPr>
            <w:tcW w:w="2339" w:type="dxa"/>
            <w:vMerge/>
            <w:vAlign w:val="center"/>
            <w:hideMark/>
          </w:tcPr>
          <w:p w14:paraId="21308340" w14:textId="77777777" w:rsidR="003E010A" w:rsidRPr="00340D69" w:rsidRDefault="003E010A" w:rsidP="00340D69">
            <w:pPr>
              <w:jc w:val="both"/>
              <w:rPr>
                <w:rFonts w:ascii="Arial" w:hAnsi="Arial" w:cs="Arial"/>
                <w:sz w:val="21"/>
                <w:szCs w:val="21"/>
                <w:lang w:val="ca-ES-valencia"/>
              </w:rPr>
            </w:pPr>
          </w:p>
        </w:tc>
        <w:tc>
          <w:tcPr>
            <w:tcW w:w="6368" w:type="dxa"/>
            <w:hideMark/>
          </w:tcPr>
          <w:p w14:paraId="5D27FD13" w14:textId="77777777" w:rsidR="003E010A" w:rsidRPr="00340D69" w:rsidRDefault="003E010A" w:rsidP="00340D69">
            <w:pPr>
              <w:pStyle w:val="TableParagraph"/>
              <w:spacing w:before="74"/>
              <w:ind w:left="56"/>
              <w:jc w:val="both"/>
              <w:rPr>
                <w:rFonts w:ascii="Arial" w:hAnsi="Arial" w:cs="Arial"/>
                <w:sz w:val="21"/>
                <w:szCs w:val="21"/>
                <w:lang w:val="ca-ES-valencia"/>
              </w:rPr>
            </w:pPr>
            <w:r w:rsidRPr="00340D69">
              <w:rPr>
                <w:rFonts w:ascii="Arial" w:hAnsi="Arial" w:cs="Arial"/>
                <w:sz w:val="21"/>
                <w:szCs w:val="21"/>
                <w:lang w:val="ca-ES-valencia"/>
              </w:rPr>
              <w:t>Estudis de Català i de Clàssiques</w:t>
            </w:r>
          </w:p>
        </w:tc>
      </w:tr>
      <w:tr w:rsidR="00DE2BD6" w:rsidRPr="009040A7" w14:paraId="31487F3C" w14:textId="77777777" w:rsidTr="00D04F8E">
        <w:trPr>
          <w:trHeight w:val="327"/>
        </w:trPr>
        <w:tc>
          <w:tcPr>
            <w:tcW w:w="2339" w:type="dxa"/>
            <w:vMerge/>
            <w:vAlign w:val="center"/>
            <w:hideMark/>
          </w:tcPr>
          <w:p w14:paraId="31F61402" w14:textId="77777777" w:rsidR="003E010A" w:rsidRPr="00340D69" w:rsidRDefault="003E010A" w:rsidP="00340D69">
            <w:pPr>
              <w:jc w:val="both"/>
              <w:rPr>
                <w:rFonts w:ascii="Arial" w:hAnsi="Arial" w:cs="Arial"/>
                <w:sz w:val="21"/>
                <w:szCs w:val="21"/>
                <w:lang w:val="ca-ES-valencia"/>
              </w:rPr>
            </w:pPr>
          </w:p>
        </w:tc>
        <w:tc>
          <w:tcPr>
            <w:tcW w:w="6368" w:type="dxa"/>
            <w:hideMark/>
          </w:tcPr>
          <w:p w14:paraId="486A4E3E" w14:textId="77777777" w:rsidR="003E010A" w:rsidRPr="00340D69" w:rsidRDefault="003E010A" w:rsidP="00340D69">
            <w:pPr>
              <w:pStyle w:val="TableParagraph"/>
              <w:spacing w:before="74"/>
              <w:ind w:left="56"/>
              <w:jc w:val="both"/>
              <w:rPr>
                <w:rFonts w:ascii="Arial" w:hAnsi="Arial" w:cs="Arial"/>
                <w:sz w:val="21"/>
                <w:szCs w:val="21"/>
                <w:lang w:val="ca-ES-valencia"/>
              </w:rPr>
            </w:pPr>
            <w:r w:rsidRPr="00340D69">
              <w:rPr>
                <w:rFonts w:ascii="Arial" w:hAnsi="Arial" w:cs="Arial"/>
                <w:sz w:val="21"/>
                <w:szCs w:val="21"/>
                <w:lang w:val="ca-ES-valencia"/>
              </w:rPr>
              <w:t>Estudis de Francés i Català</w:t>
            </w:r>
          </w:p>
        </w:tc>
      </w:tr>
      <w:tr w:rsidR="00DE2BD6" w:rsidRPr="009040A7" w14:paraId="7937A498" w14:textId="77777777" w:rsidTr="00D04F8E">
        <w:trPr>
          <w:trHeight w:val="327"/>
        </w:trPr>
        <w:tc>
          <w:tcPr>
            <w:tcW w:w="2339" w:type="dxa"/>
            <w:vMerge/>
            <w:vAlign w:val="center"/>
            <w:hideMark/>
          </w:tcPr>
          <w:p w14:paraId="4545EB0D" w14:textId="77777777" w:rsidR="003E010A" w:rsidRPr="00340D69" w:rsidRDefault="003E010A" w:rsidP="00340D69">
            <w:pPr>
              <w:jc w:val="both"/>
              <w:rPr>
                <w:rFonts w:ascii="Arial" w:hAnsi="Arial" w:cs="Arial"/>
                <w:sz w:val="21"/>
                <w:szCs w:val="21"/>
                <w:lang w:val="ca-ES-valencia"/>
              </w:rPr>
            </w:pPr>
          </w:p>
        </w:tc>
        <w:tc>
          <w:tcPr>
            <w:tcW w:w="6368" w:type="dxa"/>
            <w:hideMark/>
          </w:tcPr>
          <w:p w14:paraId="26572BCA" w14:textId="76F4F156" w:rsidR="003E010A" w:rsidRPr="00340D69" w:rsidRDefault="003E010A" w:rsidP="00340D69">
            <w:pPr>
              <w:pStyle w:val="TableParagraph"/>
              <w:spacing w:before="74"/>
              <w:ind w:left="56"/>
              <w:jc w:val="both"/>
              <w:rPr>
                <w:rFonts w:ascii="Arial" w:hAnsi="Arial" w:cs="Arial"/>
                <w:sz w:val="21"/>
                <w:szCs w:val="21"/>
                <w:lang w:val="ca-ES-valencia"/>
              </w:rPr>
            </w:pPr>
            <w:r w:rsidRPr="00340D69">
              <w:rPr>
                <w:rFonts w:ascii="Arial" w:hAnsi="Arial" w:cs="Arial"/>
                <w:sz w:val="21"/>
                <w:szCs w:val="21"/>
                <w:lang w:val="ca-ES-valencia"/>
              </w:rPr>
              <w:t>Estudis d'</w:t>
            </w:r>
            <w:r w:rsidR="00AA02FF" w:rsidRPr="009040A7">
              <w:rPr>
                <w:rFonts w:ascii="Arial" w:hAnsi="Arial" w:cs="Arial"/>
                <w:sz w:val="21"/>
                <w:szCs w:val="21"/>
                <w:lang w:val="ca-ES-valencia"/>
              </w:rPr>
              <w:t>Anglés</w:t>
            </w:r>
            <w:r w:rsidRPr="00340D69">
              <w:rPr>
                <w:rFonts w:ascii="Arial" w:hAnsi="Arial" w:cs="Arial"/>
                <w:sz w:val="21"/>
                <w:szCs w:val="21"/>
                <w:lang w:val="ca-ES-valencia"/>
              </w:rPr>
              <w:t xml:space="preserve"> i Català</w:t>
            </w:r>
          </w:p>
        </w:tc>
      </w:tr>
      <w:tr w:rsidR="00DE2BD6" w:rsidRPr="009040A7" w14:paraId="4DE8555E" w14:textId="77777777" w:rsidTr="00D04F8E">
        <w:trPr>
          <w:trHeight w:val="327"/>
        </w:trPr>
        <w:tc>
          <w:tcPr>
            <w:tcW w:w="2339" w:type="dxa"/>
            <w:vMerge/>
            <w:vAlign w:val="center"/>
            <w:hideMark/>
          </w:tcPr>
          <w:p w14:paraId="66B24E9B" w14:textId="77777777" w:rsidR="003E010A" w:rsidRPr="00340D69" w:rsidRDefault="003E010A" w:rsidP="00340D69">
            <w:pPr>
              <w:jc w:val="both"/>
              <w:rPr>
                <w:rFonts w:ascii="Arial" w:hAnsi="Arial" w:cs="Arial"/>
                <w:sz w:val="21"/>
                <w:szCs w:val="21"/>
                <w:lang w:val="ca-ES-valencia"/>
              </w:rPr>
            </w:pPr>
          </w:p>
        </w:tc>
        <w:tc>
          <w:tcPr>
            <w:tcW w:w="6368" w:type="dxa"/>
            <w:hideMark/>
          </w:tcPr>
          <w:p w14:paraId="617E8605" w14:textId="77777777" w:rsidR="003E010A" w:rsidRPr="00340D69" w:rsidRDefault="003E010A" w:rsidP="00340D69">
            <w:pPr>
              <w:pStyle w:val="TableParagraph"/>
              <w:spacing w:before="74"/>
              <w:ind w:left="56"/>
              <w:jc w:val="both"/>
              <w:rPr>
                <w:rFonts w:ascii="Arial" w:hAnsi="Arial" w:cs="Arial"/>
                <w:sz w:val="21"/>
                <w:szCs w:val="21"/>
                <w:lang w:val="ca-ES-valencia"/>
              </w:rPr>
            </w:pPr>
            <w:r w:rsidRPr="00340D69">
              <w:rPr>
                <w:rFonts w:ascii="Arial" w:hAnsi="Arial" w:cs="Arial"/>
                <w:sz w:val="21"/>
                <w:szCs w:val="21"/>
                <w:lang w:val="ca-ES-valencia"/>
              </w:rPr>
              <w:t>Filologia Catalana</w:t>
            </w:r>
          </w:p>
        </w:tc>
      </w:tr>
      <w:tr w:rsidR="00DE2BD6" w:rsidRPr="009040A7" w14:paraId="1EB736FD" w14:textId="77777777" w:rsidTr="00D04F8E">
        <w:trPr>
          <w:trHeight w:val="327"/>
        </w:trPr>
        <w:tc>
          <w:tcPr>
            <w:tcW w:w="2339" w:type="dxa"/>
            <w:vMerge/>
            <w:vAlign w:val="center"/>
            <w:hideMark/>
          </w:tcPr>
          <w:p w14:paraId="651FD209" w14:textId="77777777" w:rsidR="003E010A" w:rsidRPr="00340D69" w:rsidRDefault="003E010A" w:rsidP="00340D69">
            <w:pPr>
              <w:jc w:val="both"/>
              <w:rPr>
                <w:rFonts w:ascii="Arial" w:hAnsi="Arial" w:cs="Arial"/>
                <w:sz w:val="21"/>
                <w:szCs w:val="21"/>
                <w:lang w:val="ca-ES-valencia"/>
              </w:rPr>
            </w:pPr>
          </w:p>
        </w:tc>
        <w:tc>
          <w:tcPr>
            <w:tcW w:w="6368" w:type="dxa"/>
            <w:hideMark/>
          </w:tcPr>
          <w:p w14:paraId="10C989C6" w14:textId="77777777" w:rsidR="003E010A" w:rsidRPr="00340D69" w:rsidRDefault="003E010A" w:rsidP="00340D69">
            <w:pPr>
              <w:pStyle w:val="TableParagraph"/>
              <w:spacing w:before="74"/>
              <w:ind w:left="56"/>
              <w:jc w:val="both"/>
              <w:rPr>
                <w:rFonts w:ascii="Arial" w:hAnsi="Arial" w:cs="Arial"/>
                <w:sz w:val="21"/>
                <w:szCs w:val="21"/>
                <w:lang w:val="ca-ES-valencia"/>
              </w:rPr>
            </w:pPr>
            <w:r w:rsidRPr="00340D69">
              <w:rPr>
                <w:rFonts w:ascii="Arial" w:hAnsi="Arial" w:cs="Arial"/>
                <w:sz w:val="21"/>
                <w:szCs w:val="21"/>
                <w:lang w:val="ca-ES-valencia"/>
              </w:rPr>
              <w:t>Filologia Catalana i Estudis Occitans</w:t>
            </w:r>
          </w:p>
        </w:tc>
      </w:tr>
      <w:tr w:rsidR="00DE2BD6" w:rsidRPr="009040A7" w14:paraId="17D7E3FF" w14:textId="77777777" w:rsidTr="00D04F8E">
        <w:trPr>
          <w:trHeight w:val="327"/>
        </w:trPr>
        <w:tc>
          <w:tcPr>
            <w:tcW w:w="2339" w:type="dxa"/>
            <w:vMerge/>
            <w:vAlign w:val="center"/>
            <w:hideMark/>
          </w:tcPr>
          <w:p w14:paraId="75C55B61" w14:textId="77777777" w:rsidR="003E010A" w:rsidRPr="00340D69" w:rsidRDefault="003E010A" w:rsidP="00340D69">
            <w:pPr>
              <w:jc w:val="both"/>
              <w:rPr>
                <w:rFonts w:ascii="Arial" w:hAnsi="Arial" w:cs="Arial"/>
                <w:sz w:val="21"/>
                <w:szCs w:val="21"/>
                <w:lang w:val="ca-ES-valencia"/>
              </w:rPr>
            </w:pPr>
          </w:p>
        </w:tc>
        <w:tc>
          <w:tcPr>
            <w:tcW w:w="6368" w:type="dxa"/>
            <w:hideMark/>
          </w:tcPr>
          <w:p w14:paraId="2F4F7F6A" w14:textId="77777777" w:rsidR="003E010A" w:rsidRPr="00340D69" w:rsidRDefault="003E010A" w:rsidP="00340D69">
            <w:pPr>
              <w:pStyle w:val="TableParagraph"/>
              <w:spacing w:before="74"/>
              <w:ind w:left="56"/>
              <w:jc w:val="both"/>
              <w:rPr>
                <w:rFonts w:ascii="Arial" w:hAnsi="Arial" w:cs="Arial"/>
                <w:sz w:val="21"/>
                <w:szCs w:val="21"/>
                <w:lang w:val="ca-ES-valencia"/>
              </w:rPr>
            </w:pPr>
            <w:r w:rsidRPr="00340D69">
              <w:rPr>
                <w:rFonts w:ascii="Arial" w:hAnsi="Arial" w:cs="Arial"/>
                <w:sz w:val="21"/>
                <w:szCs w:val="21"/>
                <w:lang w:val="ca-ES-valencia"/>
              </w:rPr>
              <w:t>Filologia Catalana: Estudis de Literatura i Lingüística</w:t>
            </w:r>
          </w:p>
        </w:tc>
      </w:tr>
      <w:tr w:rsidR="00DE2BD6" w:rsidRPr="009040A7" w14:paraId="02B88CEA" w14:textId="77777777" w:rsidTr="00D04F8E">
        <w:trPr>
          <w:trHeight w:val="327"/>
        </w:trPr>
        <w:tc>
          <w:tcPr>
            <w:tcW w:w="2339" w:type="dxa"/>
            <w:vMerge/>
            <w:vAlign w:val="center"/>
            <w:hideMark/>
          </w:tcPr>
          <w:p w14:paraId="505262FC" w14:textId="77777777" w:rsidR="003E010A" w:rsidRPr="00340D69" w:rsidRDefault="003E010A" w:rsidP="00340D69">
            <w:pPr>
              <w:jc w:val="both"/>
              <w:rPr>
                <w:rFonts w:ascii="Arial" w:hAnsi="Arial" w:cs="Arial"/>
                <w:sz w:val="21"/>
                <w:szCs w:val="21"/>
                <w:lang w:val="ca-ES-valencia"/>
              </w:rPr>
            </w:pPr>
          </w:p>
        </w:tc>
        <w:tc>
          <w:tcPr>
            <w:tcW w:w="6368" w:type="dxa"/>
            <w:hideMark/>
          </w:tcPr>
          <w:p w14:paraId="03AC43FA" w14:textId="77777777" w:rsidR="003E010A" w:rsidRPr="00340D69" w:rsidRDefault="003E010A" w:rsidP="00340D69">
            <w:pPr>
              <w:pStyle w:val="TableParagraph"/>
              <w:spacing w:before="74"/>
              <w:ind w:left="56"/>
              <w:jc w:val="both"/>
              <w:rPr>
                <w:rFonts w:ascii="Arial" w:hAnsi="Arial" w:cs="Arial"/>
                <w:sz w:val="21"/>
                <w:szCs w:val="21"/>
                <w:lang w:val="ca-ES-valencia"/>
              </w:rPr>
            </w:pPr>
            <w:r w:rsidRPr="00340D69">
              <w:rPr>
                <w:rFonts w:ascii="Arial" w:hAnsi="Arial" w:cs="Arial"/>
                <w:sz w:val="21"/>
                <w:szCs w:val="21"/>
                <w:lang w:val="ca-ES-valencia"/>
              </w:rPr>
              <w:t>Llengua i Literatura Catalana</w:t>
            </w:r>
          </w:p>
        </w:tc>
      </w:tr>
      <w:tr w:rsidR="003E010A" w:rsidRPr="009040A7" w14:paraId="29A3C898" w14:textId="77777777" w:rsidTr="00D04F8E">
        <w:trPr>
          <w:trHeight w:val="327"/>
        </w:trPr>
        <w:tc>
          <w:tcPr>
            <w:tcW w:w="2339" w:type="dxa"/>
            <w:vMerge/>
            <w:vAlign w:val="center"/>
            <w:hideMark/>
          </w:tcPr>
          <w:p w14:paraId="7D029E3B" w14:textId="77777777" w:rsidR="003E010A" w:rsidRPr="00340D69" w:rsidRDefault="003E010A" w:rsidP="00340D69">
            <w:pPr>
              <w:jc w:val="both"/>
              <w:rPr>
                <w:rFonts w:ascii="Arial" w:hAnsi="Arial" w:cs="Arial"/>
                <w:sz w:val="21"/>
                <w:szCs w:val="21"/>
                <w:lang w:val="ca-ES-valencia"/>
              </w:rPr>
            </w:pPr>
          </w:p>
        </w:tc>
        <w:tc>
          <w:tcPr>
            <w:tcW w:w="6368" w:type="dxa"/>
            <w:hideMark/>
          </w:tcPr>
          <w:p w14:paraId="687D4A99" w14:textId="77777777" w:rsidR="003E010A" w:rsidRPr="00340D69" w:rsidRDefault="003E010A" w:rsidP="00340D69">
            <w:pPr>
              <w:pStyle w:val="TableParagraph"/>
              <w:spacing w:before="74"/>
              <w:ind w:left="56"/>
              <w:jc w:val="both"/>
              <w:rPr>
                <w:rFonts w:ascii="Arial" w:hAnsi="Arial" w:cs="Arial"/>
                <w:sz w:val="21"/>
                <w:szCs w:val="21"/>
                <w:lang w:val="ca-ES-valencia"/>
              </w:rPr>
            </w:pPr>
            <w:r w:rsidRPr="00340D69">
              <w:rPr>
                <w:rFonts w:ascii="Arial" w:hAnsi="Arial" w:cs="Arial"/>
                <w:sz w:val="21"/>
                <w:szCs w:val="21"/>
                <w:lang w:val="ca-ES-valencia"/>
              </w:rPr>
              <w:t>Llengües Romàniques i les seues Literatures: Itinerari A Català</w:t>
            </w:r>
          </w:p>
        </w:tc>
      </w:tr>
    </w:tbl>
    <w:p w14:paraId="0B53301C" w14:textId="77777777" w:rsidR="003E010A" w:rsidRPr="00340D69" w:rsidRDefault="003E010A" w:rsidP="00340D69">
      <w:pPr>
        <w:jc w:val="both"/>
        <w:rPr>
          <w:rFonts w:ascii="Arial" w:hAnsi="Arial"/>
          <w:sz w:val="21"/>
          <w:szCs w:val="21"/>
          <w:lang w:val="ca-ES-valencia"/>
        </w:rPr>
      </w:pPr>
    </w:p>
    <w:p w14:paraId="11696131" w14:textId="77777777" w:rsidR="003E010A" w:rsidRPr="00340D69" w:rsidRDefault="003E010A" w:rsidP="00340D69">
      <w:pPr>
        <w:jc w:val="both"/>
        <w:rPr>
          <w:rFonts w:ascii="Arial" w:hAnsi="Arial"/>
          <w:b/>
          <w:bCs/>
          <w:sz w:val="21"/>
          <w:szCs w:val="21"/>
          <w:lang w:val="ca-ES-valencia"/>
        </w:rPr>
      </w:pPr>
      <w:r w:rsidRPr="00340D69">
        <w:rPr>
          <w:rFonts w:ascii="Arial" w:hAnsi="Arial"/>
          <w:b/>
          <w:bCs/>
          <w:sz w:val="21"/>
          <w:szCs w:val="21"/>
          <w:lang w:val="ca-ES-valencia"/>
        </w:rPr>
        <w:t>Perfils amb requisits específics</w:t>
      </w:r>
    </w:p>
    <w:p w14:paraId="12C23F10" w14:textId="77777777" w:rsidR="003E010A" w:rsidRPr="00340D69" w:rsidRDefault="003E010A" w:rsidP="00340D69">
      <w:pPr>
        <w:jc w:val="both"/>
        <w:rPr>
          <w:rFonts w:ascii="Arial" w:hAnsi="Arial"/>
          <w:b/>
          <w:bCs/>
          <w:sz w:val="21"/>
          <w:szCs w:val="21"/>
          <w:lang w:val="ca-ES-valencia"/>
        </w:rPr>
      </w:pPr>
    </w:p>
    <w:tbl>
      <w:tblPr>
        <w:tblStyle w:val="TableNormal8"/>
        <w:tblW w:w="873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tblCellMar>
        <w:tblLook w:val="01E0" w:firstRow="1" w:lastRow="1" w:firstColumn="1" w:lastColumn="1" w:noHBand="0" w:noVBand="0"/>
      </w:tblPr>
      <w:tblGrid>
        <w:gridCol w:w="3349"/>
        <w:gridCol w:w="5381"/>
      </w:tblGrid>
      <w:tr w:rsidR="00DE2BD6" w:rsidRPr="009040A7" w14:paraId="4D4A940C" w14:textId="77777777" w:rsidTr="00D04F8E">
        <w:trPr>
          <w:trHeight w:val="315"/>
        </w:trPr>
        <w:tc>
          <w:tcPr>
            <w:tcW w:w="3349" w:type="dxa"/>
            <w:hideMark/>
          </w:tcPr>
          <w:p w14:paraId="40FA0D5F" w14:textId="77777777" w:rsidR="003E010A" w:rsidRPr="00340D69" w:rsidRDefault="003E010A" w:rsidP="00340D69">
            <w:pPr>
              <w:spacing w:before="70"/>
              <w:ind w:left="56"/>
              <w:jc w:val="both"/>
              <w:rPr>
                <w:rFonts w:ascii="Arial" w:hAnsi="Arial" w:cs="Arial"/>
                <w:b/>
                <w:bCs/>
                <w:sz w:val="21"/>
                <w:szCs w:val="21"/>
                <w:lang w:val="ca-ES-valencia"/>
              </w:rPr>
            </w:pPr>
            <w:r w:rsidRPr="00340D69">
              <w:rPr>
                <w:rFonts w:ascii="Arial" w:hAnsi="Arial"/>
                <w:b/>
                <w:bCs/>
                <w:sz w:val="21"/>
                <w:szCs w:val="21"/>
                <w:lang w:val="ca-ES-valencia"/>
              </w:rPr>
              <w:t>Requisit de titulació</w:t>
            </w:r>
          </w:p>
        </w:tc>
        <w:tc>
          <w:tcPr>
            <w:tcW w:w="5381" w:type="dxa"/>
            <w:hideMark/>
          </w:tcPr>
          <w:p w14:paraId="53DFD711" w14:textId="77777777" w:rsidR="003E010A" w:rsidRPr="00340D69" w:rsidRDefault="003E010A" w:rsidP="00340D69">
            <w:pPr>
              <w:spacing w:before="70"/>
              <w:ind w:left="57" w:right="57"/>
              <w:jc w:val="both"/>
              <w:rPr>
                <w:rFonts w:ascii="Arial" w:hAnsi="Arial" w:cs="Arial"/>
                <w:b/>
                <w:bCs/>
                <w:sz w:val="21"/>
                <w:szCs w:val="21"/>
                <w:lang w:val="ca-ES-valencia"/>
              </w:rPr>
            </w:pPr>
            <w:r w:rsidRPr="00340D69">
              <w:rPr>
                <w:rFonts w:ascii="Arial" w:hAnsi="Arial"/>
                <w:b/>
                <w:bCs/>
                <w:sz w:val="21"/>
                <w:szCs w:val="21"/>
                <w:lang w:val="ca-ES-valencia"/>
              </w:rPr>
              <w:t>Requisit específic</w:t>
            </w:r>
          </w:p>
        </w:tc>
      </w:tr>
      <w:tr w:rsidR="00DE2BD6" w:rsidRPr="009040A7" w14:paraId="5CC1709B" w14:textId="77777777" w:rsidTr="00D04F8E">
        <w:trPr>
          <w:trHeight w:val="315"/>
        </w:trPr>
        <w:tc>
          <w:tcPr>
            <w:tcW w:w="3349" w:type="dxa"/>
            <w:hideMark/>
          </w:tcPr>
          <w:p w14:paraId="411E6747" w14:textId="77777777" w:rsidR="003E010A" w:rsidRPr="00340D69" w:rsidRDefault="003E010A" w:rsidP="00340D69">
            <w:pPr>
              <w:spacing w:before="70"/>
              <w:ind w:left="56"/>
              <w:jc w:val="both"/>
              <w:rPr>
                <w:rFonts w:ascii="Arial" w:hAnsi="Arial" w:cs="Arial"/>
                <w:sz w:val="21"/>
                <w:szCs w:val="21"/>
                <w:lang w:val="ca-ES-valencia"/>
              </w:rPr>
            </w:pPr>
            <w:r w:rsidRPr="00340D69">
              <w:rPr>
                <w:rFonts w:ascii="Arial" w:hAnsi="Arial"/>
                <w:sz w:val="21"/>
                <w:szCs w:val="21"/>
                <w:lang w:val="ca-ES-valencia"/>
              </w:rPr>
              <w:t>Grau en Llengües Modernes i les seues Literatures</w:t>
            </w:r>
          </w:p>
        </w:tc>
        <w:tc>
          <w:tcPr>
            <w:tcW w:w="5381" w:type="dxa"/>
            <w:vMerge w:val="restart"/>
            <w:vAlign w:val="center"/>
          </w:tcPr>
          <w:p w14:paraId="466CDD3E" w14:textId="77777777" w:rsidR="003E010A" w:rsidRPr="00340D69" w:rsidRDefault="003E010A" w:rsidP="00340D69">
            <w:pPr>
              <w:spacing w:before="70"/>
              <w:jc w:val="both"/>
              <w:rPr>
                <w:rFonts w:ascii="Arial" w:hAnsi="Arial" w:cs="Arial"/>
                <w:b/>
                <w:bCs/>
                <w:sz w:val="21"/>
                <w:szCs w:val="21"/>
                <w:lang w:val="ca-ES-valencia"/>
              </w:rPr>
            </w:pPr>
            <w:r w:rsidRPr="00340D69">
              <w:rPr>
                <w:rFonts w:ascii="Arial" w:hAnsi="Arial"/>
                <w:sz w:val="21"/>
                <w:szCs w:val="21"/>
                <w:lang w:val="ca-ES-valencia"/>
              </w:rPr>
              <w:t xml:space="preserve"> </w:t>
            </w:r>
            <w:r w:rsidRPr="00340D69">
              <w:rPr>
                <w:rFonts w:ascii="Arial" w:hAnsi="Arial"/>
                <w:b/>
                <w:bCs/>
                <w:sz w:val="21"/>
                <w:szCs w:val="21"/>
                <w:lang w:val="ca-ES-valencia"/>
              </w:rPr>
              <w:t>Un dels següents requisits:</w:t>
            </w:r>
          </w:p>
          <w:p w14:paraId="5970742E" w14:textId="53C0D667" w:rsidR="003E010A" w:rsidRPr="00340D69" w:rsidRDefault="003E010A" w:rsidP="00340D69">
            <w:pPr>
              <w:spacing w:before="70"/>
              <w:jc w:val="both"/>
              <w:rPr>
                <w:rFonts w:ascii="Arial" w:hAnsi="Arial" w:cs="Arial"/>
                <w:sz w:val="21"/>
                <w:szCs w:val="21"/>
                <w:lang w:val="ca-ES-valencia"/>
              </w:rPr>
            </w:pPr>
            <w:r w:rsidRPr="00340D69">
              <w:rPr>
                <w:rFonts w:ascii="Arial" w:hAnsi="Arial"/>
                <w:sz w:val="21"/>
                <w:szCs w:val="21"/>
                <w:lang w:val="ca-ES-valencia"/>
              </w:rPr>
              <w:t xml:space="preserve">a) </w:t>
            </w:r>
            <w:r w:rsidR="005D5105" w:rsidRPr="009040A7">
              <w:rPr>
                <w:rFonts w:ascii="Arial" w:hAnsi="Arial"/>
                <w:sz w:val="21"/>
                <w:szCs w:val="21"/>
                <w:lang w:val="ca-ES-valencia"/>
              </w:rPr>
              <w:t>Menció</w:t>
            </w:r>
            <w:r w:rsidRPr="00340D69">
              <w:rPr>
                <w:rFonts w:ascii="Arial" w:hAnsi="Arial"/>
                <w:sz w:val="21"/>
                <w:szCs w:val="21"/>
                <w:lang w:val="ca-ES-valencia"/>
              </w:rPr>
              <w:t xml:space="preserve"> específic</w:t>
            </w:r>
            <w:r w:rsidR="00AA02FF" w:rsidRPr="009040A7">
              <w:rPr>
                <w:rFonts w:ascii="Arial" w:hAnsi="Arial"/>
                <w:sz w:val="21"/>
                <w:szCs w:val="21"/>
                <w:lang w:val="ca-ES-valencia"/>
              </w:rPr>
              <w:t>a</w:t>
            </w:r>
            <w:r w:rsidRPr="00340D69">
              <w:rPr>
                <w:rFonts w:ascii="Arial" w:hAnsi="Arial"/>
                <w:sz w:val="21"/>
                <w:szCs w:val="21"/>
                <w:lang w:val="ca-ES-valencia"/>
              </w:rPr>
              <w:t xml:space="preserve"> en el pla d'estudis Filologia Catalana o en Llengua i Literatura Catalana de mínim 30 ECTS</w:t>
            </w:r>
          </w:p>
          <w:p w14:paraId="4A25EEB0" w14:textId="27EE107A" w:rsidR="003E010A" w:rsidRPr="00340D69" w:rsidRDefault="003E010A" w:rsidP="00340D69">
            <w:pPr>
              <w:spacing w:before="70"/>
              <w:jc w:val="both"/>
              <w:rPr>
                <w:rFonts w:ascii="Arial" w:hAnsi="Arial" w:cs="Arial"/>
                <w:sz w:val="21"/>
                <w:szCs w:val="21"/>
                <w:lang w:val="ca-ES-valencia"/>
              </w:rPr>
            </w:pPr>
            <w:r w:rsidRPr="00340D69">
              <w:rPr>
                <w:rFonts w:ascii="Arial" w:hAnsi="Arial"/>
                <w:sz w:val="21"/>
                <w:szCs w:val="21"/>
                <w:lang w:val="ca-ES-valencia"/>
              </w:rPr>
              <w:t>b) Itinerari A/B regulat en el pla d'estudis, especialitzat en Filologia Catalana o en Llengua i Literatura Catalana de mínim 30 ECTS</w:t>
            </w:r>
          </w:p>
          <w:p w14:paraId="1219340A" w14:textId="77777777" w:rsidR="00AA02FF" w:rsidRPr="00340D69" w:rsidRDefault="003E010A" w:rsidP="00AA02FF">
            <w:pPr>
              <w:spacing w:before="70"/>
              <w:jc w:val="both"/>
              <w:rPr>
                <w:rFonts w:ascii="Arial" w:hAnsi="Arial" w:cs="Arial"/>
                <w:sz w:val="21"/>
                <w:szCs w:val="21"/>
                <w:lang w:val="ca-ES-valencia"/>
              </w:rPr>
            </w:pPr>
            <w:r w:rsidRPr="00340D69">
              <w:rPr>
                <w:rFonts w:ascii="Arial" w:hAnsi="Arial"/>
                <w:sz w:val="21"/>
                <w:szCs w:val="21"/>
                <w:lang w:val="ca-ES-valencia"/>
              </w:rPr>
              <w:t>c) Màster oficial específic en l'àmbit de llengua i literatura catalana:</w:t>
            </w:r>
          </w:p>
          <w:p w14:paraId="6BEE19CE" w14:textId="77777777" w:rsidR="00AA02FF" w:rsidRPr="00340D69" w:rsidRDefault="00AA02FF" w:rsidP="00AA02FF">
            <w:pPr>
              <w:spacing w:before="70"/>
              <w:jc w:val="both"/>
              <w:rPr>
                <w:rFonts w:ascii="Arial" w:hAnsi="Arial" w:cs="Arial"/>
                <w:i/>
                <w:iCs/>
                <w:sz w:val="21"/>
                <w:szCs w:val="21"/>
                <w:lang w:val="ca-ES-valencia"/>
              </w:rPr>
            </w:pPr>
            <w:r w:rsidRPr="00340D69">
              <w:rPr>
                <w:rFonts w:ascii="Arial" w:hAnsi="Arial"/>
                <w:i/>
                <w:iCs/>
                <w:sz w:val="21"/>
                <w:szCs w:val="21"/>
                <w:lang w:val="ca-ES-valencia"/>
              </w:rPr>
              <w:t>- Màster Universitari en De l'Oral a l'Escrit: La llengua i la Literatura Catalanes des de la Perspectiva de l'Oralitat</w:t>
            </w:r>
          </w:p>
          <w:p w14:paraId="2860DA31" w14:textId="77777777" w:rsidR="00AA02FF" w:rsidRPr="00340D69" w:rsidRDefault="00AA02FF" w:rsidP="00AA02FF">
            <w:pPr>
              <w:spacing w:before="70"/>
              <w:jc w:val="both"/>
              <w:rPr>
                <w:rFonts w:ascii="Arial" w:hAnsi="Arial" w:cs="Arial"/>
                <w:i/>
                <w:iCs/>
                <w:sz w:val="21"/>
                <w:szCs w:val="21"/>
                <w:lang w:val="ca-ES-valencia"/>
              </w:rPr>
            </w:pPr>
            <w:r w:rsidRPr="00340D69">
              <w:rPr>
                <w:rFonts w:ascii="Arial" w:hAnsi="Arial"/>
                <w:i/>
                <w:iCs/>
                <w:sz w:val="21"/>
                <w:szCs w:val="21"/>
                <w:lang w:val="ca-ES-valencia"/>
              </w:rPr>
              <w:t>- Màster Universitari en Estudis Avançats de Llengua i Literatura Catalanes</w:t>
            </w:r>
          </w:p>
          <w:p w14:paraId="269F4213" w14:textId="77777777" w:rsidR="00AA02FF" w:rsidRPr="00340D69" w:rsidRDefault="00AA02FF" w:rsidP="00AA02FF">
            <w:pPr>
              <w:spacing w:before="70"/>
              <w:jc w:val="both"/>
              <w:rPr>
                <w:rFonts w:ascii="Arial" w:hAnsi="Arial" w:cs="Arial"/>
                <w:i/>
                <w:iCs/>
                <w:sz w:val="21"/>
                <w:szCs w:val="21"/>
                <w:lang w:val="ca-ES-valencia"/>
              </w:rPr>
            </w:pPr>
            <w:r w:rsidRPr="00340D69">
              <w:rPr>
                <w:rFonts w:ascii="Arial" w:hAnsi="Arial"/>
                <w:i/>
                <w:iCs/>
                <w:sz w:val="21"/>
                <w:szCs w:val="21"/>
                <w:lang w:val="ca-ES-valencia"/>
              </w:rPr>
              <w:t>- Màster Universitari en Estudis Avançats i Aplicats en Llengua i Literatura Catalanes</w:t>
            </w:r>
          </w:p>
          <w:p w14:paraId="46B69630" w14:textId="77777777" w:rsidR="00AA02FF" w:rsidRPr="00340D69" w:rsidRDefault="00AA02FF" w:rsidP="00AA02FF">
            <w:pPr>
              <w:spacing w:before="70"/>
              <w:jc w:val="both"/>
              <w:rPr>
                <w:rFonts w:ascii="Arial" w:hAnsi="Arial" w:cs="Arial"/>
                <w:i/>
                <w:iCs/>
                <w:sz w:val="21"/>
                <w:szCs w:val="21"/>
                <w:lang w:val="ca-ES-valencia"/>
              </w:rPr>
            </w:pPr>
            <w:r w:rsidRPr="00340D69">
              <w:rPr>
                <w:rFonts w:ascii="Arial" w:hAnsi="Arial"/>
                <w:i/>
                <w:iCs/>
                <w:sz w:val="21"/>
                <w:szCs w:val="21"/>
                <w:lang w:val="ca-ES-valencia"/>
              </w:rPr>
              <w:t>- Màster Universitari en Estudis Catalans: Llengua i Literatura i les seues Aplicacions</w:t>
            </w:r>
          </w:p>
          <w:p w14:paraId="65AC8D9F" w14:textId="77777777" w:rsidR="00AA02FF" w:rsidRPr="00340D69" w:rsidRDefault="00AA02FF" w:rsidP="00AA02FF">
            <w:pPr>
              <w:spacing w:before="70"/>
              <w:jc w:val="both"/>
              <w:rPr>
                <w:rFonts w:ascii="Arial" w:hAnsi="Arial" w:cs="Arial"/>
                <w:i/>
                <w:iCs/>
                <w:sz w:val="21"/>
                <w:szCs w:val="21"/>
                <w:lang w:val="ca-ES-valencia"/>
              </w:rPr>
            </w:pPr>
            <w:r w:rsidRPr="00340D69">
              <w:rPr>
                <w:rFonts w:ascii="Arial" w:hAnsi="Arial"/>
                <w:i/>
                <w:iCs/>
                <w:sz w:val="21"/>
                <w:szCs w:val="21"/>
                <w:lang w:val="ca-ES-valencia"/>
              </w:rPr>
              <w:t>- Màster Universitari en Estudis Catalans per la Universitat Oberta de Catalunya</w:t>
            </w:r>
          </w:p>
          <w:p w14:paraId="71049BEE" w14:textId="77777777" w:rsidR="00AA02FF" w:rsidRPr="00340D69" w:rsidRDefault="003E010A" w:rsidP="00AA02FF">
            <w:pPr>
              <w:spacing w:before="70"/>
              <w:jc w:val="both"/>
              <w:rPr>
                <w:rFonts w:ascii="Arial" w:hAnsi="Arial" w:cs="Arial"/>
                <w:i/>
                <w:iCs/>
                <w:sz w:val="21"/>
                <w:szCs w:val="21"/>
                <w:lang w:val="ca-ES-valencia"/>
              </w:rPr>
            </w:pPr>
            <w:r w:rsidRPr="00340D69">
              <w:rPr>
                <w:rFonts w:ascii="Arial" w:hAnsi="Arial"/>
                <w:i/>
                <w:iCs/>
                <w:sz w:val="21"/>
                <w:szCs w:val="21"/>
                <w:lang w:val="ca-ES-valencia"/>
              </w:rPr>
              <w:lastRenderedPageBreak/>
              <w:t xml:space="preserve">- </w:t>
            </w:r>
            <w:r w:rsidR="00AA02FF" w:rsidRPr="00340D69">
              <w:rPr>
                <w:rFonts w:ascii="Arial" w:hAnsi="Arial"/>
                <w:i/>
                <w:iCs/>
                <w:sz w:val="21"/>
                <w:szCs w:val="21"/>
                <w:lang w:val="ca-ES-valencia"/>
              </w:rPr>
              <w:t>Màster Universitari en Estudis Superiors de Llengua, Literatura i Cultura Catalanes</w:t>
            </w:r>
          </w:p>
          <w:p w14:paraId="58DEF8EA" w14:textId="77777777" w:rsidR="00AA02FF" w:rsidRPr="00340D69" w:rsidRDefault="00AA02FF" w:rsidP="00AA02FF">
            <w:pPr>
              <w:spacing w:before="70"/>
              <w:jc w:val="both"/>
              <w:rPr>
                <w:rFonts w:ascii="Arial" w:hAnsi="Arial" w:cs="Arial"/>
                <w:i/>
                <w:iCs/>
                <w:sz w:val="21"/>
                <w:szCs w:val="21"/>
                <w:lang w:val="ca-ES-valencia"/>
              </w:rPr>
            </w:pPr>
            <w:r w:rsidRPr="00340D69">
              <w:rPr>
                <w:rFonts w:ascii="Arial" w:hAnsi="Arial"/>
                <w:i/>
                <w:iCs/>
                <w:sz w:val="21"/>
                <w:szCs w:val="21"/>
                <w:lang w:val="ca-ES-valencia"/>
              </w:rPr>
              <w:t>- Màster Universitari en Llengua i Literatura Catalanes: Coneixement i Anàlisi Crítica del Patrimoni Immaterial per la Universitat de les Illes Balears</w:t>
            </w:r>
          </w:p>
          <w:p w14:paraId="0B4E7A96" w14:textId="1B41527E" w:rsidR="003E010A" w:rsidRPr="00340D69" w:rsidRDefault="00AA02FF" w:rsidP="00340D69">
            <w:pPr>
              <w:spacing w:before="70"/>
              <w:jc w:val="both"/>
              <w:rPr>
                <w:rFonts w:ascii="Arial" w:hAnsi="Arial" w:cs="Arial"/>
                <w:i/>
                <w:iCs/>
                <w:sz w:val="21"/>
                <w:szCs w:val="21"/>
                <w:lang w:val="ca-ES-valencia"/>
              </w:rPr>
            </w:pPr>
            <w:r w:rsidRPr="00340D69">
              <w:rPr>
                <w:rFonts w:ascii="Arial" w:hAnsi="Arial"/>
                <w:i/>
                <w:iCs/>
                <w:sz w:val="21"/>
                <w:szCs w:val="21"/>
                <w:lang w:val="ca-ES-valencia"/>
              </w:rPr>
              <w:t>- Màster Universitari en Llengua i Literatures Catalanes: Oralitat i Escriptura</w:t>
            </w:r>
          </w:p>
        </w:tc>
      </w:tr>
      <w:tr w:rsidR="00DE2BD6" w:rsidRPr="009040A7" w14:paraId="473A41E0" w14:textId="77777777" w:rsidTr="00D04F8E">
        <w:trPr>
          <w:trHeight w:val="315"/>
        </w:trPr>
        <w:tc>
          <w:tcPr>
            <w:tcW w:w="3349" w:type="dxa"/>
            <w:hideMark/>
          </w:tcPr>
          <w:p w14:paraId="0409D948" w14:textId="77777777" w:rsidR="003E010A" w:rsidRPr="00340D69" w:rsidRDefault="003E010A" w:rsidP="00340D69">
            <w:pPr>
              <w:spacing w:before="70"/>
              <w:ind w:left="56"/>
              <w:jc w:val="both"/>
              <w:rPr>
                <w:rFonts w:ascii="Arial" w:hAnsi="Arial" w:cs="Arial"/>
                <w:sz w:val="21"/>
                <w:szCs w:val="21"/>
                <w:lang w:val="ca-ES-valencia"/>
              </w:rPr>
            </w:pPr>
            <w:r w:rsidRPr="00340D69">
              <w:rPr>
                <w:rFonts w:ascii="Arial" w:hAnsi="Arial"/>
                <w:sz w:val="21"/>
                <w:szCs w:val="21"/>
                <w:lang w:val="ca-ES-valencia"/>
              </w:rPr>
              <w:t>Grau en Filologia Clàssica o equivalent</w:t>
            </w:r>
          </w:p>
        </w:tc>
        <w:tc>
          <w:tcPr>
            <w:tcW w:w="5381" w:type="dxa"/>
            <w:vMerge/>
            <w:vAlign w:val="center"/>
            <w:hideMark/>
          </w:tcPr>
          <w:p w14:paraId="08E15303" w14:textId="77777777" w:rsidR="003E010A" w:rsidRPr="00340D69" w:rsidRDefault="003E010A" w:rsidP="00340D69">
            <w:pPr>
              <w:jc w:val="both"/>
              <w:rPr>
                <w:rFonts w:ascii="Arial" w:hAnsi="Arial" w:cs="Arial"/>
                <w:sz w:val="21"/>
                <w:szCs w:val="21"/>
                <w:lang w:val="ca-ES-valencia"/>
              </w:rPr>
            </w:pPr>
          </w:p>
        </w:tc>
      </w:tr>
      <w:tr w:rsidR="00DE2BD6" w:rsidRPr="009040A7" w14:paraId="7EEC27CC" w14:textId="77777777" w:rsidTr="00D04F8E">
        <w:trPr>
          <w:trHeight w:val="315"/>
        </w:trPr>
        <w:tc>
          <w:tcPr>
            <w:tcW w:w="3349" w:type="dxa"/>
            <w:hideMark/>
          </w:tcPr>
          <w:p w14:paraId="20FE1986" w14:textId="77777777" w:rsidR="003E010A" w:rsidRPr="00340D69" w:rsidRDefault="003E010A" w:rsidP="00340D69">
            <w:pPr>
              <w:spacing w:before="70"/>
              <w:ind w:left="56"/>
              <w:jc w:val="both"/>
              <w:rPr>
                <w:rFonts w:ascii="Arial" w:hAnsi="Arial" w:cs="Arial"/>
                <w:sz w:val="21"/>
                <w:szCs w:val="21"/>
                <w:lang w:val="ca-ES-valencia"/>
              </w:rPr>
            </w:pPr>
            <w:r w:rsidRPr="00340D69">
              <w:rPr>
                <w:rFonts w:ascii="Arial" w:hAnsi="Arial"/>
                <w:sz w:val="21"/>
                <w:szCs w:val="21"/>
                <w:lang w:val="ca-ES-valencia"/>
              </w:rPr>
              <w:t>Grau en Estudis Hispànics: Llengua Espanyola i Literatura, Filologia Hispànica o equivalent</w:t>
            </w:r>
          </w:p>
        </w:tc>
        <w:tc>
          <w:tcPr>
            <w:tcW w:w="5381" w:type="dxa"/>
            <w:vMerge/>
            <w:vAlign w:val="center"/>
            <w:hideMark/>
          </w:tcPr>
          <w:p w14:paraId="4F25F9C7" w14:textId="77777777" w:rsidR="003E010A" w:rsidRPr="00340D69" w:rsidRDefault="003E010A" w:rsidP="00340D69">
            <w:pPr>
              <w:jc w:val="both"/>
              <w:rPr>
                <w:rFonts w:ascii="Arial" w:hAnsi="Arial" w:cs="Arial"/>
                <w:sz w:val="21"/>
                <w:szCs w:val="21"/>
                <w:lang w:val="ca-ES-valencia"/>
              </w:rPr>
            </w:pPr>
          </w:p>
        </w:tc>
      </w:tr>
      <w:tr w:rsidR="00DE2BD6" w:rsidRPr="009040A7" w14:paraId="573D332E" w14:textId="77777777" w:rsidTr="00D04F8E">
        <w:trPr>
          <w:trHeight w:val="315"/>
        </w:trPr>
        <w:tc>
          <w:tcPr>
            <w:tcW w:w="3349" w:type="dxa"/>
            <w:hideMark/>
          </w:tcPr>
          <w:p w14:paraId="44BFBB83" w14:textId="77777777" w:rsidR="003E010A" w:rsidRPr="00340D69" w:rsidRDefault="003E010A" w:rsidP="00340D69">
            <w:pPr>
              <w:spacing w:before="70"/>
              <w:ind w:left="56"/>
              <w:jc w:val="both"/>
              <w:rPr>
                <w:rFonts w:ascii="Arial" w:hAnsi="Arial" w:cs="Arial"/>
                <w:sz w:val="21"/>
                <w:szCs w:val="21"/>
                <w:lang w:val="ca-ES-valencia"/>
              </w:rPr>
            </w:pPr>
            <w:r w:rsidRPr="00340D69">
              <w:rPr>
                <w:rFonts w:ascii="Arial" w:hAnsi="Arial"/>
                <w:sz w:val="21"/>
                <w:szCs w:val="21"/>
                <w:lang w:val="ca-ES-valencia"/>
              </w:rPr>
              <w:t>Grau en Estudis Anglesos o equivalent</w:t>
            </w:r>
          </w:p>
        </w:tc>
        <w:tc>
          <w:tcPr>
            <w:tcW w:w="5381" w:type="dxa"/>
            <w:vMerge/>
            <w:vAlign w:val="center"/>
            <w:hideMark/>
          </w:tcPr>
          <w:p w14:paraId="0A897AEB" w14:textId="77777777" w:rsidR="003E010A" w:rsidRPr="00340D69" w:rsidRDefault="003E010A" w:rsidP="00340D69">
            <w:pPr>
              <w:jc w:val="both"/>
              <w:rPr>
                <w:rFonts w:ascii="Arial" w:hAnsi="Arial" w:cs="Arial"/>
                <w:sz w:val="21"/>
                <w:szCs w:val="21"/>
                <w:lang w:val="ca-ES-valencia"/>
              </w:rPr>
            </w:pPr>
          </w:p>
        </w:tc>
      </w:tr>
      <w:tr w:rsidR="00DE2BD6" w:rsidRPr="009040A7" w14:paraId="0B4F89AF" w14:textId="77777777" w:rsidTr="00D04F8E">
        <w:trPr>
          <w:trHeight w:val="315"/>
        </w:trPr>
        <w:tc>
          <w:tcPr>
            <w:tcW w:w="3349" w:type="dxa"/>
            <w:hideMark/>
          </w:tcPr>
          <w:p w14:paraId="61E1532F" w14:textId="77777777" w:rsidR="003E010A" w:rsidRPr="00340D69" w:rsidRDefault="003E010A" w:rsidP="00340D69">
            <w:pPr>
              <w:spacing w:before="70"/>
              <w:ind w:left="56"/>
              <w:jc w:val="both"/>
              <w:rPr>
                <w:rFonts w:ascii="Arial" w:hAnsi="Arial" w:cs="Arial"/>
                <w:sz w:val="21"/>
                <w:szCs w:val="21"/>
                <w:lang w:val="ca-ES-valencia"/>
              </w:rPr>
            </w:pPr>
            <w:r w:rsidRPr="00340D69">
              <w:rPr>
                <w:rFonts w:ascii="Arial" w:hAnsi="Arial"/>
                <w:sz w:val="21"/>
                <w:szCs w:val="21"/>
                <w:lang w:val="ca-ES-valencia"/>
              </w:rPr>
              <w:t>Grau en Estudis Àrabs i Islàmics</w:t>
            </w:r>
          </w:p>
        </w:tc>
        <w:tc>
          <w:tcPr>
            <w:tcW w:w="5381" w:type="dxa"/>
            <w:vMerge/>
            <w:vAlign w:val="center"/>
            <w:hideMark/>
          </w:tcPr>
          <w:p w14:paraId="1C412C5C" w14:textId="77777777" w:rsidR="003E010A" w:rsidRPr="00340D69" w:rsidRDefault="003E010A" w:rsidP="00340D69">
            <w:pPr>
              <w:jc w:val="both"/>
              <w:rPr>
                <w:rFonts w:ascii="Arial" w:hAnsi="Arial" w:cs="Arial"/>
                <w:sz w:val="21"/>
                <w:szCs w:val="21"/>
                <w:lang w:val="ca-ES-valencia"/>
              </w:rPr>
            </w:pPr>
          </w:p>
        </w:tc>
      </w:tr>
      <w:tr w:rsidR="00DE2BD6" w:rsidRPr="009040A7" w14:paraId="75867582" w14:textId="77777777" w:rsidTr="00D04F8E">
        <w:trPr>
          <w:trHeight w:val="315"/>
        </w:trPr>
        <w:tc>
          <w:tcPr>
            <w:tcW w:w="3349" w:type="dxa"/>
            <w:hideMark/>
          </w:tcPr>
          <w:p w14:paraId="0561C443" w14:textId="77777777" w:rsidR="003E010A" w:rsidRPr="00340D69" w:rsidRDefault="003E010A" w:rsidP="00340D69">
            <w:pPr>
              <w:spacing w:before="70"/>
              <w:ind w:left="56"/>
              <w:jc w:val="both"/>
              <w:rPr>
                <w:rFonts w:ascii="Arial" w:hAnsi="Arial" w:cs="Arial"/>
                <w:sz w:val="21"/>
                <w:szCs w:val="21"/>
                <w:lang w:val="ca-ES-valencia"/>
              </w:rPr>
            </w:pPr>
            <w:r w:rsidRPr="00340D69">
              <w:rPr>
                <w:rFonts w:ascii="Arial" w:hAnsi="Arial"/>
                <w:sz w:val="21"/>
                <w:szCs w:val="21"/>
                <w:lang w:val="ca-ES-valencia"/>
              </w:rPr>
              <w:t>Grau en Estudis Italians</w:t>
            </w:r>
          </w:p>
        </w:tc>
        <w:tc>
          <w:tcPr>
            <w:tcW w:w="5381" w:type="dxa"/>
            <w:vMerge/>
            <w:vAlign w:val="center"/>
            <w:hideMark/>
          </w:tcPr>
          <w:p w14:paraId="12B2EEF9" w14:textId="77777777" w:rsidR="003E010A" w:rsidRPr="00340D69" w:rsidRDefault="003E010A" w:rsidP="00340D69">
            <w:pPr>
              <w:jc w:val="both"/>
              <w:rPr>
                <w:rFonts w:ascii="Arial" w:hAnsi="Arial" w:cs="Arial"/>
                <w:sz w:val="21"/>
                <w:szCs w:val="21"/>
                <w:lang w:val="ca-ES-valencia"/>
              </w:rPr>
            </w:pPr>
          </w:p>
        </w:tc>
      </w:tr>
      <w:tr w:rsidR="00DE2BD6" w:rsidRPr="009040A7" w14:paraId="2279B92D" w14:textId="77777777" w:rsidTr="00D04F8E">
        <w:trPr>
          <w:trHeight w:val="315"/>
        </w:trPr>
        <w:tc>
          <w:tcPr>
            <w:tcW w:w="3349" w:type="dxa"/>
            <w:hideMark/>
          </w:tcPr>
          <w:p w14:paraId="4256FF20" w14:textId="77777777" w:rsidR="003E010A" w:rsidRPr="00340D69" w:rsidRDefault="003E010A" w:rsidP="00340D69">
            <w:pPr>
              <w:spacing w:before="70"/>
              <w:ind w:left="56"/>
              <w:jc w:val="both"/>
              <w:rPr>
                <w:rFonts w:ascii="Arial" w:hAnsi="Arial" w:cs="Arial"/>
                <w:sz w:val="21"/>
                <w:szCs w:val="21"/>
                <w:lang w:val="ca-ES-valencia"/>
              </w:rPr>
            </w:pPr>
            <w:r w:rsidRPr="00340D69">
              <w:rPr>
                <w:rFonts w:ascii="Arial" w:hAnsi="Arial"/>
                <w:sz w:val="21"/>
                <w:szCs w:val="21"/>
                <w:lang w:val="ca-ES-valencia"/>
              </w:rPr>
              <w:t>Grau en Estudis Francesos i equivalent</w:t>
            </w:r>
          </w:p>
        </w:tc>
        <w:tc>
          <w:tcPr>
            <w:tcW w:w="5381" w:type="dxa"/>
            <w:vMerge/>
            <w:vAlign w:val="center"/>
            <w:hideMark/>
          </w:tcPr>
          <w:p w14:paraId="1E86550E" w14:textId="77777777" w:rsidR="003E010A" w:rsidRPr="00340D69" w:rsidRDefault="003E010A" w:rsidP="00340D69">
            <w:pPr>
              <w:jc w:val="both"/>
              <w:rPr>
                <w:rFonts w:ascii="Arial" w:hAnsi="Arial" w:cs="Arial"/>
                <w:sz w:val="21"/>
                <w:szCs w:val="21"/>
                <w:lang w:val="ca-ES-valencia"/>
              </w:rPr>
            </w:pPr>
          </w:p>
        </w:tc>
      </w:tr>
      <w:tr w:rsidR="00DE2BD6" w:rsidRPr="009040A7" w14:paraId="5F0AAED7" w14:textId="77777777" w:rsidTr="00D04F8E">
        <w:trPr>
          <w:trHeight w:val="315"/>
        </w:trPr>
        <w:tc>
          <w:tcPr>
            <w:tcW w:w="3349" w:type="dxa"/>
            <w:hideMark/>
          </w:tcPr>
          <w:p w14:paraId="32C1CAF1" w14:textId="77777777" w:rsidR="003E010A" w:rsidRPr="00340D69" w:rsidRDefault="003E010A" w:rsidP="00340D69">
            <w:pPr>
              <w:spacing w:before="70"/>
              <w:ind w:left="56"/>
              <w:jc w:val="both"/>
              <w:rPr>
                <w:rFonts w:ascii="Arial" w:hAnsi="Arial" w:cs="Arial"/>
                <w:sz w:val="21"/>
                <w:szCs w:val="21"/>
                <w:lang w:val="ca-ES-valencia"/>
              </w:rPr>
            </w:pPr>
            <w:r w:rsidRPr="00340D69">
              <w:rPr>
                <w:rFonts w:ascii="Arial" w:hAnsi="Arial"/>
                <w:sz w:val="21"/>
                <w:szCs w:val="21"/>
                <w:lang w:val="ca-ES-valencia"/>
              </w:rPr>
              <w:t>Grau en Llengües Romàniques o equivalent</w:t>
            </w:r>
          </w:p>
        </w:tc>
        <w:tc>
          <w:tcPr>
            <w:tcW w:w="5381" w:type="dxa"/>
            <w:vMerge/>
            <w:vAlign w:val="center"/>
            <w:hideMark/>
          </w:tcPr>
          <w:p w14:paraId="4F933FFD" w14:textId="77777777" w:rsidR="003E010A" w:rsidRPr="00340D69" w:rsidRDefault="003E010A" w:rsidP="00340D69">
            <w:pPr>
              <w:jc w:val="both"/>
              <w:rPr>
                <w:rFonts w:ascii="Arial" w:hAnsi="Arial" w:cs="Arial"/>
                <w:sz w:val="21"/>
                <w:szCs w:val="21"/>
                <w:lang w:val="ca-ES-valencia"/>
              </w:rPr>
            </w:pPr>
          </w:p>
        </w:tc>
      </w:tr>
      <w:tr w:rsidR="003E010A" w:rsidRPr="009040A7" w14:paraId="306103CE" w14:textId="77777777" w:rsidTr="00D04F8E">
        <w:trPr>
          <w:trHeight w:val="315"/>
        </w:trPr>
        <w:tc>
          <w:tcPr>
            <w:tcW w:w="3349" w:type="dxa"/>
          </w:tcPr>
          <w:p w14:paraId="37E25775" w14:textId="77777777" w:rsidR="003E010A" w:rsidRPr="00340D69" w:rsidRDefault="003E010A" w:rsidP="00340D69">
            <w:pPr>
              <w:spacing w:before="70"/>
              <w:ind w:left="56"/>
              <w:jc w:val="both"/>
              <w:rPr>
                <w:rFonts w:ascii="Arial" w:hAnsi="Arial" w:cs="Arial"/>
                <w:sz w:val="21"/>
                <w:szCs w:val="21"/>
                <w:lang w:val="ca-ES-valencia"/>
              </w:rPr>
            </w:pPr>
            <w:r w:rsidRPr="00340D69">
              <w:rPr>
                <w:rFonts w:ascii="Arial" w:hAnsi="Arial"/>
                <w:sz w:val="21"/>
                <w:szCs w:val="21"/>
                <w:lang w:val="ca-ES-valencia"/>
              </w:rPr>
              <w:t>Llicenciatura en Filologia, totes les especialitats</w:t>
            </w:r>
          </w:p>
          <w:p w14:paraId="0141E5D2" w14:textId="77777777" w:rsidR="003E010A" w:rsidRPr="00340D69" w:rsidRDefault="003E010A" w:rsidP="00340D69">
            <w:pPr>
              <w:spacing w:before="70"/>
              <w:ind w:left="56"/>
              <w:jc w:val="both"/>
              <w:rPr>
                <w:rFonts w:ascii="Arial" w:hAnsi="Arial" w:cs="Arial"/>
                <w:sz w:val="21"/>
                <w:szCs w:val="21"/>
                <w:lang w:val="ca-ES-valencia"/>
              </w:rPr>
            </w:pPr>
          </w:p>
        </w:tc>
        <w:tc>
          <w:tcPr>
            <w:tcW w:w="5381" w:type="dxa"/>
          </w:tcPr>
          <w:p w14:paraId="581A533F" w14:textId="77777777" w:rsidR="003E010A" w:rsidRPr="00340D69" w:rsidRDefault="003E010A" w:rsidP="00340D69">
            <w:pPr>
              <w:spacing w:before="70"/>
              <w:ind w:left="56"/>
              <w:jc w:val="both"/>
              <w:rPr>
                <w:rFonts w:ascii="Arial" w:hAnsi="Arial" w:cs="Arial"/>
                <w:sz w:val="21"/>
                <w:szCs w:val="21"/>
                <w:lang w:val="ca-ES-valencia"/>
              </w:rPr>
            </w:pPr>
            <w:r w:rsidRPr="00340D69">
              <w:rPr>
                <w:rFonts w:ascii="Arial" w:hAnsi="Arial"/>
                <w:sz w:val="21"/>
                <w:szCs w:val="21"/>
                <w:lang w:val="ca-ES-valencia"/>
              </w:rPr>
              <w:t>Un dels següents requisits:</w:t>
            </w:r>
          </w:p>
          <w:p w14:paraId="04F88D4E" w14:textId="75C591CC" w:rsidR="003E010A" w:rsidRPr="00340D69" w:rsidRDefault="003E010A" w:rsidP="00340D69">
            <w:pPr>
              <w:spacing w:before="70"/>
              <w:jc w:val="both"/>
              <w:rPr>
                <w:rFonts w:ascii="Arial" w:hAnsi="Arial" w:cs="Arial"/>
                <w:sz w:val="21"/>
                <w:szCs w:val="21"/>
                <w:lang w:val="ca-ES-valencia"/>
              </w:rPr>
            </w:pPr>
            <w:r w:rsidRPr="00340D69">
              <w:rPr>
                <w:rFonts w:ascii="Arial" w:hAnsi="Arial"/>
                <w:sz w:val="21"/>
                <w:szCs w:val="21"/>
                <w:lang w:val="ca-ES-valencia"/>
              </w:rPr>
              <w:t xml:space="preserve">a) </w:t>
            </w:r>
            <w:r w:rsidR="005D5105" w:rsidRPr="009040A7">
              <w:rPr>
                <w:rFonts w:ascii="Arial" w:hAnsi="Arial"/>
                <w:sz w:val="21"/>
                <w:szCs w:val="21"/>
                <w:lang w:val="ca-ES-valencia"/>
              </w:rPr>
              <w:t>Menció</w:t>
            </w:r>
            <w:r w:rsidRPr="00340D69">
              <w:rPr>
                <w:rFonts w:ascii="Arial" w:hAnsi="Arial"/>
                <w:sz w:val="21"/>
                <w:szCs w:val="21"/>
                <w:lang w:val="ca-ES-valencia"/>
              </w:rPr>
              <w:t xml:space="preserve"> específic</w:t>
            </w:r>
            <w:r w:rsidR="00AA02FF" w:rsidRPr="009040A7">
              <w:rPr>
                <w:rFonts w:ascii="Arial" w:hAnsi="Arial"/>
                <w:sz w:val="21"/>
                <w:szCs w:val="21"/>
                <w:lang w:val="ca-ES-valencia"/>
              </w:rPr>
              <w:t>a</w:t>
            </w:r>
            <w:r w:rsidRPr="00340D69">
              <w:rPr>
                <w:rFonts w:ascii="Arial" w:hAnsi="Arial"/>
                <w:sz w:val="21"/>
                <w:szCs w:val="21"/>
                <w:lang w:val="ca-ES-valencia"/>
              </w:rPr>
              <w:t xml:space="preserve"> regula</w:t>
            </w:r>
            <w:r w:rsidR="00AA02FF" w:rsidRPr="009040A7">
              <w:rPr>
                <w:rFonts w:ascii="Arial" w:hAnsi="Arial"/>
                <w:sz w:val="21"/>
                <w:szCs w:val="21"/>
                <w:lang w:val="ca-ES-valencia"/>
              </w:rPr>
              <w:t>da</w:t>
            </w:r>
            <w:r w:rsidRPr="00340D69">
              <w:rPr>
                <w:rFonts w:ascii="Arial" w:hAnsi="Arial"/>
                <w:sz w:val="21"/>
                <w:szCs w:val="21"/>
                <w:lang w:val="ca-ES-valencia"/>
              </w:rPr>
              <w:t xml:space="preserve"> en el pla d'estudis </w:t>
            </w:r>
            <w:r w:rsidR="00AA02FF" w:rsidRPr="009040A7">
              <w:rPr>
                <w:rFonts w:ascii="Arial" w:hAnsi="Arial"/>
                <w:sz w:val="21"/>
                <w:szCs w:val="21"/>
                <w:lang w:val="ca-ES-valencia"/>
              </w:rPr>
              <w:t xml:space="preserve">de </w:t>
            </w:r>
            <w:r w:rsidRPr="00340D69">
              <w:rPr>
                <w:rFonts w:ascii="Arial" w:hAnsi="Arial"/>
                <w:sz w:val="21"/>
                <w:szCs w:val="21"/>
                <w:lang w:val="ca-ES-valencia"/>
              </w:rPr>
              <w:t>Filologia Catalana o en Llengua i Literatura Catalana.</w:t>
            </w:r>
          </w:p>
          <w:p w14:paraId="4E519A1D" w14:textId="77777777" w:rsidR="003E010A" w:rsidRPr="00340D69" w:rsidRDefault="003E010A" w:rsidP="00340D69">
            <w:pPr>
              <w:spacing w:before="70"/>
              <w:jc w:val="both"/>
              <w:rPr>
                <w:rFonts w:ascii="Arial" w:hAnsi="Arial" w:cs="Arial"/>
                <w:sz w:val="21"/>
                <w:szCs w:val="21"/>
                <w:lang w:val="ca-ES-valencia"/>
              </w:rPr>
            </w:pPr>
            <w:r w:rsidRPr="00340D69">
              <w:rPr>
                <w:rFonts w:ascii="Arial" w:hAnsi="Arial"/>
                <w:sz w:val="21"/>
                <w:szCs w:val="21"/>
                <w:lang w:val="ca-ES-valencia"/>
              </w:rPr>
              <w:t>b) Còmput de matèries optatives específiques de Filologia Catalana, Llengua Catalana i Literatura Catalana de mínim 50 crèdits de llicenciatura.</w:t>
            </w:r>
          </w:p>
          <w:p w14:paraId="2B922DE4" w14:textId="77777777" w:rsidR="003E010A" w:rsidRPr="00340D69" w:rsidRDefault="003E010A" w:rsidP="00340D69">
            <w:pPr>
              <w:spacing w:before="70"/>
              <w:ind w:left="56"/>
              <w:jc w:val="both"/>
              <w:rPr>
                <w:rFonts w:ascii="Arial" w:hAnsi="Arial" w:cs="Arial"/>
                <w:sz w:val="21"/>
                <w:szCs w:val="21"/>
                <w:lang w:val="ca-ES-valencia"/>
              </w:rPr>
            </w:pPr>
          </w:p>
          <w:p w14:paraId="21F75820" w14:textId="77777777" w:rsidR="003E010A" w:rsidRPr="00340D69" w:rsidRDefault="003E010A" w:rsidP="00340D69">
            <w:pPr>
              <w:spacing w:before="70"/>
              <w:jc w:val="both"/>
              <w:rPr>
                <w:rFonts w:ascii="Arial" w:hAnsi="Arial" w:cs="Arial"/>
                <w:sz w:val="21"/>
                <w:szCs w:val="21"/>
                <w:lang w:val="ca-ES-valencia"/>
              </w:rPr>
            </w:pPr>
            <w:r w:rsidRPr="00340D69">
              <w:rPr>
                <w:rFonts w:ascii="Arial" w:hAnsi="Arial"/>
                <w:sz w:val="21"/>
                <w:szCs w:val="21"/>
                <w:lang w:val="ca-ES-valencia"/>
              </w:rPr>
              <w:t>c) Màster oficial específic en l'àmbit de llengua i literatura catalana:</w:t>
            </w:r>
          </w:p>
          <w:p w14:paraId="453D0CB6" w14:textId="6CC7A25A" w:rsidR="00AA02FF" w:rsidRPr="00340D69" w:rsidRDefault="00AA02FF" w:rsidP="00AA02FF">
            <w:pPr>
              <w:spacing w:before="70"/>
              <w:jc w:val="both"/>
              <w:rPr>
                <w:rFonts w:ascii="Arial" w:hAnsi="Arial" w:cs="Arial"/>
                <w:i/>
                <w:iCs/>
                <w:sz w:val="21"/>
                <w:szCs w:val="21"/>
                <w:lang w:val="ca-ES-valencia"/>
              </w:rPr>
            </w:pPr>
            <w:r w:rsidRPr="00340D69">
              <w:rPr>
                <w:rFonts w:ascii="Arial" w:hAnsi="Arial"/>
                <w:i/>
                <w:iCs/>
                <w:sz w:val="21"/>
                <w:szCs w:val="21"/>
                <w:lang w:val="ca-ES-valencia"/>
              </w:rPr>
              <w:t>- Màster Universitari en De l'Oral a l'Escrit: La llengua i la Literatura Catalanes des de la Perspectiva de l'Oralitat</w:t>
            </w:r>
          </w:p>
          <w:p w14:paraId="521D84CC" w14:textId="77777777" w:rsidR="00AA02FF" w:rsidRPr="00340D69" w:rsidRDefault="00AA02FF" w:rsidP="00AA02FF">
            <w:pPr>
              <w:spacing w:before="70"/>
              <w:jc w:val="both"/>
              <w:rPr>
                <w:rFonts w:ascii="Arial" w:hAnsi="Arial" w:cs="Arial"/>
                <w:i/>
                <w:iCs/>
                <w:sz w:val="21"/>
                <w:szCs w:val="21"/>
                <w:lang w:val="ca-ES-valencia"/>
              </w:rPr>
            </w:pPr>
            <w:r w:rsidRPr="00340D69">
              <w:rPr>
                <w:rFonts w:ascii="Arial" w:hAnsi="Arial"/>
                <w:i/>
                <w:iCs/>
                <w:sz w:val="21"/>
                <w:szCs w:val="21"/>
                <w:lang w:val="ca-ES-valencia"/>
              </w:rPr>
              <w:t>- Màster Universitari en Estudis Avançats de Llengua i Literatura Catalanes</w:t>
            </w:r>
          </w:p>
          <w:p w14:paraId="517C686A" w14:textId="77777777" w:rsidR="00AA02FF" w:rsidRPr="00340D69" w:rsidRDefault="00AA02FF" w:rsidP="00AA02FF">
            <w:pPr>
              <w:spacing w:before="70"/>
              <w:jc w:val="both"/>
              <w:rPr>
                <w:rFonts w:ascii="Arial" w:hAnsi="Arial" w:cs="Arial"/>
                <w:i/>
                <w:iCs/>
                <w:sz w:val="21"/>
                <w:szCs w:val="21"/>
                <w:lang w:val="ca-ES-valencia"/>
              </w:rPr>
            </w:pPr>
            <w:r w:rsidRPr="00340D69">
              <w:rPr>
                <w:rFonts w:ascii="Arial" w:hAnsi="Arial"/>
                <w:i/>
                <w:iCs/>
                <w:sz w:val="21"/>
                <w:szCs w:val="21"/>
                <w:lang w:val="ca-ES-valencia"/>
              </w:rPr>
              <w:t>- Màster Universitari en Estudis Avançats i Aplicats en Llengua i Literatura Catalanes</w:t>
            </w:r>
          </w:p>
          <w:p w14:paraId="2CBE9056" w14:textId="77777777" w:rsidR="00AA02FF" w:rsidRPr="00340D69" w:rsidRDefault="00AA02FF" w:rsidP="00AA02FF">
            <w:pPr>
              <w:spacing w:before="70"/>
              <w:jc w:val="both"/>
              <w:rPr>
                <w:rFonts w:ascii="Arial" w:hAnsi="Arial" w:cs="Arial"/>
                <w:i/>
                <w:iCs/>
                <w:sz w:val="21"/>
                <w:szCs w:val="21"/>
                <w:lang w:val="ca-ES-valencia"/>
              </w:rPr>
            </w:pPr>
            <w:r w:rsidRPr="00340D69">
              <w:rPr>
                <w:rFonts w:ascii="Arial" w:hAnsi="Arial"/>
                <w:i/>
                <w:iCs/>
                <w:sz w:val="21"/>
                <w:szCs w:val="21"/>
                <w:lang w:val="ca-ES-valencia"/>
              </w:rPr>
              <w:t>- Màster Universitari en Estudis Catalans: Llengua i Literatura i les seues Aplicacions</w:t>
            </w:r>
          </w:p>
          <w:p w14:paraId="25B40750" w14:textId="77777777" w:rsidR="00AA02FF" w:rsidRPr="00340D69" w:rsidRDefault="00AA02FF" w:rsidP="00AA02FF">
            <w:pPr>
              <w:spacing w:before="70"/>
              <w:jc w:val="both"/>
              <w:rPr>
                <w:rFonts w:ascii="Arial" w:hAnsi="Arial" w:cs="Arial"/>
                <w:i/>
                <w:iCs/>
                <w:sz w:val="21"/>
                <w:szCs w:val="21"/>
                <w:lang w:val="ca-ES-valencia"/>
              </w:rPr>
            </w:pPr>
            <w:r w:rsidRPr="00340D69">
              <w:rPr>
                <w:rFonts w:ascii="Arial" w:hAnsi="Arial"/>
                <w:i/>
                <w:iCs/>
                <w:sz w:val="21"/>
                <w:szCs w:val="21"/>
                <w:lang w:val="ca-ES-valencia"/>
              </w:rPr>
              <w:t>- Màster Universitari en Estudis Catalans per la Universitat Oberta de Catalunya</w:t>
            </w:r>
          </w:p>
          <w:p w14:paraId="06895A43" w14:textId="77777777" w:rsidR="00AA02FF" w:rsidRPr="00340D69" w:rsidRDefault="00AA02FF" w:rsidP="00AA02FF">
            <w:pPr>
              <w:spacing w:before="70"/>
              <w:jc w:val="both"/>
              <w:rPr>
                <w:rFonts w:ascii="Arial" w:hAnsi="Arial" w:cs="Arial"/>
                <w:i/>
                <w:iCs/>
                <w:sz w:val="21"/>
                <w:szCs w:val="21"/>
                <w:lang w:val="ca-ES-valencia"/>
              </w:rPr>
            </w:pPr>
            <w:r w:rsidRPr="00340D69">
              <w:rPr>
                <w:rFonts w:ascii="Arial" w:hAnsi="Arial"/>
                <w:i/>
                <w:iCs/>
                <w:sz w:val="21"/>
                <w:szCs w:val="21"/>
                <w:lang w:val="ca-ES-valencia"/>
              </w:rPr>
              <w:t>- Màster Universitari en Estudis Superiors de Llengua, Literatura i Cultura Catalanes</w:t>
            </w:r>
          </w:p>
          <w:p w14:paraId="5E5879C8" w14:textId="77777777" w:rsidR="00AA02FF" w:rsidRPr="00340D69" w:rsidRDefault="00AA02FF" w:rsidP="00AA02FF">
            <w:pPr>
              <w:spacing w:before="70"/>
              <w:jc w:val="both"/>
              <w:rPr>
                <w:rFonts w:ascii="Arial" w:hAnsi="Arial" w:cs="Arial"/>
                <w:i/>
                <w:iCs/>
                <w:sz w:val="21"/>
                <w:szCs w:val="21"/>
                <w:lang w:val="ca-ES-valencia"/>
              </w:rPr>
            </w:pPr>
            <w:r w:rsidRPr="00340D69">
              <w:rPr>
                <w:rFonts w:ascii="Arial" w:hAnsi="Arial"/>
                <w:i/>
                <w:iCs/>
                <w:sz w:val="21"/>
                <w:szCs w:val="21"/>
                <w:lang w:val="ca-ES-valencia"/>
              </w:rPr>
              <w:t>- Màster Universitari en Llengua i Literatura Catalanes: Coneixement i Anàlisi Crítica del Patrimoni Immaterial per la Universitat de les Illes Balears</w:t>
            </w:r>
          </w:p>
          <w:p w14:paraId="497F36AA" w14:textId="5EEB37EF" w:rsidR="003E010A" w:rsidRPr="00340D69" w:rsidRDefault="00AA02FF" w:rsidP="00340D69">
            <w:pPr>
              <w:spacing w:before="70"/>
              <w:jc w:val="both"/>
              <w:rPr>
                <w:rFonts w:ascii="Arial" w:hAnsi="Arial" w:cs="Arial"/>
                <w:i/>
                <w:iCs/>
                <w:sz w:val="21"/>
                <w:szCs w:val="21"/>
                <w:lang w:val="ca-ES-valencia"/>
              </w:rPr>
            </w:pPr>
            <w:r w:rsidRPr="00340D69">
              <w:rPr>
                <w:rFonts w:ascii="Arial" w:hAnsi="Arial"/>
                <w:i/>
                <w:iCs/>
                <w:sz w:val="21"/>
                <w:szCs w:val="21"/>
                <w:lang w:val="ca-ES-valencia"/>
              </w:rPr>
              <w:t>- Màster Universitari en Llengua i Literatures Catalanes: Oralitat i Escriptura</w:t>
            </w:r>
          </w:p>
        </w:tc>
      </w:tr>
    </w:tbl>
    <w:p w14:paraId="14DBCCD5" w14:textId="77777777" w:rsidR="003E010A" w:rsidRPr="00340D69" w:rsidRDefault="003E010A" w:rsidP="00340D69">
      <w:pPr>
        <w:jc w:val="both"/>
        <w:rPr>
          <w:rFonts w:ascii="Arial" w:hAnsi="Arial"/>
          <w:sz w:val="21"/>
          <w:szCs w:val="21"/>
          <w:lang w:val="ca-ES-valencia"/>
        </w:rPr>
      </w:pPr>
    </w:p>
    <w:p w14:paraId="4F4DB66F" w14:textId="77777777" w:rsidR="003E010A" w:rsidRPr="00340D69" w:rsidRDefault="003E010A" w:rsidP="00340D69">
      <w:pPr>
        <w:pStyle w:val="Textoindependiente"/>
        <w:jc w:val="both"/>
        <w:rPr>
          <w:rFonts w:ascii="Arial" w:hAnsi="Arial" w:cs="Arial"/>
          <w:b/>
          <w:sz w:val="21"/>
          <w:szCs w:val="21"/>
          <w:lang w:val="ca-ES-valencia"/>
        </w:rPr>
      </w:pPr>
    </w:p>
    <w:p w14:paraId="735C9CDC" w14:textId="77777777" w:rsidR="003E010A" w:rsidRPr="00340D69" w:rsidRDefault="003E010A" w:rsidP="00340D69">
      <w:pPr>
        <w:pStyle w:val="Textoindependiente"/>
        <w:jc w:val="both"/>
        <w:rPr>
          <w:rFonts w:ascii="Arial" w:hAnsi="Arial" w:cs="Arial"/>
          <w:b/>
          <w:sz w:val="21"/>
          <w:szCs w:val="21"/>
          <w:lang w:val="ca-ES-valencia"/>
        </w:rPr>
      </w:pPr>
    </w:p>
    <w:p w14:paraId="42FA8A46" w14:textId="77777777" w:rsidR="003E010A" w:rsidRPr="00340D69" w:rsidRDefault="003E010A" w:rsidP="00340D69">
      <w:pPr>
        <w:pStyle w:val="Textoindependiente"/>
        <w:jc w:val="both"/>
        <w:rPr>
          <w:rFonts w:ascii="Arial" w:hAnsi="Arial" w:cs="Arial"/>
          <w:b/>
          <w:sz w:val="21"/>
          <w:szCs w:val="21"/>
          <w:lang w:val="ca-ES-valencia"/>
        </w:rPr>
      </w:pPr>
      <w:r w:rsidRPr="00340D69">
        <w:rPr>
          <w:rFonts w:ascii="Arial" w:hAnsi="Arial" w:cs="Arial"/>
          <w:b/>
          <w:sz w:val="21"/>
          <w:szCs w:val="21"/>
          <w:lang w:val="ca-ES-valencia"/>
        </w:rPr>
        <w:br w:type="page"/>
      </w:r>
      <w:r w:rsidRPr="00340D69">
        <w:rPr>
          <w:rFonts w:ascii="Arial" w:hAnsi="Arial" w:cs="Arial"/>
          <w:b/>
          <w:sz w:val="21"/>
          <w:szCs w:val="21"/>
          <w:lang w:val="ca-ES-valencia"/>
        </w:rPr>
        <w:lastRenderedPageBreak/>
        <w:t>265 – ORGANITZACIÓ I GESTIÓ COMERCIAL</w:t>
      </w:r>
    </w:p>
    <w:tbl>
      <w:tblPr>
        <w:tblW w:w="9099"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0"/>
        <w:gridCol w:w="6759"/>
      </w:tblGrid>
      <w:tr w:rsidR="00DE2BD6" w:rsidRPr="009040A7" w14:paraId="327B4A13" w14:textId="77777777" w:rsidTr="00D04F8E">
        <w:trPr>
          <w:trHeight w:val="341"/>
        </w:trPr>
        <w:tc>
          <w:tcPr>
            <w:tcW w:w="2340" w:type="dxa"/>
            <w:vMerge w:val="restart"/>
            <w:shd w:val="clear" w:color="auto" w:fill="auto"/>
          </w:tcPr>
          <w:p w14:paraId="20977E11" w14:textId="77777777" w:rsidR="003E010A" w:rsidRPr="00340D69" w:rsidRDefault="003E010A" w:rsidP="00340D69">
            <w:pPr>
              <w:widowControl w:val="0"/>
              <w:suppressAutoHyphens w:val="0"/>
              <w:autoSpaceDE w:val="0"/>
              <w:jc w:val="both"/>
              <w:rPr>
                <w:rFonts w:ascii="Arial" w:hAnsi="Arial"/>
                <w:b/>
                <w:sz w:val="21"/>
                <w:szCs w:val="21"/>
                <w:lang w:val="ca-ES-valencia" w:eastAsia="en-US" w:bidi="ar-SA"/>
              </w:rPr>
            </w:pPr>
          </w:p>
          <w:p w14:paraId="6ECC1575" w14:textId="77777777" w:rsidR="003E010A" w:rsidRPr="00340D69" w:rsidRDefault="003E010A" w:rsidP="00340D69">
            <w:pPr>
              <w:widowControl w:val="0"/>
              <w:suppressAutoHyphens w:val="0"/>
              <w:autoSpaceDE w:val="0"/>
              <w:jc w:val="both"/>
              <w:rPr>
                <w:rFonts w:ascii="Arial" w:hAnsi="Arial"/>
                <w:b/>
                <w:sz w:val="21"/>
                <w:szCs w:val="21"/>
                <w:lang w:val="ca-ES-valencia" w:eastAsia="en-US" w:bidi="ar-SA"/>
              </w:rPr>
            </w:pPr>
          </w:p>
          <w:p w14:paraId="26602E0E" w14:textId="77777777" w:rsidR="003E010A" w:rsidRPr="00340D69" w:rsidRDefault="003E010A" w:rsidP="00340D69">
            <w:pPr>
              <w:widowControl w:val="0"/>
              <w:suppressAutoHyphens w:val="0"/>
              <w:autoSpaceDE w:val="0"/>
              <w:jc w:val="both"/>
              <w:rPr>
                <w:rFonts w:ascii="Arial" w:hAnsi="Arial"/>
                <w:b/>
                <w:sz w:val="21"/>
                <w:szCs w:val="21"/>
                <w:lang w:val="ca-ES-valencia" w:eastAsia="en-US" w:bidi="ar-SA"/>
              </w:rPr>
            </w:pPr>
          </w:p>
          <w:p w14:paraId="52D38F00" w14:textId="77777777" w:rsidR="003E010A" w:rsidRPr="00340D69" w:rsidRDefault="003E010A" w:rsidP="00340D69">
            <w:pPr>
              <w:widowControl w:val="0"/>
              <w:suppressAutoHyphens w:val="0"/>
              <w:autoSpaceDE w:val="0"/>
              <w:jc w:val="both"/>
              <w:rPr>
                <w:rFonts w:ascii="Arial" w:hAnsi="Arial"/>
                <w:b/>
                <w:sz w:val="21"/>
                <w:szCs w:val="21"/>
                <w:lang w:val="ca-ES-valencia" w:eastAsia="en-US" w:bidi="ar-SA"/>
              </w:rPr>
            </w:pPr>
          </w:p>
          <w:p w14:paraId="1921CA85" w14:textId="77777777" w:rsidR="003E010A" w:rsidRPr="00340D69" w:rsidRDefault="003E010A" w:rsidP="00340D69">
            <w:pPr>
              <w:widowControl w:val="0"/>
              <w:suppressAutoHyphens w:val="0"/>
              <w:autoSpaceDE w:val="0"/>
              <w:spacing w:before="132"/>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Llicenciatura:</w:t>
            </w:r>
          </w:p>
        </w:tc>
        <w:tc>
          <w:tcPr>
            <w:tcW w:w="6759" w:type="dxa"/>
            <w:shd w:val="clear" w:color="auto" w:fill="auto"/>
          </w:tcPr>
          <w:p w14:paraId="406309C9" w14:textId="77777777" w:rsidR="003E010A" w:rsidRPr="00340D69" w:rsidRDefault="003E010A" w:rsidP="00340D69">
            <w:pPr>
              <w:widowControl w:val="0"/>
              <w:suppressAutoHyphens w:val="0"/>
              <w:autoSpaceDE w:val="0"/>
              <w:spacing w:before="82"/>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Administració</w:t>
            </w:r>
            <w:r w:rsidRPr="00340D69">
              <w:rPr>
                <w:rFonts w:ascii="Arial" w:hAnsi="Arial"/>
                <w:spacing w:val="-2"/>
                <w:sz w:val="21"/>
                <w:szCs w:val="21"/>
                <w:lang w:val="ca-ES-valencia" w:eastAsia="en-US" w:bidi="ar-SA"/>
              </w:rPr>
              <w:t xml:space="preserve"> </w:t>
            </w:r>
            <w:r w:rsidRPr="00340D69">
              <w:rPr>
                <w:rFonts w:ascii="Arial" w:hAnsi="Arial"/>
                <w:sz w:val="21"/>
                <w:szCs w:val="21"/>
                <w:lang w:val="ca-ES-valencia" w:eastAsia="en-US" w:bidi="ar-SA"/>
              </w:rPr>
              <w:t>i</w:t>
            </w:r>
            <w:r w:rsidRPr="00340D69">
              <w:rPr>
                <w:rFonts w:ascii="Arial" w:hAnsi="Arial"/>
                <w:spacing w:val="-2"/>
                <w:sz w:val="21"/>
                <w:szCs w:val="21"/>
                <w:lang w:val="ca-ES-valencia" w:eastAsia="en-US" w:bidi="ar-SA"/>
              </w:rPr>
              <w:t xml:space="preserve"> </w:t>
            </w:r>
            <w:r w:rsidRPr="00340D69">
              <w:rPr>
                <w:rFonts w:ascii="Arial" w:hAnsi="Arial"/>
                <w:sz w:val="21"/>
                <w:szCs w:val="21"/>
                <w:lang w:val="ca-ES-valencia" w:eastAsia="en-US" w:bidi="ar-SA"/>
              </w:rPr>
              <w:t>Direcció</w:t>
            </w:r>
            <w:r w:rsidRPr="00340D69">
              <w:rPr>
                <w:rFonts w:ascii="Arial" w:hAnsi="Arial"/>
                <w:spacing w:val="-3"/>
                <w:sz w:val="21"/>
                <w:szCs w:val="21"/>
                <w:lang w:val="ca-ES-valencia" w:eastAsia="en-US" w:bidi="ar-SA"/>
              </w:rPr>
              <w:t xml:space="preserve"> </w:t>
            </w:r>
            <w:r w:rsidRPr="00340D69">
              <w:rPr>
                <w:rFonts w:ascii="Arial" w:hAnsi="Arial"/>
                <w:sz w:val="21"/>
                <w:szCs w:val="21"/>
                <w:lang w:val="ca-ES-valencia" w:eastAsia="en-US" w:bidi="ar-SA"/>
              </w:rPr>
              <w:t>d'Empreses.</w:t>
            </w:r>
            <w:r w:rsidRPr="00340D69">
              <w:rPr>
                <w:rFonts w:ascii="Arial" w:hAnsi="Arial"/>
                <w:spacing w:val="-2"/>
                <w:sz w:val="21"/>
                <w:szCs w:val="21"/>
                <w:lang w:val="ca-ES-valencia" w:eastAsia="en-US" w:bidi="ar-SA"/>
              </w:rPr>
              <w:t xml:space="preserve"> </w:t>
            </w:r>
          </w:p>
        </w:tc>
      </w:tr>
      <w:tr w:rsidR="00DE2BD6" w:rsidRPr="009040A7" w14:paraId="00D461F4" w14:textId="77777777" w:rsidTr="00D04F8E">
        <w:trPr>
          <w:trHeight w:val="341"/>
        </w:trPr>
        <w:tc>
          <w:tcPr>
            <w:tcW w:w="2340" w:type="dxa"/>
            <w:vMerge/>
            <w:tcBorders>
              <w:top w:val="nil"/>
            </w:tcBorders>
            <w:shd w:val="clear" w:color="auto" w:fill="auto"/>
          </w:tcPr>
          <w:p w14:paraId="3ED57D84"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1F3CF6CA" w14:textId="77777777" w:rsidR="003E010A" w:rsidRPr="00340D69" w:rsidRDefault="003E010A" w:rsidP="00340D69">
            <w:pPr>
              <w:widowControl w:val="0"/>
              <w:suppressAutoHyphens w:val="0"/>
              <w:autoSpaceDE w:val="0"/>
              <w:spacing w:before="83"/>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Ciències</w:t>
            </w:r>
            <w:r w:rsidRPr="00340D69">
              <w:rPr>
                <w:rFonts w:ascii="Arial" w:hAnsi="Arial"/>
                <w:spacing w:val="-11"/>
                <w:sz w:val="21"/>
                <w:szCs w:val="21"/>
                <w:lang w:val="ca-ES-valencia" w:eastAsia="en-US" w:bidi="ar-SA"/>
              </w:rPr>
              <w:t xml:space="preserve"> </w:t>
            </w:r>
            <w:r w:rsidRPr="00340D69">
              <w:rPr>
                <w:rFonts w:ascii="Arial" w:hAnsi="Arial"/>
                <w:sz w:val="21"/>
                <w:szCs w:val="21"/>
                <w:lang w:val="ca-ES-valencia" w:eastAsia="en-US" w:bidi="ar-SA"/>
              </w:rPr>
              <w:t>Actuarials</w:t>
            </w:r>
            <w:r w:rsidRPr="00340D69">
              <w:rPr>
                <w:rFonts w:ascii="Arial" w:hAnsi="Arial"/>
                <w:spacing w:val="-2"/>
                <w:sz w:val="21"/>
                <w:szCs w:val="21"/>
                <w:lang w:val="ca-ES-valencia" w:eastAsia="en-US" w:bidi="ar-SA"/>
              </w:rPr>
              <w:t xml:space="preserve"> </w:t>
            </w:r>
            <w:r w:rsidRPr="00340D69">
              <w:rPr>
                <w:rFonts w:ascii="Arial" w:hAnsi="Arial"/>
                <w:sz w:val="21"/>
                <w:szCs w:val="21"/>
                <w:lang w:val="ca-ES-valencia" w:eastAsia="en-US" w:bidi="ar-SA"/>
              </w:rPr>
              <w:t>i</w:t>
            </w:r>
            <w:r w:rsidRPr="00340D69">
              <w:rPr>
                <w:rFonts w:ascii="Arial" w:hAnsi="Arial"/>
                <w:spacing w:val="-1"/>
                <w:sz w:val="21"/>
                <w:szCs w:val="21"/>
                <w:lang w:val="ca-ES-valencia" w:eastAsia="en-US" w:bidi="ar-SA"/>
              </w:rPr>
              <w:t xml:space="preserve"> </w:t>
            </w:r>
            <w:r w:rsidRPr="00340D69">
              <w:rPr>
                <w:rFonts w:ascii="Arial" w:hAnsi="Arial"/>
                <w:sz w:val="21"/>
                <w:szCs w:val="21"/>
                <w:lang w:val="ca-ES-valencia" w:eastAsia="en-US" w:bidi="ar-SA"/>
              </w:rPr>
              <w:t>Financeres</w:t>
            </w:r>
          </w:p>
        </w:tc>
      </w:tr>
      <w:tr w:rsidR="00DE2BD6" w:rsidRPr="009040A7" w14:paraId="0DA13786" w14:textId="77777777" w:rsidTr="00D04F8E">
        <w:trPr>
          <w:trHeight w:val="341"/>
        </w:trPr>
        <w:tc>
          <w:tcPr>
            <w:tcW w:w="2340" w:type="dxa"/>
            <w:vMerge/>
            <w:tcBorders>
              <w:top w:val="nil"/>
            </w:tcBorders>
            <w:shd w:val="clear" w:color="auto" w:fill="auto"/>
          </w:tcPr>
          <w:p w14:paraId="6EBE7473"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1B86636E" w14:textId="77777777" w:rsidR="003E010A" w:rsidRPr="00340D69" w:rsidRDefault="003E010A" w:rsidP="00340D69">
            <w:pPr>
              <w:widowControl w:val="0"/>
              <w:suppressAutoHyphens w:val="0"/>
              <w:autoSpaceDE w:val="0"/>
              <w:spacing w:before="83"/>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Economia</w:t>
            </w:r>
          </w:p>
        </w:tc>
      </w:tr>
      <w:tr w:rsidR="00DE2BD6" w:rsidRPr="009040A7" w14:paraId="5EA1EA17" w14:textId="77777777" w:rsidTr="00D04F8E">
        <w:trPr>
          <w:trHeight w:val="341"/>
        </w:trPr>
        <w:tc>
          <w:tcPr>
            <w:tcW w:w="2340" w:type="dxa"/>
            <w:vMerge/>
            <w:tcBorders>
              <w:top w:val="nil"/>
            </w:tcBorders>
            <w:shd w:val="clear" w:color="auto" w:fill="auto"/>
          </w:tcPr>
          <w:p w14:paraId="7CDBCADF"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1702B9E3" w14:textId="77777777" w:rsidR="003E010A" w:rsidRPr="00340D69" w:rsidRDefault="003E010A" w:rsidP="00340D69">
            <w:pPr>
              <w:widowControl w:val="0"/>
              <w:suppressAutoHyphens w:val="0"/>
              <w:autoSpaceDE w:val="0"/>
              <w:spacing w:before="83"/>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Investigació</w:t>
            </w:r>
            <w:r w:rsidRPr="00340D69">
              <w:rPr>
                <w:rFonts w:ascii="Arial" w:hAnsi="Arial"/>
                <w:spacing w:val="-1"/>
                <w:sz w:val="21"/>
                <w:szCs w:val="21"/>
                <w:lang w:val="ca-ES-valencia" w:eastAsia="en-US" w:bidi="ar-SA"/>
              </w:rPr>
              <w:t xml:space="preserve"> </w:t>
            </w:r>
            <w:r w:rsidRPr="00340D69">
              <w:rPr>
                <w:rFonts w:ascii="Arial" w:hAnsi="Arial"/>
                <w:sz w:val="21"/>
                <w:szCs w:val="21"/>
                <w:lang w:val="ca-ES-valencia" w:eastAsia="en-US" w:bidi="ar-SA"/>
              </w:rPr>
              <w:t>i</w:t>
            </w:r>
            <w:r w:rsidRPr="00340D69">
              <w:rPr>
                <w:rFonts w:ascii="Arial" w:hAnsi="Arial"/>
                <w:spacing w:val="-3"/>
                <w:sz w:val="21"/>
                <w:szCs w:val="21"/>
                <w:lang w:val="ca-ES-valencia" w:eastAsia="en-US" w:bidi="ar-SA"/>
              </w:rPr>
              <w:t xml:space="preserve"> </w:t>
            </w:r>
            <w:r w:rsidRPr="00340D69">
              <w:rPr>
                <w:rFonts w:ascii="Arial" w:hAnsi="Arial"/>
                <w:sz w:val="21"/>
                <w:szCs w:val="21"/>
                <w:lang w:val="ca-ES-valencia" w:eastAsia="en-US" w:bidi="ar-SA"/>
              </w:rPr>
              <w:t>Tècniques de</w:t>
            </w:r>
            <w:r w:rsidRPr="00340D69">
              <w:rPr>
                <w:rFonts w:ascii="Arial" w:hAnsi="Arial"/>
                <w:spacing w:val="-1"/>
                <w:sz w:val="21"/>
                <w:szCs w:val="21"/>
                <w:lang w:val="ca-ES-valencia" w:eastAsia="en-US" w:bidi="ar-SA"/>
              </w:rPr>
              <w:t xml:space="preserve"> </w:t>
            </w:r>
            <w:r w:rsidRPr="00340D69">
              <w:rPr>
                <w:rFonts w:ascii="Arial" w:hAnsi="Arial"/>
                <w:sz w:val="21"/>
                <w:szCs w:val="21"/>
                <w:lang w:val="ca-ES-valencia" w:eastAsia="en-US" w:bidi="ar-SA"/>
              </w:rPr>
              <w:t>Mercat</w:t>
            </w:r>
          </w:p>
        </w:tc>
      </w:tr>
      <w:tr w:rsidR="00DE2BD6" w:rsidRPr="009040A7" w14:paraId="49C23C9A" w14:textId="77777777" w:rsidTr="00D04F8E">
        <w:trPr>
          <w:trHeight w:val="341"/>
        </w:trPr>
        <w:tc>
          <w:tcPr>
            <w:tcW w:w="2340" w:type="dxa"/>
            <w:shd w:val="clear" w:color="auto" w:fill="auto"/>
          </w:tcPr>
          <w:p w14:paraId="049E7024" w14:textId="77777777" w:rsidR="003E010A" w:rsidRPr="00340D69" w:rsidRDefault="003E010A" w:rsidP="00340D69">
            <w:pPr>
              <w:widowControl w:val="0"/>
              <w:suppressAutoHyphens w:val="0"/>
              <w:autoSpaceDE w:val="0"/>
              <w:spacing w:before="83"/>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Diplomatura:</w:t>
            </w:r>
          </w:p>
        </w:tc>
        <w:tc>
          <w:tcPr>
            <w:tcW w:w="6759" w:type="dxa"/>
            <w:shd w:val="clear" w:color="auto" w:fill="auto"/>
          </w:tcPr>
          <w:p w14:paraId="4D40CB40" w14:textId="77777777" w:rsidR="003E010A" w:rsidRPr="00340D69" w:rsidRDefault="003E010A" w:rsidP="00340D69">
            <w:pPr>
              <w:widowControl w:val="0"/>
              <w:suppressAutoHyphens w:val="0"/>
              <w:autoSpaceDE w:val="0"/>
              <w:spacing w:before="83"/>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Ciències</w:t>
            </w:r>
            <w:r w:rsidRPr="00340D69">
              <w:rPr>
                <w:rFonts w:ascii="Arial" w:hAnsi="Arial"/>
                <w:spacing w:val="-5"/>
                <w:sz w:val="21"/>
                <w:szCs w:val="21"/>
                <w:lang w:val="ca-ES-valencia" w:eastAsia="en-US" w:bidi="ar-SA"/>
              </w:rPr>
              <w:t xml:space="preserve"> </w:t>
            </w:r>
            <w:r w:rsidRPr="00340D69">
              <w:rPr>
                <w:rFonts w:ascii="Arial" w:hAnsi="Arial"/>
                <w:sz w:val="21"/>
                <w:szCs w:val="21"/>
                <w:lang w:val="ca-ES-valencia" w:eastAsia="en-US" w:bidi="ar-SA"/>
              </w:rPr>
              <w:t>Empresarials</w:t>
            </w:r>
          </w:p>
        </w:tc>
      </w:tr>
      <w:tr w:rsidR="00DE2BD6" w:rsidRPr="009040A7" w14:paraId="1F7FC38C" w14:textId="77777777" w:rsidTr="00D04F8E">
        <w:trPr>
          <w:trHeight w:val="341"/>
        </w:trPr>
        <w:tc>
          <w:tcPr>
            <w:tcW w:w="2340" w:type="dxa"/>
            <w:vMerge w:val="restart"/>
            <w:shd w:val="clear" w:color="auto" w:fill="auto"/>
          </w:tcPr>
          <w:p w14:paraId="3B9BBE6E" w14:textId="77777777" w:rsidR="003E010A" w:rsidRPr="00340D69" w:rsidRDefault="003E010A" w:rsidP="00340D69">
            <w:pPr>
              <w:widowControl w:val="0"/>
              <w:suppressAutoHyphens w:val="0"/>
              <w:autoSpaceDE w:val="0"/>
              <w:jc w:val="both"/>
              <w:rPr>
                <w:rFonts w:ascii="Arial" w:hAnsi="Arial"/>
                <w:b/>
                <w:sz w:val="21"/>
                <w:szCs w:val="21"/>
                <w:lang w:val="ca-ES-valencia" w:eastAsia="en-US" w:bidi="ar-SA"/>
              </w:rPr>
            </w:pPr>
          </w:p>
          <w:p w14:paraId="60E55DAC" w14:textId="77777777" w:rsidR="003E010A" w:rsidRPr="00340D69" w:rsidRDefault="003E010A" w:rsidP="00340D69">
            <w:pPr>
              <w:widowControl w:val="0"/>
              <w:suppressAutoHyphens w:val="0"/>
              <w:autoSpaceDE w:val="0"/>
              <w:jc w:val="both"/>
              <w:rPr>
                <w:rFonts w:ascii="Arial" w:hAnsi="Arial"/>
                <w:b/>
                <w:sz w:val="21"/>
                <w:szCs w:val="21"/>
                <w:lang w:val="ca-ES-valencia" w:eastAsia="en-US" w:bidi="ar-SA"/>
              </w:rPr>
            </w:pPr>
          </w:p>
          <w:p w14:paraId="5A4775E9" w14:textId="77777777" w:rsidR="003E010A" w:rsidRPr="00340D69" w:rsidRDefault="003E010A" w:rsidP="00340D69">
            <w:pPr>
              <w:widowControl w:val="0"/>
              <w:suppressAutoHyphens w:val="0"/>
              <w:autoSpaceDE w:val="0"/>
              <w:jc w:val="both"/>
              <w:rPr>
                <w:rFonts w:ascii="Arial" w:hAnsi="Arial"/>
                <w:b/>
                <w:sz w:val="21"/>
                <w:szCs w:val="21"/>
                <w:lang w:val="ca-ES-valencia" w:eastAsia="en-US" w:bidi="ar-SA"/>
              </w:rPr>
            </w:pPr>
          </w:p>
          <w:p w14:paraId="0283511A" w14:textId="77777777" w:rsidR="003E010A" w:rsidRPr="00340D69" w:rsidRDefault="003E010A" w:rsidP="00340D69">
            <w:pPr>
              <w:widowControl w:val="0"/>
              <w:suppressAutoHyphens w:val="0"/>
              <w:autoSpaceDE w:val="0"/>
              <w:jc w:val="both"/>
              <w:rPr>
                <w:rFonts w:ascii="Arial" w:hAnsi="Arial"/>
                <w:b/>
                <w:sz w:val="21"/>
                <w:szCs w:val="21"/>
                <w:lang w:val="ca-ES-valencia" w:eastAsia="en-US" w:bidi="ar-SA"/>
              </w:rPr>
            </w:pPr>
          </w:p>
          <w:p w14:paraId="02CB03AD" w14:textId="77777777" w:rsidR="003E010A" w:rsidRPr="00340D69" w:rsidRDefault="003E010A" w:rsidP="00340D69">
            <w:pPr>
              <w:widowControl w:val="0"/>
              <w:suppressAutoHyphens w:val="0"/>
              <w:autoSpaceDE w:val="0"/>
              <w:jc w:val="both"/>
              <w:rPr>
                <w:rFonts w:ascii="Arial" w:hAnsi="Arial"/>
                <w:b/>
                <w:sz w:val="21"/>
                <w:szCs w:val="21"/>
                <w:lang w:val="ca-ES-valencia" w:eastAsia="en-US" w:bidi="ar-SA"/>
              </w:rPr>
            </w:pPr>
          </w:p>
          <w:p w14:paraId="4158C44A" w14:textId="77777777" w:rsidR="003E010A" w:rsidRPr="00340D69" w:rsidRDefault="003E010A" w:rsidP="00340D69">
            <w:pPr>
              <w:widowControl w:val="0"/>
              <w:suppressAutoHyphens w:val="0"/>
              <w:autoSpaceDE w:val="0"/>
              <w:jc w:val="both"/>
              <w:rPr>
                <w:rFonts w:ascii="Arial" w:hAnsi="Arial"/>
                <w:b/>
                <w:sz w:val="21"/>
                <w:szCs w:val="21"/>
                <w:lang w:val="ca-ES-valencia" w:eastAsia="en-US" w:bidi="ar-SA"/>
              </w:rPr>
            </w:pPr>
          </w:p>
          <w:p w14:paraId="056F1D74" w14:textId="77777777" w:rsidR="003E010A" w:rsidRPr="00340D69" w:rsidRDefault="003E010A" w:rsidP="00340D69">
            <w:pPr>
              <w:widowControl w:val="0"/>
              <w:suppressAutoHyphens w:val="0"/>
              <w:autoSpaceDE w:val="0"/>
              <w:jc w:val="both"/>
              <w:rPr>
                <w:rFonts w:ascii="Arial" w:hAnsi="Arial"/>
                <w:b/>
                <w:sz w:val="21"/>
                <w:szCs w:val="21"/>
                <w:lang w:val="ca-ES-valencia" w:eastAsia="en-US" w:bidi="ar-SA"/>
              </w:rPr>
            </w:pPr>
          </w:p>
          <w:p w14:paraId="12C99D6C" w14:textId="77777777" w:rsidR="003E010A" w:rsidRPr="00340D69" w:rsidRDefault="003E010A" w:rsidP="00340D69">
            <w:pPr>
              <w:widowControl w:val="0"/>
              <w:suppressAutoHyphens w:val="0"/>
              <w:autoSpaceDE w:val="0"/>
              <w:jc w:val="both"/>
              <w:rPr>
                <w:rFonts w:ascii="Arial" w:hAnsi="Arial"/>
                <w:b/>
                <w:sz w:val="21"/>
                <w:szCs w:val="21"/>
                <w:lang w:val="ca-ES-valencia" w:eastAsia="en-US" w:bidi="ar-SA"/>
              </w:rPr>
            </w:pPr>
          </w:p>
          <w:p w14:paraId="5BA8E723" w14:textId="77777777" w:rsidR="003E010A" w:rsidRPr="00340D69" w:rsidRDefault="003E010A" w:rsidP="00340D69">
            <w:pPr>
              <w:widowControl w:val="0"/>
              <w:suppressAutoHyphens w:val="0"/>
              <w:autoSpaceDE w:val="0"/>
              <w:jc w:val="both"/>
              <w:rPr>
                <w:rFonts w:ascii="Arial" w:hAnsi="Arial"/>
                <w:b/>
                <w:sz w:val="21"/>
                <w:szCs w:val="21"/>
                <w:lang w:val="ca-ES-valencia" w:eastAsia="en-US" w:bidi="ar-SA"/>
              </w:rPr>
            </w:pPr>
          </w:p>
          <w:p w14:paraId="79B81EAD" w14:textId="77777777" w:rsidR="003E010A" w:rsidRPr="00340D69" w:rsidRDefault="003E010A" w:rsidP="00340D69">
            <w:pPr>
              <w:widowControl w:val="0"/>
              <w:suppressAutoHyphens w:val="0"/>
              <w:autoSpaceDE w:val="0"/>
              <w:jc w:val="both"/>
              <w:rPr>
                <w:rFonts w:ascii="Arial" w:hAnsi="Arial"/>
                <w:b/>
                <w:sz w:val="21"/>
                <w:szCs w:val="21"/>
                <w:lang w:val="ca-ES-valencia" w:eastAsia="en-US" w:bidi="ar-SA"/>
              </w:rPr>
            </w:pPr>
          </w:p>
          <w:p w14:paraId="277DC172" w14:textId="77777777" w:rsidR="003E010A" w:rsidRPr="00340D69" w:rsidRDefault="003E010A" w:rsidP="00340D69">
            <w:pPr>
              <w:widowControl w:val="0"/>
              <w:suppressAutoHyphens w:val="0"/>
              <w:autoSpaceDE w:val="0"/>
              <w:jc w:val="both"/>
              <w:rPr>
                <w:rFonts w:ascii="Arial" w:hAnsi="Arial"/>
                <w:b/>
                <w:sz w:val="21"/>
                <w:szCs w:val="21"/>
                <w:lang w:val="ca-ES-valencia" w:eastAsia="en-US" w:bidi="ar-SA"/>
              </w:rPr>
            </w:pPr>
          </w:p>
          <w:p w14:paraId="1E72E9CA" w14:textId="77777777" w:rsidR="003E010A" w:rsidRPr="00340D69" w:rsidRDefault="003E010A" w:rsidP="00340D69">
            <w:pPr>
              <w:widowControl w:val="0"/>
              <w:suppressAutoHyphens w:val="0"/>
              <w:autoSpaceDE w:val="0"/>
              <w:jc w:val="both"/>
              <w:rPr>
                <w:rFonts w:ascii="Arial" w:hAnsi="Arial"/>
                <w:b/>
                <w:sz w:val="21"/>
                <w:szCs w:val="21"/>
                <w:lang w:val="ca-ES-valencia" w:eastAsia="en-US" w:bidi="ar-SA"/>
              </w:rPr>
            </w:pPr>
          </w:p>
          <w:p w14:paraId="397FA6C7" w14:textId="77777777" w:rsidR="003E010A" w:rsidRPr="00340D69" w:rsidRDefault="003E010A" w:rsidP="00340D69">
            <w:pPr>
              <w:widowControl w:val="0"/>
              <w:suppressAutoHyphens w:val="0"/>
              <w:autoSpaceDE w:val="0"/>
              <w:jc w:val="both"/>
              <w:rPr>
                <w:rFonts w:ascii="Arial" w:hAnsi="Arial"/>
                <w:b/>
                <w:sz w:val="21"/>
                <w:szCs w:val="21"/>
                <w:lang w:val="ca-ES-valencia" w:eastAsia="en-US" w:bidi="ar-SA"/>
              </w:rPr>
            </w:pPr>
          </w:p>
          <w:p w14:paraId="712DE334" w14:textId="77777777" w:rsidR="003E010A" w:rsidRPr="00340D69" w:rsidRDefault="003E010A" w:rsidP="00340D69">
            <w:pPr>
              <w:widowControl w:val="0"/>
              <w:suppressAutoHyphens w:val="0"/>
              <w:autoSpaceDE w:val="0"/>
              <w:jc w:val="both"/>
              <w:rPr>
                <w:rFonts w:ascii="Arial" w:hAnsi="Arial"/>
                <w:b/>
                <w:sz w:val="21"/>
                <w:szCs w:val="21"/>
                <w:lang w:val="ca-ES-valencia" w:eastAsia="en-US" w:bidi="ar-SA"/>
              </w:rPr>
            </w:pPr>
          </w:p>
          <w:p w14:paraId="0872239A" w14:textId="77777777" w:rsidR="003E010A" w:rsidRPr="00340D69" w:rsidRDefault="003E010A" w:rsidP="00340D69">
            <w:pPr>
              <w:widowControl w:val="0"/>
              <w:suppressAutoHyphens w:val="0"/>
              <w:autoSpaceDE w:val="0"/>
              <w:jc w:val="both"/>
              <w:rPr>
                <w:rFonts w:ascii="Arial" w:hAnsi="Arial"/>
                <w:b/>
                <w:sz w:val="21"/>
                <w:szCs w:val="21"/>
                <w:lang w:val="ca-ES-valencia" w:eastAsia="en-US" w:bidi="ar-SA"/>
              </w:rPr>
            </w:pPr>
          </w:p>
          <w:p w14:paraId="1DCC7907" w14:textId="77777777" w:rsidR="003E010A" w:rsidRPr="00340D69" w:rsidRDefault="003E010A" w:rsidP="00340D69">
            <w:pPr>
              <w:widowControl w:val="0"/>
              <w:suppressAutoHyphens w:val="0"/>
              <w:autoSpaceDE w:val="0"/>
              <w:spacing w:before="139"/>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Grau</w:t>
            </w:r>
            <w:r w:rsidRPr="00340D69">
              <w:rPr>
                <w:rFonts w:ascii="Arial" w:hAnsi="Arial"/>
                <w:spacing w:val="-2"/>
                <w:sz w:val="21"/>
                <w:szCs w:val="21"/>
                <w:lang w:val="ca-ES-valencia" w:eastAsia="en-US" w:bidi="ar-SA"/>
              </w:rPr>
              <w:t xml:space="preserve"> </w:t>
            </w:r>
            <w:r w:rsidRPr="00340D69">
              <w:rPr>
                <w:rFonts w:ascii="Arial" w:hAnsi="Arial"/>
                <w:sz w:val="21"/>
                <w:szCs w:val="21"/>
                <w:lang w:val="ca-ES-valencia" w:eastAsia="en-US" w:bidi="ar-SA"/>
              </w:rPr>
              <w:t>en:</w:t>
            </w:r>
          </w:p>
        </w:tc>
        <w:tc>
          <w:tcPr>
            <w:tcW w:w="6759" w:type="dxa"/>
            <w:shd w:val="clear" w:color="auto" w:fill="auto"/>
          </w:tcPr>
          <w:p w14:paraId="484BD038" w14:textId="77777777" w:rsidR="003E010A" w:rsidRPr="00340D69" w:rsidRDefault="003E010A" w:rsidP="00340D69">
            <w:pPr>
              <w:widowControl w:val="0"/>
              <w:suppressAutoHyphens w:val="0"/>
              <w:autoSpaceDE w:val="0"/>
              <w:spacing w:before="83"/>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Administració</w:t>
            </w:r>
            <w:r w:rsidRPr="00340D69">
              <w:rPr>
                <w:rFonts w:ascii="Arial" w:hAnsi="Arial"/>
                <w:spacing w:val="-1"/>
                <w:sz w:val="21"/>
                <w:szCs w:val="21"/>
                <w:lang w:val="ca-ES-valencia" w:eastAsia="en-US" w:bidi="ar-SA"/>
              </w:rPr>
              <w:t xml:space="preserve"> </w:t>
            </w:r>
            <w:r w:rsidRPr="00340D69">
              <w:rPr>
                <w:rFonts w:ascii="Arial" w:hAnsi="Arial"/>
                <w:sz w:val="21"/>
                <w:szCs w:val="21"/>
                <w:lang w:val="ca-ES-valencia" w:eastAsia="en-US" w:bidi="ar-SA"/>
              </w:rPr>
              <w:t>d'Empreses.</w:t>
            </w:r>
            <w:r w:rsidRPr="00340D69">
              <w:rPr>
                <w:rFonts w:ascii="Arial" w:hAnsi="Arial"/>
                <w:spacing w:val="-1"/>
                <w:sz w:val="21"/>
                <w:szCs w:val="21"/>
                <w:lang w:val="ca-ES-valencia" w:eastAsia="en-US" w:bidi="ar-SA"/>
              </w:rPr>
              <w:t xml:space="preserve"> </w:t>
            </w:r>
          </w:p>
        </w:tc>
      </w:tr>
      <w:tr w:rsidR="00DE2BD6" w:rsidRPr="009040A7" w14:paraId="1D297DBA" w14:textId="77777777" w:rsidTr="00D04F8E">
        <w:trPr>
          <w:trHeight w:val="341"/>
        </w:trPr>
        <w:tc>
          <w:tcPr>
            <w:tcW w:w="2340" w:type="dxa"/>
            <w:vMerge/>
            <w:shd w:val="clear" w:color="auto" w:fill="auto"/>
          </w:tcPr>
          <w:p w14:paraId="037D851D"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0168664E" w14:textId="5741BADD" w:rsidR="003E010A" w:rsidRPr="00340D69" w:rsidRDefault="003E010A" w:rsidP="00340D69">
            <w:pPr>
              <w:widowControl w:val="0"/>
              <w:suppressAutoHyphens w:val="0"/>
              <w:autoSpaceDE w:val="0"/>
              <w:spacing w:before="83"/>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Administració</w:t>
            </w:r>
            <w:r w:rsidRPr="00340D69">
              <w:rPr>
                <w:rFonts w:ascii="Arial" w:hAnsi="Arial"/>
                <w:spacing w:val="-1"/>
                <w:sz w:val="21"/>
                <w:szCs w:val="21"/>
                <w:lang w:val="ca-ES-valencia" w:eastAsia="en-US" w:bidi="ar-SA"/>
              </w:rPr>
              <w:t xml:space="preserve"> </w:t>
            </w:r>
            <w:r w:rsidRPr="00340D69">
              <w:rPr>
                <w:rFonts w:ascii="Arial" w:hAnsi="Arial"/>
                <w:sz w:val="21"/>
                <w:szCs w:val="21"/>
                <w:lang w:val="ca-ES-valencia" w:eastAsia="en-US" w:bidi="ar-SA"/>
              </w:rPr>
              <w:t>d'Empreses</w:t>
            </w:r>
            <w:r w:rsidR="00A363A6" w:rsidRPr="009040A7">
              <w:rPr>
                <w:rFonts w:ascii="Arial" w:hAnsi="Arial"/>
                <w:spacing w:val="-1"/>
                <w:sz w:val="21"/>
                <w:szCs w:val="21"/>
                <w:lang w:val="ca-ES-valencia" w:eastAsia="en-US" w:bidi="ar-SA"/>
              </w:rPr>
              <w:t xml:space="preserve"> </w:t>
            </w:r>
            <w:r w:rsidRPr="00340D69">
              <w:rPr>
                <w:rFonts w:ascii="Arial" w:hAnsi="Arial"/>
                <w:sz w:val="21"/>
                <w:szCs w:val="21"/>
                <w:lang w:val="ca-ES-valencia" w:eastAsia="en-US" w:bidi="ar-SA"/>
              </w:rPr>
              <w:t>i Gestió de la</w:t>
            </w:r>
            <w:r w:rsidR="00A363A6" w:rsidRPr="009040A7">
              <w:rPr>
                <w:rFonts w:ascii="Arial" w:hAnsi="Arial"/>
                <w:spacing w:val="-2"/>
                <w:sz w:val="21"/>
                <w:szCs w:val="21"/>
                <w:lang w:val="ca-ES-valencia" w:eastAsia="en-US" w:bidi="ar-SA"/>
              </w:rPr>
              <w:t xml:space="preserve"> </w:t>
            </w:r>
            <w:r w:rsidRPr="00340D69">
              <w:rPr>
                <w:rFonts w:ascii="Arial" w:hAnsi="Arial"/>
                <w:sz w:val="21"/>
                <w:szCs w:val="21"/>
                <w:lang w:val="ca-ES-valencia" w:eastAsia="en-US" w:bidi="ar-SA"/>
              </w:rPr>
              <w:t>Innovació</w:t>
            </w:r>
          </w:p>
        </w:tc>
      </w:tr>
      <w:tr w:rsidR="00DE2BD6" w:rsidRPr="009040A7" w14:paraId="65760103" w14:textId="77777777" w:rsidTr="00D04F8E">
        <w:trPr>
          <w:trHeight w:val="341"/>
        </w:trPr>
        <w:tc>
          <w:tcPr>
            <w:tcW w:w="2340" w:type="dxa"/>
            <w:vMerge/>
            <w:shd w:val="clear" w:color="auto" w:fill="auto"/>
          </w:tcPr>
          <w:p w14:paraId="5BC915AC"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4C51494E" w14:textId="0FAA9AE9" w:rsidR="003E010A" w:rsidRPr="00340D69" w:rsidRDefault="003E010A" w:rsidP="00340D69">
            <w:pPr>
              <w:widowControl w:val="0"/>
              <w:suppressAutoHyphens w:val="0"/>
              <w:autoSpaceDE w:val="0"/>
              <w:spacing w:before="83"/>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Administració</w:t>
            </w:r>
            <w:r w:rsidRPr="00340D69">
              <w:rPr>
                <w:rFonts w:ascii="Arial" w:hAnsi="Arial"/>
                <w:spacing w:val="-2"/>
                <w:sz w:val="21"/>
                <w:szCs w:val="21"/>
                <w:lang w:val="ca-ES-valencia" w:eastAsia="en-US" w:bidi="ar-SA"/>
              </w:rPr>
              <w:t xml:space="preserve"> </w:t>
            </w:r>
            <w:r w:rsidRPr="00340D69">
              <w:rPr>
                <w:rFonts w:ascii="Arial" w:hAnsi="Arial"/>
                <w:sz w:val="21"/>
                <w:szCs w:val="21"/>
                <w:lang w:val="ca-ES-valencia" w:eastAsia="en-US" w:bidi="ar-SA"/>
              </w:rPr>
              <w:t>i</w:t>
            </w:r>
            <w:r w:rsidRPr="00340D69">
              <w:rPr>
                <w:rFonts w:ascii="Arial" w:hAnsi="Arial"/>
                <w:spacing w:val="-2"/>
                <w:sz w:val="21"/>
                <w:szCs w:val="21"/>
                <w:lang w:val="ca-ES-valencia" w:eastAsia="en-US" w:bidi="ar-SA"/>
              </w:rPr>
              <w:t xml:space="preserve"> </w:t>
            </w:r>
            <w:r w:rsidRPr="00340D69">
              <w:rPr>
                <w:rFonts w:ascii="Arial" w:hAnsi="Arial"/>
                <w:sz w:val="21"/>
                <w:szCs w:val="21"/>
                <w:lang w:val="ca-ES-valencia" w:eastAsia="en-US" w:bidi="ar-SA"/>
              </w:rPr>
              <w:t>Direcció</w:t>
            </w:r>
            <w:r w:rsidRPr="00340D69">
              <w:rPr>
                <w:rFonts w:ascii="Arial" w:hAnsi="Arial"/>
                <w:spacing w:val="-3"/>
                <w:sz w:val="21"/>
                <w:szCs w:val="21"/>
                <w:lang w:val="ca-ES-valencia" w:eastAsia="en-US" w:bidi="ar-SA"/>
              </w:rPr>
              <w:t xml:space="preserve"> </w:t>
            </w:r>
            <w:r w:rsidRPr="00340D69">
              <w:rPr>
                <w:rFonts w:ascii="Arial" w:hAnsi="Arial"/>
                <w:sz w:val="21"/>
                <w:szCs w:val="21"/>
                <w:lang w:val="ca-ES-valencia" w:eastAsia="en-US" w:bidi="ar-SA"/>
              </w:rPr>
              <w:t>d'Empreses.</w:t>
            </w:r>
            <w:r w:rsidRPr="00340D69">
              <w:rPr>
                <w:rFonts w:ascii="Arial" w:hAnsi="Arial"/>
                <w:spacing w:val="-2"/>
                <w:sz w:val="21"/>
                <w:szCs w:val="21"/>
                <w:lang w:val="ca-ES-valencia" w:eastAsia="en-US" w:bidi="ar-SA"/>
              </w:rPr>
              <w:t xml:space="preserve"> </w:t>
            </w:r>
          </w:p>
        </w:tc>
      </w:tr>
      <w:tr w:rsidR="00DE2BD6" w:rsidRPr="00340D69" w14:paraId="3C167928" w14:textId="77777777" w:rsidTr="00D04F8E">
        <w:trPr>
          <w:trHeight w:val="341"/>
        </w:trPr>
        <w:tc>
          <w:tcPr>
            <w:tcW w:w="2340" w:type="dxa"/>
            <w:vMerge/>
            <w:shd w:val="clear" w:color="auto" w:fill="auto"/>
          </w:tcPr>
          <w:p w14:paraId="7B11BB75"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725182DE" w14:textId="28DE657B" w:rsidR="003E010A" w:rsidRPr="00340D69" w:rsidRDefault="003E010A" w:rsidP="00340D69">
            <w:pPr>
              <w:widowControl w:val="0"/>
              <w:suppressAutoHyphens w:val="0"/>
              <w:autoSpaceDE w:val="0"/>
              <w:spacing w:before="83"/>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Administració</w:t>
            </w:r>
            <w:r w:rsidRPr="00340D69">
              <w:rPr>
                <w:rFonts w:ascii="Arial" w:hAnsi="Arial"/>
                <w:spacing w:val="-2"/>
                <w:sz w:val="21"/>
                <w:szCs w:val="21"/>
                <w:lang w:val="ca-ES-valencia" w:eastAsia="en-US" w:bidi="ar-SA"/>
              </w:rPr>
              <w:t xml:space="preserve"> </w:t>
            </w:r>
            <w:r w:rsidRPr="00340D69">
              <w:rPr>
                <w:rFonts w:ascii="Arial" w:hAnsi="Arial"/>
                <w:sz w:val="21"/>
                <w:szCs w:val="21"/>
                <w:lang w:val="ca-ES-valencia" w:eastAsia="en-US" w:bidi="ar-SA"/>
              </w:rPr>
              <w:t>i</w:t>
            </w:r>
            <w:r w:rsidRPr="00340D69">
              <w:rPr>
                <w:rFonts w:ascii="Arial" w:hAnsi="Arial"/>
                <w:spacing w:val="-2"/>
                <w:sz w:val="21"/>
                <w:szCs w:val="21"/>
                <w:lang w:val="ca-ES-valencia" w:eastAsia="en-US" w:bidi="ar-SA"/>
              </w:rPr>
              <w:t xml:space="preserve"> </w:t>
            </w:r>
            <w:r w:rsidRPr="00340D69">
              <w:rPr>
                <w:rFonts w:ascii="Arial" w:hAnsi="Arial"/>
                <w:sz w:val="21"/>
                <w:szCs w:val="21"/>
                <w:lang w:val="ca-ES-valencia" w:eastAsia="en-US" w:bidi="ar-SA"/>
              </w:rPr>
              <w:t>Direcció</w:t>
            </w:r>
            <w:r w:rsidRPr="00340D69">
              <w:rPr>
                <w:rFonts w:ascii="Arial" w:hAnsi="Arial"/>
                <w:spacing w:val="-3"/>
                <w:sz w:val="21"/>
                <w:szCs w:val="21"/>
                <w:lang w:val="ca-ES-valencia" w:eastAsia="en-US" w:bidi="ar-SA"/>
              </w:rPr>
              <w:t xml:space="preserve"> </w:t>
            </w:r>
            <w:r w:rsidRPr="00340D69">
              <w:rPr>
                <w:rFonts w:ascii="Arial" w:hAnsi="Arial"/>
                <w:sz w:val="21"/>
                <w:szCs w:val="21"/>
                <w:lang w:val="ca-ES-valencia" w:eastAsia="en-US" w:bidi="ar-SA"/>
              </w:rPr>
              <w:t>d'Empreses</w:t>
            </w:r>
            <w:r w:rsidRPr="00340D69">
              <w:rPr>
                <w:rFonts w:ascii="Arial" w:hAnsi="Arial"/>
                <w:spacing w:val="-2"/>
                <w:sz w:val="21"/>
                <w:szCs w:val="21"/>
                <w:lang w:val="ca-ES-valencia" w:eastAsia="en-US" w:bidi="ar-SA"/>
              </w:rPr>
              <w:t xml:space="preserve"> </w:t>
            </w:r>
            <w:r w:rsidRPr="00340D69">
              <w:rPr>
                <w:rFonts w:ascii="Arial" w:hAnsi="Arial"/>
                <w:sz w:val="21"/>
                <w:szCs w:val="21"/>
                <w:lang w:val="ca-ES-valencia" w:eastAsia="en-US" w:bidi="ar-SA"/>
              </w:rPr>
              <w:t xml:space="preserve">/ </w:t>
            </w:r>
            <w:r w:rsidRPr="00340D69">
              <w:rPr>
                <w:rFonts w:ascii="Arial" w:hAnsi="Arial"/>
                <w:i/>
                <w:iCs/>
                <w:sz w:val="21"/>
                <w:szCs w:val="21"/>
                <w:lang w:val="ca-ES-valencia" w:eastAsia="en-US" w:bidi="ar-SA"/>
              </w:rPr>
              <w:t>Bachelor in Business Administration</w:t>
            </w:r>
          </w:p>
        </w:tc>
      </w:tr>
      <w:tr w:rsidR="00DE2BD6" w:rsidRPr="00340D69" w14:paraId="4F04A056" w14:textId="77777777" w:rsidTr="00D04F8E">
        <w:trPr>
          <w:trHeight w:val="341"/>
        </w:trPr>
        <w:tc>
          <w:tcPr>
            <w:tcW w:w="2340" w:type="dxa"/>
            <w:vMerge/>
            <w:shd w:val="clear" w:color="auto" w:fill="auto"/>
          </w:tcPr>
          <w:p w14:paraId="4532CCC5"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48E68838" w14:textId="2144B0E2" w:rsidR="003E010A" w:rsidRPr="00340D69" w:rsidRDefault="003E010A" w:rsidP="00340D69">
            <w:pPr>
              <w:widowControl w:val="0"/>
              <w:suppressAutoHyphens w:val="0"/>
              <w:autoSpaceDE w:val="0"/>
              <w:spacing w:before="83"/>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Administració i Direcció d'Empreses /</w:t>
            </w:r>
            <w:r w:rsidRPr="00340D69">
              <w:rPr>
                <w:rFonts w:ascii="Arial" w:hAnsi="Arial"/>
                <w:i/>
                <w:iCs/>
                <w:sz w:val="21"/>
                <w:szCs w:val="21"/>
                <w:lang w:val="ca-ES-valencia" w:eastAsia="en-US" w:bidi="ar-SA"/>
              </w:rPr>
              <w:t>Business Administration and Management</w:t>
            </w:r>
          </w:p>
        </w:tc>
      </w:tr>
      <w:tr w:rsidR="00DE2BD6" w:rsidRPr="009040A7" w14:paraId="2E95C2C7" w14:textId="77777777" w:rsidTr="00D04F8E">
        <w:trPr>
          <w:trHeight w:val="341"/>
        </w:trPr>
        <w:tc>
          <w:tcPr>
            <w:tcW w:w="2340" w:type="dxa"/>
            <w:vMerge/>
            <w:shd w:val="clear" w:color="auto" w:fill="auto"/>
          </w:tcPr>
          <w:p w14:paraId="7F87F4D4"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1DC8774F" w14:textId="0C601AB0" w:rsidR="003E010A" w:rsidRPr="00340D69" w:rsidRDefault="003E010A" w:rsidP="00340D69">
            <w:pPr>
              <w:widowControl w:val="0"/>
              <w:suppressAutoHyphens w:val="0"/>
              <w:autoSpaceDE w:val="0"/>
              <w:spacing w:before="83"/>
              <w:ind w:left="56"/>
              <w:jc w:val="both"/>
              <w:rPr>
                <w:rFonts w:ascii="Arial" w:hAnsi="Arial"/>
                <w:i/>
                <w:sz w:val="21"/>
                <w:szCs w:val="21"/>
                <w:lang w:val="ca-ES-valencia" w:eastAsia="en-US" w:bidi="ar-SA"/>
              </w:rPr>
            </w:pPr>
            <w:r w:rsidRPr="00340D69">
              <w:rPr>
                <w:rFonts w:ascii="Arial" w:hAnsi="Arial"/>
                <w:sz w:val="21"/>
                <w:szCs w:val="21"/>
                <w:lang w:val="ca-ES-valencia" w:eastAsia="en-US" w:bidi="ar-SA"/>
              </w:rPr>
              <w:t>Administració</w:t>
            </w:r>
            <w:r w:rsidRPr="00340D69">
              <w:rPr>
                <w:rFonts w:ascii="Arial" w:hAnsi="Arial"/>
                <w:spacing w:val="-7"/>
                <w:sz w:val="21"/>
                <w:szCs w:val="21"/>
                <w:lang w:val="ca-ES-valencia" w:eastAsia="en-US" w:bidi="ar-SA"/>
              </w:rPr>
              <w:t xml:space="preserve"> </w:t>
            </w:r>
            <w:r w:rsidRPr="00340D69">
              <w:rPr>
                <w:rFonts w:ascii="Arial" w:hAnsi="Arial"/>
                <w:sz w:val="21"/>
                <w:szCs w:val="21"/>
                <w:lang w:val="ca-ES-valencia" w:eastAsia="en-US" w:bidi="ar-SA"/>
              </w:rPr>
              <w:t>i</w:t>
            </w:r>
            <w:r w:rsidRPr="00340D69">
              <w:rPr>
                <w:rFonts w:ascii="Arial" w:hAnsi="Arial"/>
                <w:spacing w:val="-6"/>
                <w:sz w:val="21"/>
                <w:szCs w:val="21"/>
                <w:lang w:val="ca-ES-valencia" w:eastAsia="en-US" w:bidi="ar-SA"/>
              </w:rPr>
              <w:t xml:space="preserve"> </w:t>
            </w:r>
            <w:r w:rsidRPr="00340D69">
              <w:rPr>
                <w:rFonts w:ascii="Arial" w:hAnsi="Arial"/>
                <w:sz w:val="21"/>
                <w:szCs w:val="21"/>
                <w:lang w:val="ca-ES-valencia" w:eastAsia="en-US" w:bidi="ar-SA"/>
              </w:rPr>
              <w:t>Direcció</w:t>
            </w:r>
            <w:r w:rsidRPr="00340D69">
              <w:rPr>
                <w:rFonts w:ascii="Arial" w:hAnsi="Arial"/>
                <w:spacing w:val="-7"/>
                <w:sz w:val="21"/>
                <w:szCs w:val="21"/>
                <w:lang w:val="ca-ES-valencia" w:eastAsia="en-US" w:bidi="ar-SA"/>
              </w:rPr>
              <w:t xml:space="preserve"> </w:t>
            </w:r>
            <w:r w:rsidRPr="00340D69">
              <w:rPr>
                <w:rFonts w:ascii="Arial" w:hAnsi="Arial"/>
                <w:sz w:val="21"/>
                <w:szCs w:val="21"/>
                <w:lang w:val="ca-ES-valencia" w:eastAsia="en-US" w:bidi="ar-SA"/>
              </w:rPr>
              <w:t>d'Empreses</w:t>
            </w:r>
            <w:r w:rsidR="00A363A6" w:rsidRPr="009040A7">
              <w:rPr>
                <w:rFonts w:ascii="Arial" w:hAnsi="Arial"/>
                <w:spacing w:val="-7"/>
                <w:sz w:val="21"/>
                <w:szCs w:val="21"/>
                <w:lang w:val="ca-ES-valencia" w:eastAsia="en-US" w:bidi="ar-SA"/>
              </w:rPr>
              <w:t xml:space="preserve"> </w:t>
            </w:r>
            <w:r w:rsidRPr="00340D69">
              <w:rPr>
                <w:rFonts w:ascii="Arial" w:hAnsi="Arial"/>
                <w:sz w:val="21"/>
                <w:szCs w:val="21"/>
                <w:lang w:val="ca-ES-valencia" w:eastAsia="en-US" w:bidi="ar-SA"/>
              </w:rPr>
              <w:t>Tecnològiques</w:t>
            </w:r>
          </w:p>
        </w:tc>
      </w:tr>
      <w:tr w:rsidR="00DE2BD6" w:rsidRPr="009040A7" w14:paraId="77B236FD" w14:textId="77777777" w:rsidTr="00D04F8E">
        <w:trPr>
          <w:trHeight w:val="341"/>
        </w:trPr>
        <w:tc>
          <w:tcPr>
            <w:tcW w:w="2340" w:type="dxa"/>
            <w:vMerge/>
            <w:shd w:val="clear" w:color="auto" w:fill="auto"/>
          </w:tcPr>
          <w:p w14:paraId="425E2528"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30C459B5" w14:textId="77777777" w:rsidR="003E010A" w:rsidRPr="00340D69" w:rsidRDefault="003E010A" w:rsidP="00340D69">
            <w:pPr>
              <w:widowControl w:val="0"/>
              <w:suppressAutoHyphens w:val="0"/>
              <w:autoSpaceDE w:val="0"/>
              <w:spacing w:before="83"/>
              <w:ind w:left="56"/>
              <w:jc w:val="both"/>
              <w:rPr>
                <w:rFonts w:ascii="Arial" w:hAnsi="Arial"/>
                <w:i/>
                <w:sz w:val="21"/>
                <w:szCs w:val="21"/>
                <w:lang w:val="ca-ES-valencia" w:eastAsia="en-US" w:bidi="ar-SA"/>
              </w:rPr>
            </w:pPr>
            <w:r w:rsidRPr="00340D69">
              <w:rPr>
                <w:rFonts w:ascii="Arial" w:hAnsi="Arial"/>
                <w:sz w:val="21"/>
                <w:szCs w:val="21"/>
                <w:lang w:val="ca-ES-valencia" w:eastAsia="en-US" w:bidi="ar-SA"/>
              </w:rPr>
              <w:t>Anàlisi</w:t>
            </w:r>
            <w:r w:rsidRPr="00340D69">
              <w:rPr>
                <w:rFonts w:ascii="Arial" w:hAnsi="Arial"/>
                <w:spacing w:val="-3"/>
                <w:sz w:val="21"/>
                <w:szCs w:val="21"/>
                <w:lang w:val="ca-ES-valencia" w:eastAsia="en-US" w:bidi="ar-SA"/>
              </w:rPr>
              <w:t xml:space="preserve"> </w:t>
            </w:r>
            <w:r w:rsidRPr="00340D69">
              <w:rPr>
                <w:rFonts w:ascii="Arial" w:hAnsi="Arial"/>
                <w:sz w:val="21"/>
                <w:szCs w:val="21"/>
                <w:lang w:val="ca-ES-valencia" w:eastAsia="en-US" w:bidi="ar-SA"/>
              </w:rPr>
              <w:t>de</w:t>
            </w:r>
            <w:r w:rsidRPr="00340D69">
              <w:rPr>
                <w:rFonts w:ascii="Arial" w:hAnsi="Arial"/>
                <w:spacing w:val="-3"/>
                <w:sz w:val="21"/>
                <w:szCs w:val="21"/>
                <w:lang w:val="ca-ES-valencia" w:eastAsia="en-US" w:bidi="ar-SA"/>
              </w:rPr>
              <w:t xml:space="preserve"> </w:t>
            </w:r>
            <w:r w:rsidRPr="00340D69">
              <w:rPr>
                <w:rFonts w:ascii="Arial" w:hAnsi="Arial"/>
                <w:sz w:val="21"/>
                <w:szCs w:val="21"/>
                <w:lang w:val="ca-ES-valencia" w:eastAsia="en-US" w:bidi="ar-SA"/>
              </w:rPr>
              <w:t>Negocis</w:t>
            </w:r>
          </w:p>
        </w:tc>
      </w:tr>
      <w:tr w:rsidR="00DE2BD6" w:rsidRPr="00340D69" w14:paraId="5273B491" w14:textId="77777777" w:rsidTr="00D04F8E">
        <w:trPr>
          <w:trHeight w:val="341"/>
        </w:trPr>
        <w:tc>
          <w:tcPr>
            <w:tcW w:w="2340" w:type="dxa"/>
            <w:vMerge/>
            <w:shd w:val="clear" w:color="auto" w:fill="auto"/>
          </w:tcPr>
          <w:p w14:paraId="0AF477A2"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5F9E2EBB" w14:textId="557F2869" w:rsidR="003E010A" w:rsidRPr="00340D69" w:rsidRDefault="003E010A" w:rsidP="00340D69">
            <w:pPr>
              <w:widowControl w:val="0"/>
              <w:suppressAutoHyphens w:val="0"/>
              <w:autoSpaceDE w:val="0"/>
              <w:spacing w:before="83"/>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 xml:space="preserve">Anàlisi de Negocis / </w:t>
            </w:r>
            <w:r w:rsidRPr="00340D69">
              <w:rPr>
                <w:rFonts w:ascii="Arial" w:hAnsi="Arial"/>
                <w:i/>
                <w:sz w:val="21"/>
                <w:szCs w:val="21"/>
                <w:lang w:val="ca-ES-valencia" w:eastAsia="en-US" w:bidi="ar-SA"/>
              </w:rPr>
              <w:t>Business</w:t>
            </w:r>
            <w:r w:rsidRPr="00340D69">
              <w:rPr>
                <w:rFonts w:ascii="Arial" w:hAnsi="Arial"/>
                <w:i/>
                <w:spacing w:val="-8"/>
                <w:sz w:val="21"/>
                <w:szCs w:val="21"/>
                <w:lang w:val="ca-ES-valencia" w:eastAsia="en-US" w:bidi="ar-SA"/>
              </w:rPr>
              <w:t xml:space="preserve"> </w:t>
            </w:r>
            <w:r w:rsidRPr="00340D69">
              <w:rPr>
                <w:rFonts w:ascii="Arial" w:hAnsi="Arial"/>
                <w:i/>
                <w:sz w:val="21"/>
                <w:szCs w:val="21"/>
                <w:lang w:val="ca-ES-valencia" w:eastAsia="en-US" w:bidi="ar-SA"/>
              </w:rPr>
              <w:t>Analytics</w:t>
            </w:r>
          </w:p>
        </w:tc>
      </w:tr>
      <w:tr w:rsidR="00DE2BD6" w:rsidRPr="009040A7" w14:paraId="45289BCE" w14:textId="77777777" w:rsidTr="00D04F8E">
        <w:trPr>
          <w:trHeight w:val="341"/>
        </w:trPr>
        <w:tc>
          <w:tcPr>
            <w:tcW w:w="2340" w:type="dxa"/>
            <w:vMerge/>
            <w:shd w:val="clear" w:color="auto" w:fill="auto"/>
          </w:tcPr>
          <w:p w14:paraId="3BE30973"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0FEE5467" w14:textId="77777777" w:rsidR="003E010A" w:rsidRPr="00340D69" w:rsidRDefault="003E010A" w:rsidP="00340D69">
            <w:pPr>
              <w:widowControl w:val="0"/>
              <w:suppressAutoHyphens w:val="0"/>
              <w:autoSpaceDE w:val="0"/>
              <w:spacing w:before="83"/>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Anàlisi Econòmica</w:t>
            </w:r>
          </w:p>
        </w:tc>
      </w:tr>
      <w:tr w:rsidR="00DE2BD6" w:rsidRPr="009040A7" w14:paraId="54FC0810" w14:textId="77777777" w:rsidTr="00D04F8E">
        <w:trPr>
          <w:trHeight w:val="341"/>
        </w:trPr>
        <w:tc>
          <w:tcPr>
            <w:tcW w:w="2340" w:type="dxa"/>
            <w:vMerge/>
            <w:shd w:val="clear" w:color="auto" w:fill="auto"/>
          </w:tcPr>
          <w:p w14:paraId="41EE0401"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631C6FDB" w14:textId="0FF0D19B" w:rsidR="003E010A" w:rsidRPr="00340D69" w:rsidRDefault="003E010A" w:rsidP="00340D69">
            <w:pPr>
              <w:widowControl w:val="0"/>
              <w:suppressAutoHyphens w:val="0"/>
              <w:autoSpaceDE w:val="0"/>
              <w:spacing w:before="83"/>
              <w:ind w:left="56"/>
              <w:jc w:val="both"/>
              <w:rPr>
                <w:rFonts w:ascii="Arial" w:hAnsi="Arial"/>
                <w:iCs/>
                <w:sz w:val="21"/>
                <w:szCs w:val="21"/>
                <w:lang w:val="ca-ES-valencia" w:eastAsia="en-US" w:bidi="ar-SA"/>
              </w:rPr>
            </w:pPr>
            <w:r w:rsidRPr="00340D69">
              <w:rPr>
                <w:rFonts w:ascii="Arial" w:hAnsi="Arial"/>
                <w:iCs/>
                <w:sz w:val="21"/>
                <w:szCs w:val="21"/>
                <w:lang w:val="ca-ES-valencia" w:eastAsia="en-US" w:bidi="ar-SA"/>
              </w:rPr>
              <w:t xml:space="preserve">Analítica de Dades Aplicada als Negocis / </w:t>
            </w:r>
            <w:r w:rsidRPr="00340D69">
              <w:rPr>
                <w:rFonts w:ascii="Arial" w:hAnsi="Arial"/>
                <w:i/>
                <w:sz w:val="21"/>
                <w:szCs w:val="21"/>
                <w:lang w:val="ca-ES-valencia" w:eastAsia="en-US" w:bidi="ar-SA"/>
              </w:rPr>
              <w:t>Business Data Analytics</w:t>
            </w:r>
          </w:p>
        </w:tc>
      </w:tr>
      <w:tr w:rsidR="00DE2BD6" w:rsidRPr="009040A7" w14:paraId="7D5F4DBF" w14:textId="77777777" w:rsidTr="00D04F8E">
        <w:trPr>
          <w:trHeight w:val="341"/>
        </w:trPr>
        <w:tc>
          <w:tcPr>
            <w:tcW w:w="2340" w:type="dxa"/>
            <w:vMerge/>
            <w:shd w:val="clear" w:color="auto" w:fill="auto"/>
          </w:tcPr>
          <w:p w14:paraId="63CE300B"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7815F4DA" w14:textId="24A5D804" w:rsidR="003E010A" w:rsidRPr="00340D69" w:rsidRDefault="003E010A" w:rsidP="00340D69">
            <w:pPr>
              <w:widowControl w:val="0"/>
              <w:suppressAutoHyphens w:val="0"/>
              <w:autoSpaceDE w:val="0"/>
              <w:spacing w:before="83"/>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Assistència</w:t>
            </w:r>
            <w:r w:rsidRPr="00340D69">
              <w:rPr>
                <w:rFonts w:ascii="Arial" w:hAnsi="Arial"/>
                <w:spacing w:val="-2"/>
                <w:sz w:val="21"/>
                <w:szCs w:val="21"/>
                <w:lang w:val="ca-ES-valencia" w:eastAsia="en-US" w:bidi="ar-SA"/>
              </w:rPr>
              <w:t xml:space="preserve"> </w:t>
            </w:r>
            <w:r w:rsidRPr="00340D69">
              <w:rPr>
                <w:rFonts w:ascii="Arial" w:hAnsi="Arial"/>
                <w:sz w:val="21"/>
                <w:szCs w:val="21"/>
                <w:lang w:val="ca-ES-valencia" w:eastAsia="en-US" w:bidi="ar-SA"/>
              </w:rPr>
              <w:t>de</w:t>
            </w:r>
            <w:r w:rsidRPr="00340D69">
              <w:rPr>
                <w:rFonts w:ascii="Arial" w:hAnsi="Arial"/>
                <w:spacing w:val="-3"/>
                <w:sz w:val="21"/>
                <w:szCs w:val="21"/>
                <w:lang w:val="ca-ES-valencia" w:eastAsia="en-US" w:bidi="ar-SA"/>
              </w:rPr>
              <w:t xml:space="preserve"> </w:t>
            </w:r>
            <w:r w:rsidRPr="00340D69">
              <w:rPr>
                <w:rFonts w:ascii="Arial" w:hAnsi="Arial"/>
                <w:sz w:val="21"/>
                <w:szCs w:val="21"/>
                <w:lang w:val="ca-ES-valencia" w:eastAsia="en-US" w:bidi="ar-SA"/>
              </w:rPr>
              <w:t>Direcció,</w:t>
            </w:r>
            <w:r w:rsidRPr="00340D69">
              <w:rPr>
                <w:rFonts w:ascii="Arial" w:hAnsi="Arial"/>
                <w:spacing w:val="-2"/>
                <w:sz w:val="21"/>
                <w:szCs w:val="21"/>
                <w:lang w:val="ca-ES-valencia" w:eastAsia="en-US" w:bidi="ar-SA"/>
              </w:rPr>
              <w:t xml:space="preserve"> </w:t>
            </w:r>
            <w:r w:rsidRPr="00340D69">
              <w:rPr>
                <w:rFonts w:ascii="Arial" w:hAnsi="Arial"/>
                <w:i/>
                <w:sz w:val="21"/>
                <w:szCs w:val="21"/>
                <w:lang w:val="ca-ES-valencia" w:eastAsia="en-US" w:bidi="ar-SA"/>
              </w:rPr>
              <w:t>Management</w:t>
            </w:r>
            <w:r w:rsidRPr="00340D69">
              <w:rPr>
                <w:rFonts w:ascii="Arial" w:hAnsi="Arial"/>
                <w:i/>
                <w:spacing w:val="-8"/>
                <w:sz w:val="21"/>
                <w:szCs w:val="21"/>
                <w:lang w:val="ca-ES-valencia" w:eastAsia="en-US" w:bidi="ar-SA"/>
              </w:rPr>
              <w:t xml:space="preserve"> </w:t>
            </w:r>
            <w:r w:rsidRPr="00340D69">
              <w:rPr>
                <w:rFonts w:ascii="Arial" w:hAnsi="Arial"/>
                <w:i/>
                <w:sz w:val="21"/>
                <w:szCs w:val="21"/>
                <w:lang w:val="ca-ES-valencia" w:eastAsia="en-US" w:bidi="ar-SA"/>
              </w:rPr>
              <w:t>Assistance</w:t>
            </w:r>
          </w:p>
        </w:tc>
      </w:tr>
      <w:tr w:rsidR="00DE2BD6" w:rsidRPr="009040A7" w14:paraId="1DDDDDE5" w14:textId="77777777" w:rsidTr="00D04F8E">
        <w:trPr>
          <w:trHeight w:val="341"/>
        </w:trPr>
        <w:tc>
          <w:tcPr>
            <w:tcW w:w="2340" w:type="dxa"/>
            <w:vMerge/>
            <w:shd w:val="clear" w:color="auto" w:fill="auto"/>
          </w:tcPr>
          <w:p w14:paraId="4C3690A5"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6457F84F" w14:textId="77777777" w:rsidR="003E010A" w:rsidRPr="00340D69" w:rsidRDefault="003E010A" w:rsidP="00340D69">
            <w:pPr>
              <w:widowControl w:val="0"/>
              <w:suppressAutoHyphens w:val="0"/>
              <w:autoSpaceDE w:val="0"/>
              <w:spacing w:before="83"/>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Ciències</w:t>
            </w:r>
            <w:r w:rsidRPr="00340D69">
              <w:rPr>
                <w:rFonts w:ascii="Arial" w:hAnsi="Arial"/>
                <w:spacing w:val="-5"/>
                <w:sz w:val="21"/>
                <w:szCs w:val="21"/>
                <w:lang w:val="ca-ES-valencia" w:eastAsia="en-US" w:bidi="ar-SA"/>
              </w:rPr>
              <w:t xml:space="preserve"> </w:t>
            </w:r>
            <w:r w:rsidRPr="00340D69">
              <w:rPr>
                <w:rFonts w:ascii="Arial" w:hAnsi="Arial"/>
                <w:sz w:val="21"/>
                <w:szCs w:val="21"/>
                <w:lang w:val="ca-ES-valencia" w:eastAsia="en-US" w:bidi="ar-SA"/>
              </w:rPr>
              <w:t>Econòmiques</w:t>
            </w:r>
          </w:p>
        </w:tc>
      </w:tr>
      <w:tr w:rsidR="00DE2BD6" w:rsidRPr="009040A7" w14:paraId="1DE14016" w14:textId="77777777" w:rsidTr="00D04F8E">
        <w:trPr>
          <w:trHeight w:val="341"/>
        </w:trPr>
        <w:tc>
          <w:tcPr>
            <w:tcW w:w="2340" w:type="dxa"/>
            <w:vMerge/>
            <w:shd w:val="clear" w:color="auto" w:fill="auto"/>
          </w:tcPr>
          <w:p w14:paraId="639662F2"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1B5EC611" w14:textId="77777777" w:rsidR="003E010A" w:rsidRPr="00340D69" w:rsidRDefault="003E010A" w:rsidP="00340D69">
            <w:pPr>
              <w:widowControl w:val="0"/>
              <w:suppressAutoHyphens w:val="0"/>
              <w:autoSpaceDE w:val="0"/>
              <w:spacing w:before="83"/>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Ciències</w:t>
            </w:r>
            <w:r w:rsidRPr="00340D69">
              <w:rPr>
                <w:rFonts w:ascii="Arial" w:hAnsi="Arial"/>
                <w:spacing w:val="-5"/>
                <w:sz w:val="21"/>
                <w:szCs w:val="21"/>
                <w:lang w:val="ca-ES-valencia" w:eastAsia="en-US" w:bidi="ar-SA"/>
              </w:rPr>
              <w:t xml:space="preserve"> </w:t>
            </w:r>
            <w:r w:rsidRPr="00340D69">
              <w:rPr>
                <w:rFonts w:ascii="Arial" w:hAnsi="Arial"/>
                <w:sz w:val="21"/>
                <w:szCs w:val="21"/>
                <w:lang w:val="ca-ES-valencia" w:eastAsia="en-US" w:bidi="ar-SA"/>
              </w:rPr>
              <w:t>Empresarials</w:t>
            </w:r>
          </w:p>
        </w:tc>
      </w:tr>
      <w:tr w:rsidR="00DE2BD6" w:rsidRPr="009040A7" w14:paraId="7737A9BD" w14:textId="77777777" w:rsidTr="00D04F8E">
        <w:trPr>
          <w:trHeight w:val="341"/>
        </w:trPr>
        <w:tc>
          <w:tcPr>
            <w:tcW w:w="2340" w:type="dxa"/>
            <w:vMerge/>
            <w:shd w:val="clear" w:color="auto" w:fill="auto"/>
          </w:tcPr>
          <w:p w14:paraId="65645186"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54987119" w14:textId="77777777" w:rsidR="003E010A" w:rsidRPr="00340D69" w:rsidRDefault="003E010A" w:rsidP="00340D69">
            <w:pPr>
              <w:widowControl w:val="0"/>
              <w:suppressAutoHyphens w:val="0"/>
              <w:autoSpaceDE w:val="0"/>
              <w:spacing w:before="83"/>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Ciències</w:t>
            </w:r>
            <w:r w:rsidRPr="00340D69">
              <w:rPr>
                <w:rFonts w:ascii="Arial" w:hAnsi="Arial"/>
                <w:spacing w:val="-4"/>
                <w:sz w:val="21"/>
                <w:szCs w:val="21"/>
                <w:lang w:val="ca-ES-valencia" w:eastAsia="en-US" w:bidi="ar-SA"/>
              </w:rPr>
              <w:t xml:space="preserve"> </w:t>
            </w:r>
            <w:r w:rsidRPr="00340D69">
              <w:rPr>
                <w:rFonts w:ascii="Arial" w:hAnsi="Arial"/>
                <w:sz w:val="21"/>
                <w:szCs w:val="21"/>
                <w:lang w:val="ca-ES-valencia" w:eastAsia="en-US" w:bidi="ar-SA"/>
              </w:rPr>
              <w:t>Empresarials,</w:t>
            </w:r>
            <w:r w:rsidRPr="00340D69">
              <w:rPr>
                <w:rFonts w:ascii="Arial" w:hAnsi="Arial"/>
                <w:spacing w:val="-2"/>
                <w:sz w:val="21"/>
                <w:szCs w:val="21"/>
                <w:lang w:val="ca-ES-valencia" w:eastAsia="en-US" w:bidi="ar-SA"/>
              </w:rPr>
              <w:t xml:space="preserve"> </w:t>
            </w:r>
            <w:r w:rsidRPr="00340D69">
              <w:rPr>
                <w:rFonts w:ascii="Arial" w:hAnsi="Arial"/>
                <w:i/>
                <w:sz w:val="21"/>
                <w:szCs w:val="21"/>
                <w:lang w:val="ca-ES-valencia" w:eastAsia="en-US" w:bidi="ar-SA"/>
              </w:rPr>
              <w:t>Management</w:t>
            </w:r>
          </w:p>
        </w:tc>
      </w:tr>
      <w:tr w:rsidR="00DE2BD6" w:rsidRPr="009040A7" w14:paraId="1D9EB36C" w14:textId="77777777" w:rsidTr="00D04F8E">
        <w:trPr>
          <w:trHeight w:val="341"/>
        </w:trPr>
        <w:tc>
          <w:tcPr>
            <w:tcW w:w="2340" w:type="dxa"/>
            <w:vMerge/>
            <w:shd w:val="clear" w:color="auto" w:fill="auto"/>
          </w:tcPr>
          <w:p w14:paraId="2D77B9D0"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652027AB" w14:textId="77777777" w:rsidR="003E010A" w:rsidRPr="00340D69" w:rsidRDefault="003E010A" w:rsidP="00340D69">
            <w:pPr>
              <w:widowControl w:val="0"/>
              <w:suppressAutoHyphens w:val="0"/>
              <w:autoSpaceDE w:val="0"/>
              <w:spacing w:before="83"/>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Comerç</w:t>
            </w:r>
          </w:p>
        </w:tc>
      </w:tr>
      <w:tr w:rsidR="00DE2BD6" w:rsidRPr="009040A7" w14:paraId="56711BB0" w14:textId="77777777" w:rsidTr="00D04F8E">
        <w:trPr>
          <w:trHeight w:val="341"/>
        </w:trPr>
        <w:tc>
          <w:tcPr>
            <w:tcW w:w="2340" w:type="dxa"/>
            <w:vMerge/>
            <w:shd w:val="clear" w:color="auto" w:fill="auto"/>
          </w:tcPr>
          <w:p w14:paraId="6C560A14"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3BCD84EC" w14:textId="77777777" w:rsidR="003E010A" w:rsidRPr="00340D69" w:rsidRDefault="003E010A" w:rsidP="00340D69">
            <w:pPr>
              <w:widowControl w:val="0"/>
              <w:suppressAutoHyphens w:val="0"/>
              <w:autoSpaceDE w:val="0"/>
              <w:spacing w:before="83"/>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Comerç</w:t>
            </w:r>
            <w:r w:rsidRPr="00340D69">
              <w:rPr>
                <w:rFonts w:ascii="Arial" w:hAnsi="Arial"/>
                <w:spacing w:val="-4"/>
                <w:sz w:val="21"/>
                <w:szCs w:val="21"/>
                <w:lang w:val="ca-ES-valencia" w:eastAsia="en-US" w:bidi="ar-SA"/>
              </w:rPr>
              <w:t xml:space="preserve"> </w:t>
            </w:r>
            <w:r w:rsidRPr="00340D69">
              <w:rPr>
                <w:rFonts w:ascii="Arial" w:hAnsi="Arial"/>
                <w:sz w:val="21"/>
                <w:szCs w:val="21"/>
                <w:lang w:val="ca-ES-valencia" w:eastAsia="en-US" w:bidi="ar-SA"/>
              </w:rPr>
              <w:t>i</w:t>
            </w:r>
            <w:r w:rsidRPr="00340D69">
              <w:rPr>
                <w:rFonts w:ascii="Arial" w:hAnsi="Arial"/>
                <w:spacing w:val="-2"/>
                <w:sz w:val="21"/>
                <w:szCs w:val="21"/>
                <w:lang w:val="ca-ES-valencia" w:eastAsia="en-US" w:bidi="ar-SA"/>
              </w:rPr>
              <w:t xml:space="preserve"> </w:t>
            </w:r>
            <w:r w:rsidRPr="00340D69">
              <w:rPr>
                <w:rFonts w:ascii="Arial" w:hAnsi="Arial"/>
                <w:i/>
                <w:sz w:val="21"/>
                <w:szCs w:val="21"/>
                <w:lang w:val="ca-ES-valencia" w:eastAsia="en-US" w:bidi="ar-SA"/>
              </w:rPr>
              <w:t>Màrqueting</w:t>
            </w:r>
          </w:p>
        </w:tc>
      </w:tr>
      <w:tr w:rsidR="00DE2BD6" w:rsidRPr="009040A7" w14:paraId="0364827D" w14:textId="77777777" w:rsidTr="00D04F8E">
        <w:trPr>
          <w:trHeight w:val="341"/>
        </w:trPr>
        <w:tc>
          <w:tcPr>
            <w:tcW w:w="2340" w:type="dxa"/>
            <w:vMerge/>
            <w:shd w:val="clear" w:color="auto" w:fill="auto"/>
          </w:tcPr>
          <w:p w14:paraId="4C40137E"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51389978" w14:textId="77777777" w:rsidR="003E010A" w:rsidRPr="00340D69" w:rsidRDefault="003E010A" w:rsidP="00340D69">
            <w:pPr>
              <w:widowControl w:val="0"/>
              <w:suppressAutoHyphens w:val="0"/>
              <w:autoSpaceDE w:val="0"/>
              <w:spacing w:before="83"/>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Comerç</w:t>
            </w:r>
            <w:r w:rsidRPr="00340D69">
              <w:rPr>
                <w:rFonts w:ascii="Arial" w:hAnsi="Arial"/>
                <w:spacing w:val="-5"/>
                <w:sz w:val="21"/>
                <w:szCs w:val="21"/>
                <w:lang w:val="ca-ES-valencia" w:eastAsia="en-US" w:bidi="ar-SA"/>
              </w:rPr>
              <w:t xml:space="preserve"> </w:t>
            </w:r>
            <w:r w:rsidRPr="00340D69">
              <w:rPr>
                <w:rFonts w:ascii="Arial" w:hAnsi="Arial"/>
                <w:sz w:val="21"/>
                <w:szCs w:val="21"/>
                <w:lang w:val="ca-ES-valencia" w:eastAsia="en-US" w:bidi="ar-SA"/>
              </w:rPr>
              <w:t>Internacional</w:t>
            </w:r>
          </w:p>
        </w:tc>
      </w:tr>
      <w:tr w:rsidR="00DE2BD6" w:rsidRPr="009040A7" w14:paraId="6A7798DB" w14:textId="77777777" w:rsidTr="00D04F8E">
        <w:trPr>
          <w:trHeight w:val="335"/>
        </w:trPr>
        <w:tc>
          <w:tcPr>
            <w:tcW w:w="2340" w:type="dxa"/>
            <w:vMerge/>
            <w:shd w:val="clear" w:color="auto" w:fill="auto"/>
          </w:tcPr>
          <w:p w14:paraId="41EEAC7C"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7C5BD7ED" w14:textId="095CC77B" w:rsidR="003E010A" w:rsidRPr="00340D69" w:rsidRDefault="003E010A" w:rsidP="00340D69">
            <w:pPr>
              <w:widowControl w:val="0"/>
              <w:suppressAutoHyphens w:val="0"/>
              <w:autoSpaceDE w:val="0"/>
              <w:spacing w:before="77"/>
              <w:ind w:left="56"/>
              <w:jc w:val="both"/>
              <w:rPr>
                <w:rFonts w:ascii="Arial" w:hAnsi="Arial"/>
                <w:i/>
                <w:sz w:val="21"/>
                <w:szCs w:val="21"/>
                <w:lang w:val="ca-ES-valencia" w:eastAsia="en-US" w:bidi="ar-SA"/>
              </w:rPr>
            </w:pPr>
            <w:r w:rsidRPr="00340D69">
              <w:rPr>
                <w:rFonts w:ascii="Arial" w:hAnsi="Arial"/>
                <w:sz w:val="21"/>
                <w:szCs w:val="21"/>
                <w:lang w:val="ca-ES-valencia" w:eastAsia="en-US" w:bidi="ar-SA"/>
              </w:rPr>
              <w:t>Consultoria</w:t>
            </w:r>
            <w:r w:rsidRPr="00340D69">
              <w:rPr>
                <w:rFonts w:ascii="Arial" w:hAnsi="Arial"/>
                <w:spacing w:val="-3"/>
                <w:sz w:val="21"/>
                <w:szCs w:val="21"/>
                <w:lang w:val="ca-ES-valencia" w:eastAsia="en-US" w:bidi="ar-SA"/>
              </w:rPr>
              <w:t xml:space="preserve"> </w:t>
            </w:r>
            <w:r w:rsidRPr="00340D69">
              <w:rPr>
                <w:rFonts w:ascii="Arial" w:hAnsi="Arial"/>
                <w:sz w:val="21"/>
                <w:szCs w:val="21"/>
                <w:lang w:val="ca-ES-valencia" w:eastAsia="en-US" w:bidi="ar-SA"/>
              </w:rPr>
              <w:t>i</w:t>
            </w:r>
            <w:r w:rsidRPr="00340D69">
              <w:rPr>
                <w:rFonts w:ascii="Arial" w:hAnsi="Arial"/>
                <w:spacing w:val="-2"/>
                <w:sz w:val="21"/>
                <w:szCs w:val="21"/>
                <w:lang w:val="ca-ES-valencia" w:eastAsia="en-US" w:bidi="ar-SA"/>
              </w:rPr>
              <w:t xml:space="preserve"> </w:t>
            </w:r>
            <w:r w:rsidRPr="00340D69">
              <w:rPr>
                <w:rFonts w:ascii="Arial" w:hAnsi="Arial"/>
                <w:sz w:val="21"/>
                <w:szCs w:val="21"/>
                <w:lang w:val="ca-ES-valencia" w:eastAsia="en-US" w:bidi="ar-SA"/>
              </w:rPr>
              <w:t>Gestió</w:t>
            </w:r>
            <w:r w:rsidRPr="00340D69">
              <w:rPr>
                <w:rFonts w:ascii="Arial" w:hAnsi="Arial"/>
                <w:spacing w:val="-2"/>
                <w:sz w:val="21"/>
                <w:szCs w:val="21"/>
                <w:lang w:val="ca-ES-valencia" w:eastAsia="en-US" w:bidi="ar-SA"/>
              </w:rPr>
              <w:t xml:space="preserve"> </w:t>
            </w:r>
            <w:r w:rsidRPr="00340D69">
              <w:rPr>
                <w:rFonts w:ascii="Arial" w:hAnsi="Arial"/>
                <w:sz w:val="21"/>
                <w:szCs w:val="21"/>
                <w:lang w:val="ca-ES-valencia" w:eastAsia="en-US" w:bidi="ar-SA"/>
              </w:rPr>
              <w:t>de la</w:t>
            </w:r>
            <w:r w:rsidR="00A363A6" w:rsidRPr="009040A7">
              <w:rPr>
                <w:rFonts w:ascii="Arial" w:hAnsi="Arial"/>
                <w:spacing w:val="-3"/>
                <w:sz w:val="21"/>
                <w:szCs w:val="21"/>
                <w:lang w:val="ca-ES-valencia" w:eastAsia="en-US" w:bidi="ar-SA"/>
              </w:rPr>
              <w:t xml:space="preserve"> </w:t>
            </w:r>
            <w:r w:rsidRPr="00340D69">
              <w:rPr>
                <w:rFonts w:ascii="Arial" w:hAnsi="Arial"/>
                <w:sz w:val="21"/>
                <w:szCs w:val="21"/>
                <w:lang w:val="ca-ES-valencia" w:eastAsia="en-US" w:bidi="ar-SA"/>
              </w:rPr>
              <w:t>Informació</w:t>
            </w:r>
          </w:p>
        </w:tc>
      </w:tr>
      <w:tr w:rsidR="00DE2BD6" w:rsidRPr="009040A7" w14:paraId="1A11F88F" w14:textId="77777777" w:rsidTr="00D04F8E">
        <w:trPr>
          <w:trHeight w:val="335"/>
        </w:trPr>
        <w:tc>
          <w:tcPr>
            <w:tcW w:w="2340" w:type="dxa"/>
            <w:vMerge/>
            <w:shd w:val="clear" w:color="auto" w:fill="auto"/>
          </w:tcPr>
          <w:p w14:paraId="092FE9D8"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0E2AC69C" w14:textId="77777777" w:rsidR="003E010A" w:rsidRPr="00340D69" w:rsidRDefault="003E010A" w:rsidP="00340D69">
            <w:pPr>
              <w:widowControl w:val="0"/>
              <w:suppressAutoHyphens w:val="0"/>
              <w:autoSpaceDE w:val="0"/>
              <w:spacing w:before="77"/>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Comptabilitat</w:t>
            </w:r>
            <w:r w:rsidRPr="00340D69">
              <w:rPr>
                <w:rFonts w:ascii="Arial" w:hAnsi="Arial"/>
                <w:spacing w:val="-5"/>
                <w:sz w:val="21"/>
                <w:szCs w:val="21"/>
                <w:lang w:val="ca-ES-valencia" w:eastAsia="en-US" w:bidi="ar-SA"/>
              </w:rPr>
              <w:t xml:space="preserve"> </w:t>
            </w:r>
            <w:r w:rsidRPr="00340D69">
              <w:rPr>
                <w:rFonts w:ascii="Arial" w:hAnsi="Arial"/>
                <w:sz w:val="21"/>
                <w:szCs w:val="21"/>
                <w:lang w:val="ca-ES-valencia" w:eastAsia="en-US" w:bidi="ar-SA"/>
              </w:rPr>
              <w:t>i</w:t>
            </w:r>
            <w:r w:rsidRPr="00340D69">
              <w:rPr>
                <w:rFonts w:ascii="Arial" w:hAnsi="Arial"/>
                <w:spacing w:val="-3"/>
                <w:sz w:val="21"/>
                <w:szCs w:val="21"/>
                <w:lang w:val="ca-ES-valencia" w:eastAsia="en-US" w:bidi="ar-SA"/>
              </w:rPr>
              <w:t xml:space="preserve"> </w:t>
            </w:r>
            <w:r w:rsidRPr="00340D69">
              <w:rPr>
                <w:rFonts w:ascii="Arial" w:hAnsi="Arial"/>
                <w:sz w:val="21"/>
                <w:szCs w:val="21"/>
                <w:lang w:val="ca-ES-valencia" w:eastAsia="en-US" w:bidi="ar-SA"/>
              </w:rPr>
              <w:t>Finances</w:t>
            </w:r>
          </w:p>
        </w:tc>
      </w:tr>
      <w:tr w:rsidR="00DE2BD6" w:rsidRPr="009040A7" w14:paraId="515EDC63" w14:textId="77777777" w:rsidTr="00D04F8E">
        <w:trPr>
          <w:trHeight w:val="335"/>
        </w:trPr>
        <w:tc>
          <w:tcPr>
            <w:tcW w:w="2340" w:type="dxa"/>
            <w:vMerge/>
            <w:shd w:val="clear" w:color="auto" w:fill="auto"/>
          </w:tcPr>
          <w:p w14:paraId="3E794E08"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4EB358B4" w14:textId="77777777" w:rsidR="003E010A" w:rsidRPr="00340D69" w:rsidRDefault="003E010A" w:rsidP="00340D69">
            <w:pPr>
              <w:widowControl w:val="0"/>
              <w:suppressAutoHyphens w:val="0"/>
              <w:autoSpaceDE w:val="0"/>
              <w:spacing w:before="77"/>
              <w:ind w:left="56"/>
              <w:jc w:val="both"/>
              <w:rPr>
                <w:rFonts w:ascii="Arial" w:hAnsi="Arial"/>
                <w:sz w:val="21"/>
                <w:szCs w:val="21"/>
                <w:lang w:val="ca-ES-valencia" w:eastAsia="en-US" w:bidi="ar-SA"/>
              </w:rPr>
            </w:pPr>
            <w:r w:rsidRPr="00340D69">
              <w:rPr>
                <w:rFonts w:ascii="Arial" w:hAnsi="Arial"/>
                <w:spacing w:val="-1"/>
                <w:sz w:val="21"/>
                <w:szCs w:val="21"/>
                <w:lang w:val="ca-ES-valencia" w:eastAsia="en-US" w:bidi="ar-SA"/>
              </w:rPr>
              <w:t>Creació,</w:t>
            </w:r>
            <w:r w:rsidRPr="00340D69">
              <w:rPr>
                <w:rFonts w:ascii="Arial" w:hAnsi="Arial"/>
                <w:spacing w:val="-11"/>
                <w:sz w:val="21"/>
                <w:szCs w:val="21"/>
                <w:lang w:val="ca-ES-valencia" w:eastAsia="en-US" w:bidi="ar-SA"/>
              </w:rPr>
              <w:t xml:space="preserve"> </w:t>
            </w:r>
            <w:r w:rsidRPr="00340D69">
              <w:rPr>
                <w:rFonts w:ascii="Arial" w:hAnsi="Arial"/>
                <w:sz w:val="21"/>
                <w:szCs w:val="21"/>
                <w:lang w:val="ca-ES-valencia" w:eastAsia="en-US" w:bidi="ar-SA"/>
              </w:rPr>
              <w:t>Administració</w:t>
            </w:r>
            <w:r w:rsidRPr="00340D69">
              <w:rPr>
                <w:rFonts w:ascii="Arial" w:hAnsi="Arial"/>
                <w:spacing w:val="-1"/>
                <w:sz w:val="21"/>
                <w:szCs w:val="21"/>
                <w:lang w:val="ca-ES-valencia" w:eastAsia="en-US" w:bidi="ar-SA"/>
              </w:rPr>
              <w:t xml:space="preserve"> </w:t>
            </w:r>
            <w:r w:rsidRPr="00340D69">
              <w:rPr>
                <w:rFonts w:ascii="Arial" w:hAnsi="Arial"/>
                <w:sz w:val="21"/>
                <w:szCs w:val="21"/>
                <w:lang w:val="ca-ES-valencia" w:eastAsia="en-US" w:bidi="ar-SA"/>
              </w:rPr>
              <w:t>i</w:t>
            </w:r>
            <w:r w:rsidRPr="00340D69">
              <w:rPr>
                <w:rFonts w:ascii="Arial" w:hAnsi="Arial"/>
                <w:spacing w:val="-1"/>
                <w:sz w:val="21"/>
                <w:szCs w:val="21"/>
                <w:lang w:val="ca-ES-valencia" w:eastAsia="en-US" w:bidi="ar-SA"/>
              </w:rPr>
              <w:t xml:space="preserve"> </w:t>
            </w:r>
            <w:r w:rsidRPr="00340D69">
              <w:rPr>
                <w:rFonts w:ascii="Arial" w:hAnsi="Arial"/>
                <w:sz w:val="21"/>
                <w:szCs w:val="21"/>
                <w:lang w:val="ca-ES-valencia" w:eastAsia="en-US" w:bidi="ar-SA"/>
              </w:rPr>
              <w:t>Direcció</w:t>
            </w:r>
            <w:r w:rsidRPr="00340D69">
              <w:rPr>
                <w:rFonts w:ascii="Arial" w:hAnsi="Arial"/>
                <w:spacing w:val="-3"/>
                <w:sz w:val="21"/>
                <w:szCs w:val="21"/>
                <w:lang w:val="ca-ES-valencia" w:eastAsia="en-US" w:bidi="ar-SA"/>
              </w:rPr>
              <w:t xml:space="preserve"> </w:t>
            </w:r>
            <w:r w:rsidRPr="00340D69">
              <w:rPr>
                <w:rFonts w:ascii="Arial" w:hAnsi="Arial"/>
                <w:sz w:val="21"/>
                <w:szCs w:val="21"/>
                <w:lang w:val="ca-ES-valencia" w:eastAsia="en-US" w:bidi="ar-SA"/>
              </w:rPr>
              <w:t>d'Empreses.</w:t>
            </w:r>
            <w:r w:rsidRPr="00340D69">
              <w:rPr>
                <w:rFonts w:ascii="Arial" w:hAnsi="Arial"/>
                <w:spacing w:val="-2"/>
                <w:sz w:val="21"/>
                <w:szCs w:val="21"/>
                <w:lang w:val="ca-ES-valencia" w:eastAsia="en-US" w:bidi="ar-SA"/>
              </w:rPr>
              <w:t xml:space="preserve"> </w:t>
            </w:r>
          </w:p>
        </w:tc>
      </w:tr>
      <w:tr w:rsidR="00DE2BD6" w:rsidRPr="009040A7" w14:paraId="34B20A30" w14:textId="77777777" w:rsidTr="00D04F8E">
        <w:trPr>
          <w:trHeight w:val="335"/>
        </w:trPr>
        <w:tc>
          <w:tcPr>
            <w:tcW w:w="2340" w:type="dxa"/>
            <w:vMerge/>
            <w:shd w:val="clear" w:color="auto" w:fill="auto"/>
          </w:tcPr>
          <w:p w14:paraId="3F39AA7D"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224E6629" w14:textId="77777777" w:rsidR="003E010A" w:rsidRPr="00340D69" w:rsidRDefault="003E010A" w:rsidP="00340D69">
            <w:pPr>
              <w:widowControl w:val="0"/>
              <w:suppressAutoHyphens w:val="0"/>
              <w:autoSpaceDE w:val="0"/>
              <w:spacing w:before="77"/>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Desenvolupament,</w:t>
            </w:r>
            <w:r w:rsidRPr="00340D69">
              <w:rPr>
                <w:rFonts w:ascii="Arial" w:hAnsi="Arial"/>
                <w:spacing w:val="-4"/>
                <w:sz w:val="21"/>
                <w:szCs w:val="21"/>
                <w:lang w:val="ca-ES-valencia" w:eastAsia="en-US" w:bidi="ar-SA"/>
              </w:rPr>
              <w:t xml:space="preserve"> </w:t>
            </w:r>
            <w:r w:rsidRPr="00340D69">
              <w:rPr>
                <w:rFonts w:ascii="Arial" w:hAnsi="Arial"/>
                <w:sz w:val="21"/>
                <w:szCs w:val="21"/>
                <w:lang w:val="ca-ES-valencia" w:eastAsia="en-US" w:bidi="ar-SA"/>
              </w:rPr>
              <w:t>Gestió</w:t>
            </w:r>
            <w:r w:rsidRPr="00340D69">
              <w:rPr>
                <w:rFonts w:ascii="Arial" w:hAnsi="Arial"/>
                <w:spacing w:val="-3"/>
                <w:sz w:val="21"/>
                <w:szCs w:val="21"/>
                <w:lang w:val="ca-ES-valencia" w:eastAsia="en-US" w:bidi="ar-SA"/>
              </w:rPr>
              <w:t xml:space="preserve"> </w:t>
            </w:r>
            <w:r w:rsidRPr="00340D69">
              <w:rPr>
                <w:rFonts w:ascii="Arial" w:hAnsi="Arial"/>
                <w:sz w:val="21"/>
                <w:szCs w:val="21"/>
                <w:lang w:val="ca-ES-valencia" w:eastAsia="en-US" w:bidi="ar-SA"/>
              </w:rPr>
              <w:t>Comercial</w:t>
            </w:r>
            <w:r w:rsidRPr="00340D69">
              <w:rPr>
                <w:rFonts w:ascii="Arial" w:hAnsi="Arial"/>
                <w:spacing w:val="-3"/>
                <w:sz w:val="21"/>
                <w:szCs w:val="21"/>
                <w:lang w:val="ca-ES-valencia" w:eastAsia="en-US" w:bidi="ar-SA"/>
              </w:rPr>
              <w:t xml:space="preserve"> </w:t>
            </w:r>
            <w:r w:rsidRPr="00340D69">
              <w:rPr>
                <w:rFonts w:ascii="Arial" w:hAnsi="Arial"/>
                <w:sz w:val="21"/>
                <w:szCs w:val="21"/>
                <w:lang w:val="ca-ES-valencia" w:eastAsia="en-US" w:bidi="ar-SA"/>
              </w:rPr>
              <w:t>i</w:t>
            </w:r>
            <w:r w:rsidRPr="00340D69">
              <w:rPr>
                <w:rFonts w:ascii="Arial" w:hAnsi="Arial"/>
                <w:spacing w:val="-3"/>
                <w:sz w:val="21"/>
                <w:szCs w:val="21"/>
                <w:lang w:val="ca-ES-valencia" w:eastAsia="en-US" w:bidi="ar-SA"/>
              </w:rPr>
              <w:t xml:space="preserve"> </w:t>
            </w:r>
            <w:r w:rsidRPr="00340D69">
              <w:rPr>
                <w:rFonts w:ascii="Arial" w:hAnsi="Arial"/>
                <w:sz w:val="21"/>
                <w:szCs w:val="21"/>
                <w:lang w:val="ca-ES-valencia" w:eastAsia="en-US" w:bidi="ar-SA"/>
              </w:rPr>
              <w:t>Estratègies</w:t>
            </w:r>
            <w:r w:rsidRPr="00340D69">
              <w:rPr>
                <w:rFonts w:ascii="Arial" w:hAnsi="Arial"/>
                <w:spacing w:val="-3"/>
                <w:sz w:val="21"/>
                <w:szCs w:val="21"/>
                <w:lang w:val="ca-ES-valencia" w:eastAsia="en-US" w:bidi="ar-SA"/>
              </w:rPr>
              <w:t xml:space="preserve"> </w:t>
            </w:r>
            <w:r w:rsidRPr="00340D69">
              <w:rPr>
                <w:rFonts w:ascii="Arial" w:hAnsi="Arial"/>
                <w:sz w:val="21"/>
                <w:szCs w:val="21"/>
                <w:lang w:val="ca-ES-valencia" w:eastAsia="en-US" w:bidi="ar-SA"/>
              </w:rPr>
              <w:t>de</w:t>
            </w:r>
            <w:r w:rsidRPr="00340D69">
              <w:rPr>
                <w:rFonts w:ascii="Arial" w:hAnsi="Arial"/>
                <w:spacing w:val="-3"/>
                <w:sz w:val="21"/>
                <w:szCs w:val="21"/>
                <w:lang w:val="ca-ES-valencia" w:eastAsia="en-US" w:bidi="ar-SA"/>
              </w:rPr>
              <w:t xml:space="preserve"> </w:t>
            </w:r>
            <w:r w:rsidRPr="00340D69">
              <w:rPr>
                <w:rFonts w:ascii="Arial" w:hAnsi="Arial"/>
                <w:sz w:val="21"/>
                <w:szCs w:val="21"/>
                <w:lang w:val="ca-ES-valencia" w:eastAsia="en-US" w:bidi="ar-SA"/>
              </w:rPr>
              <w:t>Mercat</w:t>
            </w:r>
          </w:p>
        </w:tc>
      </w:tr>
      <w:tr w:rsidR="00DE2BD6" w:rsidRPr="009040A7" w14:paraId="566BB460" w14:textId="77777777" w:rsidTr="00D04F8E">
        <w:trPr>
          <w:trHeight w:val="335"/>
        </w:trPr>
        <w:tc>
          <w:tcPr>
            <w:tcW w:w="2340" w:type="dxa"/>
            <w:vMerge/>
            <w:shd w:val="clear" w:color="auto" w:fill="auto"/>
          </w:tcPr>
          <w:p w14:paraId="2D3D9E5E"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2FF14834" w14:textId="77777777" w:rsidR="003E010A" w:rsidRPr="00340D69" w:rsidRDefault="003E010A" w:rsidP="00340D69">
            <w:pPr>
              <w:widowControl w:val="0"/>
              <w:suppressAutoHyphens w:val="0"/>
              <w:autoSpaceDE w:val="0"/>
              <w:spacing w:before="77"/>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Direcció</w:t>
            </w:r>
            <w:r w:rsidRPr="00340D69">
              <w:rPr>
                <w:rFonts w:ascii="Arial" w:hAnsi="Arial"/>
                <w:spacing w:val="-5"/>
                <w:sz w:val="21"/>
                <w:szCs w:val="21"/>
                <w:lang w:val="ca-ES-valencia" w:eastAsia="en-US" w:bidi="ar-SA"/>
              </w:rPr>
              <w:t xml:space="preserve"> </w:t>
            </w:r>
            <w:r w:rsidRPr="00340D69">
              <w:rPr>
                <w:rFonts w:ascii="Arial" w:hAnsi="Arial"/>
                <w:sz w:val="21"/>
                <w:szCs w:val="21"/>
                <w:lang w:val="ca-ES-valencia" w:eastAsia="en-US" w:bidi="ar-SA"/>
              </w:rPr>
              <w:t>Comercial</w:t>
            </w:r>
            <w:r w:rsidRPr="00340D69">
              <w:rPr>
                <w:rFonts w:ascii="Arial" w:hAnsi="Arial"/>
                <w:spacing w:val="-5"/>
                <w:sz w:val="21"/>
                <w:szCs w:val="21"/>
                <w:lang w:val="ca-ES-valencia" w:eastAsia="en-US" w:bidi="ar-SA"/>
              </w:rPr>
              <w:t xml:space="preserve"> </w:t>
            </w:r>
            <w:r w:rsidRPr="00340D69">
              <w:rPr>
                <w:rFonts w:ascii="Arial" w:hAnsi="Arial"/>
                <w:sz w:val="21"/>
                <w:szCs w:val="21"/>
                <w:lang w:val="ca-ES-valencia" w:eastAsia="en-US" w:bidi="ar-SA"/>
              </w:rPr>
              <w:t>i</w:t>
            </w:r>
            <w:r w:rsidRPr="00340D69">
              <w:rPr>
                <w:rFonts w:ascii="Arial" w:hAnsi="Arial"/>
                <w:spacing w:val="-4"/>
                <w:sz w:val="21"/>
                <w:szCs w:val="21"/>
                <w:lang w:val="ca-ES-valencia" w:eastAsia="en-US" w:bidi="ar-SA"/>
              </w:rPr>
              <w:t xml:space="preserve"> </w:t>
            </w:r>
            <w:r w:rsidRPr="00340D69">
              <w:rPr>
                <w:rFonts w:ascii="Arial" w:hAnsi="Arial"/>
                <w:i/>
                <w:sz w:val="21"/>
                <w:szCs w:val="21"/>
                <w:lang w:val="ca-ES-valencia" w:eastAsia="en-US" w:bidi="ar-SA"/>
              </w:rPr>
              <w:t>Màrqueting</w:t>
            </w:r>
          </w:p>
        </w:tc>
      </w:tr>
      <w:tr w:rsidR="00DE2BD6" w:rsidRPr="009040A7" w14:paraId="1079815B" w14:textId="77777777" w:rsidTr="00D04F8E">
        <w:trPr>
          <w:trHeight w:val="335"/>
        </w:trPr>
        <w:tc>
          <w:tcPr>
            <w:tcW w:w="2340" w:type="dxa"/>
            <w:vMerge/>
            <w:shd w:val="clear" w:color="auto" w:fill="auto"/>
          </w:tcPr>
          <w:p w14:paraId="7CF3BDA2"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2DBEEC3C" w14:textId="77777777" w:rsidR="003E010A" w:rsidRPr="00340D69" w:rsidRDefault="003E010A" w:rsidP="00340D69">
            <w:pPr>
              <w:widowControl w:val="0"/>
              <w:suppressAutoHyphens w:val="0"/>
              <w:autoSpaceDE w:val="0"/>
              <w:spacing w:before="77"/>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Direcció</w:t>
            </w:r>
            <w:r w:rsidRPr="00340D69">
              <w:rPr>
                <w:rFonts w:ascii="Arial" w:hAnsi="Arial"/>
                <w:spacing w:val="-4"/>
                <w:sz w:val="21"/>
                <w:szCs w:val="21"/>
                <w:lang w:val="ca-ES-valencia" w:eastAsia="en-US" w:bidi="ar-SA"/>
              </w:rPr>
              <w:t xml:space="preserve"> </w:t>
            </w:r>
            <w:r w:rsidRPr="00340D69">
              <w:rPr>
                <w:rFonts w:ascii="Arial" w:hAnsi="Arial"/>
                <w:sz w:val="21"/>
                <w:szCs w:val="21"/>
                <w:lang w:val="ca-ES-valencia" w:eastAsia="en-US" w:bidi="ar-SA"/>
              </w:rPr>
              <w:t>d'Empreses.</w:t>
            </w:r>
            <w:r w:rsidRPr="00340D69">
              <w:rPr>
                <w:rFonts w:ascii="Arial" w:hAnsi="Arial"/>
                <w:spacing w:val="-4"/>
                <w:sz w:val="21"/>
                <w:szCs w:val="21"/>
                <w:lang w:val="ca-ES-valencia" w:eastAsia="en-US" w:bidi="ar-SA"/>
              </w:rPr>
              <w:t xml:space="preserve"> </w:t>
            </w:r>
          </w:p>
        </w:tc>
      </w:tr>
      <w:tr w:rsidR="00DE2BD6" w:rsidRPr="009040A7" w14:paraId="5281044F" w14:textId="77777777" w:rsidTr="00D04F8E">
        <w:trPr>
          <w:trHeight w:val="335"/>
        </w:trPr>
        <w:tc>
          <w:tcPr>
            <w:tcW w:w="2340" w:type="dxa"/>
            <w:vMerge/>
            <w:shd w:val="clear" w:color="auto" w:fill="auto"/>
          </w:tcPr>
          <w:p w14:paraId="20644572"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41C8E188" w14:textId="6723AB24" w:rsidR="003E010A" w:rsidRPr="00340D69" w:rsidRDefault="003E010A" w:rsidP="00340D69">
            <w:pPr>
              <w:widowControl w:val="0"/>
              <w:suppressAutoHyphens w:val="0"/>
              <w:autoSpaceDE w:val="0"/>
              <w:spacing w:before="77"/>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Direcció</w:t>
            </w:r>
            <w:r w:rsidRPr="00340D69">
              <w:rPr>
                <w:rFonts w:ascii="Arial" w:hAnsi="Arial"/>
                <w:spacing w:val="-4"/>
                <w:sz w:val="21"/>
                <w:szCs w:val="21"/>
                <w:lang w:val="ca-ES-valencia" w:eastAsia="en-US" w:bidi="ar-SA"/>
              </w:rPr>
              <w:t xml:space="preserve"> </w:t>
            </w:r>
            <w:r w:rsidRPr="00340D69">
              <w:rPr>
                <w:rFonts w:ascii="Arial" w:hAnsi="Arial"/>
                <w:sz w:val="21"/>
                <w:szCs w:val="21"/>
                <w:lang w:val="ca-ES-valencia" w:eastAsia="en-US" w:bidi="ar-SA"/>
              </w:rPr>
              <w:t>d'Empreses</w:t>
            </w:r>
            <w:r w:rsidR="00A363A6" w:rsidRPr="009040A7">
              <w:rPr>
                <w:rFonts w:ascii="Arial" w:hAnsi="Arial"/>
                <w:spacing w:val="-3"/>
                <w:sz w:val="21"/>
                <w:szCs w:val="21"/>
                <w:lang w:val="ca-ES-valencia" w:eastAsia="en-US" w:bidi="ar-SA"/>
              </w:rPr>
              <w:t xml:space="preserve"> </w:t>
            </w:r>
            <w:r w:rsidRPr="00340D69">
              <w:rPr>
                <w:rFonts w:ascii="Arial" w:hAnsi="Arial"/>
                <w:sz w:val="21"/>
                <w:szCs w:val="21"/>
                <w:lang w:val="ca-ES-valencia" w:eastAsia="en-US" w:bidi="ar-SA"/>
              </w:rPr>
              <w:t>(BBA)</w:t>
            </w:r>
          </w:p>
        </w:tc>
      </w:tr>
      <w:tr w:rsidR="00DE2BD6" w:rsidRPr="00340D69" w14:paraId="578EBD7A" w14:textId="77777777" w:rsidTr="00D04F8E">
        <w:trPr>
          <w:trHeight w:val="335"/>
        </w:trPr>
        <w:tc>
          <w:tcPr>
            <w:tcW w:w="2340" w:type="dxa"/>
            <w:vMerge/>
            <w:shd w:val="clear" w:color="auto" w:fill="auto"/>
          </w:tcPr>
          <w:p w14:paraId="3A8F25BD"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20A791BD" w14:textId="3F42F50D" w:rsidR="003E010A" w:rsidRPr="00340D69" w:rsidRDefault="003E010A" w:rsidP="00340D69">
            <w:pPr>
              <w:widowControl w:val="0"/>
              <w:suppressAutoHyphens w:val="0"/>
              <w:autoSpaceDE w:val="0"/>
              <w:spacing w:before="77"/>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 xml:space="preserve">Direcció d'Empreses (BBA) / </w:t>
            </w:r>
            <w:r w:rsidRPr="00340D69">
              <w:rPr>
                <w:rFonts w:ascii="Arial" w:hAnsi="Arial"/>
                <w:i/>
                <w:iCs/>
                <w:sz w:val="21"/>
                <w:szCs w:val="21"/>
                <w:lang w:val="ca-ES-valencia" w:eastAsia="en-US" w:bidi="ar-SA"/>
              </w:rPr>
              <w:t>Bachelor of Business Administration (BBA)</w:t>
            </w:r>
          </w:p>
        </w:tc>
      </w:tr>
      <w:tr w:rsidR="00DE2BD6" w:rsidRPr="009040A7" w14:paraId="18E64F45" w14:textId="77777777" w:rsidTr="00D04F8E">
        <w:trPr>
          <w:trHeight w:val="335"/>
        </w:trPr>
        <w:tc>
          <w:tcPr>
            <w:tcW w:w="2340" w:type="dxa"/>
            <w:vMerge/>
            <w:shd w:val="clear" w:color="auto" w:fill="auto"/>
          </w:tcPr>
          <w:p w14:paraId="1A07C58B"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37321F44" w14:textId="06BFCCAB" w:rsidR="003E010A" w:rsidRPr="00340D69" w:rsidRDefault="003E010A" w:rsidP="00340D69">
            <w:pPr>
              <w:widowControl w:val="0"/>
              <w:suppressAutoHyphens w:val="0"/>
              <w:autoSpaceDE w:val="0"/>
              <w:spacing w:before="77"/>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 xml:space="preserve">Direcció d'Empreses en l'Àmbit Digital / </w:t>
            </w:r>
            <w:r w:rsidRPr="00340D69">
              <w:rPr>
                <w:rFonts w:ascii="Arial" w:hAnsi="Arial"/>
                <w:i/>
                <w:iCs/>
                <w:sz w:val="21"/>
                <w:szCs w:val="21"/>
                <w:lang w:val="ca-ES-valencia" w:eastAsia="en-US" w:bidi="ar-SA"/>
              </w:rPr>
              <w:t>Digital Business</w:t>
            </w:r>
          </w:p>
        </w:tc>
      </w:tr>
      <w:tr w:rsidR="00DE2BD6" w:rsidRPr="009040A7" w14:paraId="78AD8BFA" w14:textId="77777777" w:rsidTr="00D04F8E">
        <w:trPr>
          <w:trHeight w:val="335"/>
        </w:trPr>
        <w:tc>
          <w:tcPr>
            <w:tcW w:w="2340" w:type="dxa"/>
            <w:vMerge/>
            <w:shd w:val="clear" w:color="auto" w:fill="auto"/>
          </w:tcPr>
          <w:p w14:paraId="567BBC31"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63EF917E" w14:textId="40534C40" w:rsidR="003E010A" w:rsidRPr="00340D69" w:rsidRDefault="003E010A" w:rsidP="00340D69">
            <w:pPr>
              <w:widowControl w:val="0"/>
              <w:suppressAutoHyphens w:val="0"/>
              <w:autoSpaceDE w:val="0"/>
              <w:spacing w:before="78"/>
              <w:ind w:left="56"/>
              <w:jc w:val="both"/>
              <w:rPr>
                <w:rFonts w:ascii="Arial" w:hAnsi="Arial"/>
                <w:sz w:val="21"/>
                <w:szCs w:val="21"/>
                <w:lang w:val="ca-ES-valencia" w:eastAsia="en-US" w:bidi="ar-SA"/>
              </w:rPr>
            </w:pPr>
            <w:r w:rsidRPr="00340D69">
              <w:rPr>
                <w:rFonts w:ascii="Arial" w:hAnsi="Arial"/>
                <w:spacing w:val="-1"/>
                <w:sz w:val="21"/>
                <w:szCs w:val="21"/>
                <w:lang w:val="ca-ES-valencia" w:eastAsia="en-US" w:bidi="ar-SA"/>
              </w:rPr>
              <w:t>Direcció</w:t>
            </w:r>
            <w:r w:rsidRPr="00340D69">
              <w:rPr>
                <w:rFonts w:ascii="Arial" w:hAnsi="Arial"/>
                <w:spacing w:val="-8"/>
                <w:sz w:val="21"/>
                <w:szCs w:val="21"/>
                <w:lang w:val="ca-ES-valencia" w:eastAsia="en-US" w:bidi="ar-SA"/>
              </w:rPr>
              <w:t xml:space="preserve"> </w:t>
            </w:r>
            <w:r w:rsidRPr="00340D69">
              <w:rPr>
                <w:rFonts w:ascii="Arial" w:hAnsi="Arial"/>
                <w:sz w:val="21"/>
                <w:szCs w:val="21"/>
                <w:lang w:val="ca-ES-valencia" w:eastAsia="en-US" w:bidi="ar-SA"/>
              </w:rPr>
              <w:t>d'Empreses</w:t>
            </w:r>
            <w:r w:rsidR="00A363A6" w:rsidRPr="009040A7">
              <w:rPr>
                <w:rFonts w:ascii="Arial" w:hAnsi="Arial"/>
                <w:spacing w:val="-8"/>
                <w:sz w:val="21"/>
                <w:szCs w:val="21"/>
                <w:lang w:val="ca-ES-valencia" w:eastAsia="en-US" w:bidi="ar-SA"/>
              </w:rPr>
              <w:t xml:space="preserve"> </w:t>
            </w:r>
            <w:r w:rsidRPr="00340D69">
              <w:rPr>
                <w:rFonts w:ascii="Arial" w:hAnsi="Arial"/>
                <w:sz w:val="21"/>
                <w:szCs w:val="21"/>
                <w:lang w:val="ca-ES-valencia" w:eastAsia="en-US" w:bidi="ar-SA"/>
              </w:rPr>
              <w:t>Tecnològiques</w:t>
            </w:r>
          </w:p>
        </w:tc>
      </w:tr>
      <w:tr w:rsidR="00DE2BD6" w:rsidRPr="009040A7" w14:paraId="556B8E1D" w14:textId="77777777" w:rsidTr="00D04F8E">
        <w:trPr>
          <w:trHeight w:val="335"/>
        </w:trPr>
        <w:tc>
          <w:tcPr>
            <w:tcW w:w="2340" w:type="dxa"/>
            <w:vMerge/>
            <w:shd w:val="clear" w:color="auto" w:fill="auto"/>
          </w:tcPr>
          <w:p w14:paraId="34DFE3AB"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0C2DD5B1" w14:textId="77777777" w:rsidR="003E010A" w:rsidRPr="00340D69" w:rsidRDefault="003E010A" w:rsidP="00340D69">
            <w:pPr>
              <w:widowControl w:val="0"/>
              <w:suppressAutoHyphens w:val="0"/>
              <w:autoSpaceDE w:val="0"/>
              <w:spacing w:before="78"/>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Direcció</w:t>
            </w:r>
            <w:r w:rsidRPr="00340D69">
              <w:rPr>
                <w:rFonts w:ascii="Arial" w:hAnsi="Arial"/>
                <w:spacing w:val="-3"/>
                <w:sz w:val="21"/>
                <w:szCs w:val="21"/>
                <w:lang w:val="ca-ES-valencia" w:eastAsia="en-US" w:bidi="ar-SA"/>
              </w:rPr>
              <w:t xml:space="preserve"> </w:t>
            </w:r>
            <w:r w:rsidRPr="00340D69">
              <w:rPr>
                <w:rFonts w:ascii="Arial" w:hAnsi="Arial"/>
                <w:sz w:val="21"/>
                <w:szCs w:val="21"/>
                <w:lang w:val="ca-ES-valencia" w:eastAsia="en-US" w:bidi="ar-SA"/>
              </w:rPr>
              <w:t>i</w:t>
            </w:r>
            <w:r w:rsidRPr="00340D69">
              <w:rPr>
                <w:rFonts w:ascii="Arial" w:hAnsi="Arial"/>
                <w:spacing w:val="-11"/>
                <w:sz w:val="21"/>
                <w:szCs w:val="21"/>
                <w:lang w:val="ca-ES-valencia" w:eastAsia="en-US" w:bidi="ar-SA"/>
              </w:rPr>
              <w:t xml:space="preserve"> </w:t>
            </w:r>
            <w:r w:rsidRPr="00340D69">
              <w:rPr>
                <w:rFonts w:ascii="Arial" w:hAnsi="Arial"/>
                <w:sz w:val="21"/>
                <w:szCs w:val="21"/>
                <w:lang w:val="ca-ES-valencia" w:eastAsia="en-US" w:bidi="ar-SA"/>
              </w:rPr>
              <w:t>Administració</w:t>
            </w:r>
            <w:r w:rsidRPr="00340D69">
              <w:rPr>
                <w:rFonts w:ascii="Arial" w:hAnsi="Arial"/>
                <w:spacing w:val="-2"/>
                <w:sz w:val="21"/>
                <w:szCs w:val="21"/>
                <w:lang w:val="ca-ES-valencia" w:eastAsia="en-US" w:bidi="ar-SA"/>
              </w:rPr>
              <w:t xml:space="preserve"> </w:t>
            </w:r>
            <w:r w:rsidRPr="00340D69">
              <w:rPr>
                <w:rFonts w:ascii="Arial" w:hAnsi="Arial"/>
                <w:sz w:val="21"/>
                <w:szCs w:val="21"/>
                <w:lang w:val="ca-ES-valencia" w:eastAsia="en-US" w:bidi="ar-SA"/>
              </w:rPr>
              <w:t>d'Empreses.</w:t>
            </w:r>
            <w:r w:rsidRPr="00340D69">
              <w:rPr>
                <w:rFonts w:ascii="Arial" w:hAnsi="Arial"/>
                <w:spacing w:val="-2"/>
                <w:sz w:val="21"/>
                <w:szCs w:val="21"/>
                <w:lang w:val="ca-ES-valencia" w:eastAsia="en-US" w:bidi="ar-SA"/>
              </w:rPr>
              <w:t xml:space="preserve"> </w:t>
            </w:r>
          </w:p>
        </w:tc>
      </w:tr>
      <w:tr w:rsidR="00DE2BD6" w:rsidRPr="009040A7" w14:paraId="4AD6C738" w14:textId="77777777" w:rsidTr="00D04F8E">
        <w:trPr>
          <w:trHeight w:val="335"/>
        </w:trPr>
        <w:tc>
          <w:tcPr>
            <w:tcW w:w="2340" w:type="dxa"/>
            <w:vMerge/>
            <w:shd w:val="clear" w:color="auto" w:fill="auto"/>
          </w:tcPr>
          <w:p w14:paraId="1A37CBD3"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69931698" w14:textId="77777777" w:rsidR="003E010A" w:rsidRPr="00340D69" w:rsidRDefault="003E010A" w:rsidP="00340D69">
            <w:pPr>
              <w:widowControl w:val="0"/>
              <w:suppressAutoHyphens w:val="0"/>
              <w:autoSpaceDE w:val="0"/>
              <w:spacing w:before="78"/>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Direcció</w:t>
            </w:r>
            <w:r w:rsidRPr="00340D69">
              <w:rPr>
                <w:rFonts w:ascii="Arial" w:hAnsi="Arial"/>
                <w:spacing w:val="-5"/>
                <w:sz w:val="21"/>
                <w:szCs w:val="21"/>
                <w:lang w:val="ca-ES-valencia" w:eastAsia="en-US" w:bidi="ar-SA"/>
              </w:rPr>
              <w:t xml:space="preserve"> </w:t>
            </w:r>
            <w:r w:rsidRPr="00340D69">
              <w:rPr>
                <w:rFonts w:ascii="Arial" w:hAnsi="Arial"/>
                <w:sz w:val="21"/>
                <w:szCs w:val="21"/>
                <w:lang w:val="ca-ES-valencia" w:eastAsia="en-US" w:bidi="ar-SA"/>
              </w:rPr>
              <w:t>i</w:t>
            </w:r>
            <w:r w:rsidRPr="00340D69">
              <w:rPr>
                <w:rFonts w:ascii="Arial" w:hAnsi="Arial"/>
                <w:spacing w:val="-3"/>
                <w:sz w:val="21"/>
                <w:szCs w:val="21"/>
                <w:lang w:val="ca-ES-valencia" w:eastAsia="en-US" w:bidi="ar-SA"/>
              </w:rPr>
              <w:t xml:space="preserve"> </w:t>
            </w:r>
            <w:r w:rsidRPr="00340D69">
              <w:rPr>
                <w:rFonts w:ascii="Arial" w:hAnsi="Arial"/>
                <w:sz w:val="21"/>
                <w:szCs w:val="21"/>
                <w:lang w:val="ca-ES-valencia" w:eastAsia="en-US" w:bidi="ar-SA"/>
              </w:rPr>
              <w:t>Creació</w:t>
            </w:r>
            <w:r w:rsidRPr="00340D69">
              <w:rPr>
                <w:rFonts w:ascii="Arial" w:hAnsi="Arial"/>
                <w:spacing w:val="-4"/>
                <w:sz w:val="21"/>
                <w:szCs w:val="21"/>
                <w:lang w:val="ca-ES-valencia" w:eastAsia="en-US" w:bidi="ar-SA"/>
              </w:rPr>
              <w:t xml:space="preserve"> </w:t>
            </w:r>
            <w:r w:rsidRPr="00340D69">
              <w:rPr>
                <w:rFonts w:ascii="Arial" w:hAnsi="Arial"/>
                <w:sz w:val="21"/>
                <w:szCs w:val="21"/>
                <w:lang w:val="ca-ES-valencia" w:eastAsia="en-US" w:bidi="ar-SA"/>
              </w:rPr>
              <w:t>d'Empreses.</w:t>
            </w:r>
            <w:r w:rsidRPr="00340D69">
              <w:rPr>
                <w:rFonts w:ascii="Arial" w:hAnsi="Arial"/>
                <w:spacing w:val="-4"/>
                <w:sz w:val="21"/>
                <w:szCs w:val="21"/>
                <w:lang w:val="ca-ES-valencia" w:eastAsia="en-US" w:bidi="ar-SA"/>
              </w:rPr>
              <w:t xml:space="preserve"> </w:t>
            </w:r>
          </w:p>
        </w:tc>
      </w:tr>
      <w:tr w:rsidR="00DE2BD6" w:rsidRPr="009040A7" w14:paraId="2DC6FB94" w14:textId="77777777" w:rsidTr="00D04F8E">
        <w:trPr>
          <w:trHeight w:val="335"/>
        </w:trPr>
        <w:tc>
          <w:tcPr>
            <w:tcW w:w="2340" w:type="dxa"/>
            <w:vMerge/>
            <w:shd w:val="clear" w:color="auto" w:fill="auto"/>
          </w:tcPr>
          <w:p w14:paraId="2CA58ECE"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6664380B" w14:textId="726A199A" w:rsidR="003E010A" w:rsidRPr="00340D69" w:rsidRDefault="003E010A" w:rsidP="00340D69">
            <w:pPr>
              <w:widowControl w:val="0"/>
              <w:suppressAutoHyphens w:val="0"/>
              <w:autoSpaceDE w:val="0"/>
              <w:spacing w:before="78"/>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Direcció</w:t>
            </w:r>
            <w:r w:rsidRPr="00340D69">
              <w:rPr>
                <w:rFonts w:ascii="Arial" w:hAnsi="Arial"/>
                <w:spacing w:val="-3"/>
                <w:sz w:val="21"/>
                <w:szCs w:val="21"/>
                <w:lang w:val="ca-ES-valencia" w:eastAsia="en-US" w:bidi="ar-SA"/>
              </w:rPr>
              <w:t xml:space="preserve"> </w:t>
            </w:r>
            <w:r w:rsidRPr="00340D69">
              <w:rPr>
                <w:rFonts w:ascii="Arial" w:hAnsi="Arial"/>
                <w:sz w:val="21"/>
                <w:szCs w:val="21"/>
                <w:lang w:val="ca-ES-valencia" w:eastAsia="en-US" w:bidi="ar-SA"/>
              </w:rPr>
              <w:t>i</w:t>
            </w:r>
            <w:r w:rsidRPr="00340D69">
              <w:rPr>
                <w:rFonts w:ascii="Arial" w:hAnsi="Arial"/>
                <w:spacing w:val="-2"/>
                <w:sz w:val="21"/>
                <w:szCs w:val="21"/>
                <w:lang w:val="ca-ES-valencia" w:eastAsia="en-US" w:bidi="ar-SA"/>
              </w:rPr>
              <w:t xml:space="preserve"> </w:t>
            </w:r>
            <w:r w:rsidRPr="00340D69">
              <w:rPr>
                <w:rFonts w:ascii="Arial" w:hAnsi="Arial"/>
                <w:sz w:val="21"/>
                <w:szCs w:val="21"/>
                <w:lang w:val="ca-ES-valencia" w:eastAsia="en-US" w:bidi="ar-SA"/>
              </w:rPr>
              <w:t>Gestió</w:t>
            </w:r>
            <w:r w:rsidRPr="00340D69">
              <w:rPr>
                <w:rFonts w:ascii="Arial" w:hAnsi="Arial"/>
                <w:spacing w:val="-2"/>
                <w:sz w:val="21"/>
                <w:szCs w:val="21"/>
                <w:lang w:val="ca-ES-valencia" w:eastAsia="en-US" w:bidi="ar-SA"/>
              </w:rPr>
              <w:t xml:space="preserve"> </w:t>
            </w:r>
            <w:r w:rsidRPr="00340D69">
              <w:rPr>
                <w:rFonts w:ascii="Arial" w:hAnsi="Arial"/>
                <w:sz w:val="21"/>
                <w:szCs w:val="21"/>
                <w:lang w:val="ca-ES-valencia" w:eastAsia="en-US" w:bidi="ar-SA"/>
              </w:rPr>
              <w:t>d'Empreses</w:t>
            </w:r>
            <w:r w:rsidR="00A363A6" w:rsidRPr="009040A7">
              <w:rPr>
                <w:rFonts w:ascii="Arial" w:hAnsi="Arial"/>
                <w:spacing w:val="-3"/>
                <w:sz w:val="21"/>
                <w:szCs w:val="21"/>
                <w:lang w:val="ca-ES-valencia" w:eastAsia="en-US" w:bidi="ar-SA"/>
              </w:rPr>
              <w:t xml:space="preserve"> </w:t>
            </w:r>
            <w:r w:rsidRPr="00340D69">
              <w:rPr>
                <w:rFonts w:ascii="Arial" w:hAnsi="Arial"/>
                <w:sz w:val="21"/>
                <w:szCs w:val="21"/>
                <w:lang w:val="ca-ES-valencia" w:eastAsia="en-US" w:bidi="ar-SA"/>
              </w:rPr>
              <w:t>en</w:t>
            </w:r>
            <w:r w:rsidRPr="00340D69">
              <w:rPr>
                <w:rFonts w:ascii="Arial" w:hAnsi="Arial"/>
                <w:spacing w:val="-3"/>
                <w:sz w:val="21"/>
                <w:szCs w:val="21"/>
                <w:lang w:val="ca-ES-valencia" w:eastAsia="en-US" w:bidi="ar-SA"/>
              </w:rPr>
              <w:t xml:space="preserve"> </w:t>
            </w:r>
            <w:r w:rsidRPr="00340D69">
              <w:rPr>
                <w:rFonts w:ascii="Arial" w:hAnsi="Arial"/>
                <w:sz w:val="21"/>
                <w:szCs w:val="21"/>
                <w:lang w:val="ca-ES-valencia" w:eastAsia="en-US" w:bidi="ar-SA"/>
              </w:rPr>
              <w:t>l'Àmbit</w:t>
            </w:r>
            <w:r w:rsidR="00A363A6" w:rsidRPr="009040A7">
              <w:rPr>
                <w:rFonts w:ascii="Arial" w:hAnsi="Arial"/>
                <w:spacing w:val="-3"/>
                <w:sz w:val="21"/>
                <w:szCs w:val="21"/>
                <w:lang w:val="ca-ES-valencia" w:eastAsia="en-US" w:bidi="ar-SA"/>
              </w:rPr>
              <w:t xml:space="preserve"> </w:t>
            </w:r>
            <w:r w:rsidRPr="00340D69">
              <w:rPr>
                <w:rFonts w:ascii="Arial" w:hAnsi="Arial"/>
                <w:sz w:val="21"/>
                <w:szCs w:val="21"/>
                <w:lang w:val="ca-ES-valencia" w:eastAsia="en-US" w:bidi="ar-SA"/>
              </w:rPr>
              <w:t>Digital</w:t>
            </w:r>
          </w:p>
        </w:tc>
      </w:tr>
      <w:tr w:rsidR="00DE2BD6" w:rsidRPr="009040A7" w14:paraId="26421380" w14:textId="77777777" w:rsidTr="00D04F8E">
        <w:trPr>
          <w:trHeight w:val="335"/>
        </w:trPr>
        <w:tc>
          <w:tcPr>
            <w:tcW w:w="2340" w:type="dxa"/>
            <w:vMerge/>
            <w:shd w:val="clear" w:color="auto" w:fill="auto"/>
          </w:tcPr>
          <w:p w14:paraId="45AE20BA"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442A4FBE" w14:textId="77777777" w:rsidR="003E010A" w:rsidRPr="00340D69" w:rsidRDefault="003E010A" w:rsidP="00340D69">
            <w:pPr>
              <w:widowControl w:val="0"/>
              <w:suppressAutoHyphens w:val="0"/>
              <w:autoSpaceDE w:val="0"/>
              <w:spacing w:before="78"/>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Direcció</w:t>
            </w:r>
            <w:r w:rsidRPr="00340D69">
              <w:rPr>
                <w:rFonts w:ascii="Arial" w:hAnsi="Arial"/>
                <w:spacing w:val="-6"/>
                <w:sz w:val="21"/>
                <w:szCs w:val="21"/>
                <w:lang w:val="ca-ES-valencia" w:eastAsia="en-US" w:bidi="ar-SA"/>
              </w:rPr>
              <w:t xml:space="preserve"> </w:t>
            </w:r>
            <w:r w:rsidRPr="00340D69">
              <w:rPr>
                <w:rFonts w:ascii="Arial" w:hAnsi="Arial"/>
                <w:sz w:val="21"/>
                <w:szCs w:val="21"/>
                <w:lang w:val="ca-ES-valencia" w:eastAsia="en-US" w:bidi="ar-SA"/>
              </w:rPr>
              <w:t>Financera</w:t>
            </w:r>
            <w:r w:rsidRPr="00340D69">
              <w:rPr>
                <w:rFonts w:ascii="Arial" w:hAnsi="Arial"/>
                <w:spacing w:val="-5"/>
                <w:sz w:val="21"/>
                <w:szCs w:val="21"/>
                <w:lang w:val="ca-ES-valencia" w:eastAsia="en-US" w:bidi="ar-SA"/>
              </w:rPr>
              <w:t xml:space="preserve"> </w:t>
            </w:r>
            <w:r w:rsidRPr="00340D69">
              <w:rPr>
                <w:rFonts w:ascii="Arial" w:hAnsi="Arial"/>
                <w:sz w:val="21"/>
                <w:szCs w:val="21"/>
                <w:lang w:val="ca-ES-valencia" w:eastAsia="en-US" w:bidi="ar-SA"/>
              </w:rPr>
              <w:t>i</w:t>
            </w:r>
            <w:r w:rsidRPr="00340D69">
              <w:rPr>
                <w:rFonts w:ascii="Arial" w:hAnsi="Arial"/>
                <w:spacing w:val="-5"/>
                <w:sz w:val="21"/>
                <w:szCs w:val="21"/>
                <w:lang w:val="ca-ES-valencia" w:eastAsia="en-US" w:bidi="ar-SA"/>
              </w:rPr>
              <w:t xml:space="preserve"> </w:t>
            </w:r>
            <w:r w:rsidRPr="00340D69">
              <w:rPr>
                <w:rFonts w:ascii="Arial" w:hAnsi="Arial"/>
                <w:sz w:val="21"/>
                <w:szCs w:val="21"/>
                <w:lang w:val="ca-ES-valencia" w:eastAsia="en-US" w:bidi="ar-SA"/>
              </w:rPr>
              <w:t>Comptabilitat</w:t>
            </w:r>
          </w:p>
        </w:tc>
      </w:tr>
      <w:tr w:rsidR="00DE2BD6" w:rsidRPr="009040A7" w14:paraId="337405D2" w14:textId="77777777" w:rsidTr="00D04F8E">
        <w:trPr>
          <w:trHeight w:val="335"/>
        </w:trPr>
        <w:tc>
          <w:tcPr>
            <w:tcW w:w="2340" w:type="dxa"/>
            <w:vMerge/>
            <w:shd w:val="clear" w:color="auto" w:fill="auto"/>
          </w:tcPr>
          <w:p w14:paraId="4FF2E96B"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34F1987F" w14:textId="77777777" w:rsidR="003E010A" w:rsidRPr="00340D69" w:rsidRDefault="003E010A" w:rsidP="00340D69">
            <w:pPr>
              <w:widowControl w:val="0"/>
              <w:suppressAutoHyphens w:val="0"/>
              <w:autoSpaceDE w:val="0"/>
              <w:spacing w:before="78"/>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Direcció</w:t>
            </w:r>
            <w:r w:rsidRPr="00340D69">
              <w:rPr>
                <w:rFonts w:ascii="Arial" w:hAnsi="Arial"/>
                <w:spacing w:val="-4"/>
                <w:sz w:val="21"/>
                <w:szCs w:val="21"/>
                <w:lang w:val="ca-ES-valencia" w:eastAsia="en-US" w:bidi="ar-SA"/>
              </w:rPr>
              <w:t xml:space="preserve"> </w:t>
            </w:r>
            <w:r w:rsidRPr="00340D69">
              <w:rPr>
                <w:rFonts w:ascii="Arial" w:hAnsi="Arial"/>
                <w:sz w:val="21"/>
                <w:szCs w:val="21"/>
                <w:lang w:val="ca-ES-valencia" w:eastAsia="en-US" w:bidi="ar-SA"/>
              </w:rPr>
              <w:t>Internacional</w:t>
            </w:r>
            <w:r w:rsidRPr="00340D69">
              <w:rPr>
                <w:rFonts w:ascii="Arial" w:hAnsi="Arial"/>
                <w:spacing w:val="-2"/>
                <w:sz w:val="21"/>
                <w:szCs w:val="21"/>
                <w:lang w:val="ca-ES-valencia" w:eastAsia="en-US" w:bidi="ar-SA"/>
              </w:rPr>
              <w:t xml:space="preserve"> </w:t>
            </w:r>
            <w:r w:rsidRPr="00340D69">
              <w:rPr>
                <w:rFonts w:ascii="Arial" w:hAnsi="Arial"/>
                <w:sz w:val="21"/>
                <w:szCs w:val="21"/>
                <w:lang w:val="ca-ES-valencia" w:eastAsia="en-US" w:bidi="ar-SA"/>
              </w:rPr>
              <w:t>d'Empreses.</w:t>
            </w:r>
            <w:r w:rsidRPr="00340D69">
              <w:rPr>
                <w:rFonts w:ascii="Arial" w:hAnsi="Arial"/>
                <w:spacing w:val="-3"/>
                <w:sz w:val="21"/>
                <w:szCs w:val="21"/>
                <w:lang w:val="ca-ES-valencia" w:eastAsia="en-US" w:bidi="ar-SA"/>
              </w:rPr>
              <w:t xml:space="preserve"> </w:t>
            </w:r>
          </w:p>
        </w:tc>
      </w:tr>
      <w:tr w:rsidR="00DE2BD6" w:rsidRPr="009040A7" w14:paraId="359AC6F1" w14:textId="77777777" w:rsidTr="00D04F8E">
        <w:trPr>
          <w:trHeight w:val="335"/>
        </w:trPr>
        <w:tc>
          <w:tcPr>
            <w:tcW w:w="2340" w:type="dxa"/>
            <w:vMerge/>
            <w:shd w:val="clear" w:color="auto" w:fill="auto"/>
          </w:tcPr>
          <w:p w14:paraId="05102049"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56B33F93" w14:textId="6B651EE1" w:rsidR="003E010A" w:rsidRPr="00340D69" w:rsidRDefault="003E010A" w:rsidP="00340D69">
            <w:pPr>
              <w:widowControl w:val="0"/>
              <w:suppressAutoHyphens w:val="0"/>
              <w:autoSpaceDE w:val="0"/>
              <w:spacing w:before="78"/>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Direcció</w:t>
            </w:r>
            <w:r w:rsidRPr="00340D69">
              <w:rPr>
                <w:rFonts w:ascii="Arial" w:hAnsi="Arial"/>
                <w:spacing w:val="-4"/>
                <w:sz w:val="21"/>
                <w:szCs w:val="21"/>
                <w:lang w:val="ca-ES-valencia" w:eastAsia="en-US" w:bidi="ar-SA"/>
              </w:rPr>
              <w:t xml:space="preserve"> </w:t>
            </w:r>
            <w:r w:rsidRPr="00340D69">
              <w:rPr>
                <w:rFonts w:ascii="Arial" w:hAnsi="Arial"/>
                <w:sz w:val="21"/>
                <w:szCs w:val="21"/>
                <w:lang w:val="ca-ES-valencia" w:eastAsia="en-US" w:bidi="ar-SA"/>
              </w:rPr>
              <w:t>Internacional</w:t>
            </w:r>
            <w:r w:rsidRPr="00340D69">
              <w:rPr>
                <w:rFonts w:ascii="Arial" w:hAnsi="Arial"/>
                <w:spacing w:val="-3"/>
                <w:sz w:val="21"/>
                <w:szCs w:val="21"/>
                <w:lang w:val="ca-ES-valencia" w:eastAsia="en-US" w:bidi="ar-SA"/>
              </w:rPr>
              <w:t xml:space="preserve"> </w:t>
            </w:r>
            <w:r w:rsidRPr="00340D69">
              <w:rPr>
                <w:rFonts w:ascii="Arial" w:hAnsi="Arial"/>
                <w:sz w:val="21"/>
                <w:szCs w:val="21"/>
                <w:lang w:val="ca-ES-valencia" w:eastAsia="en-US" w:bidi="ar-SA"/>
              </w:rPr>
              <w:t>d'Empreses</w:t>
            </w:r>
            <w:r w:rsidR="00A363A6" w:rsidRPr="009040A7">
              <w:rPr>
                <w:rFonts w:ascii="Arial" w:hAnsi="Arial"/>
                <w:spacing w:val="-3"/>
                <w:sz w:val="21"/>
                <w:szCs w:val="21"/>
                <w:lang w:val="ca-ES-valencia" w:eastAsia="en-US" w:bidi="ar-SA"/>
              </w:rPr>
              <w:t xml:space="preserve"> </w:t>
            </w:r>
            <w:r w:rsidRPr="00340D69">
              <w:rPr>
                <w:rFonts w:ascii="Arial" w:hAnsi="Arial"/>
                <w:sz w:val="21"/>
                <w:szCs w:val="21"/>
                <w:lang w:val="ca-ES-valencia" w:eastAsia="en-US" w:bidi="ar-SA"/>
              </w:rPr>
              <w:t>de</w:t>
            </w:r>
            <w:r w:rsidRPr="00340D69">
              <w:rPr>
                <w:rFonts w:ascii="Arial" w:hAnsi="Arial"/>
                <w:spacing w:val="-5"/>
                <w:sz w:val="21"/>
                <w:szCs w:val="21"/>
                <w:lang w:val="ca-ES-valencia" w:eastAsia="en-US" w:bidi="ar-SA"/>
              </w:rPr>
              <w:t xml:space="preserve"> </w:t>
            </w:r>
            <w:r w:rsidRPr="00340D69">
              <w:rPr>
                <w:rFonts w:ascii="Arial" w:hAnsi="Arial"/>
                <w:sz w:val="21"/>
                <w:szCs w:val="21"/>
                <w:lang w:val="ca-ES-valencia" w:eastAsia="en-US" w:bidi="ar-SA"/>
              </w:rPr>
              <w:t>Turisme</w:t>
            </w:r>
            <w:r w:rsidRPr="00340D69">
              <w:rPr>
                <w:rFonts w:ascii="Arial" w:hAnsi="Arial"/>
                <w:spacing w:val="-4"/>
                <w:sz w:val="21"/>
                <w:szCs w:val="21"/>
                <w:lang w:val="ca-ES-valencia" w:eastAsia="en-US" w:bidi="ar-SA"/>
              </w:rPr>
              <w:t xml:space="preserve"> </w:t>
            </w:r>
            <w:r w:rsidRPr="00340D69">
              <w:rPr>
                <w:rFonts w:ascii="Arial" w:hAnsi="Arial"/>
                <w:sz w:val="21"/>
                <w:szCs w:val="21"/>
                <w:lang w:val="ca-ES-valencia" w:eastAsia="en-US" w:bidi="ar-SA"/>
              </w:rPr>
              <w:t>i</w:t>
            </w:r>
            <w:r w:rsidRPr="00340D69">
              <w:rPr>
                <w:rFonts w:ascii="Arial" w:hAnsi="Arial"/>
                <w:spacing w:val="-2"/>
                <w:sz w:val="21"/>
                <w:szCs w:val="21"/>
                <w:lang w:val="ca-ES-valencia" w:eastAsia="en-US" w:bidi="ar-SA"/>
              </w:rPr>
              <w:t xml:space="preserve"> </w:t>
            </w:r>
            <w:r w:rsidRPr="00340D69">
              <w:rPr>
                <w:rFonts w:ascii="Arial" w:hAnsi="Arial"/>
                <w:sz w:val="21"/>
                <w:szCs w:val="21"/>
                <w:lang w:val="ca-ES-valencia" w:eastAsia="en-US" w:bidi="ar-SA"/>
              </w:rPr>
              <w:t>Oci</w:t>
            </w:r>
          </w:p>
        </w:tc>
      </w:tr>
      <w:tr w:rsidR="00DE2BD6" w:rsidRPr="009040A7" w14:paraId="6958C81C" w14:textId="77777777" w:rsidTr="00D04F8E">
        <w:trPr>
          <w:trHeight w:val="335"/>
        </w:trPr>
        <w:tc>
          <w:tcPr>
            <w:tcW w:w="2340" w:type="dxa"/>
            <w:vMerge/>
            <w:shd w:val="clear" w:color="auto" w:fill="auto"/>
          </w:tcPr>
          <w:p w14:paraId="0DCECB8B"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51634B9E" w14:textId="77777777" w:rsidR="003E010A" w:rsidRPr="00340D69" w:rsidRDefault="003E010A" w:rsidP="00340D69">
            <w:pPr>
              <w:widowControl w:val="0"/>
              <w:suppressAutoHyphens w:val="0"/>
              <w:autoSpaceDE w:val="0"/>
              <w:spacing w:before="78"/>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Economia</w:t>
            </w:r>
          </w:p>
        </w:tc>
      </w:tr>
      <w:tr w:rsidR="00DE2BD6" w:rsidRPr="009040A7" w14:paraId="528397DC" w14:textId="77777777" w:rsidTr="00D04F8E">
        <w:trPr>
          <w:trHeight w:val="335"/>
        </w:trPr>
        <w:tc>
          <w:tcPr>
            <w:tcW w:w="2340" w:type="dxa"/>
            <w:vMerge/>
            <w:shd w:val="clear" w:color="auto" w:fill="auto"/>
          </w:tcPr>
          <w:p w14:paraId="0E01C09A"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74469308" w14:textId="77777777" w:rsidR="003E010A" w:rsidRPr="00340D69" w:rsidRDefault="003E010A" w:rsidP="00340D69">
            <w:pPr>
              <w:widowControl w:val="0"/>
              <w:suppressAutoHyphens w:val="0"/>
              <w:autoSpaceDE w:val="0"/>
              <w:spacing w:before="78"/>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 xml:space="preserve">Economia Financera i Actuarial </w:t>
            </w:r>
          </w:p>
        </w:tc>
      </w:tr>
      <w:tr w:rsidR="00DE2BD6" w:rsidRPr="009040A7" w14:paraId="238E21F5" w14:textId="77777777" w:rsidTr="00D04F8E">
        <w:trPr>
          <w:trHeight w:val="335"/>
        </w:trPr>
        <w:tc>
          <w:tcPr>
            <w:tcW w:w="2340" w:type="dxa"/>
            <w:vMerge/>
            <w:shd w:val="clear" w:color="auto" w:fill="auto"/>
          </w:tcPr>
          <w:p w14:paraId="1D65B9CD"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6295B002" w14:textId="77777777" w:rsidR="003E010A" w:rsidRPr="00340D69" w:rsidRDefault="003E010A" w:rsidP="00340D69">
            <w:pPr>
              <w:widowControl w:val="0"/>
              <w:suppressAutoHyphens w:val="0"/>
              <w:autoSpaceDE w:val="0"/>
              <w:spacing w:before="78"/>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Economia i Finances</w:t>
            </w:r>
          </w:p>
        </w:tc>
      </w:tr>
      <w:tr w:rsidR="00DE2BD6" w:rsidRPr="009040A7" w14:paraId="64679340" w14:textId="77777777" w:rsidTr="00D04F8E">
        <w:trPr>
          <w:trHeight w:val="335"/>
        </w:trPr>
        <w:tc>
          <w:tcPr>
            <w:tcW w:w="2340" w:type="dxa"/>
            <w:vMerge/>
            <w:shd w:val="clear" w:color="auto" w:fill="auto"/>
          </w:tcPr>
          <w:p w14:paraId="1EB976B1"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4C0B311A" w14:textId="77777777" w:rsidR="003E010A" w:rsidRPr="00340D69" w:rsidRDefault="003E010A" w:rsidP="00340D69">
            <w:pPr>
              <w:widowControl w:val="0"/>
              <w:suppressAutoHyphens w:val="0"/>
              <w:autoSpaceDE w:val="0"/>
              <w:spacing w:before="79"/>
              <w:jc w:val="both"/>
              <w:rPr>
                <w:rFonts w:ascii="Arial" w:hAnsi="Arial"/>
                <w:sz w:val="21"/>
                <w:szCs w:val="21"/>
                <w:lang w:val="ca-ES-valencia" w:eastAsia="en-US" w:bidi="ar-SA"/>
              </w:rPr>
            </w:pPr>
            <w:r w:rsidRPr="00340D69">
              <w:rPr>
                <w:rFonts w:ascii="Arial" w:hAnsi="Arial"/>
                <w:sz w:val="21"/>
                <w:szCs w:val="21"/>
                <w:lang w:val="ca-ES-valencia" w:eastAsia="en-US" w:bidi="ar-SA"/>
              </w:rPr>
              <w:t xml:space="preserve"> Economia</w:t>
            </w:r>
            <w:r w:rsidRPr="00340D69">
              <w:rPr>
                <w:rFonts w:ascii="Arial" w:hAnsi="Arial"/>
                <w:spacing w:val="-2"/>
                <w:sz w:val="21"/>
                <w:szCs w:val="21"/>
                <w:lang w:val="ca-ES-valencia" w:eastAsia="en-US" w:bidi="ar-SA"/>
              </w:rPr>
              <w:t xml:space="preserve"> </w:t>
            </w:r>
            <w:r w:rsidRPr="00340D69">
              <w:rPr>
                <w:rFonts w:ascii="Arial" w:hAnsi="Arial"/>
                <w:sz w:val="21"/>
                <w:szCs w:val="21"/>
                <w:lang w:val="ca-ES-valencia" w:eastAsia="en-US" w:bidi="ar-SA"/>
              </w:rPr>
              <w:t>i</w:t>
            </w:r>
            <w:r w:rsidRPr="00340D69">
              <w:rPr>
                <w:rFonts w:ascii="Arial" w:hAnsi="Arial"/>
                <w:spacing w:val="-2"/>
                <w:sz w:val="21"/>
                <w:szCs w:val="21"/>
                <w:lang w:val="ca-ES-valencia" w:eastAsia="en-US" w:bidi="ar-SA"/>
              </w:rPr>
              <w:t xml:space="preserve"> </w:t>
            </w:r>
            <w:r w:rsidRPr="00340D69">
              <w:rPr>
                <w:rFonts w:ascii="Arial" w:hAnsi="Arial"/>
                <w:sz w:val="21"/>
                <w:szCs w:val="21"/>
                <w:lang w:val="ca-ES-valencia" w:eastAsia="en-US" w:bidi="ar-SA"/>
              </w:rPr>
              <w:t>Negocis</w:t>
            </w:r>
            <w:r w:rsidRPr="00340D69">
              <w:rPr>
                <w:rFonts w:ascii="Arial" w:hAnsi="Arial"/>
                <w:spacing w:val="-2"/>
                <w:sz w:val="21"/>
                <w:szCs w:val="21"/>
                <w:lang w:val="ca-ES-valencia" w:eastAsia="en-US" w:bidi="ar-SA"/>
              </w:rPr>
              <w:t xml:space="preserve"> </w:t>
            </w:r>
            <w:r w:rsidRPr="00340D69">
              <w:rPr>
                <w:rFonts w:ascii="Arial" w:hAnsi="Arial"/>
                <w:sz w:val="21"/>
                <w:szCs w:val="21"/>
                <w:lang w:val="ca-ES-valencia" w:eastAsia="en-US" w:bidi="ar-SA"/>
              </w:rPr>
              <w:t>Internacionals</w:t>
            </w:r>
          </w:p>
        </w:tc>
      </w:tr>
      <w:tr w:rsidR="00DE2BD6" w:rsidRPr="009040A7" w14:paraId="70B02408" w14:textId="77777777" w:rsidTr="00D04F8E">
        <w:trPr>
          <w:trHeight w:val="335"/>
        </w:trPr>
        <w:tc>
          <w:tcPr>
            <w:tcW w:w="2340" w:type="dxa"/>
            <w:vMerge/>
            <w:shd w:val="clear" w:color="auto" w:fill="auto"/>
          </w:tcPr>
          <w:p w14:paraId="7488F229"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44BF0F06" w14:textId="77777777" w:rsidR="003E010A" w:rsidRPr="00340D69" w:rsidRDefault="003E010A" w:rsidP="00340D69">
            <w:pPr>
              <w:widowControl w:val="0"/>
              <w:suppressAutoHyphens w:val="0"/>
              <w:autoSpaceDE w:val="0"/>
              <w:spacing w:before="79"/>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Economia i Gestió</w:t>
            </w:r>
          </w:p>
        </w:tc>
      </w:tr>
      <w:tr w:rsidR="00DE2BD6" w:rsidRPr="009040A7" w14:paraId="670039E2" w14:textId="77777777" w:rsidTr="00D04F8E">
        <w:trPr>
          <w:trHeight w:val="335"/>
        </w:trPr>
        <w:tc>
          <w:tcPr>
            <w:tcW w:w="2340" w:type="dxa"/>
            <w:vMerge/>
            <w:shd w:val="clear" w:color="auto" w:fill="auto"/>
          </w:tcPr>
          <w:p w14:paraId="3063325B"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688F92D1" w14:textId="77777777" w:rsidR="003E010A" w:rsidRPr="00340D69" w:rsidRDefault="003E010A" w:rsidP="00340D69">
            <w:pPr>
              <w:widowControl w:val="0"/>
              <w:suppressAutoHyphens w:val="0"/>
              <w:autoSpaceDE w:val="0"/>
              <w:spacing w:before="79"/>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Emprenedoria i Gestió d'Empreses</w:t>
            </w:r>
          </w:p>
        </w:tc>
      </w:tr>
      <w:tr w:rsidR="00DE2BD6" w:rsidRPr="009040A7" w14:paraId="3920A395" w14:textId="77777777" w:rsidTr="00D04F8E">
        <w:trPr>
          <w:trHeight w:val="335"/>
        </w:trPr>
        <w:tc>
          <w:tcPr>
            <w:tcW w:w="2340" w:type="dxa"/>
            <w:vMerge/>
            <w:shd w:val="clear" w:color="auto" w:fill="auto"/>
          </w:tcPr>
          <w:p w14:paraId="0EB98AC4"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7F0D37BF" w14:textId="77777777" w:rsidR="003E010A" w:rsidRPr="00340D69" w:rsidRDefault="003E010A" w:rsidP="00340D69">
            <w:pPr>
              <w:widowControl w:val="0"/>
              <w:suppressAutoHyphens w:val="0"/>
              <w:autoSpaceDE w:val="0"/>
              <w:spacing w:before="79"/>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Empresa Internacional</w:t>
            </w:r>
          </w:p>
        </w:tc>
      </w:tr>
      <w:tr w:rsidR="00DE2BD6" w:rsidRPr="009040A7" w14:paraId="65173AC5" w14:textId="77777777" w:rsidTr="00D04F8E">
        <w:trPr>
          <w:trHeight w:val="335"/>
        </w:trPr>
        <w:tc>
          <w:tcPr>
            <w:tcW w:w="2340" w:type="dxa"/>
            <w:vMerge/>
            <w:shd w:val="clear" w:color="auto" w:fill="auto"/>
          </w:tcPr>
          <w:p w14:paraId="34305516"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3D3CEB2F" w14:textId="77777777" w:rsidR="003E010A" w:rsidRPr="00340D69" w:rsidRDefault="003E010A" w:rsidP="00340D69">
            <w:pPr>
              <w:widowControl w:val="0"/>
              <w:suppressAutoHyphens w:val="0"/>
              <w:autoSpaceDE w:val="0"/>
              <w:spacing w:before="79"/>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Empresa</w:t>
            </w:r>
            <w:r w:rsidRPr="00340D69">
              <w:rPr>
                <w:rFonts w:ascii="Arial" w:hAnsi="Arial"/>
                <w:spacing w:val="-9"/>
                <w:sz w:val="21"/>
                <w:szCs w:val="21"/>
                <w:lang w:val="ca-ES-valencia" w:eastAsia="en-US" w:bidi="ar-SA"/>
              </w:rPr>
              <w:t xml:space="preserve"> </w:t>
            </w:r>
            <w:r w:rsidRPr="00340D69">
              <w:rPr>
                <w:rFonts w:ascii="Arial" w:hAnsi="Arial"/>
                <w:sz w:val="21"/>
                <w:szCs w:val="21"/>
                <w:lang w:val="ca-ES-valencia" w:eastAsia="en-US" w:bidi="ar-SA"/>
              </w:rPr>
              <w:t>i</w:t>
            </w:r>
            <w:r w:rsidRPr="00340D69">
              <w:rPr>
                <w:rFonts w:ascii="Arial" w:hAnsi="Arial"/>
                <w:spacing w:val="-11"/>
                <w:sz w:val="21"/>
                <w:szCs w:val="21"/>
                <w:lang w:val="ca-ES-valencia" w:eastAsia="en-US" w:bidi="ar-SA"/>
              </w:rPr>
              <w:t xml:space="preserve"> </w:t>
            </w:r>
            <w:r w:rsidRPr="00340D69">
              <w:rPr>
                <w:rFonts w:ascii="Arial" w:hAnsi="Arial"/>
                <w:sz w:val="21"/>
                <w:szCs w:val="21"/>
                <w:lang w:val="ca-ES-valencia" w:eastAsia="en-US" w:bidi="ar-SA"/>
              </w:rPr>
              <w:t>Tecnologia</w:t>
            </w:r>
          </w:p>
        </w:tc>
      </w:tr>
      <w:tr w:rsidR="00DE2BD6" w:rsidRPr="00340D69" w14:paraId="5C30266E" w14:textId="77777777" w:rsidTr="00D04F8E">
        <w:trPr>
          <w:trHeight w:val="335"/>
        </w:trPr>
        <w:tc>
          <w:tcPr>
            <w:tcW w:w="2340" w:type="dxa"/>
            <w:vMerge/>
            <w:shd w:val="clear" w:color="auto" w:fill="auto"/>
          </w:tcPr>
          <w:p w14:paraId="47368975"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12442AF1" w14:textId="3204F977" w:rsidR="003E010A" w:rsidRPr="00340D69" w:rsidRDefault="003E010A" w:rsidP="00340D69">
            <w:pPr>
              <w:widowControl w:val="0"/>
              <w:suppressAutoHyphens w:val="0"/>
              <w:autoSpaceDE w:val="0"/>
              <w:spacing w:before="79"/>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Empresa</w:t>
            </w:r>
            <w:r w:rsidRPr="00340D69">
              <w:rPr>
                <w:rFonts w:ascii="Arial" w:hAnsi="Arial"/>
                <w:spacing w:val="-9"/>
                <w:sz w:val="21"/>
                <w:szCs w:val="21"/>
                <w:lang w:val="ca-ES-valencia" w:eastAsia="en-US" w:bidi="ar-SA"/>
              </w:rPr>
              <w:t xml:space="preserve"> </w:t>
            </w:r>
            <w:r w:rsidRPr="00340D69">
              <w:rPr>
                <w:rFonts w:ascii="Arial" w:hAnsi="Arial"/>
                <w:sz w:val="21"/>
                <w:szCs w:val="21"/>
                <w:lang w:val="ca-ES-valencia" w:eastAsia="en-US" w:bidi="ar-SA"/>
              </w:rPr>
              <w:t>i</w:t>
            </w:r>
            <w:r w:rsidRPr="00340D69">
              <w:rPr>
                <w:rFonts w:ascii="Arial" w:hAnsi="Arial"/>
                <w:spacing w:val="-11"/>
                <w:sz w:val="21"/>
                <w:szCs w:val="21"/>
                <w:lang w:val="ca-ES-valencia" w:eastAsia="en-US" w:bidi="ar-SA"/>
              </w:rPr>
              <w:t xml:space="preserve"> </w:t>
            </w:r>
            <w:r w:rsidRPr="00340D69">
              <w:rPr>
                <w:rFonts w:ascii="Arial" w:hAnsi="Arial"/>
                <w:sz w:val="21"/>
                <w:szCs w:val="21"/>
                <w:lang w:val="ca-ES-valencia" w:eastAsia="en-US" w:bidi="ar-SA"/>
              </w:rPr>
              <w:t>Tecnologia</w:t>
            </w:r>
            <w:r w:rsidRPr="00340D69">
              <w:rPr>
                <w:rFonts w:ascii="Arial" w:hAnsi="Arial"/>
                <w:sz w:val="21"/>
                <w:szCs w:val="21"/>
                <w:shd w:val="clear" w:color="auto" w:fill="FFFFFF"/>
                <w:lang w:val="ca-ES-valencia" w:eastAsia="es-ES" w:bidi="ar-SA"/>
              </w:rPr>
              <w:t xml:space="preserve"> </w:t>
            </w:r>
            <w:r w:rsidRPr="00340D69">
              <w:rPr>
                <w:rFonts w:ascii="Arial" w:hAnsi="Arial"/>
                <w:sz w:val="21"/>
                <w:szCs w:val="21"/>
                <w:lang w:val="ca-ES-valencia" w:eastAsia="en-US" w:bidi="ar-SA"/>
              </w:rPr>
              <w:t xml:space="preserve">/ </w:t>
            </w:r>
            <w:r w:rsidRPr="00340D69">
              <w:rPr>
                <w:rFonts w:ascii="Arial" w:hAnsi="Arial"/>
                <w:i/>
                <w:iCs/>
                <w:sz w:val="21"/>
                <w:szCs w:val="21"/>
                <w:lang w:val="ca-ES-valencia" w:eastAsia="en-US" w:bidi="ar-SA"/>
              </w:rPr>
              <w:t>Bachelor of Management and Technology</w:t>
            </w:r>
          </w:p>
        </w:tc>
      </w:tr>
      <w:tr w:rsidR="00DE2BD6" w:rsidRPr="009040A7" w14:paraId="0AF53742" w14:textId="77777777" w:rsidTr="00D04F8E">
        <w:trPr>
          <w:trHeight w:val="335"/>
        </w:trPr>
        <w:tc>
          <w:tcPr>
            <w:tcW w:w="2340" w:type="dxa"/>
            <w:vMerge/>
            <w:shd w:val="clear" w:color="auto" w:fill="auto"/>
          </w:tcPr>
          <w:p w14:paraId="3E3F43B8"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1C15CA0E" w14:textId="77777777" w:rsidR="003E010A" w:rsidRPr="00340D69" w:rsidRDefault="003E010A" w:rsidP="00340D69">
            <w:pPr>
              <w:widowControl w:val="0"/>
              <w:suppressAutoHyphens w:val="0"/>
              <w:autoSpaceDE w:val="0"/>
              <w:spacing w:before="79"/>
              <w:ind w:left="56"/>
              <w:jc w:val="both"/>
              <w:rPr>
                <w:rFonts w:ascii="Arial" w:hAnsi="Arial"/>
                <w:sz w:val="21"/>
                <w:szCs w:val="21"/>
                <w:lang w:val="ca-ES-valencia" w:eastAsia="en-US" w:bidi="ar-SA"/>
              </w:rPr>
            </w:pPr>
            <w:r w:rsidRPr="00340D69">
              <w:rPr>
                <w:rFonts w:ascii="Arial" w:hAnsi="Arial"/>
                <w:spacing w:val="-1"/>
                <w:sz w:val="21"/>
                <w:szCs w:val="21"/>
                <w:lang w:val="ca-ES-valencia" w:eastAsia="en-US" w:bidi="ar-SA"/>
              </w:rPr>
              <w:t>Empreses</w:t>
            </w:r>
            <w:r w:rsidRPr="00340D69">
              <w:rPr>
                <w:rFonts w:ascii="Arial" w:hAnsi="Arial"/>
                <w:spacing w:val="-2"/>
                <w:sz w:val="21"/>
                <w:szCs w:val="21"/>
                <w:lang w:val="ca-ES-valencia" w:eastAsia="en-US" w:bidi="ar-SA"/>
              </w:rPr>
              <w:t xml:space="preserve"> </w:t>
            </w:r>
            <w:r w:rsidRPr="00340D69">
              <w:rPr>
                <w:rFonts w:ascii="Arial" w:hAnsi="Arial"/>
                <w:sz w:val="21"/>
                <w:szCs w:val="21"/>
                <w:lang w:val="ca-ES-valencia" w:eastAsia="en-US" w:bidi="ar-SA"/>
              </w:rPr>
              <w:t>i</w:t>
            </w:r>
            <w:r w:rsidRPr="00340D69">
              <w:rPr>
                <w:rFonts w:ascii="Arial" w:hAnsi="Arial"/>
                <w:spacing w:val="-11"/>
                <w:sz w:val="21"/>
                <w:szCs w:val="21"/>
                <w:lang w:val="ca-ES-valencia" w:eastAsia="en-US" w:bidi="ar-SA"/>
              </w:rPr>
              <w:t xml:space="preserve"> </w:t>
            </w:r>
            <w:r w:rsidRPr="00340D69">
              <w:rPr>
                <w:rFonts w:ascii="Arial" w:hAnsi="Arial"/>
                <w:sz w:val="21"/>
                <w:szCs w:val="21"/>
                <w:lang w:val="ca-ES-valencia" w:eastAsia="en-US" w:bidi="ar-SA"/>
              </w:rPr>
              <w:t>Activitats</w:t>
            </w:r>
            <w:r w:rsidRPr="00340D69">
              <w:rPr>
                <w:rFonts w:ascii="Arial" w:hAnsi="Arial"/>
                <w:spacing w:val="-4"/>
                <w:sz w:val="21"/>
                <w:szCs w:val="21"/>
                <w:lang w:val="ca-ES-valencia" w:eastAsia="en-US" w:bidi="ar-SA"/>
              </w:rPr>
              <w:t xml:space="preserve"> </w:t>
            </w:r>
            <w:r w:rsidRPr="00340D69">
              <w:rPr>
                <w:rFonts w:ascii="Arial" w:hAnsi="Arial"/>
                <w:sz w:val="21"/>
                <w:szCs w:val="21"/>
                <w:lang w:val="ca-ES-valencia" w:eastAsia="en-US" w:bidi="ar-SA"/>
              </w:rPr>
              <w:t>Turístiques</w:t>
            </w:r>
          </w:p>
        </w:tc>
      </w:tr>
      <w:tr w:rsidR="00DE2BD6" w:rsidRPr="009040A7" w14:paraId="389BFC02" w14:textId="77777777" w:rsidTr="00D04F8E">
        <w:trPr>
          <w:trHeight w:val="335"/>
        </w:trPr>
        <w:tc>
          <w:tcPr>
            <w:tcW w:w="2340" w:type="dxa"/>
            <w:vMerge/>
            <w:shd w:val="clear" w:color="auto" w:fill="auto"/>
          </w:tcPr>
          <w:p w14:paraId="7C558CFB"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790E6740" w14:textId="77777777" w:rsidR="003E010A" w:rsidRPr="00340D69" w:rsidRDefault="003E010A" w:rsidP="00340D69">
            <w:pPr>
              <w:widowControl w:val="0"/>
              <w:suppressAutoHyphens w:val="0"/>
              <w:autoSpaceDE w:val="0"/>
              <w:spacing w:before="79"/>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Estadística Empresarial</w:t>
            </w:r>
          </w:p>
        </w:tc>
      </w:tr>
      <w:tr w:rsidR="00DE2BD6" w:rsidRPr="009040A7" w14:paraId="1B636052" w14:textId="77777777" w:rsidTr="00D04F8E">
        <w:trPr>
          <w:trHeight w:val="335"/>
        </w:trPr>
        <w:tc>
          <w:tcPr>
            <w:tcW w:w="2340" w:type="dxa"/>
            <w:vMerge/>
            <w:shd w:val="clear" w:color="auto" w:fill="auto"/>
          </w:tcPr>
          <w:p w14:paraId="531FB902"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03096B3B" w14:textId="77777777" w:rsidR="003E010A" w:rsidRPr="00340D69" w:rsidRDefault="003E010A" w:rsidP="00340D69">
            <w:pPr>
              <w:widowControl w:val="0"/>
              <w:suppressAutoHyphens w:val="0"/>
              <w:autoSpaceDE w:val="0"/>
              <w:spacing w:before="79"/>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 xml:space="preserve">Estadística i Empresa </w:t>
            </w:r>
          </w:p>
        </w:tc>
      </w:tr>
      <w:tr w:rsidR="00DE2BD6" w:rsidRPr="009040A7" w14:paraId="1E31B37F" w14:textId="77777777" w:rsidTr="00D04F8E">
        <w:trPr>
          <w:trHeight w:val="335"/>
        </w:trPr>
        <w:tc>
          <w:tcPr>
            <w:tcW w:w="2340" w:type="dxa"/>
            <w:vMerge/>
            <w:shd w:val="clear" w:color="auto" w:fill="auto"/>
          </w:tcPr>
          <w:p w14:paraId="4E72F1DF"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2AB5DED1" w14:textId="1D1B8047" w:rsidR="003E010A" w:rsidRPr="00340D69" w:rsidRDefault="003E010A" w:rsidP="00340D69">
            <w:pPr>
              <w:widowControl w:val="0"/>
              <w:suppressAutoHyphens w:val="0"/>
              <w:autoSpaceDE w:val="0"/>
              <w:spacing w:before="79"/>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Estudis Internacionals d'Economia i Empresa/</w:t>
            </w:r>
            <w:r w:rsidRPr="00340D69">
              <w:rPr>
                <w:rFonts w:ascii="Arial" w:hAnsi="Arial"/>
                <w:i/>
                <w:sz w:val="21"/>
                <w:szCs w:val="21"/>
                <w:lang w:val="ca-ES-valencia" w:eastAsia="en-US" w:bidi="ar-SA"/>
              </w:rPr>
              <w:t>International</w:t>
            </w:r>
            <w:r w:rsidRPr="00340D69">
              <w:rPr>
                <w:rFonts w:ascii="Arial" w:hAnsi="Arial"/>
                <w:i/>
                <w:spacing w:val="-42"/>
                <w:sz w:val="21"/>
                <w:szCs w:val="21"/>
                <w:lang w:val="ca-ES-valencia" w:eastAsia="en-US" w:bidi="ar-SA"/>
              </w:rPr>
              <w:t xml:space="preserve"> </w:t>
            </w:r>
            <w:r w:rsidRPr="00340D69">
              <w:rPr>
                <w:rFonts w:ascii="Arial" w:hAnsi="Arial"/>
                <w:i/>
                <w:sz w:val="21"/>
                <w:szCs w:val="21"/>
                <w:lang w:val="ca-ES-valencia" w:eastAsia="en-US" w:bidi="ar-SA"/>
              </w:rPr>
              <w:t>Business Economics</w:t>
            </w:r>
          </w:p>
        </w:tc>
      </w:tr>
      <w:tr w:rsidR="00DE2BD6" w:rsidRPr="009040A7" w14:paraId="3924E296" w14:textId="77777777" w:rsidTr="00D04F8E">
        <w:trPr>
          <w:trHeight w:val="335"/>
        </w:trPr>
        <w:tc>
          <w:tcPr>
            <w:tcW w:w="2340" w:type="dxa"/>
            <w:vMerge/>
            <w:shd w:val="clear" w:color="auto" w:fill="auto"/>
          </w:tcPr>
          <w:p w14:paraId="73BFD21F"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20ECD7F0" w14:textId="77777777" w:rsidR="003E010A" w:rsidRPr="00340D69" w:rsidRDefault="003E010A" w:rsidP="00340D69">
            <w:pPr>
              <w:widowControl w:val="0"/>
              <w:suppressAutoHyphens w:val="0"/>
              <w:autoSpaceDE w:val="0"/>
              <w:spacing w:before="79"/>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Finances</w:t>
            </w:r>
          </w:p>
        </w:tc>
      </w:tr>
      <w:tr w:rsidR="00DE2BD6" w:rsidRPr="009040A7" w14:paraId="0A80D631" w14:textId="77777777" w:rsidTr="00D04F8E">
        <w:trPr>
          <w:trHeight w:val="335"/>
        </w:trPr>
        <w:tc>
          <w:tcPr>
            <w:tcW w:w="2340" w:type="dxa"/>
            <w:vMerge/>
            <w:shd w:val="clear" w:color="auto" w:fill="auto"/>
          </w:tcPr>
          <w:p w14:paraId="57156A82"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6BA3EB25" w14:textId="77777777" w:rsidR="003E010A" w:rsidRPr="00340D69" w:rsidRDefault="003E010A" w:rsidP="00340D69">
            <w:pPr>
              <w:widowControl w:val="0"/>
              <w:suppressAutoHyphens w:val="0"/>
              <w:autoSpaceDE w:val="0"/>
              <w:spacing w:before="79"/>
              <w:ind w:left="56"/>
              <w:jc w:val="both"/>
              <w:rPr>
                <w:rFonts w:ascii="Arial" w:hAnsi="Arial"/>
                <w:i/>
                <w:sz w:val="21"/>
                <w:szCs w:val="21"/>
                <w:lang w:val="ca-ES-valencia" w:eastAsia="en-US" w:bidi="ar-SA"/>
              </w:rPr>
            </w:pPr>
            <w:r w:rsidRPr="00340D69">
              <w:rPr>
                <w:rFonts w:ascii="Arial" w:hAnsi="Arial"/>
                <w:sz w:val="21"/>
                <w:szCs w:val="21"/>
                <w:lang w:val="ca-ES-valencia" w:eastAsia="en-US" w:bidi="ar-SA"/>
              </w:rPr>
              <w:t>Finances</w:t>
            </w:r>
            <w:r w:rsidRPr="00340D69">
              <w:rPr>
                <w:rFonts w:ascii="Arial" w:hAnsi="Arial"/>
                <w:spacing w:val="-4"/>
                <w:sz w:val="21"/>
                <w:szCs w:val="21"/>
                <w:lang w:val="ca-ES-valencia" w:eastAsia="en-US" w:bidi="ar-SA"/>
              </w:rPr>
              <w:t xml:space="preserve"> </w:t>
            </w:r>
            <w:r w:rsidRPr="00340D69">
              <w:rPr>
                <w:rFonts w:ascii="Arial" w:hAnsi="Arial"/>
                <w:sz w:val="21"/>
                <w:szCs w:val="21"/>
                <w:lang w:val="ca-ES-valencia" w:eastAsia="en-US" w:bidi="ar-SA"/>
              </w:rPr>
              <w:t>i</w:t>
            </w:r>
            <w:r w:rsidRPr="00340D69">
              <w:rPr>
                <w:rFonts w:ascii="Arial" w:hAnsi="Arial"/>
                <w:spacing w:val="-4"/>
                <w:sz w:val="21"/>
                <w:szCs w:val="21"/>
                <w:lang w:val="ca-ES-valencia" w:eastAsia="en-US" w:bidi="ar-SA"/>
              </w:rPr>
              <w:t xml:space="preserve"> </w:t>
            </w:r>
            <w:r w:rsidRPr="00340D69">
              <w:rPr>
                <w:rFonts w:ascii="Arial" w:hAnsi="Arial"/>
                <w:sz w:val="21"/>
                <w:szCs w:val="21"/>
                <w:lang w:val="ca-ES-valencia" w:eastAsia="en-US" w:bidi="ar-SA"/>
              </w:rPr>
              <w:t>Comptabilitat</w:t>
            </w:r>
          </w:p>
        </w:tc>
      </w:tr>
      <w:tr w:rsidR="00DE2BD6" w:rsidRPr="00340D69" w14:paraId="3C2D0540" w14:textId="77777777" w:rsidTr="00D04F8E">
        <w:trPr>
          <w:trHeight w:val="335"/>
        </w:trPr>
        <w:tc>
          <w:tcPr>
            <w:tcW w:w="2340" w:type="dxa"/>
            <w:vMerge/>
            <w:shd w:val="clear" w:color="auto" w:fill="auto"/>
          </w:tcPr>
          <w:p w14:paraId="0BA5D113"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73526D03" w14:textId="033B941D" w:rsidR="003E010A" w:rsidRPr="00340D69" w:rsidRDefault="003E010A" w:rsidP="00340D69">
            <w:pPr>
              <w:widowControl w:val="0"/>
              <w:suppressAutoHyphens w:val="0"/>
              <w:autoSpaceDE w:val="0"/>
              <w:spacing w:before="79"/>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 xml:space="preserve">Finances i Comptabilitat / </w:t>
            </w:r>
            <w:r w:rsidRPr="00340D69">
              <w:rPr>
                <w:rFonts w:ascii="Arial" w:hAnsi="Arial"/>
                <w:i/>
                <w:iCs/>
                <w:sz w:val="21"/>
                <w:szCs w:val="21"/>
                <w:lang w:val="ca-ES-valencia" w:eastAsia="en-US" w:bidi="ar-SA"/>
              </w:rPr>
              <w:t>Bachelor in Finance and Accounting</w:t>
            </w:r>
          </w:p>
        </w:tc>
      </w:tr>
      <w:tr w:rsidR="00DE2BD6" w:rsidRPr="009040A7" w14:paraId="12BB07E6" w14:textId="77777777" w:rsidTr="00D04F8E">
        <w:trPr>
          <w:trHeight w:val="335"/>
        </w:trPr>
        <w:tc>
          <w:tcPr>
            <w:tcW w:w="2340" w:type="dxa"/>
            <w:vMerge/>
            <w:shd w:val="clear" w:color="auto" w:fill="auto"/>
          </w:tcPr>
          <w:p w14:paraId="262F3727"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7C6390E8" w14:textId="77777777" w:rsidR="003E010A" w:rsidRPr="00340D69" w:rsidRDefault="003E010A" w:rsidP="00340D69">
            <w:pPr>
              <w:widowControl w:val="0"/>
              <w:suppressAutoHyphens w:val="0"/>
              <w:autoSpaceDE w:val="0"/>
              <w:spacing w:before="79"/>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Finances i Assegurances</w:t>
            </w:r>
          </w:p>
        </w:tc>
      </w:tr>
      <w:tr w:rsidR="00DE2BD6" w:rsidRPr="009040A7" w14:paraId="523B49D9" w14:textId="77777777" w:rsidTr="00D04F8E">
        <w:trPr>
          <w:trHeight w:val="335"/>
        </w:trPr>
        <w:tc>
          <w:tcPr>
            <w:tcW w:w="2340" w:type="dxa"/>
            <w:vMerge/>
            <w:shd w:val="clear" w:color="auto" w:fill="auto"/>
          </w:tcPr>
          <w:p w14:paraId="2C2AC086"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7F289078" w14:textId="77777777" w:rsidR="003E010A" w:rsidRPr="00340D69" w:rsidRDefault="003E010A" w:rsidP="00340D69">
            <w:pPr>
              <w:widowControl w:val="0"/>
              <w:suppressAutoHyphens w:val="0"/>
              <w:autoSpaceDE w:val="0"/>
              <w:spacing w:before="79"/>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Finances, Banca i Assegurances</w:t>
            </w:r>
          </w:p>
        </w:tc>
      </w:tr>
      <w:tr w:rsidR="00DE2BD6" w:rsidRPr="009040A7" w14:paraId="66375B34" w14:textId="77777777" w:rsidTr="00D04F8E">
        <w:trPr>
          <w:trHeight w:val="335"/>
        </w:trPr>
        <w:tc>
          <w:tcPr>
            <w:tcW w:w="2340" w:type="dxa"/>
            <w:vMerge/>
            <w:shd w:val="clear" w:color="auto" w:fill="auto"/>
          </w:tcPr>
          <w:p w14:paraId="478CE638"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0368CAC3" w14:textId="77777777" w:rsidR="003E010A" w:rsidRPr="00340D69" w:rsidRDefault="003E010A" w:rsidP="00340D69">
            <w:pPr>
              <w:widowControl w:val="0"/>
              <w:suppressAutoHyphens w:val="0"/>
              <w:autoSpaceDE w:val="0"/>
              <w:spacing w:before="79"/>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Fiscalitat i</w:t>
            </w:r>
            <w:r w:rsidRPr="00340D69">
              <w:rPr>
                <w:rFonts w:ascii="Arial" w:hAnsi="Arial"/>
                <w:spacing w:val="-9"/>
                <w:sz w:val="21"/>
                <w:szCs w:val="21"/>
                <w:lang w:val="ca-ES-valencia" w:eastAsia="en-US" w:bidi="ar-SA"/>
              </w:rPr>
              <w:t xml:space="preserve"> </w:t>
            </w:r>
            <w:r w:rsidRPr="00340D69">
              <w:rPr>
                <w:rFonts w:ascii="Arial" w:hAnsi="Arial"/>
                <w:sz w:val="21"/>
                <w:szCs w:val="21"/>
                <w:lang w:val="ca-ES-valencia" w:eastAsia="en-US" w:bidi="ar-SA"/>
              </w:rPr>
              <w:t>Administració Pública</w:t>
            </w:r>
          </w:p>
        </w:tc>
      </w:tr>
      <w:tr w:rsidR="00DE2BD6" w:rsidRPr="009040A7" w14:paraId="1A79EE23" w14:textId="77777777" w:rsidTr="00D04F8E">
        <w:trPr>
          <w:trHeight w:val="335"/>
        </w:trPr>
        <w:tc>
          <w:tcPr>
            <w:tcW w:w="2340" w:type="dxa"/>
            <w:vMerge/>
            <w:shd w:val="clear" w:color="auto" w:fill="auto"/>
          </w:tcPr>
          <w:p w14:paraId="74B2B4DA"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06D0FCAB" w14:textId="77777777" w:rsidR="003E010A" w:rsidRPr="00340D69" w:rsidRDefault="003E010A" w:rsidP="00340D69">
            <w:pPr>
              <w:widowControl w:val="0"/>
              <w:suppressAutoHyphens w:val="0"/>
              <w:autoSpaceDE w:val="0"/>
              <w:spacing w:before="79"/>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Gestió Aeronàutica</w:t>
            </w:r>
          </w:p>
        </w:tc>
      </w:tr>
      <w:tr w:rsidR="00DE2BD6" w:rsidRPr="009040A7" w14:paraId="082DE8EE" w14:textId="77777777" w:rsidTr="00D04F8E">
        <w:trPr>
          <w:trHeight w:val="341"/>
        </w:trPr>
        <w:tc>
          <w:tcPr>
            <w:tcW w:w="2340" w:type="dxa"/>
            <w:vMerge/>
            <w:shd w:val="clear" w:color="auto" w:fill="auto"/>
          </w:tcPr>
          <w:p w14:paraId="52B1692A"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7B1C4FCA" w14:textId="77777777" w:rsidR="003E010A" w:rsidRPr="00340D69" w:rsidRDefault="003E010A" w:rsidP="00340D69">
            <w:pPr>
              <w:widowControl w:val="0"/>
              <w:suppressAutoHyphens w:val="0"/>
              <w:autoSpaceDE w:val="0"/>
              <w:spacing w:before="82"/>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Gestió</w:t>
            </w:r>
            <w:r w:rsidRPr="00340D69">
              <w:rPr>
                <w:rFonts w:ascii="Arial" w:hAnsi="Arial"/>
                <w:spacing w:val="-2"/>
                <w:sz w:val="21"/>
                <w:szCs w:val="21"/>
                <w:lang w:val="ca-ES-valencia" w:eastAsia="en-US" w:bidi="ar-SA"/>
              </w:rPr>
              <w:t xml:space="preserve"> </w:t>
            </w:r>
            <w:r w:rsidRPr="00340D69">
              <w:rPr>
                <w:rFonts w:ascii="Arial" w:hAnsi="Arial"/>
                <w:sz w:val="21"/>
                <w:szCs w:val="21"/>
                <w:lang w:val="ca-ES-valencia" w:eastAsia="en-US" w:bidi="ar-SA"/>
              </w:rPr>
              <w:t>Comercial</w:t>
            </w:r>
            <w:r w:rsidRPr="00340D69">
              <w:rPr>
                <w:rFonts w:ascii="Arial" w:hAnsi="Arial"/>
                <w:spacing w:val="-3"/>
                <w:sz w:val="21"/>
                <w:szCs w:val="21"/>
                <w:lang w:val="ca-ES-valencia" w:eastAsia="en-US" w:bidi="ar-SA"/>
              </w:rPr>
              <w:t xml:space="preserve"> </w:t>
            </w:r>
            <w:r w:rsidRPr="00340D69">
              <w:rPr>
                <w:rFonts w:ascii="Arial" w:hAnsi="Arial"/>
                <w:sz w:val="21"/>
                <w:szCs w:val="21"/>
                <w:lang w:val="ca-ES-valencia" w:eastAsia="en-US" w:bidi="ar-SA"/>
              </w:rPr>
              <w:t>i</w:t>
            </w:r>
            <w:r w:rsidRPr="00340D69">
              <w:rPr>
                <w:rFonts w:ascii="Arial" w:hAnsi="Arial"/>
                <w:spacing w:val="-2"/>
                <w:sz w:val="21"/>
                <w:szCs w:val="21"/>
                <w:lang w:val="ca-ES-valencia" w:eastAsia="en-US" w:bidi="ar-SA"/>
              </w:rPr>
              <w:t xml:space="preserve"> </w:t>
            </w:r>
            <w:r w:rsidRPr="00340D69">
              <w:rPr>
                <w:rFonts w:ascii="Arial" w:hAnsi="Arial"/>
                <w:i/>
                <w:sz w:val="21"/>
                <w:szCs w:val="21"/>
                <w:lang w:val="ca-ES-valencia" w:eastAsia="en-US" w:bidi="ar-SA"/>
              </w:rPr>
              <w:t>Màrqueting</w:t>
            </w:r>
          </w:p>
        </w:tc>
      </w:tr>
      <w:tr w:rsidR="00DE2BD6" w:rsidRPr="009040A7" w14:paraId="00299FF0" w14:textId="77777777" w:rsidTr="00D04F8E">
        <w:trPr>
          <w:trHeight w:val="341"/>
        </w:trPr>
        <w:tc>
          <w:tcPr>
            <w:tcW w:w="2340" w:type="dxa"/>
            <w:vMerge/>
            <w:shd w:val="clear" w:color="auto" w:fill="auto"/>
          </w:tcPr>
          <w:p w14:paraId="644D9F57"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10E6C53E" w14:textId="77777777" w:rsidR="003E010A" w:rsidRPr="00340D69" w:rsidRDefault="003E010A" w:rsidP="00340D69">
            <w:pPr>
              <w:widowControl w:val="0"/>
              <w:suppressAutoHyphens w:val="0"/>
              <w:autoSpaceDE w:val="0"/>
              <w:spacing w:before="82"/>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Gestió</w:t>
            </w:r>
            <w:r w:rsidRPr="00340D69">
              <w:rPr>
                <w:rFonts w:ascii="Arial" w:hAnsi="Arial"/>
                <w:spacing w:val="-1"/>
                <w:sz w:val="21"/>
                <w:szCs w:val="21"/>
                <w:lang w:val="ca-ES-valencia" w:eastAsia="en-US" w:bidi="ar-SA"/>
              </w:rPr>
              <w:t xml:space="preserve"> </w:t>
            </w:r>
            <w:r w:rsidRPr="00340D69">
              <w:rPr>
                <w:rFonts w:ascii="Arial" w:hAnsi="Arial"/>
                <w:sz w:val="21"/>
                <w:szCs w:val="21"/>
                <w:lang w:val="ca-ES-valencia" w:eastAsia="en-US" w:bidi="ar-SA"/>
              </w:rPr>
              <w:t>d'Empreses.</w:t>
            </w:r>
            <w:r w:rsidRPr="00340D69">
              <w:rPr>
                <w:rFonts w:ascii="Arial" w:hAnsi="Arial"/>
                <w:spacing w:val="-1"/>
                <w:sz w:val="21"/>
                <w:szCs w:val="21"/>
                <w:lang w:val="ca-ES-valencia" w:eastAsia="en-US" w:bidi="ar-SA"/>
              </w:rPr>
              <w:t xml:space="preserve"> </w:t>
            </w:r>
          </w:p>
        </w:tc>
      </w:tr>
      <w:tr w:rsidR="00DE2BD6" w:rsidRPr="009040A7" w14:paraId="1513E2D1" w14:textId="77777777" w:rsidTr="00D04F8E">
        <w:trPr>
          <w:trHeight w:val="341"/>
        </w:trPr>
        <w:tc>
          <w:tcPr>
            <w:tcW w:w="2340" w:type="dxa"/>
            <w:vMerge/>
            <w:shd w:val="clear" w:color="auto" w:fill="auto"/>
          </w:tcPr>
          <w:p w14:paraId="57E96771"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30324F2B" w14:textId="77777777" w:rsidR="003E010A" w:rsidRPr="00340D69" w:rsidRDefault="003E010A" w:rsidP="00340D69">
            <w:pPr>
              <w:widowControl w:val="0"/>
              <w:suppressAutoHyphens w:val="0"/>
              <w:autoSpaceDE w:val="0"/>
              <w:spacing w:before="82"/>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Gestió d'Empreses en Comerç i Distribució</w:t>
            </w:r>
          </w:p>
        </w:tc>
      </w:tr>
      <w:tr w:rsidR="00DE2BD6" w:rsidRPr="009040A7" w14:paraId="609FC915" w14:textId="77777777" w:rsidTr="00D04F8E">
        <w:trPr>
          <w:trHeight w:val="341"/>
        </w:trPr>
        <w:tc>
          <w:tcPr>
            <w:tcW w:w="2340" w:type="dxa"/>
            <w:vMerge/>
            <w:shd w:val="clear" w:color="auto" w:fill="auto"/>
          </w:tcPr>
          <w:p w14:paraId="36F11643"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59EFD3DE" w14:textId="77777777" w:rsidR="003E010A" w:rsidRPr="00340D69" w:rsidRDefault="003E010A" w:rsidP="00340D69">
            <w:pPr>
              <w:widowControl w:val="0"/>
              <w:suppressAutoHyphens w:val="0"/>
              <w:autoSpaceDE w:val="0"/>
              <w:spacing w:before="82"/>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Gestió</w:t>
            </w:r>
            <w:r w:rsidRPr="00340D69">
              <w:rPr>
                <w:rFonts w:ascii="Arial" w:hAnsi="Arial"/>
                <w:spacing w:val="-3"/>
                <w:sz w:val="21"/>
                <w:szCs w:val="21"/>
                <w:lang w:val="ca-ES-valencia" w:eastAsia="en-US" w:bidi="ar-SA"/>
              </w:rPr>
              <w:t xml:space="preserve"> </w:t>
            </w:r>
            <w:r w:rsidRPr="00340D69">
              <w:rPr>
                <w:rFonts w:ascii="Arial" w:hAnsi="Arial"/>
                <w:sz w:val="21"/>
                <w:szCs w:val="21"/>
                <w:lang w:val="ca-ES-valencia" w:eastAsia="en-US" w:bidi="ar-SA"/>
              </w:rPr>
              <w:t>de</w:t>
            </w:r>
            <w:r w:rsidRPr="00340D69">
              <w:rPr>
                <w:rFonts w:ascii="Arial" w:hAnsi="Arial"/>
                <w:spacing w:val="-4"/>
                <w:sz w:val="21"/>
                <w:szCs w:val="21"/>
                <w:lang w:val="ca-ES-valencia" w:eastAsia="en-US" w:bidi="ar-SA"/>
              </w:rPr>
              <w:t xml:space="preserve"> </w:t>
            </w:r>
            <w:r w:rsidRPr="00340D69">
              <w:rPr>
                <w:rFonts w:ascii="Arial" w:hAnsi="Arial"/>
                <w:sz w:val="21"/>
                <w:szCs w:val="21"/>
                <w:lang w:val="ca-ES-valencia" w:eastAsia="en-US" w:bidi="ar-SA"/>
              </w:rPr>
              <w:t>Negocis</w:t>
            </w:r>
          </w:p>
        </w:tc>
      </w:tr>
      <w:tr w:rsidR="00DE2BD6" w:rsidRPr="009040A7" w14:paraId="4BEBC8D9" w14:textId="77777777" w:rsidTr="00D04F8E">
        <w:trPr>
          <w:trHeight w:val="341"/>
        </w:trPr>
        <w:tc>
          <w:tcPr>
            <w:tcW w:w="2340" w:type="dxa"/>
            <w:vMerge/>
            <w:shd w:val="clear" w:color="auto" w:fill="auto"/>
          </w:tcPr>
          <w:p w14:paraId="6CF217DF"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1E8ABFC6" w14:textId="77777777" w:rsidR="003E010A" w:rsidRPr="00340D69" w:rsidRDefault="003E010A" w:rsidP="00340D69">
            <w:pPr>
              <w:widowControl w:val="0"/>
              <w:suppressAutoHyphens w:val="0"/>
              <w:autoSpaceDE w:val="0"/>
              <w:spacing w:before="82"/>
              <w:jc w:val="both"/>
              <w:rPr>
                <w:rFonts w:ascii="Arial" w:hAnsi="Arial"/>
                <w:sz w:val="21"/>
                <w:szCs w:val="21"/>
                <w:lang w:val="ca-ES-valencia" w:eastAsia="en-US" w:bidi="ar-SA"/>
              </w:rPr>
            </w:pPr>
            <w:r w:rsidRPr="00340D69">
              <w:rPr>
                <w:rFonts w:ascii="Arial" w:hAnsi="Arial"/>
                <w:sz w:val="21"/>
                <w:szCs w:val="21"/>
                <w:lang w:val="ca-ES-valencia" w:eastAsia="en-US" w:bidi="ar-SA"/>
              </w:rPr>
              <w:t xml:space="preserve"> Gestió</w:t>
            </w:r>
            <w:r w:rsidRPr="00340D69">
              <w:rPr>
                <w:rFonts w:ascii="Arial" w:hAnsi="Arial"/>
                <w:spacing w:val="-1"/>
                <w:sz w:val="21"/>
                <w:szCs w:val="21"/>
                <w:lang w:val="ca-ES-valencia" w:eastAsia="en-US" w:bidi="ar-SA"/>
              </w:rPr>
              <w:t xml:space="preserve"> </w:t>
            </w:r>
            <w:r w:rsidRPr="00340D69">
              <w:rPr>
                <w:rFonts w:ascii="Arial" w:hAnsi="Arial"/>
                <w:sz w:val="21"/>
                <w:szCs w:val="21"/>
                <w:lang w:val="ca-ES-valencia" w:eastAsia="en-US" w:bidi="ar-SA"/>
              </w:rPr>
              <w:t>de</w:t>
            </w:r>
            <w:r w:rsidRPr="00340D69">
              <w:rPr>
                <w:rFonts w:ascii="Arial" w:hAnsi="Arial"/>
                <w:spacing w:val="-1"/>
                <w:sz w:val="21"/>
                <w:szCs w:val="21"/>
                <w:lang w:val="ca-ES-valencia" w:eastAsia="en-US" w:bidi="ar-SA"/>
              </w:rPr>
              <w:t xml:space="preserve"> </w:t>
            </w:r>
            <w:r w:rsidRPr="00340D69">
              <w:rPr>
                <w:rFonts w:ascii="Arial" w:hAnsi="Arial"/>
                <w:sz w:val="21"/>
                <w:szCs w:val="21"/>
                <w:lang w:val="ca-ES-valencia" w:eastAsia="en-US" w:bidi="ar-SA"/>
              </w:rPr>
              <w:t>Petites i mitjanes empreses</w:t>
            </w:r>
          </w:p>
        </w:tc>
      </w:tr>
      <w:tr w:rsidR="00DE2BD6" w:rsidRPr="009040A7" w14:paraId="39043912" w14:textId="77777777" w:rsidTr="00D04F8E">
        <w:trPr>
          <w:trHeight w:val="341"/>
        </w:trPr>
        <w:tc>
          <w:tcPr>
            <w:tcW w:w="2340" w:type="dxa"/>
            <w:vMerge/>
            <w:shd w:val="clear" w:color="auto" w:fill="auto"/>
          </w:tcPr>
          <w:p w14:paraId="2F851655"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1FB68B21" w14:textId="77777777" w:rsidR="003E010A" w:rsidRPr="00340D69" w:rsidRDefault="003E010A" w:rsidP="00340D69">
            <w:pPr>
              <w:widowControl w:val="0"/>
              <w:suppressAutoHyphens w:val="0"/>
              <w:autoSpaceDE w:val="0"/>
              <w:spacing w:before="82"/>
              <w:ind w:left="56"/>
              <w:jc w:val="both"/>
              <w:rPr>
                <w:rFonts w:ascii="Arial" w:hAnsi="Arial"/>
                <w:iCs/>
                <w:sz w:val="21"/>
                <w:szCs w:val="21"/>
                <w:lang w:val="ca-ES-valencia" w:eastAsia="en-US" w:bidi="ar-SA"/>
              </w:rPr>
            </w:pPr>
            <w:r w:rsidRPr="00340D69">
              <w:rPr>
                <w:rFonts w:ascii="Arial" w:hAnsi="Arial"/>
                <w:sz w:val="21"/>
                <w:szCs w:val="21"/>
                <w:lang w:val="ca-ES-valencia" w:eastAsia="en-US" w:bidi="ar-SA"/>
              </w:rPr>
              <w:t>Gestió Economicofinancera</w:t>
            </w:r>
          </w:p>
        </w:tc>
      </w:tr>
      <w:tr w:rsidR="00DE2BD6" w:rsidRPr="009040A7" w14:paraId="5CCE11AF" w14:textId="77777777" w:rsidTr="00D04F8E">
        <w:trPr>
          <w:trHeight w:val="341"/>
        </w:trPr>
        <w:tc>
          <w:tcPr>
            <w:tcW w:w="2340" w:type="dxa"/>
            <w:vMerge/>
            <w:shd w:val="clear" w:color="auto" w:fill="auto"/>
          </w:tcPr>
          <w:p w14:paraId="720E3756"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266DC93E" w14:textId="77777777" w:rsidR="003E010A" w:rsidRPr="00340D69" w:rsidRDefault="003E010A" w:rsidP="00340D69">
            <w:pPr>
              <w:widowControl w:val="0"/>
              <w:suppressAutoHyphens w:val="0"/>
              <w:autoSpaceDE w:val="0"/>
              <w:spacing w:before="82"/>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Gestió Econòmica i Financera</w:t>
            </w:r>
          </w:p>
        </w:tc>
      </w:tr>
      <w:tr w:rsidR="00DE2BD6" w:rsidRPr="009040A7" w14:paraId="17F8B258" w14:textId="77777777" w:rsidTr="00D04F8E">
        <w:trPr>
          <w:trHeight w:val="341"/>
        </w:trPr>
        <w:tc>
          <w:tcPr>
            <w:tcW w:w="2340" w:type="dxa"/>
            <w:vMerge/>
            <w:shd w:val="clear" w:color="auto" w:fill="auto"/>
          </w:tcPr>
          <w:p w14:paraId="68894F52"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vAlign w:val="center"/>
          </w:tcPr>
          <w:p w14:paraId="76B4FA71" w14:textId="6ABB6D22" w:rsidR="003E010A" w:rsidRPr="00340D69" w:rsidRDefault="003E010A" w:rsidP="00340D69">
            <w:pPr>
              <w:jc w:val="both"/>
              <w:rPr>
                <w:rFonts w:ascii="Arial" w:hAnsi="Arial"/>
                <w:sz w:val="21"/>
                <w:szCs w:val="21"/>
                <w:lang w:val="ca-ES-valencia"/>
              </w:rPr>
            </w:pPr>
            <w:r w:rsidRPr="00340D69">
              <w:rPr>
                <w:rFonts w:ascii="Arial" w:hAnsi="Arial"/>
                <w:sz w:val="21"/>
                <w:szCs w:val="21"/>
                <w:lang w:val="ca-ES-valencia"/>
              </w:rPr>
              <w:t xml:space="preserve"> Gestió Empresarial Basada en l'Anàlisi De Dades (Business Analytics)</w:t>
            </w:r>
          </w:p>
        </w:tc>
      </w:tr>
      <w:tr w:rsidR="00DE2BD6" w:rsidRPr="009040A7" w14:paraId="69447184" w14:textId="77777777" w:rsidTr="00D04F8E">
        <w:trPr>
          <w:trHeight w:val="341"/>
        </w:trPr>
        <w:tc>
          <w:tcPr>
            <w:tcW w:w="2340" w:type="dxa"/>
            <w:vMerge/>
            <w:shd w:val="clear" w:color="auto" w:fill="auto"/>
          </w:tcPr>
          <w:p w14:paraId="3ADEA606"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0A93F5AC" w14:textId="77777777" w:rsidR="003E010A" w:rsidRPr="00340D69" w:rsidRDefault="003E010A" w:rsidP="00340D69">
            <w:pPr>
              <w:widowControl w:val="0"/>
              <w:suppressAutoHyphens w:val="0"/>
              <w:autoSpaceDE w:val="0"/>
              <w:spacing w:before="82"/>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 xml:space="preserve">Gestió Informàtica Empresarial </w:t>
            </w:r>
          </w:p>
        </w:tc>
      </w:tr>
      <w:tr w:rsidR="00DE2BD6" w:rsidRPr="009040A7" w14:paraId="25C658DC" w14:textId="77777777" w:rsidTr="00D04F8E">
        <w:trPr>
          <w:trHeight w:val="341"/>
        </w:trPr>
        <w:tc>
          <w:tcPr>
            <w:tcW w:w="2340" w:type="dxa"/>
            <w:vMerge/>
            <w:shd w:val="clear" w:color="auto" w:fill="auto"/>
          </w:tcPr>
          <w:p w14:paraId="01C3D157"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504297CC" w14:textId="77777777" w:rsidR="003E010A" w:rsidRPr="00340D69" w:rsidRDefault="003E010A" w:rsidP="00340D69">
            <w:pPr>
              <w:widowControl w:val="0"/>
              <w:suppressAutoHyphens w:val="0"/>
              <w:autoSpaceDE w:val="0"/>
              <w:spacing w:before="82"/>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Gestió Logística</w:t>
            </w:r>
          </w:p>
        </w:tc>
      </w:tr>
      <w:tr w:rsidR="00DE2BD6" w:rsidRPr="009040A7" w14:paraId="2B73533E" w14:textId="77777777" w:rsidTr="00D04F8E">
        <w:trPr>
          <w:trHeight w:val="341"/>
        </w:trPr>
        <w:tc>
          <w:tcPr>
            <w:tcW w:w="2340" w:type="dxa"/>
            <w:vMerge/>
            <w:shd w:val="clear" w:color="auto" w:fill="auto"/>
          </w:tcPr>
          <w:p w14:paraId="454BC20B"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065FFCD6" w14:textId="77777777" w:rsidR="003E010A" w:rsidRPr="00340D69" w:rsidRDefault="003E010A" w:rsidP="00340D69">
            <w:pPr>
              <w:widowControl w:val="0"/>
              <w:suppressAutoHyphens w:val="0"/>
              <w:autoSpaceDE w:val="0"/>
              <w:spacing w:before="83"/>
              <w:ind w:left="56"/>
              <w:jc w:val="both"/>
              <w:rPr>
                <w:rFonts w:ascii="Arial" w:hAnsi="Arial"/>
                <w:i/>
                <w:sz w:val="21"/>
                <w:szCs w:val="21"/>
                <w:lang w:val="ca-ES-valencia" w:eastAsia="en-US" w:bidi="ar-SA"/>
              </w:rPr>
            </w:pPr>
            <w:r w:rsidRPr="00340D69">
              <w:rPr>
                <w:rFonts w:ascii="Arial" w:hAnsi="Arial"/>
                <w:sz w:val="21"/>
                <w:szCs w:val="21"/>
                <w:lang w:val="ca-ES-valencia" w:eastAsia="en-US" w:bidi="ar-SA"/>
              </w:rPr>
              <w:t>Gestió i Màrqueting Empresarial</w:t>
            </w:r>
          </w:p>
        </w:tc>
      </w:tr>
      <w:tr w:rsidR="00DE2BD6" w:rsidRPr="009040A7" w14:paraId="3116072C" w14:textId="77777777" w:rsidTr="00D04F8E">
        <w:trPr>
          <w:trHeight w:val="341"/>
        </w:trPr>
        <w:tc>
          <w:tcPr>
            <w:tcW w:w="2340" w:type="dxa"/>
            <w:vMerge/>
            <w:shd w:val="clear" w:color="auto" w:fill="auto"/>
          </w:tcPr>
          <w:p w14:paraId="024D3F87"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688AD4E3" w14:textId="77777777" w:rsidR="003E010A" w:rsidRPr="00340D69" w:rsidRDefault="003E010A" w:rsidP="00340D69">
            <w:pPr>
              <w:widowControl w:val="0"/>
              <w:suppressAutoHyphens w:val="0"/>
              <w:autoSpaceDE w:val="0"/>
              <w:spacing w:before="83"/>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 xml:space="preserve">Enginyeria d'Organització </w:t>
            </w:r>
          </w:p>
        </w:tc>
      </w:tr>
      <w:tr w:rsidR="00DE2BD6" w:rsidRPr="009040A7" w14:paraId="27CCB752" w14:textId="77777777" w:rsidTr="00D04F8E">
        <w:trPr>
          <w:trHeight w:val="341"/>
        </w:trPr>
        <w:tc>
          <w:tcPr>
            <w:tcW w:w="2340" w:type="dxa"/>
            <w:vMerge/>
            <w:shd w:val="clear" w:color="auto" w:fill="auto"/>
          </w:tcPr>
          <w:p w14:paraId="351DF362"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590ECC9E" w14:textId="77777777" w:rsidR="003E010A" w:rsidRPr="00340D69" w:rsidRDefault="003E010A" w:rsidP="00340D69">
            <w:pPr>
              <w:widowControl w:val="0"/>
              <w:suppressAutoHyphens w:val="0"/>
              <w:autoSpaceDE w:val="0"/>
              <w:spacing w:before="83"/>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Enginyeria de/en Organització Industrial</w:t>
            </w:r>
          </w:p>
        </w:tc>
      </w:tr>
      <w:tr w:rsidR="00DE2BD6" w:rsidRPr="009040A7" w14:paraId="57DF0A35" w14:textId="77777777" w:rsidTr="00D04F8E">
        <w:trPr>
          <w:trHeight w:val="341"/>
        </w:trPr>
        <w:tc>
          <w:tcPr>
            <w:tcW w:w="2340" w:type="dxa"/>
            <w:vMerge/>
            <w:shd w:val="clear" w:color="auto" w:fill="auto"/>
          </w:tcPr>
          <w:p w14:paraId="73A18A2B"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173E9B78" w14:textId="77777777" w:rsidR="003E010A" w:rsidRPr="00340D69" w:rsidRDefault="003E010A" w:rsidP="00340D69">
            <w:pPr>
              <w:widowControl w:val="0"/>
              <w:suppressAutoHyphens w:val="0"/>
              <w:autoSpaceDE w:val="0"/>
              <w:spacing w:before="83"/>
              <w:ind w:left="56"/>
              <w:jc w:val="both"/>
              <w:rPr>
                <w:rFonts w:ascii="Arial" w:hAnsi="Arial"/>
                <w:sz w:val="21"/>
                <w:szCs w:val="21"/>
                <w:lang w:val="ca-ES-valencia" w:eastAsia="en-US" w:bidi="ar-SA"/>
              </w:rPr>
            </w:pPr>
            <w:r w:rsidRPr="00340D69">
              <w:rPr>
                <w:rFonts w:ascii="Arial" w:hAnsi="Arial"/>
                <w:iCs/>
                <w:sz w:val="21"/>
                <w:szCs w:val="21"/>
                <w:lang w:val="ca-ES-valencia" w:eastAsia="en-US" w:bidi="ar-SA"/>
              </w:rPr>
              <w:t>Enginyeria en Organització Industrial i Logística</w:t>
            </w:r>
          </w:p>
        </w:tc>
      </w:tr>
      <w:tr w:rsidR="00DE2BD6" w:rsidRPr="009040A7" w14:paraId="1B2702CD" w14:textId="77777777" w:rsidTr="00D04F8E">
        <w:trPr>
          <w:trHeight w:val="341"/>
        </w:trPr>
        <w:tc>
          <w:tcPr>
            <w:tcW w:w="2340" w:type="dxa"/>
            <w:vMerge/>
            <w:shd w:val="clear" w:color="auto" w:fill="auto"/>
          </w:tcPr>
          <w:p w14:paraId="22977543"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277A554C" w14:textId="77777777" w:rsidR="003E010A" w:rsidRPr="00340D69" w:rsidRDefault="003E010A" w:rsidP="00340D69">
            <w:pPr>
              <w:widowControl w:val="0"/>
              <w:suppressAutoHyphens w:val="0"/>
              <w:autoSpaceDE w:val="0"/>
              <w:spacing w:before="83"/>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Enginyeria i Gestió Empresarial</w:t>
            </w:r>
          </w:p>
        </w:tc>
      </w:tr>
      <w:tr w:rsidR="00DE2BD6" w:rsidRPr="009040A7" w14:paraId="29841107" w14:textId="77777777" w:rsidTr="00D04F8E">
        <w:trPr>
          <w:trHeight w:val="341"/>
        </w:trPr>
        <w:tc>
          <w:tcPr>
            <w:tcW w:w="2340" w:type="dxa"/>
            <w:vMerge/>
            <w:shd w:val="clear" w:color="auto" w:fill="auto"/>
          </w:tcPr>
          <w:p w14:paraId="42A3432C"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0C54BA84" w14:textId="1B9697EC" w:rsidR="003E010A" w:rsidRPr="00340D69" w:rsidRDefault="003E010A" w:rsidP="00340D69">
            <w:pPr>
              <w:widowControl w:val="0"/>
              <w:suppressAutoHyphens w:val="0"/>
              <w:autoSpaceDE w:val="0"/>
              <w:spacing w:before="83"/>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 xml:space="preserve">Intel·ligència de Negocis / </w:t>
            </w:r>
            <w:r w:rsidRPr="00340D69">
              <w:rPr>
                <w:rFonts w:ascii="Arial" w:hAnsi="Arial"/>
                <w:i/>
                <w:iCs/>
                <w:sz w:val="21"/>
                <w:szCs w:val="21"/>
                <w:lang w:val="ca-ES-valencia" w:eastAsia="en-US" w:bidi="ar-SA"/>
              </w:rPr>
              <w:t>Business Intelligence</w:t>
            </w:r>
          </w:p>
        </w:tc>
      </w:tr>
      <w:tr w:rsidR="00DE2BD6" w:rsidRPr="009040A7" w14:paraId="2838787C" w14:textId="77777777" w:rsidTr="00D04F8E">
        <w:trPr>
          <w:trHeight w:val="341"/>
        </w:trPr>
        <w:tc>
          <w:tcPr>
            <w:tcW w:w="2340" w:type="dxa"/>
            <w:vMerge/>
            <w:shd w:val="clear" w:color="auto" w:fill="auto"/>
          </w:tcPr>
          <w:p w14:paraId="4A8E006D"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44B328FE" w14:textId="77777777" w:rsidR="003E010A" w:rsidRPr="00340D69" w:rsidRDefault="003E010A" w:rsidP="00340D69">
            <w:pPr>
              <w:widowControl w:val="0"/>
              <w:suppressAutoHyphens w:val="0"/>
              <w:autoSpaceDE w:val="0"/>
              <w:spacing w:before="83"/>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Intel·ligència de Negocis</w:t>
            </w:r>
          </w:p>
        </w:tc>
      </w:tr>
      <w:tr w:rsidR="00DE2BD6" w:rsidRPr="009040A7" w14:paraId="3AABBF67" w14:textId="77777777" w:rsidTr="00D04F8E">
        <w:trPr>
          <w:trHeight w:val="341"/>
        </w:trPr>
        <w:tc>
          <w:tcPr>
            <w:tcW w:w="2340" w:type="dxa"/>
            <w:vMerge/>
            <w:shd w:val="clear" w:color="auto" w:fill="auto"/>
          </w:tcPr>
          <w:p w14:paraId="1972E938"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6869B759" w14:textId="77777777" w:rsidR="003E010A" w:rsidRPr="00340D69" w:rsidRDefault="003E010A" w:rsidP="00340D69">
            <w:pPr>
              <w:widowControl w:val="0"/>
              <w:suppressAutoHyphens w:val="0"/>
              <w:autoSpaceDE w:val="0"/>
              <w:spacing w:before="83"/>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Intel·ligència Empresarial i Anàlisi de Dades</w:t>
            </w:r>
          </w:p>
        </w:tc>
      </w:tr>
      <w:tr w:rsidR="00DE2BD6" w:rsidRPr="009040A7" w14:paraId="39028A35" w14:textId="77777777" w:rsidTr="00D04F8E">
        <w:trPr>
          <w:trHeight w:val="341"/>
        </w:trPr>
        <w:tc>
          <w:tcPr>
            <w:tcW w:w="2340" w:type="dxa"/>
            <w:vMerge/>
            <w:shd w:val="clear" w:color="auto" w:fill="auto"/>
          </w:tcPr>
          <w:p w14:paraId="69DAA5BC"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04151CE7" w14:textId="1F275583" w:rsidR="003E010A" w:rsidRPr="00340D69" w:rsidRDefault="003E010A" w:rsidP="00340D69">
            <w:pPr>
              <w:widowControl w:val="0"/>
              <w:suppressAutoHyphens w:val="0"/>
              <w:autoSpaceDE w:val="0"/>
              <w:spacing w:before="83"/>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Intel·ligència i Analítica de Negocis / BIA (PERFIL A/B en Excel Proposada Graus RUCT)</w:t>
            </w:r>
          </w:p>
        </w:tc>
      </w:tr>
      <w:tr w:rsidR="00DE2BD6" w:rsidRPr="009040A7" w14:paraId="2F69293F" w14:textId="77777777" w:rsidTr="00D04F8E">
        <w:trPr>
          <w:trHeight w:val="341"/>
        </w:trPr>
        <w:tc>
          <w:tcPr>
            <w:tcW w:w="2340" w:type="dxa"/>
            <w:vMerge/>
            <w:shd w:val="clear" w:color="auto" w:fill="auto"/>
          </w:tcPr>
          <w:p w14:paraId="317CE740"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1FC04D7B" w14:textId="77777777" w:rsidR="003E010A" w:rsidRPr="00340D69" w:rsidRDefault="003E010A" w:rsidP="00340D69">
            <w:pPr>
              <w:widowControl w:val="0"/>
              <w:suppressAutoHyphens w:val="0"/>
              <w:autoSpaceDE w:val="0"/>
              <w:spacing w:before="83"/>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Logística Empresarial</w:t>
            </w:r>
          </w:p>
        </w:tc>
      </w:tr>
      <w:tr w:rsidR="00DE2BD6" w:rsidRPr="009040A7" w14:paraId="1B48B199" w14:textId="77777777" w:rsidTr="00D04F8E">
        <w:trPr>
          <w:trHeight w:val="341"/>
        </w:trPr>
        <w:tc>
          <w:tcPr>
            <w:tcW w:w="2340" w:type="dxa"/>
            <w:vMerge/>
            <w:shd w:val="clear" w:color="auto" w:fill="auto"/>
          </w:tcPr>
          <w:p w14:paraId="70602D40"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34B4E883" w14:textId="77777777" w:rsidR="003E010A" w:rsidRPr="00340D69" w:rsidRDefault="003E010A" w:rsidP="00340D69">
            <w:pPr>
              <w:widowControl w:val="0"/>
              <w:suppressAutoHyphens w:val="0"/>
              <w:autoSpaceDE w:val="0"/>
              <w:spacing w:before="83"/>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Logística</w:t>
            </w:r>
            <w:r w:rsidRPr="00340D69">
              <w:rPr>
                <w:rFonts w:ascii="Arial" w:hAnsi="Arial"/>
                <w:spacing w:val="-5"/>
                <w:sz w:val="21"/>
                <w:szCs w:val="21"/>
                <w:lang w:val="ca-ES-valencia" w:eastAsia="en-US" w:bidi="ar-SA"/>
              </w:rPr>
              <w:t xml:space="preserve"> </w:t>
            </w:r>
            <w:r w:rsidRPr="00340D69">
              <w:rPr>
                <w:rFonts w:ascii="Arial" w:hAnsi="Arial"/>
                <w:sz w:val="21"/>
                <w:szCs w:val="21"/>
                <w:lang w:val="ca-ES-valencia" w:eastAsia="en-US" w:bidi="ar-SA"/>
              </w:rPr>
              <w:t>i</w:t>
            </w:r>
            <w:r w:rsidRPr="00340D69">
              <w:rPr>
                <w:rFonts w:ascii="Arial" w:hAnsi="Arial"/>
                <w:spacing w:val="-4"/>
                <w:sz w:val="21"/>
                <w:szCs w:val="21"/>
                <w:lang w:val="ca-ES-valencia" w:eastAsia="en-US" w:bidi="ar-SA"/>
              </w:rPr>
              <w:t xml:space="preserve"> </w:t>
            </w:r>
            <w:r w:rsidRPr="00340D69">
              <w:rPr>
                <w:rFonts w:ascii="Arial" w:hAnsi="Arial"/>
                <w:sz w:val="21"/>
                <w:szCs w:val="21"/>
                <w:lang w:val="ca-ES-valencia" w:eastAsia="en-US" w:bidi="ar-SA"/>
              </w:rPr>
              <w:t>Negocis</w:t>
            </w:r>
            <w:r w:rsidRPr="00340D69">
              <w:rPr>
                <w:rFonts w:ascii="Arial" w:hAnsi="Arial"/>
                <w:spacing w:val="-4"/>
                <w:sz w:val="21"/>
                <w:szCs w:val="21"/>
                <w:lang w:val="ca-ES-valencia" w:eastAsia="en-US" w:bidi="ar-SA"/>
              </w:rPr>
              <w:t xml:space="preserve"> </w:t>
            </w:r>
            <w:r w:rsidRPr="00340D69">
              <w:rPr>
                <w:rFonts w:ascii="Arial" w:hAnsi="Arial"/>
                <w:sz w:val="21"/>
                <w:szCs w:val="21"/>
                <w:lang w:val="ca-ES-valencia" w:eastAsia="en-US" w:bidi="ar-SA"/>
              </w:rPr>
              <w:t>Marítims</w:t>
            </w:r>
          </w:p>
        </w:tc>
      </w:tr>
      <w:tr w:rsidR="00DE2BD6" w:rsidRPr="00340D69" w14:paraId="61FE6C7D" w14:textId="77777777" w:rsidTr="00D04F8E">
        <w:trPr>
          <w:trHeight w:val="341"/>
        </w:trPr>
        <w:tc>
          <w:tcPr>
            <w:tcW w:w="2340" w:type="dxa"/>
            <w:vMerge/>
            <w:shd w:val="clear" w:color="auto" w:fill="auto"/>
          </w:tcPr>
          <w:p w14:paraId="4ED20369"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69D9C243" w14:textId="32224165" w:rsidR="003E010A" w:rsidRPr="00340D69" w:rsidRDefault="003E010A" w:rsidP="00340D69">
            <w:pPr>
              <w:widowControl w:val="0"/>
              <w:suppressAutoHyphens w:val="0"/>
              <w:autoSpaceDE w:val="0"/>
              <w:spacing w:before="83"/>
              <w:ind w:left="56"/>
              <w:jc w:val="both"/>
              <w:rPr>
                <w:rFonts w:ascii="Arial" w:hAnsi="Arial"/>
                <w:sz w:val="21"/>
                <w:szCs w:val="21"/>
                <w:lang w:val="ca-ES-valencia" w:eastAsia="en-US" w:bidi="ar-SA"/>
              </w:rPr>
            </w:pPr>
            <w:r w:rsidRPr="00340D69">
              <w:rPr>
                <w:rFonts w:ascii="Arial" w:hAnsi="Arial"/>
                <w:i/>
                <w:iCs/>
                <w:sz w:val="21"/>
                <w:szCs w:val="21"/>
                <w:lang w:val="ca-ES-valencia" w:eastAsia="en-US" w:bidi="ar-SA"/>
              </w:rPr>
              <w:t xml:space="preserve">Management and Technology </w:t>
            </w:r>
            <w:r w:rsidRPr="00340D69">
              <w:rPr>
                <w:rFonts w:ascii="Arial" w:hAnsi="Arial"/>
                <w:sz w:val="21"/>
                <w:szCs w:val="21"/>
                <w:lang w:val="ca-ES-valencia" w:eastAsia="en-US" w:bidi="ar-SA"/>
              </w:rPr>
              <w:t>/ Empresa i Tecnologia</w:t>
            </w:r>
          </w:p>
        </w:tc>
      </w:tr>
      <w:tr w:rsidR="00DE2BD6" w:rsidRPr="009040A7" w14:paraId="3792D93A" w14:textId="77777777" w:rsidTr="00D04F8E">
        <w:trPr>
          <w:trHeight w:val="341"/>
        </w:trPr>
        <w:tc>
          <w:tcPr>
            <w:tcW w:w="2340" w:type="dxa"/>
            <w:vMerge/>
            <w:shd w:val="clear" w:color="auto" w:fill="auto"/>
          </w:tcPr>
          <w:p w14:paraId="7894E3AE"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02EF761D" w14:textId="77777777" w:rsidR="003E010A" w:rsidRPr="00340D69" w:rsidRDefault="003E010A" w:rsidP="00340D69">
            <w:pPr>
              <w:widowControl w:val="0"/>
              <w:suppressAutoHyphens w:val="0"/>
              <w:autoSpaceDE w:val="0"/>
              <w:spacing w:before="83"/>
              <w:ind w:left="56"/>
              <w:jc w:val="both"/>
              <w:rPr>
                <w:rFonts w:ascii="Arial" w:hAnsi="Arial"/>
                <w:sz w:val="21"/>
                <w:szCs w:val="21"/>
                <w:lang w:val="ca-ES-valencia" w:eastAsia="en-US" w:bidi="ar-SA"/>
              </w:rPr>
            </w:pPr>
            <w:r w:rsidRPr="00340D69">
              <w:rPr>
                <w:rFonts w:ascii="Arial" w:hAnsi="Arial"/>
                <w:i/>
                <w:sz w:val="21"/>
                <w:szCs w:val="21"/>
                <w:lang w:val="ca-ES-valencia" w:eastAsia="en-US" w:bidi="ar-SA"/>
              </w:rPr>
              <w:t>Màrqueting</w:t>
            </w:r>
          </w:p>
        </w:tc>
      </w:tr>
      <w:tr w:rsidR="00DE2BD6" w:rsidRPr="009040A7" w14:paraId="58037089" w14:textId="77777777" w:rsidTr="00D04F8E">
        <w:trPr>
          <w:trHeight w:val="341"/>
        </w:trPr>
        <w:tc>
          <w:tcPr>
            <w:tcW w:w="2340" w:type="dxa"/>
            <w:vMerge/>
            <w:shd w:val="clear" w:color="auto" w:fill="auto"/>
          </w:tcPr>
          <w:p w14:paraId="17A463BC"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1892EFBA" w14:textId="77777777" w:rsidR="003E010A" w:rsidRPr="00340D69" w:rsidRDefault="003E010A" w:rsidP="00340D69">
            <w:pPr>
              <w:widowControl w:val="0"/>
              <w:suppressAutoHyphens w:val="0"/>
              <w:autoSpaceDE w:val="0"/>
              <w:spacing w:before="83"/>
              <w:ind w:left="56"/>
              <w:jc w:val="both"/>
              <w:rPr>
                <w:rFonts w:ascii="Arial" w:hAnsi="Arial"/>
                <w:sz w:val="21"/>
                <w:szCs w:val="21"/>
                <w:lang w:val="ca-ES-valencia" w:eastAsia="en-US" w:bidi="ar-SA"/>
              </w:rPr>
            </w:pPr>
            <w:r w:rsidRPr="00340D69">
              <w:rPr>
                <w:rFonts w:ascii="Arial" w:hAnsi="Arial"/>
                <w:i/>
                <w:sz w:val="21"/>
                <w:szCs w:val="21"/>
                <w:lang w:val="ca-ES-valencia" w:eastAsia="en-US" w:bidi="ar-SA"/>
              </w:rPr>
              <w:t>Màrqueting</w:t>
            </w:r>
            <w:r w:rsidRPr="00340D69">
              <w:rPr>
                <w:rFonts w:ascii="Arial" w:hAnsi="Arial"/>
                <w:i/>
                <w:spacing w:val="-4"/>
                <w:sz w:val="21"/>
                <w:szCs w:val="21"/>
                <w:lang w:val="ca-ES-valencia" w:eastAsia="en-US" w:bidi="ar-SA"/>
              </w:rPr>
              <w:t xml:space="preserve"> </w:t>
            </w:r>
            <w:r w:rsidRPr="00340D69">
              <w:rPr>
                <w:rFonts w:ascii="Arial" w:hAnsi="Arial"/>
                <w:sz w:val="21"/>
                <w:szCs w:val="21"/>
                <w:lang w:val="ca-ES-valencia" w:eastAsia="en-US" w:bidi="ar-SA"/>
              </w:rPr>
              <w:t>i</w:t>
            </w:r>
            <w:r w:rsidRPr="00340D69">
              <w:rPr>
                <w:rFonts w:ascii="Arial" w:hAnsi="Arial"/>
                <w:spacing w:val="-4"/>
                <w:sz w:val="21"/>
                <w:szCs w:val="21"/>
                <w:lang w:val="ca-ES-valencia" w:eastAsia="en-US" w:bidi="ar-SA"/>
              </w:rPr>
              <w:t xml:space="preserve"> </w:t>
            </w:r>
            <w:r w:rsidRPr="00340D69">
              <w:rPr>
                <w:rFonts w:ascii="Arial" w:hAnsi="Arial"/>
                <w:sz w:val="21"/>
                <w:szCs w:val="21"/>
                <w:lang w:val="ca-ES-valencia" w:eastAsia="en-US" w:bidi="ar-SA"/>
              </w:rPr>
              <w:t>Comercialització</w:t>
            </w:r>
            <w:r w:rsidRPr="00340D69">
              <w:rPr>
                <w:rFonts w:ascii="Arial" w:hAnsi="Arial"/>
                <w:spacing w:val="-4"/>
                <w:sz w:val="21"/>
                <w:szCs w:val="21"/>
                <w:lang w:val="ca-ES-valencia" w:eastAsia="en-US" w:bidi="ar-SA"/>
              </w:rPr>
              <w:t xml:space="preserve"> </w:t>
            </w:r>
            <w:r w:rsidRPr="00340D69">
              <w:rPr>
                <w:rFonts w:ascii="Arial" w:hAnsi="Arial"/>
                <w:sz w:val="21"/>
                <w:szCs w:val="21"/>
                <w:lang w:val="ca-ES-valencia" w:eastAsia="en-US" w:bidi="ar-SA"/>
              </w:rPr>
              <w:t>Internacional</w:t>
            </w:r>
          </w:p>
        </w:tc>
      </w:tr>
      <w:tr w:rsidR="00DE2BD6" w:rsidRPr="009040A7" w14:paraId="2F977639" w14:textId="77777777" w:rsidTr="00D04F8E">
        <w:trPr>
          <w:trHeight w:val="341"/>
        </w:trPr>
        <w:tc>
          <w:tcPr>
            <w:tcW w:w="2340" w:type="dxa"/>
            <w:vMerge/>
            <w:shd w:val="clear" w:color="auto" w:fill="auto"/>
          </w:tcPr>
          <w:p w14:paraId="170119EE"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204C70FE" w14:textId="77777777" w:rsidR="003E010A" w:rsidRPr="00340D69" w:rsidRDefault="003E010A" w:rsidP="00340D69">
            <w:pPr>
              <w:widowControl w:val="0"/>
              <w:suppressAutoHyphens w:val="0"/>
              <w:autoSpaceDE w:val="0"/>
              <w:spacing w:before="83"/>
              <w:ind w:left="56"/>
              <w:jc w:val="both"/>
              <w:rPr>
                <w:rFonts w:ascii="Arial" w:hAnsi="Arial"/>
                <w:sz w:val="21"/>
                <w:szCs w:val="21"/>
                <w:lang w:val="ca-ES-valencia" w:eastAsia="en-US" w:bidi="ar-SA"/>
              </w:rPr>
            </w:pPr>
            <w:r w:rsidRPr="00340D69">
              <w:rPr>
                <w:rFonts w:ascii="Arial" w:hAnsi="Arial"/>
                <w:i/>
                <w:sz w:val="21"/>
                <w:szCs w:val="21"/>
                <w:lang w:val="ca-ES-valencia" w:eastAsia="en-US" w:bidi="ar-SA"/>
              </w:rPr>
              <w:t>Màrqueting</w:t>
            </w:r>
            <w:r w:rsidRPr="00340D69">
              <w:rPr>
                <w:rFonts w:ascii="Arial" w:hAnsi="Arial"/>
                <w:i/>
                <w:spacing w:val="-4"/>
                <w:sz w:val="21"/>
                <w:szCs w:val="21"/>
                <w:lang w:val="ca-ES-valencia" w:eastAsia="en-US" w:bidi="ar-SA"/>
              </w:rPr>
              <w:t xml:space="preserve"> </w:t>
            </w:r>
            <w:r w:rsidRPr="00340D69">
              <w:rPr>
                <w:rFonts w:ascii="Arial" w:hAnsi="Arial"/>
                <w:sz w:val="21"/>
                <w:szCs w:val="21"/>
                <w:lang w:val="ca-ES-valencia" w:eastAsia="en-US" w:bidi="ar-SA"/>
              </w:rPr>
              <w:t>i</w:t>
            </w:r>
            <w:r w:rsidRPr="00340D69">
              <w:rPr>
                <w:rFonts w:ascii="Arial" w:hAnsi="Arial"/>
                <w:spacing w:val="-4"/>
                <w:sz w:val="21"/>
                <w:szCs w:val="21"/>
                <w:lang w:val="ca-ES-valencia" w:eastAsia="en-US" w:bidi="ar-SA"/>
              </w:rPr>
              <w:t xml:space="preserve"> </w:t>
            </w:r>
            <w:r w:rsidRPr="00340D69">
              <w:rPr>
                <w:rFonts w:ascii="Arial" w:hAnsi="Arial"/>
                <w:sz w:val="21"/>
                <w:szCs w:val="21"/>
                <w:lang w:val="ca-ES-valencia" w:eastAsia="en-US" w:bidi="ar-SA"/>
              </w:rPr>
              <w:t>Comunicació</w:t>
            </w:r>
          </w:p>
        </w:tc>
      </w:tr>
      <w:tr w:rsidR="00DE2BD6" w:rsidRPr="009040A7" w14:paraId="6AA6D50A" w14:textId="77777777" w:rsidTr="00D04F8E">
        <w:trPr>
          <w:trHeight w:val="341"/>
        </w:trPr>
        <w:tc>
          <w:tcPr>
            <w:tcW w:w="2340" w:type="dxa"/>
            <w:vMerge/>
            <w:shd w:val="clear" w:color="auto" w:fill="auto"/>
          </w:tcPr>
          <w:p w14:paraId="609F3A27"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5786D504" w14:textId="77777777" w:rsidR="003E010A" w:rsidRPr="00340D69" w:rsidRDefault="003E010A" w:rsidP="00340D69">
            <w:pPr>
              <w:widowControl w:val="0"/>
              <w:suppressAutoHyphens w:val="0"/>
              <w:autoSpaceDE w:val="0"/>
              <w:spacing w:before="83"/>
              <w:ind w:left="56"/>
              <w:jc w:val="both"/>
              <w:rPr>
                <w:rFonts w:ascii="Arial" w:hAnsi="Arial"/>
                <w:sz w:val="21"/>
                <w:szCs w:val="21"/>
                <w:lang w:val="ca-ES-valencia" w:eastAsia="en-US" w:bidi="ar-SA"/>
              </w:rPr>
            </w:pPr>
            <w:r w:rsidRPr="00340D69">
              <w:rPr>
                <w:rFonts w:ascii="Arial" w:hAnsi="Arial"/>
                <w:i/>
                <w:sz w:val="21"/>
                <w:szCs w:val="21"/>
                <w:lang w:val="ca-ES-valencia" w:eastAsia="en-US" w:bidi="ar-SA"/>
              </w:rPr>
              <w:t>Màrqueting</w:t>
            </w:r>
            <w:r w:rsidRPr="00340D69">
              <w:rPr>
                <w:rFonts w:ascii="Arial" w:hAnsi="Arial"/>
                <w:i/>
                <w:spacing w:val="-5"/>
                <w:sz w:val="21"/>
                <w:szCs w:val="21"/>
                <w:lang w:val="ca-ES-valencia" w:eastAsia="en-US" w:bidi="ar-SA"/>
              </w:rPr>
              <w:t xml:space="preserve"> </w:t>
            </w:r>
            <w:r w:rsidRPr="00340D69">
              <w:rPr>
                <w:rFonts w:ascii="Arial" w:hAnsi="Arial"/>
                <w:sz w:val="21"/>
                <w:szCs w:val="21"/>
                <w:lang w:val="ca-ES-valencia" w:eastAsia="en-US" w:bidi="ar-SA"/>
              </w:rPr>
              <w:t>i</w:t>
            </w:r>
            <w:r w:rsidRPr="00340D69">
              <w:rPr>
                <w:rFonts w:ascii="Arial" w:hAnsi="Arial"/>
                <w:spacing w:val="-5"/>
                <w:sz w:val="21"/>
                <w:szCs w:val="21"/>
                <w:lang w:val="ca-ES-valencia" w:eastAsia="en-US" w:bidi="ar-SA"/>
              </w:rPr>
              <w:t xml:space="preserve"> </w:t>
            </w:r>
            <w:r w:rsidRPr="00340D69">
              <w:rPr>
                <w:rFonts w:ascii="Arial" w:hAnsi="Arial"/>
                <w:sz w:val="21"/>
                <w:szCs w:val="21"/>
                <w:lang w:val="ca-ES-valencia" w:eastAsia="en-US" w:bidi="ar-SA"/>
              </w:rPr>
              <w:t>Comunicació</w:t>
            </w:r>
            <w:r w:rsidRPr="00340D69">
              <w:rPr>
                <w:rFonts w:ascii="Arial" w:hAnsi="Arial"/>
                <w:spacing w:val="-6"/>
                <w:sz w:val="21"/>
                <w:szCs w:val="21"/>
                <w:lang w:val="ca-ES-valencia" w:eastAsia="en-US" w:bidi="ar-SA"/>
              </w:rPr>
              <w:t xml:space="preserve"> </w:t>
            </w:r>
            <w:r w:rsidRPr="00340D69">
              <w:rPr>
                <w:rFonts w:ascii="Arial" w:hAnsi="Arial"/>
                <w:sz w:val="21"/>
                <w:szCs w:val="21"/>
                <w:lang w:val="ca-ES-valencia" w:eastAsia="en-US" w:bidi="ar-SA"/>
              </w:rPr>
              <w:t>Comercial</w:t>
            </w:r>
          </w:p>
        </w:tc>
      </w:tr>
      <w:tr w:rsidR="00DE2BD6" w:rsidRPr="009040A7" w14:paraId="60161B17" w14:textId="77777777" w:rsidTr="00D04F8E">
        <w:trPr>
          <w:trHeight w:val="341"/>
        </w:trPr>
        <w:tc>
          <w:tcPr>
            <w:tcW w:w="2340" w:type="dxa"/>
            <w:vMerge/>
            <w:shd w:val="clear" w:color="auto" w:fill="auto"/>
          </w:tcPr>
          <w:p w14:paraId="1D47D1A1"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6741BDAA" w14:textId="77777777" w:rsidR="003E010A" w:rsidRPr="00340D69" w:rsidRDefault="003E010A" w:rsidP="00340D69">
            <w:pPr>
              <w:widowControl w:val="0"/>
              <w:suppressAutoHyphens w:val="0"/>
              <w:autoSpaceDE w:val="0"/>
              <w:spacing w:before="83"/>
              <w:ind w:left="56"/>
              <w:jc w:val="both"/>
              <w:rPr>
                <w:rFonts w:ascii="Arial" w:hAnsi="Arial"/>
                <w:sz w:val="21"/>
                <w:szCs w:val="21"/>
                <w:lang w:val="ca-ES-valencia" w:eastAsia="en-US" w:bidi="ar-SA"/>
              </w:rPr>
            </w:pPr>
            <w:r w:rsidRPr="00340D69">
              <w:rPr>
                <w:rFonts w:ascii="Arial" w:hAnsi="Arial"/>
                <w:i/>
                <w:sz w:val="21"/>
                <w:szCs w:val="21"/>
                <w:lang w:val="ca-ES-valencia" w:eastAsia="en-US" w:bidi="ar-SA"/>
              </w:rPr>
              <w:t>Màrqueting</w:t>
            </w:r>
            <w:r w:rsidRPr="00340D69">
              <w:rPr>
                <w:rFonts w:ascii="Arial" w:hAnsi="Arial"/>
                <w:i/>
                <w:spacing w:val="-5"/>
                <w:sz w:val="21"/>
                <w:szCs w:val="21"/>
                <w:lang w:val="ca-ES-valencia" w:eastAsia="en-US" w:bidi="ar-SA"/>
              </w:rPr>
              <w:t xml:space="preserve"> </w:t>
            </w:r>
            <w:r w:rsidRPr="00340D69">
              <w:rPr>
                <w:rFonts w:ascii="Arial" w:hAnsi="Arial"/>
                <w:sz w:val="21"/>
                <w:szCs w:val="21"/>
                <w:lang w:val="ca-ES-valencia" w:eastAsia="en-US" w:bidi="ar-SA"/>
              </w:rPr>
              <w:t>i</w:t>
            </w:r>
            <w:r w:rsidRPr="00340D69">
              <w:rPr>
                <w:rFonts w:ascii="Arial" w:hAnsi="Arial"/>
                <w:spacing w:val="-4"/>
                <w:sz w:val="21"/>
                <w:szCs w:val="21"/>
                <w:lang w:val="ca-ES-valencia" w:eastAsia="en-US" w:bidi="ar-SA"/>
              </w:rPr>
              <w:t xml:space="preserve"> </w:t>
            </w:r>
            <w:r w:rsidRPr="00340D69">
              <w:rPr>
                <w:rFonts w:ascii="Arial" w:hAnsi="Arial"/>
                <w:sz w:val="21"/>
                <w:szCs w:val="21"/>
                <w:lang w:val="ca-ES-valencia" w:eastAsia="en-US" w:bidi="ar-SA"/>
              </w:rPr>
              <w:t>Comunicació</w:t>
            </w:r>
            <w:r w:rsidRPr="00340D69">
              <w:rPr>
                <w:rFonts w:ascii="Arial" w:hAnsi="Arial"/>
                <w:spacing w:val="-5"/>
                <w:sz w:val="21"/>
                <w:szCs w:val="21"/>
                <w:lang w:val="ca-ES-valencia" w:eastAsia="en-US" w:bidi="ar-SA"/>
              </w:rPr>
              <w:t xml:space="preserve"> </w:t>
            </w:r>
            <w:r w:rsidRPr="00340D69">
              <w:rPr>
                <w:rFonts w:ascii="Arial" w:hAnsi="Arial"/>
                <w:sz w:val="21"/>
                <w:szCs w:val="21"/>
                <w:lang w:val="ca-ES-valencia" w:eastAsia="en-US" w:bidi="ar-SA"/>
              </w:rPr>
              <w:t>Digital</w:t>
            </w:r>
          </w:p>
        </w:tc>
      </w:tr>
      <w:tr w:rsidR="00DE2BD6" w:rsidRPr="009040A7" w14:paraId="0061351E" w14:textId="77777777" w:rsidTr="00D04F8E">
        <w:trPr>
          <w:trHeight w:val="341"/>
        </w:trPr>
        <w:tc>
          <w:tcPr>
            <w:tcW w:w="2340" w:type="dxa"/>
            <w:vMerge/>
            <w:shd w:val="clear" w:color="auto" w:fill="auto"/>
          </w:tcPr>
          <w:p w14:paraId="4B1A369E"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47AE2F81" w14:textId="77777777" w:rsidR="003E010A" w:rsidRPr="00340D69" w:rsidRDefault="003E010A" w:rsidP="00340D69">
            <w:pPr>
              <w:widowControl w:val="0"/>
              <w:suppressAutoHyphens w:val="0"/>
              <w:autoSpaceDE w:val="0"/>
              <w:spacing w:before="83"/>
              <w:ind w:left="56"/>
              <w:jc w:val="both"/>
              <w:rPr>
                <w:rFonts w:ascii="Arial" w:hAnsi="Arial"/>
                <w:sz w:val="21"/>
                <w:szCs w:val="21"/>
                <w:lang w:val="ca-ES-valencia" w:eastAsia="en-US" w:bidi="ar-SA"/>
              </w:rPr>
            </w:pPr>
            <w:r w:rsidRPr="00340D69">
              <w:rPr>
                <w:rFonts w:ascii="Arial" w:hAnsi="Arial"/>
                <w:i/>
                <w:sz w:val="21"/>
                <w:szCs w:val="21"/>
                <w:lang w:val="ca-ES-valencia" w:eastAsia="en-US" w:bidi="ar-SA"/>
              </w:rPr>
              <w:t>Màrqueting</w:t>
            </w:r>
            <w:r w:rsidRPr="00340D69">
              <w:rPr>
                <w:rFonts w:ascii="Arial" w:hAnsi="Arial"/>
                <w:i/>
                <w:spacing w:val="-3"/>
                <w:sz w:val="21"/>
                <w:szCs w:val="21"/>
                <w:lang w:val="ca-ES-valencia" w:eastAsia="en-US" w:bidi="ar-SA"/>
              </w:rPr>
              <w:t xml:space="preserve"> </w:t>
            </w:r>
            <w:r w:rsidRPr="00340D69">
              <w:rPr>
                <w:rFonts w:ascii="Arial" w:hAnsi="Arial"/>
                <w:sz w:val="21"/>
                <w:szCs w:val="21"/>
                <w:lang w:val="ca-ES-valencia" w:eastAsia="en-US" w:bidi="ar-SA"/>
              </w:rPr>
              <w:t>i</w:t>
            </w:r>
            <w:r w:rsidRPr="00340D69">
              <w:rPr>
                <w:rFonts w:ascii="Arial" w:hAnsi="Arial"/>
                <w:spacing w:val="-3"/>
                <w:sz w:val="21"/>
                <w:szCs w:val="21"/>
                <w:lang w:val="ca-ES-valencia" w:eastAsia="en-US" w:bidi="ar-SA"/>
              </w:rPr>
              <w:t xml:space="preserve"> </w:t>
            </w:r>
            <w:r w:rsidRPr="00340D69">
              <w:rPr>
                <w:rFonts w:ascii="Arial" w:hAnsi="Arial"/>
                <w:sz w:val="21"/>
                <w:szCs w:val="21"/>
                <w:lang w:val="ca-ES-valencia" w:eastAsia="en-US" w:bidi="ar-SA"/>
              </w:rPr>
              <w:t>Comunicació</w:t>
            </w:r>
            <w:r w:rsidRPr="00340D69">
              <w:rPr>
                <w:rFonts w:ascii="Arial" w:hAnsi="Arial"/>
                <w:spacing w:val="-3"/>
                <w:sz w:val="21"/>
                <w:szCs w:val="21"/>
                <w:lang w:val="ca-ES-valencia" w:eastAsia="en-US" w:bidi="ar-SA"/>
              </w:rPr>
              <w:t xml:space="preserve"> </w:t>
            </w:r>
            <w:r w:rsidRPr="00340D69">
              <w:rPr>
                <w:rFonts w:ascii="Arial" w:hAnsi="Arial"/>
                <w:sz w:val="21"/>
                <w:szCs w:val="21"/>
                <w:lang w:val="ca-ES-valencia" w:eastAsia="en-US" w:bidi="ar-SA"/>
              </w:rPr>
              <w:t>Empresarial</w:t>
            </w:r>
          </w:p>
        </w:tc>
      </w:tr>
      <w:tr w:rsidR="00DE2BD6" w:rsidRPr="009040A7" w14:paraId="40AF9070" w14:textId="77777777" w:rsidTr="00D04F8E">
        <w:trPr>
          <w:trHeight w:val="341"/>
        </w:trPr>
        <w:tc>
          <w:tcPr>
            <w:tcW w:w="2340" w:type="dxa"/>
            <w:vMerge/>
            <w:shd w:val="clear" w:color="auto" w:fill="auto"/>
          </w:tcPr>
          <w:p w14:paraId="2C3F7DCA"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1AC98993" w14:textId="77777777" w:rsidR="003E010A" w:rsidRPr="00340D69" w:rsidRDefault="003E010A" w:rsidP="00340D69">
            <w:pPr>
              <w:widowControl w:val="0"/>
              <w:suppressAutoHyphens w:val="0"/>
              <w:autoSpaceDE w:val="0"/>
              <w:spacing w:before="83"/>
              <w:ind w:left="56"/>
              <w:jc w:val="both"/>
              <w:rPr>
                <w:rFonts w:ascii="Arial" w:hAnsi="Arial"/>
                <w:sz w:val="21"/>
                <w:szCs w:val="21"/>
                <w:lang w:val="ca-ES-valencia" w:eastAsia="en-US" w:bidi="ar-SA"/>
              </w:rPr>
            </w:pPr>
            <w:r w:rsidRPr="00340D69">
              <w:rPr>
                <w:rFonts w:ascii="Arial" w:hAnsi="Arial"/>
                <w:i/>
                <w:sz w:val="21"/>
                <w:szCs w:val="21"/>
                <w:lang w:val="ca-ES-valencia" w:eastAsia="en-US" w:bidi="ar-SA"/>
              </w:rPr>
              <w:t>Màrqueting</w:t>
            </w:r>
            <w:r w:rsidRPr="00340D69">
              <w:rPr>
                <w:rFonts w:ascii="Arial" w:hAnsi="Arial"/>
                <w:i/>
                <w:spacing w:val="-5"/>
                <w:sz w:val="21"/>
                <w:szCs w:val="21"/>
                <w:lang w:val="ca-ES-valencia" w:eastAsia="en-US" w:bidi="ar-SA"/>
              </w:rPr>
              <w:t xml:space="preserve"> </w:t>
            </w:r>
            <w:r w:rsidRPr="00340D69">
              <w:rPr>
                <w:rFonts w:ascii="Arial" w:hAnsi="Arial"/>
                <w:sz w:val="21"/>
                <w:szCs w:val="21"/>
                <w:lang w:val="ca-ES-valencia" w:eastAsia="en-US" w:bidi="ar-SA"/>
              </w:rPr>
              <w:t>i</w:t>
            </w:r>
            <w:r w:rsidRPr="00340D69">
              <w:rPr>
                <w:rFonts w:ascii="Arial" w:hAnsi="Arial"/>
                <w:spacing w:val="-4"/>
                <w:sz w:val="21"/>
                <w:szCs w:val="21"/>
                <w:lang w:val="ca-ES-valencia" w:eastAsia="en-US" w:bidi="ar-SA"/>
              </w:rPr>
              <w:t xml:space="preserve"> </w:t>
            </w:r>
            <w:r w:rsidRPr="00340D69">
              <w:rPr>
                <w:rFonts w:ascii="Arial" w:hAnsi="Arial"/>
                <w:sz w:val="21"/>
                <w:szCs w:val="21"/>
                <w:lang w:val="ca-ES-valencia" w:eastAsia="en-US" w:bidi="ar-SA"/>
              </w:rPr>
              <w:t>Comunitat</w:t>
            </w:r>
            <w:r w:rsidRPr="00340D69">
              <w:rPr>
                <w:rFonts w:ascii="Arial" w:hAnsi="Arial"/>
                <w:spacing w:val="-5"/>
                <w:sz w:val="21"/>
                <w:szCs w:val="21"/>
                <w:lang w:val="ca-ES-valencia" w:eastAsia="en-US" w:bidi="ar-SA"/>
              </w:rPr>
              <w:t xml:space="preserve"> </w:t>
            </w:r>
            <w:r w:rsidRPr="00340D69">
              <w:rPr>
                <w:rFonts w:ascii="Arial" w:hAnsi="Arial"/>
                <w:sz w:val="21"/>
                <w:szCs w:val="21"/>
                <w:lang w:val="ca-ES-valencia" w:eastAsia="en-US" w:bidi="ar-SA"/>
              </w:rPr>
              <w:t>Digitals</w:t>
            </w:r>
          </w:p>
        </w:tc>
      </w:tr>
      <w:tr w:rsidR="00DE2BD6" w:rsidRPr="009040A7" w14:paraId="00D6BFCF" w14:textId="77777777" w:rsidTr="00D04F8E">
        <w:trPr>
          <w:trHeight w:val="341"/>
        </w:trPr>
        <w:tc>
          <w:tcPr>
            <w:tcW w:w="2340" w:type="dxa"/>
            <w:vMerge/>
            <w:shd w:val="clear" w:color="auto" w:fill="auto"/>
          </w:tcPr>
          <w:p w14:paraId="2A44EFD5"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31B17B5F" w14:textId="77777777" w:rsidR="003E010A" w:rsidRPr="00340D69" w:rsidRDefault="003E010A" w:rsidP="00340D69">
            <w:pPr>
              <w:widowControl w:val="0"/>
              <w:suppressAutoHyphens w:val="0"/>
              <w:autoSpaceDE w:val="0"/>
              <w:spacing w:before="83"/>
              <w:ind w:left="56"/>
              <w:jc w:val="both"/>
              <w:rPr>
                <w:rFonts w:ascii="Arial" w:hAnsi="Arial"/>
                <w:sz w:val="21"/>
                <w:szCs w:val="21"/>
                <w:lang w:val="ca-ES-valencia" w:eastAsia="en-US" w:bidi="ar-SA"/>
              </w:rPr>
            </w:pPr>
            <w:r w:rsidRPr="00340D69">
              <w:rPr>
                <w:rFonts w:ascii="Arial" w:hAnsi="Arial"/>
                <w:i/>
                <w:sz w:val="21"/>
                <w:szCs w:val="21"/>
                <w:lang w:val="ca-ES-valencia" w:eastAsia="en-US" w:bidi="ar-SA"/>
              </w:rPr>
              <w:t>Màrqueting</w:t>
            </w:r>
            <w:r w:rsidRPr="00340D69">
              <w:rPr>
                <w:rFonts w:ascii="Arial" w:hAnsi="Arial"/>
                <w:i/>
                <w:spacing w:val="-5"/>
                <w:sz w:val="21"/>
                <w:szCs w:val="21"/>
                <w:lang w:val="ca-ES-valencia" w:eastAsia="en-US" w:bidi="ar-SA"/>
              </w:rPr>
              <w:t xml:space="preserve"> </w:t>
            </w:r>
            <w:r w:rsidRPr="00340D69">
              <w:rPr>
                <w:rFonts w:ascii="Arial" w:hAnsi="Arial"/>
                <w:sz w:val="21"/>
                <w:szCs w:val="21"/>
                <w:lang w:val="ca-ES-valencia" w:eastAsia="en-US" w:bidi="ar-SA"/>
              </w:rPr>
              <w:t>i</w:t>
            </w:r>
            <w:r w:rsidRPr="00340D69">
              <w:rPr>
                <w:rFonts w:ascii="Arial" w:hAnsi="Arial"/>
                <w:spacing w:val="-4"/>
                <w:sz w:val="21"/>
                <w:szCs w:val="21"/>
                <w:lang w:val="ca-ES-valencia" w:eastAsia="en-US" w:bidi="ar-SA"/>
              </w:rPr>
              <w:t xml:space="preserve"> </w:t>
            </w:r>
            <w:r w:rsidRPr="00340D69">
              <w:rPr>
                <w:rFonts w:ascii="Arial" w:hAnsi="Arial"/>
                <w:sz w:val="21"/>
                <w:szCs w:val="21"/>
                <w:lang w:val="ca-ES-valencia" w:eastAsia="en-US" w:bidi="ar-SA"/>
              </w:rPr>
              <w:t>Direcció</w:t>
            </w:r>
            <w:r w:rsidRPr="00340D69">
              <w:rPr>
                <w:rFonts w:ascii="Arial" w:hAnsi="Arial"/>
                <w:spacing w:val="-5"/>
                <w:sz w:val="21"/>
                <w:szCs w:val="21"/>
                <w:lang w:val="ca-ES-valencia" w:eastAsia="en-US" w:bidi="ar-SA"/>
              </w:rPr>
              <w:t xml:space="preserve"> </w:t>
            </w:r>
            <w:r w:rsidRPr="00340D69">
              <w:rPr>
                <w:rFonts w:ascii="Arial" w:hAnsi="Arial"/>
                <w:sz w:val="21"/>
                <w:szCs w:val="21"/>
                <w:lang w:val="ca-ES-valencia" w:eastAsia="en-US" w:bidi="ar-SA"/>
              </w:rPr>
              <w:t>Comercial</w:t>
            </w:r>
          </w:p>
        </w:tc>
      </w:tr>
      <w:tr w:rsidR="00DE2BD6" w:rsidRPr="009040A7" w14:paraId="11AC42D2" w14:textId="77777777" w:rsidTr="00D04F8E">
        <w:trPr>
          <w:trHeight w:val="341"/>
        </w:trPr>
        <w:tc>
          <w:tcPr>
            <w:tcW w:w="2340" w:type="dxa"/>
            <w:vMerge/>
            <w:shd w:val="clear" w:color="auto" w:fill="auto"/>
          </w:tcPr>
          <w:p w14:paraId="498928F0"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2DF456A2" w14:textId="77777777" w:rsidR="003E010A" w:rsidRPr="00340D69" w:rsidRDefault="003E010A" w:rsidP="00340D69">
            <w:pPr>
              <w:widowControl w:val="0"/>
              <w:suppressAutoHyphens w:val="0"/>
              <w:autoSpaceDE w:val="0"/>
              <w:spacing w:before="83"/>
              <w:ind w:left="56"/>
              <w:jc w:val="both"/>
              <w:rPr>
                <w:rFonts w:ascii="Arial" w:hAnsi="Arial"/>
                <w:sz w:val="21"/>
                <w:szCs w:val="21"/>
                <w:lang w:val="ca-ES-valencia" w:eastAsia="en-US" w:bidi="ar-SA"/>
              </w:rPr>
            </w:pPr>
            <w:r w:rsidRPr="00340D69">
              <w:rPr>
                <w:rFonts w:ascii="Arial" w:hAnsi="Arial"/>
                <w:i/>
                <w:sz w:val="21"/>
                <w:szCs w:val="21"/>
                <w:lang w:val="ca-ES-valencia" w:eastAsia="en-US" w:bidi="ar-SA"/>
              </w:rPr>
              <w:t>Màrqueting</w:t>
            </w:r>
            <w:r w:rsidRPr="00340D69">
              <w:rPr>
                <w:rFonts w:ascii="Arial" w:hAnsi="Arial"/>
                <w:i/>
                <w:spacing w:val="-1"/>
                <w:sz w:val="21"/>
                <w:szCs w:val="21"/>
                <w:lang w:val="ca-ES-valencia" w:eastAsia="en-US" w:bidi="ar-SA"/>
              </w:rPr>
              <w:t xml:space="preserve"> </w:t>
            </w:r>
            <w:r w:rsidRPr="00340D69">
              <w:rPr>
                <w:rFonts w:ascii="Arial" w:hAnsi="Arial"/>
                <w:sz w:val="21"/>
                <w:szCs w:val="21"/>
                <w:lang w:val="ca-ES-valencia" w:eastAsia="en-US" w:bidi="ar-SA"/>
              </w:rPr>
              <w:t>i</w:t>
            </w:r>
            <w:r w:rsidRPr="00340D69">
              <w:rPr>
                <w:rFonts w:ascii="Arial" w:hAnsi="Arial"/>
                <w:spacing w:val="-1"/>
                <w:sz w:val="21"/>
                <w:szCs w:val="21"/>
                <w:lang w:val="ca-ES-valencia" w:eastAsia="en-US" w:bidi="ar-SA"/>
              </w:rPr>
              <w:t xml:space="preserve"> </w:t>
            </w:r>
            <w:r w:rsidRPr="00340D69">
              <w:rPr>
                <w:rFonts w:ascii="Arial" w:hAnsi="Arial"/>
                <w:sz w:val="21"/>
                <w:szCs w:val="21"/>
                <w:lang w:val="ca-ES-valencia" w:eastAsia="en-US" w:bidi="ar-SA"/>
              </w:rPr>
              <w:t>Investigació de</w:t>
            </w:r>
            <w:r w:rsidRPr="00340D69">
              <w:rPr>
                <w:rFonts w:ascii="Arial" w:hAnsi="Arial"/>
                <w:spacing w:val="-1"/>
                <w:sz w:val="21"/>
                <w:szCs w:val="21"/>
                <w:lang w:val="ca-ES-valencia" w:eastAsia="en-US" w:bidi="ar-SA"/>
              </w:rPr>
              <w:t xml:space="preserve"> </w:t>
            </w:r>
            <w:r w:rsidRPr="00340D69">
              <w:rPr>
                <w:rFonts w:ascii="Arial" w:hAnsi="Arial"/>
                <w:sz w:val="21"/>
                <w:szCs w:val="21"/>
                <w:lang w:val="ca-ES-valencia" w:eastAsia="en-US" w:bidi="ar-SA"/>
              </w:rPr>
              <w:t>Mercats</w:t>
            </w:r>
          </w:p>
        </w:tc>
      </w:tr>
      <w:tr w:rsidR="00DE2BD6" w:rsidRPr="009040A7" w14:paraId="6583D1A0" w14:textId="77777777" w:rsidTr="00D04F8E">
        <w:trPr>
          <w:trHeight w:val="341"/>
        </w:trPr>
        <w:tc>
          <w:tcPr>
            <w:tcW w:w="2340" w:type="dxa"/>
            <w:vMerge/>
            <w:shd w:val="clear" w:color="auto" w:fill="auto"/>
          </w:tcPr>
          <w:p w14:paraId="188C2E16"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54D0B385" w14:textId="673383CD" w:rsidR="003E010A" w:rsidRPr="00340D69" w:rsidRDefault="003E010A" w:rsidP="00340D69">
            <w:pPr>
              <w:widowControl w:val="0"/>
              <w:suppressAutoHyphens w:val="0"/>
              <w:autoSpaceDE w:val="0"/>
              <w:spacing w:before="83"/>
              <w:ind w:left="56"/>
              <w:jc w:val="both"/>
              <w:rPr>
                <w:rFonts w:ascii="Arial" w:hAnsi="Arial"/>
                <w:sz w:val="21"/>
                <w:szCs w:val="21"/>
                <w:lang w:val="ca-ES-valencia" w:eastAsia="en-US" w:bidi="ar-SA"/>
              </w:rPr>
            </w:pPr>
            <w:r w:rsidRPr="00340D69">
              <w:rPr>
                <w:rFonts w:ascii="Arial" w:hAnsi="Arial"/>
                <w:i/>
                <w:sz w:val="21"/>
                <w:szCs w:val="21"/>
                <w:lang w:val="ca-ES-valencia" w:eastAsia="en-US" w:bidi="ar-SA"/>
              </w:rPr>
              <w:t>Màrqueting</w:t>
            </w:r>
            <w:r w:rsidRPr="00340D69">
              <w:rPr>
                <w:rFonts w:ascii="Arial" w:hAnsi="Arial"/>
                <w:i/>
                <w:spacing w:val="-1"/>
                <w:sz w:val="21"/>
                <w:szCs w:val="21"/>
                <w:lang w:val="ca-ES-valencia" w:eastAsia="en-US" w:bidi="ar-SA"/>
              </w:rPr>
              <w:t xml:space="preserve"> </w:t>
            </w:r>
            <w:r w:rsidRPr="00340D69">
              <w:rPr>
                <w:rFonts w:ascii="Arial" w:hAnsi="Arial"/>
                <w:sz w:val="21"/>
                <w:szCs w:val="21"/>
                <w:lang w:val="ca-ES-valencia" w:eastAsia="en-US" w:bidi="ar-SA"/>
              </w:rPr>
              <w:t>i</w:t>
            </w:r>
            <w:r w:rsidRPr="00340D69">
              <w:rPr>
                <w:rFonts w:ascii="Arial" w:hAnsi="Arial"/>
                <w:spacing w:val="-1"/>
                <w:sz w:val="21"/>
                <w:szCs w:val="21"/>
                <w:lang w:val="ca-ES-valencia" w:eastAsia="en-US" w:bidi="ar-SA"/>
              </w:rPr>
              <w:t xml:space="preserve"> </w:t>
            </w:r>
            <w:r w:rsidRPr="00340D69">
              <w:rPr>
                <w:rFonts w:ascii="Arial" w:hAnsi="Arial"/>
                <w:sz w:val="21"/>
                <w:szCs w:val="21"/>
                <w:lang w:val="ca-ES-valencia" w:eastAsia="en-US" w:bidi="ar-SA"/>
              </w:rPr>
              <w:t>Investigació de</w:t>
            </w:r>
            <w:r w:rsidRPr="00340D69">
              <w:rPr>
                <w:rFonts w:ascii="Arial" w:hAnsi="Arial"/>
                <w:spacing w:val="-1"/>
                <w:sz w:val="21"/>
                <w:szCs w:val="21"/>
                <w:lang w:val="ca-ES-valencia" w:eastAsia="en-US" w:bidi="ar-SA"/>
              </w:rPr>
              <w:t xml:space="preserve"> </w:t>
            </w:r>
            <w:r w:rsidRPr="00340D69">
              <w:rPr>
                <w:rFonts w:ascii="Arial" w:hAnsi="Arial"/>
                <w:sz w:val="21"/>
                <w:szCs w:val="21"/>
                <w:lang w:val="ca-ES-valencia" w:eastAsia="en-US" w:bidi="ar-SA"/>
              </w:rPr>
              <w:t>Mercats (MIM)</w:t>
            </w:r>
          </w:p>
        </w:tc>
      </w:tr>
      <w:tr w:rsidR="00DE2BD6" w:rsidRPr="009040A7" w14:paraId="5665DE12" w14:textId="77777777" w:rsidTr="00D04F8E">
        <w:trPr>
          <w:trHeight w:val="341"/>
        </w:trPr>
        <w:tc>
          <w:tcPr>
            <w:tcW w:w="2340" w:type="dxa"/>
            <w:vMerge/>
            <w:shd w:val="clear" w:color="auto" w:fill="auto"/>
          </w:tcPr>
          <w:p w14:paraId="0D0DDEF0"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682E61AB" w14:textId="77777777" w:rsidR="003E010A" w:rsidRPr="00340D69" w:rsidRDefault="003E010A" w:rsidP="00340D69">
            <w:pPr>
              <w:widowControl w:val="0"/>
              <w:suppressAutoHyphens w:val="0"/>
              <w:autoSpaceDE w:val="0"/>
              <w:spacing w:before="83"/>
              <w:ind w:left="56"/>
              <w:jc w:val="both"/>
              <w:rPr>
                <w:rFonts w:ascii="Arial" w:hAnsi="Arial"/>
                <w:sz w:val="21"/>
                <w:szCs w:val="21"/>
                <w:lang w:val="ca-ES-valencia" w:eastAsia="en-US" w:bidi="ar-SA"/>
              </w:rPr>
            </w:pPr>
            <w:r w:rsidRPr="00340D69">
              <w:rPr>
                <w:rFonts w:ascii="Arial" w:hAnsi="Arial"/>
                <w:i/>
                <w:sz w:val="21"/>
                <w:szCs w:val="21"/>
                <w:lang w:val="ca-ES-valencia" w:eastAsia="en-US" w:bidi="ar-SA"/>
              </w:rPr>
              <w:t>Màrqueting</w:t>
            </w:r>
            <w:r w:rsidRPr="00340D69">
              <w:rPr>
                <w:rFonts w:ascii="Arial" w:hAnsi="Arial"/>
                <w:i/>
                <w:spacing w:val="-3"/>
                <w:sz w:val="21"/>
                <w:szCs w:val="21"/>
                <w:lang w:val="ca-ES-valencia" w:eastAsia="en-US" w:bidi="ar-SA"/>
              </w:rPr>
              <w:t xml:space="preserve"> </w:t>
            </w:r>
            <w:r w:rsidRPr="00340D69">
              <w:rPr>
                <w:rFonts w:ascii="Arial" w:hAnsi="Arial"/>
                <w:sz w:val="21"/>
                <w:szCs w:val="21"/>
                <w:lang w:val="ca-ES-valencia" w:eastAsia="en-US" w:bidi="ar-SA"/>
              </w:rPr>
              <w:t>i</w:t>
            </w:r>
            <w:r w:rsidRPr="00340D69">
              <w:rPr>
                <w:rFonts w:ascii="Arial" w:hAnsi="Arial"/>
                <w:spacing w:val="-2"/>
                <w:sz w:val="21"/>
                <w:szCs w:val="21"/>
                <w:lang w:val="ca-ES-valencia" w:eastAsia="en-US" w:bidi="ar-SA"/>
              </w:rPr>
              <w:t xml:space="preserve"> </w:t>
            </w:r>
            <w:r w:rsidRPr="00340D69">
              <w:rPr>
                <w:rFonts w:ascii="Arial" w:hAnsi="Arial"/>
                <w:sz w:val="21"/>
                <w:szCs w:val="21"/>
                <w:lang w:val="ca-ES-valencia" w:eastAsia="en-US" w:bidi="ar-SA"/>
              </w:rPr>
              <w:t>Gestió</w:t>
            </w:r>
            <w:r w:rsidRPr="00340D69">
              <w:rPr>
                <w:rFonts w:ascii="Arial" w:hAnsi="Arial"/>
                <w:spacing w:val="-2"/>
                <w:sz w:val="21"/>
                <w:szCs w:val="21"/>
                <w:lang w:val="ca-ES-valencia" w:eastAsia="en-US" w:bidi="ar-SA"/>
              </w:rPr>
              <w:t xml:space="preserve"> </w:t>
            </w:r>
            <w:r w:rsidRPr="00340D69">
              <w:rPr>
                <w:rFonts w:ascii="Arial" w:hAnsi="Arial"/>
                <w:sz w:val="21"/>
                <w:szCs w:val="21"/>
                <w:lang w:val="ca-ES-valencia" w:eastAsia="en-US" w:bidi="ar-SA"/>
              </w:rPr>
              <w:t>Comercial</w:t>
            </w:r>
          </w:p>
        </w:tc>
      </w:tr>
      <w:tr w:rsidR="00DE2BD6" w:rsidRPr="009040A7" w14:paraId="0B778841" w14:textId="77777777" w:rsidTr="00D04F8E">
        <w:trPr>
          <w:trHeight w:val="341"/>
        </w:trPr>
        <w:tc>
          <w:tcPr>
            <w:tcW w:w="2340" w:type="dxa"/>
            <w:vMerge/>
            <w:shd w:val="clear" w:color="auto" w:fill="auto"/>
          </w:tcPr>
          <w:p w14:paraId="1D054989"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6EE2BCF2" w14:textId="77777777" w:rsidR="003E010A" w:rsidRPr="00340D69" w:rsidRDefault="003E010A" w:rsidP="00340D69">
            <w:pPr>
              <w:widowControl w:val="0"/>
              <w:suppressAutoHyphens w:val="0"/>
              <w:autoSpaceDE w:val="0"/>
              <w:spacing w:before="83"/>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Negocis Internacionals</w:t>
            </w:r>
          </w:p>
        </w:tc>
      </w:tr>
      <w:tr w:rsidR="00DE2BD6" w:rsidRPr="009040A7" w14:paraId="2B146AAE" w14:textId="77777777" w:rsidTr="00D04F8E">
        <w:trPr>
          <w:trHeight w:val="341"/>
        </w:trPr>
        <w:tc>
          <w:tcPr>
            <w:tcW w:w="2340" w:type="dxa"/>
            <w:vMerge/>
            <w:shd w:val="clear" w:color="auto" w:fill="auto"/>
          </w:tcPr>
          <w:p w14:paraId="03B2CE4E"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7DA12BA6" w14:textId="3E658C5D" w:rsidR="003E010A" w:rsidRPr="00340D69" w:rsidRDefault="003E010A" w:rsidP="00340D69">
            <w:pPr>
              <w:widowControl w:val="0"/>
              <w:suppressAutoHyphens w:val="0"/>
              <w:autoSpaceDE w:val="0"/>
              <w:spacing w:before="83"/>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Negocis</w:t>
            </w:r>
            <w:r w:rsidRPr="00340D69">
              <w:rPr>
                <w:rFonts w:ascii="Arial" w:hAnsi="Arial"/>
                <w:spacing w:val="-4"/>
                <w:sz w:val="21"/>
                <w:szCs w:val="21"/>
                <w:lang w:val="ca-ES-valencia" w:eastAsia="en-US" w:bidi="ar-SA"/>
              </w:rPr>
              <w:t xml:space="preserve"> </w:t>
            </w:r>
            <w:r w:rsidRPr="00340D69">
              <w:rPr>
                <w:rFonts w:ascii="Arial" w:hAnsi="Arial"/>
                <w:sz w:val="21"/>
                <w:szCs w:val="21"/>
                <w:lang w:val="ca-ES-valencia" w:eastAsia="en-US" w:bidi="ar-SA"/>
              </w:rPr>
              <w:t xml:space="preserve">Internacionals / </w:t>
            </w:r>
            <w:r w:rsidRPr="00340D69">
              <w:rPr>
                <w:rFonts w:ascii="Arial" w:hAnsi="Arial"/>
                <w:i/>
                <w:sz w:val="21"/>
                <w:szCs w:val="21"/>
                <w:lang w:val="ca-ES-valencia" w:eastAsia="en-US" w:bidi="ar-SA"/>
              </w:rPr>
              <w:t>International</w:t>
            </w:r>
            <w:r w:rsidRPr="00340D69">
              <w:rPr>
                <w:rFonts w:ascii="Arial" w:hAnsi="Arial"/>
                <w:i/>
                <w:spacing w:val="-2"/>
                <w:sz w:val="21"/>
                <w:szCs w:val="21"/>
                <w:lang w:val="ca-ES-valencia" w:eastAsia="en-US" w:bidi="ar-SA"/>
              </w:rPr>
              <w:t xml:space="preserve"> </w:t>
            </w:r>
            <w:r w:rsidRPr="00340D69">
              <w:rPr>
                <w:rFonts w:ascii="Arial" w:hAnsi="Arial"/>
                <w:i/>
                <w:sz w:val="21"/>
                <w:szCs w:val="21"/>
                <w:lang w:val="ca-ES-valencia" w:eastAsia="en-US" w:bidi="ar-SA"/>
              </w:rPr>
              <w:t>Business</w:t>
            </w:r>
          </w:p>
        </w:tc>
      </w:tr>
      <w:tr w:rsidR="00DE2BD6" w:rsidRPr="00340D69" w14:paraId="3ABE9AA9" w14:textId="77777777" w:rsidTr="00D04F8E">
        <w:trPr>
          <w:trHeight w:val="341"/>
        </w:trPr>
        <w:tc>
          <w:tcPr>
            <w:tcW w:w="2340" w:type="dxa"/>
            <w:vMerge/>
            <w:shd w:val="clear" w:color="auto" w:fill="auto"/>
          </w:tcPr>
          <w:p w14:paraId="494D53ED"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36998636" w14:textId="62C1D9BC" w:rsidR="003E010A" w:rsidRPr="00340D69" w:rsidRDefault="003E010A" w:rsidP="00340D69">
            <w:pPr>
              <w:widowControl w:val="0"/>
              <w:suppressAutoHyphens w:val="0"/>
              <w:autoSpaceDE w:val="0"/>
              <w:spacing w:before="83"/>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 xml:space="preserve">Negocis Internacionals / </w:t>
            </w:r>
            <w:r w:rsidRPr="00340D69">
              <w:rPr>
                <w:rFonts w:ascii="Arial" w:hAnsi="Arial"/>
                <w:i/>
                <w:iCs/>
                <w:sz w:val="21"/>
                <w:szCs w:val="21"/>
                <w:lang w:val="ca-ES-valencia" w:eastAsia="en-US" w:bidi="ar-SA"/>
              </w:rPr>
              <w:t>Bachelor in International Business</w:t>
            </w:r>
          </w:p>
        </w:tc>
      </w:tr>
      <w:tr w:rsidR="00DE2BD6" w:rsidRPr="009040A7" w14:paraId="7ED4B3E8" w14:textId="77777777" w:rsidTr="00D04F8E">
        <w:trPr>
          <w:trHeight w:val="341"/>
        </w:trPr>
        <w:tc>
          <w:tcPr>
            <w:tcW w:w="2340" w:type="dxa"/>
            <w:vMerge/>
            <w:shd w:val="clear" w:color="auto" w:fill="auto"/>
          </w:tcPr>
          <w:p w14:paraId="3D402574"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60E9A7BC" w14:textId="77777777" w:rsidR="003E010A" w:rsidRPr="00340D69" w:rsidRDefault="003E010A" w:rsidP="00340D69">
            <w:pPr>
              <w:widowControl w:val="0"/>
              <w:suppressAutoHyphens w:val="0"/>
              <w:autoSpaceDE w:val="0"/>
              <w:spacing w:before="83"/>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Negocis</w:t>
            </w:r>
            <w:r w:rsidRPr="00340D69">
              <w:rPr>
                <w:rFonts w:ascii="Arial" w:hAnsi="Arial"/>
                <w:spacing w:val="-4"/>
                <w:sz w:val="21"/>
                <w:szCs w:val="21"/>
                <w:lang w:val="ca-ES-valencia" w:eastAsia="en-US" w:bidi="ar-SA"/>
              </w:rPr>
              <w:t xml:space="preserve"> </w:t>
            </w:r>
            <w:r w:rsidRPr="00340D69">
              <w:rPr>
                <w:rFonts w:ascii="Arial" w:hAnsi="Arial"/>
                <w:sz w:val="21"/>
                <w:szCs w:val="21"/>
                <w:lang w:val="ca-ES-valencia" w:eastAsia="en-US" w:bidi="ar-SA"/>
              </w:rPr>
              <w:t>i</w:t>
            </w:r>
            <w:r w:rsidRPr="00340D69">
              <w:rPr>
                <w:rFonts w:ascii="Arial" w:hAnsi="Arial"/>
                <w:spacing w:val="-2"/>
                <w:sz w:val="21"/>
                <w:szCs w:val="21"/>
                <w:lang w:val="ca-ES-valencia" w:eastAsia="en-US" w:bidi="ar-SA"/>
              </w:rPr>
              <w:t xml:space="preserve"> </w:t>
            </w:r>
            <w:r w:rsidRPr="00340D69">
              <w:rPr>
                <w:rFonts w:ascii="Arial" w:hAnsi="Arial"/>
                <w:i/>
                <w:sz w:val="21"/>
                <w:szCs w:val="21"/>
                <w:lang w:val="ca-ES-valencia" w:eastAsia="en-US" w:bidi="ar-SA"/>
              </w:rPr>
              <w:t>Màrqueting</w:t>
            </w:r>
          </w:p>
        </w:tc>
      </w:tr>
      <w:tr w:rsidR="00DE2BD6" w:rsidRPr="009040A7" w14:paraId="189B80A9" w14:textId="77777777" w:rsidTr="00D04F8E">
        <w:trPr>
          <w:trHeight w:val="341"/>
        </w:trPr>
        <w:tc>
          <w:tcPr>
            <w:tcW w:w="2340" w:type="dxa"/>
            <w:vMerge/>
            <w:shd w:val="clear" w:color="auto" w:fill="auto"/>
          </w:tcPr>
          <w:p w14:paraId="4106B89A"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39E4C662" w14:textId="77777777" w:rsidR="003E010A" w:rsidRPr="00340D69" w:rsidRDefault="003E010A" w:rsidP="00340D69">
            <w:pPr>
              <w:widowControl w:val="0"/>
              <w:suppressAutoHyphens w:val="0"/>
              <w:autoSpaceDE w:val="0"/>
              <w:spacing w:before="83"/>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Negocis</w:t>
            </w:r>
            <w:r w:rsidRPr="00340D69">
              <w:rPr>
                <w:rFonts w:ascii="Arial" w:hAnsi="Arial"/>
                <w:spacing w:val="-3"/>
                <w:sz w:val="21"/>
                <w:szCs w:val="21"/>
                <w:lang w:val="ca-ES-valencia" w:eastAsia="en-US" w:bidi="ar-SA"/>
              </w:rPr>
              <w:t xml:space="preserve"> </w:t>
            </w:r>
            <w:r w:rsidRPr="00340D69">
              <w:rPr>
                <w:rFonts w:ascii="Arial" w:hAnsi="Arial"/>
                <w:sz w:val="21"/>
                <w:szCs w:val="21"/>
                <w:lang w:val="ca-ES-valencia" w:eastAsia="en-US" w:bidi="ar-SA"/>
              </w:rPr>
              <w:t>i</w:t>
            </w:r>
            <w:r w:rsidRPr="00340D69">
              <w:rPr>
                <w:rFonts w:ascii="Arial" w:hAnsi="Arial"/>
                <w:spacing w:val="-2"/>
                <w:sz w:val="21"/>
                <w:szCs w:val="21"/>
                <w:lang w:val="ca-ES-valencia" w:eastAsia="en-US" w:bidi="ar-SA"/>
              </w:rPr>
              <w:t xml:space="preserve"> </w:t>
            </w:r>
            <w:r w:rsidRPr="00340D69">
              <w:rPr>
                <w:rFonts w:ascii="Arial" w:hAnsi="Arial"/>
                <w:i/>
                <w:sz w:val="21"/>
                <w:szCs w:val="21"/>
                <w:lang w:val="ca-ES-valencia" w:eastAsia="en-US" w:bidi="ar-SA"/>
              </w:rPr>
              <w:t>Màrqueting</w:t>
            </w:r>
            <w:r w:rsidRPr="00340D69">
              <w:rPr>
                <w:rFonts w:ascii="Arial" w:hAnsi="Arial"/>
                <w:i/>
                <w:spacing w:val="-1"/>
                <w:sz w:val="21"/>
                <w:szCs w:val="21"/>
                <w:lang w:val="ca-ES-valencia" w:eastAsia="en-US" w:bidi="ar-SA"/>
              </w:rPr>
              <w:t xml:space="preserve"> </w:t>
            </w:r>
            <w:r w:rsidRPr="00340D69">
              <w:rPr>
                <w:rFonts w:ascii="Arial" w:hAnsi="Arial"/>
                <w:sz w:val="21"/>
                <w:szCs w:val="21"/>
                <w:lang w:val="ca-ES-valencia" w:eastAsia="en-US" w:bidi="ar-SA"/>
              </w:rPr>
              <w:t>Internacionals</w:t>
            </w:r>
          </w:p>
        </w:tc>
      </w:tr>
      <w:tr w:rsidR="003E010A" w:rsidRPr="009040A7" w14:paraId="1A5461C0" w14:textId="77777777" w:rsidTr="00D04F8E">
        <w:trPr>
          <w:trHeight w:val="341"/>
        </w:trPr>
        <w:tc>
          <w:tcPr>
            <w:tcW w:w="2340" w:type="dxa"/>
            <w:vMerge/>
            <w:shd w:val="clear" w:color="auto" w:fill="auto"/>
          </w:tcPr>
          <w:p w14:paraId="20A38BD1" w14:textId="77777777" w:rsidR="003E010A" w:rsidRPr="00340D69" w:rsidRDefault="003E010A" w:rsidP="00340D69">
            <w:pPr>
              <w:widowControl w:val="0"/>
              <w:suppressAutoHyphens w:val="0"/>
              <w:autoSpaceDE w:val="0"/>
              <w:jc w:val="both"/>
              <w:rPr>
                <w:rFonts w:ascii="Arial" w:hAnsi="Arial"/>
                <w:sz w:val="21"/>
                <w:szCs w:val="21"/>
                <w:lang w:val="ca-ES-valencia" w:eastAsia="en-US" w:bidi="ar-SA"/>
              </w:rPr>
            </w:pPr>
          </w:p>
        </w:tc>
        <w:tc>
          <w:tcPr>
            <w:tcW w:w="6759" w:type="dxa"/>
            <w:shd w:val="clear" w:color="auto" w:fill="auto"/>
          </w:tcPr>
          <w:p w14:paraId="3D37A226" w14:textId="77777777" w:rsidR="003E010A" w:rsidRPr="00340D69" w:rsidRDefault="003E010A" w:rsidP="00340D69">
            <w:pPr>
              <w:widowControl w:val="0"/>
              <w:suppressAutoHyphens w:val="0"/>
              <w:autoSpaceDE w:val="0"/>
              <w:spacing w:before="83"/>
              <w:ind w:left="56"/>
              <w:jc w:val="both"/>
              <w:rPr>
                <w:rFonts w:ascii="Arial" w:hAnsi="Arial"/>
                <w:sz w:val="21"/>
                <w:szCs w:val="21"/>
                <w:lang w:val="ca-ES-valencia" w:eastAsia="en-US" w:bidi="ar-SA"/>
              </w:rPr>
            </w:pPr>
            <w:r w:rsidRPr="00340D69">
              <w:rPr>
                <w:rFonts w:ascii="Arial" w:hAnsi="Arial"/>
                <w:sz w:val="21"/>
                <w:szCs w:val="21"/>
                <w:lang w:val="ca-ES-valencia" w:eastAsia="en-US" w:bidi="ar-SA"/>
              </w:rPr>
              <w:t>Transport i Logística</w:t>
            </w:r>
          </w:p>
        </w:tc>
      </w:tr>
    </w:tbl>
    <w:p w14:paraId="3236C357" w14:textId="3D8D706F" w:rsidR="003E010A" w:rsidRPr="00340D69" w:rsidRDefault="003E010A" w:rsidP="00340D69">
      <w:pPr>
        <w:pStyle w:val="Textoindependiente"/>
        <w:jc w:val="both"/>
        <w:rPr>
          <w:rFonts w:ascii="Arial" w:hAnsi="Arial" w:cs="Arial"/>
          <w:b/>
          <w:sz w:val="21"/>
          <w:szCs w:val="21"/>
          <w:lang w:val="ca-ES-valencia"/>
        </w:rPr>
      </w:pPr>
    </w:p>
    <w:p w14:paraId="761F25B7" w14:textId="23F6E40E" w:rsidR="0085536D" w:rsidRPr="00340D69" w:rsidRDefault="0085536D" w:rsidP="00340D69">
      <w:pPr>
        <w:pStyle w:val="Textoindependiente"/>
        <w:jc w:val="both"/>
        <w:rPr>
          <w:rFonts w:ascii="Arial" w:hAnsi="Arial" w:cs="Arial"/>
          <w:b/>
          <w:sz w:val="21"/>
          <w:szCs w:val="21"/>
          <w:lang w:val="ca-ES-valencia"/>
        </w:rPr>
      </w:pPr>
    </w:p>
    <w:p w14:paraId="5197A941" w14:textId="4BFE463F" w:rsidR="0085536D" w:rsidRPr="00340D69" w:rsidRDefault="0085536D" w:rsidP="00340D69">
      <w:pPr>
        <w:pStyle w:val="Textoindependiente"/>
        <w:jc w:val="both"/>
        <w:rPr>
          <w:rFonts w:ascii="Arial" w:hAnsi="Arial" w:cs="Arial"/>
          <w:b/>
          <w:color w:val="FF0000"/>
          <w:sz w:val="21"/>
          <w:szCs w:val="21"/>
          <w:lang w:val="ca-ES-valencia"/>
        </w:rPr>
      </w:pPr>
      <w:r w:rsidRPr="00340D69">
        <w:rPr>
          <w:rFonts w:ascii="Arial" w:hAnsi="Arial" w:cs="Arial"/>
          <w:b/>
          <w:color w:val="FF0000"/>
          <w:sz w:val="21"/>
          <w:szCs w:val="21"/>
          <w:lang w:val="ca-ES-valencia"/>
        </w:rPr>
        <w:t>FALTA HISTÒRIA MUSICA</w:t>
      </w:r>
    </w:p>
    <w:p w14:paraId="3603047C" w14:textId="77777777" w:rsidR="001943CE" w:rsidRPr="00340D69" w:rsidRDefault="001943CE" w:rsidP="00A36979">
      <w:pPr>
        <w:pageBreakBefore/>
        <w:snapToGrid w:val="0"/>
        <w:jc w:val="center"/>
        <w:rPr>
          <w:rFonts w:ascii="Arial" w:hAnsi="Arial"/>
          <w:sz w:val="21"/>
          <w:szCs w:val="21"/>
          <w:lang w:val="ca-ES-valencia"/>
        </w:rPr>
      </w:pPr>
      <w:r w:rsidRPr="00340D69">
        <w:rPr>
          <w:rFonts w:ascii="Arial" w:hAnsi="Arial"/>
          <w:b/>
          <w:bCs/>
          <w:sz w:val="21"/>
          <w:szCs w:val="21"/>
          <w:lang w:val="ca-ES-valencia" w:eastAsia="es-ES"/>
        </w:rPr>
        <w:lastRenderedPageBreak/>
        <w:t>ANNEX III</w:t>
      </w:r>
    </w:p>
    <w:p w14:paraId="05DE04D7" w14:textId="77777777" w:rsidR="00880495" w:rsidRPr="00340D69" w:rsidRDefault="00880495" w:rsidP="00DE2BD6">
      <w:pPr>
        <w:snapToGrid w:val="0"/>
        <w:jc w:val="center"/>
        <w:rPr>
          <w:rFonts w:ascii="Arial" w:hAnsi="Arial"/>
          <w:b/>
          <w:bCs/>
          <w:sz w:val="21"/>
          <w:szCs w:val="21"/>
          <w:lang w:val="ca-ES-valencia" w:eastAsia="es-ES"/>
        </w:rPr>
      </w:pPr>
    </w:p>
    <w:p w14:paraId="36136314" w14:textId="1E2D1FB2" w:rsidR="00DE2BD6" w:rsidRPr="00340D69" w:rsidRDefault="001943CE" w:rsidP="00DE2BD6">
      <w:pPr>
        <w:snapToGrid w:val="0"/>
        <w:jc w:val="center"/>
        <w:rPr>
          <w:rFonts w:ascii="Arial" w:hAnsi="Arial"/>
          <w:b/>
          <w:bCs/>
          <w:sz w:val="21"/>
          <w:szCs w:val="21"/>
          <w:lang w:val="ca-ES-valencia" w:eastAsia="es-ES"/>
        </w:rPr>
      </w:pPr>
      <w:r w:rsidRPr="00340D69">
        <w:rPr>
          <w:rFonts w:ascii="Arial" w:hAnsi="Arial"/>
          <w:b/>
          <w:bCs/>
          <w:sz w:val="21"/>
          <w:szCs w:val="21"/>
          <w:lang w:val="ca-ES-valencia" w:eastAsia="es-ES"/>
        </w:rPr>
        <w:t>DOCUMENTS QUE HAN D'ADJUNTAR-SE, AMB CARÀCTER OBLIGATORI,</w:t>
      </w:r>
    </w:p>
    <w:p w14:paraId="597E916E" w14:textId="4425A40A" w:rsidR="001943CE" w:rsidRPr="00340D69" w:rsidRDefault="008E7FD7" w:rsidP="00A36979">
      <w:pPr>
        <w:snapToGrid w:val="0"/>
        <w:jc w:val="center"/>
        <w:rPr>
          <w:rFonts w:ascii="Arial" w:hAnsi="Arial"/>
          <w:b/>
          <w:bCs/>
          <w:sz w:val="21"/>
          <w:szCs w:val="21"/>
          <w:lang w:val="ca-ES-valencia" w:eastAsia="es-ES"/>
        </w:rPr>
      </w:pPr>
      <w:r w:rsidRPr="009040A7">
        <w:rPr>
          <w:rFonts w:ascii="Arial" w:hAnsi="Arial"/>
          <w:b/>
          <w:bCs/>
          <w:sz w:val="21"/>
          <w:szCs w:val="21"/>
          <w:lang w:val="ca-ES-valencia" w:eastAsia="es-ES"/>
        </w:rPr>
        <w:t xml:space="preserve">JUNTAMENT AMB </w:t>
      </w:r>
      <w:r w:rsidR="001943CE" w:rsidRPr="00340D69">
        <w:rPr>
          <w:rFonts w:ascii="Arial" w:hAnsi="Arial"/>
          <w:b/>
          <w:bCs/>
          <w:sz w:val="21"/>
          <w:szCs w:val="21"/>
          <w:lang w:val="ca-ES-valencia" w:eastAsia="es-ES"/>
        </w:rPr>
        <w:t>LA SOL·LICITUD TELEMÀTICA</w:t>
      </w:r>
    </w:p>
    <w:p w14:paraId="679E0472" w14:textId="77777777" w:rsidR="001943CE" w:rsidRPr="00340D69" w:rsidRDefault="001943CE" w:rsidP="00340D69">
      <w:pPr>
        <w:snapToGrid w:val="0"/>
        <w:jc w:val="both"/>
        <w:rPr>
          <w:rFonts w:ascii="Arial" w:hAnsi="Arial"/>
          <w:sz w:val="21"/>
          <w:szCs w:val="21"/>
          <w:lang w:val="ca-ES-valencia"/>
        </w:rPr>
      </w:pPr>
    </w:p>
    <w:p w14:paraId="341D814D" w14:textId="77777777" w:rsidR="001943CE" w:rsidRPr="00340D69" w:rsidRDefault="001943CE" w:rsidP="00340D69">
      <w:pPr>
        <w:snapToGrid w:val="0"/>
        <w:jc w:val="both"/>
        <w:rPr>
          <w:rFonts w:ascii="Arial" w:eastAsia="Arial" w:hAnsi="Arial"/>
          <w:sz w:val="21"/>
          <w:szCs w:val="21"/>
          <w:lang w:val="ca-ES-valencia"/>
        </w:rPr>
      </w:pPr>
    </w:p>
    <w:p w14:paraId="22C7E63D" w14:textId="37FC2ED4" w:rsidR="00C975E0" w:rsidRPr="00340D69" w:rsidRDefault="00C975E0" w:rsidP="00A36979">
      <w:pPr>
        <w:jc w:val="both"/>
        <w:rPr>
          <w:rFonts w:ascii="Arial" w:hAnsi="Arial"/>
          <w:sz w:val="21"/>
          <w:szCs w:val="21"/>
          <w:lang w:val="ca-ES-valencia" w:eastAsia="es-ES"/>
        </w:rPr>
      </w:pPr>
      <w:r w:rsidRPr="00340D69">
        <w:rPr>
          <w:rFonts w:ascii="Arial" w:hAnsi="Arial"/>
          <w:sz w:val="21"/>
          <w:szCs w:val="21"/>
          <w:lang w:val="ca-ES-valencia"/>
        </w:rPr>
        <w:t>A</w:t>
      </w:r>
      <w:r w:rsidR="008E7FD7" w:rsidRPr="009040A7">
        <w:rPr>
          <w:rFonts w:ascii="Arial" w:hAnsi="Arial"/>
          <w:sz w:val="21"/>
          <w:szCs w:val="21"/>
          <w:lang w:val="ca-ES-valencia"/>
        </w:rPr>
        <w:t>.</w:t>
      </w:r>
      <w:r w:rsidRPr="00340D69">
        <w:rPr>
          <w:rFonts w:ascii="Arial" w:hAnsi="Arial"/>
          <w:sz w:val="21"/>
          <w:szCs w:val="21"/>
          <w:lang w:val="ca-ES-valencia" w:eastAsia="es-ES"/>
        </w:rPr>
        <w:t xml:space="preserve"> Autorització per a la consulta dels requisits específics de titulació i de formació pedagògica i didàctica o, en defecte d'això:</w:t>
      </w:r>
    </w:p>
    <w:p w14:paraId="2DE26E56" w14:textId="77777777" w:rsidR="00C975E0" w:rsidRPr="00340D69" w:rsidRDefault="00C975E0">
      <w:pPr>
        <w:jc w:val="both"/>
        <w:rPr>
          <w:rFonts w:ascii="Arial" w:hAnsi="Arial"/>
          <w:sz w:val="21"/>
          <w:szCs w:val="21"/>
          <w:lang w:val="ca-ES-valencia" w:eastAsia="es-ES"/>
        </w:rPr>
      </w:pPr>
    </w:p>
    <w:p w14:paraId="0FDDC53C" w14:textId="748ADF75" w:rsidR="00C975E0" w:rsidRPr="00340D69" w:rsidRDefault="00C975E0">
      <w:pPr>
        <w:jc w:val="both"/>
        <w:rPr>
          <w:rFonts w:ascii="Arial" w:hAnsi="Arial"/>
          <w:sz w:val="21"/>
          <w:szCs w:val="21"/>
          <w:lang w:val="ca-ES-valencia" w:eastAsia="es-ES"/>
        </w:rPr>
      </w:pPr>
      <w:r w:rsidRPr="00340D69">
        <w:rPr>
          <w:rFonts w:ascii="Arial" w:hAnsi="Arial"/>
          <w:sz w:val="21"/>
          <w:szCs w:val="21"/>
          <w:lang w:val="ca-ES-valencia" w:eastAsia="es-ES"/>
        </w:rPr>
        <w:t xml:space="preserve">B. </w:t>
      </w:r>
      <w:r w:rsidR="008E7FD7" w:rsidRPr="009040A7">
        <w:rPr>
          <w:rFonts w:ascii="Arial" w:hAnsi="Arial"/>
          <w:sz w:val="21"/>
          <w:szCs w:val="21"/>
          <w:lang w:val="ca-ES-valencia" w:eastAsia="es-ES"/>
        </w:rPr>
        <w:t>Declaració</w:t>
      </w:r>
      <w:r w:rsidRPr="00340D69">
        <w:rPr>
          <w:rFonts w:ascii="Arial" w:hAnsi="Arial"/>
          <w:sz w:val="21"/>
          <w:szCs w:val="21"/>
          <w:lang w:val="ca-ES-valencia" w:eastAsia="es-ES"/>
        </w:rPr>
        <w:t xml:space="preserve"> responsable del compliment </w:t>
      </w:r>
      <w:r w:rsidR="008E7FD7" w:rsidRPr="009040A7">
        <w:rPr>
          <w:rFonts w:ascii="Arial" w:hAnsi="Arial"/>
          <w:sz w:val="21"/>
          <w:szCs w:val="21"/>
          <w:lang w:val="ca-ES-valencia" w:eastAsia="es-ES"/>
        </w:rPr>
        <w:t>d’aquests</w:t>
      </w:r>
      <w:r w:rsidRPr="00340D69">
        <w:rPr>
          <w:rFonts w:ascii="Arial" w:hAnsi="Arial"/>
          <w:sz w:val="21"/>
          <w:szCs w:val="21"/>
          <w:lang w:val="ca-ES-valencia" w:eastAsia="es-ES"/>
        </w:rPr>
        <w:t xml:space="preserve"> i presentació de la següent documentació:</w:t>
      </w:r>
    </w:p>
    <w:p w14:paraId="54CC693B" w14:textId="77777777" w:rsidR="00C975E0" w:rsidRPr="00340D69" w:rsidRDefault="00C975E0">
      <w:pPr>
        <w:jc w:val="both"/>
        <w:rPr>
          <w:rFonts w:ascii="Arial" w:hAnsi="Arial"/>
          <w:sz w:val="21"/>
          <w:szCs w:val="21"/>
          <w:lang w:val="ca-ES-valencia" w:eastAsia="es-ES"/>
        </w:rPr>
      </w:pPr>
    </w:p>
    <w:p w14:paraId="55679554" w14:textId="4B6499BF" w:rsidR="001943CE" w:rsidRPr="00340D69" w:rsidRDefault="00C975E0" w:rsidP="00340D69">
      <w:pPr>
        <w:jc w:val="both"/>
        <w:rPr>
          <w:rFonts w:ascii="Arial" w:hAnsi="Arial"/>
          <w:sz w:val="21"/>
          <w:szCs w:val="21"/>
          <w:lang w:val="ca-ES-valencia"/>
        </w:rPr>
      </w:pPr>
      <w:r w:rsidRPr="00340D69">
        <w:rPr>
          <w:rFonts w:ascii="Arial" w:hAnsi="Arial"/>
          <w:sz w:val="21"/>
          <w:szCs w:val="21"/>
          <w:lang w:val="ca-ES-valencia" w:eastAsia="es-ES"/>
        </w:rPr>
        <w:t xml:space="preserve">1. </w:t>
      </w:r>
      <w:r w:rsidR="0066761B" w:rsidRPr="00340D69">
        <w:rPr>
          <w:rFonts w:ascii="Arial" w:eastAsia="Arial" w:hAnsi="Arial"/>
          <w:sz w:val="21"/>
          <w:szCs w:val="21"/>
          <w:lang w:val="ca-ES-valencia"/>
        </w:rPr>
        <w:t>T</w:t>
      </w:r>
      <w:r w:rsidR="00997D77" w:rsidRPr="00340D69">
        <w:rPr>
          <w:rFonts w:ascii="Arial" w:hAnsi="Arial"/>
          <w:sz w:val="21"/>
          <w:szCs w:val="21"/>
          <w:lang w:val="ca-ES-valencia" w:eastAsia="es-ES"/>
        </w:rPr>
        <w:t>itulacions acadèmiques oficials expedides per òrgan competent</w:t>
      </w:r>
      <w:r w:rsidR="00422D19" w:rsidRPr="00340D69">
        <w:rPr>
          <w:rFonts w:ascii="Arial" w:hAnsi="Arial"/>
          <w:sz w:val="21"/>
          <w:szCs w:val="21"/>
          <w:lang w:val="ca-ES-valencia" w:eastAsia="es-ES"/>
        </w:rPr>
        <w:t xml:space="preserve"> o certificació acadèmica que acredite haver realitzat tots els estudis per a l'obtenció del títol</w:t>
      </w:r>
      <w:r w:rsidR="001943CE" w:rsidRPr="00340D69">
        <w:rPr>
          <w:rFonts w:ascii="Arial" w:eastAsia="Arial" w:hAnsi="Arial"/>
          <w:sz w:val="21"/>
          <w:szCs w:val="21"/>
          <w:lang w:val="ca-ES-valencia"/>
        </w:rPr>
        <w:t>.</w:t>
      </w:r>
      <w:r w:rsidR="00997D77" w:rsidRPr="00340D69">
        <w:rPr>
          <w:rFonts w:ascii="Arial" w:eastAsia="Arial" w:hAnsi="Arial"/>
          <w:sz w:val="21"/>
          <w:szCs w:val="21"/>
          <w:lang w:val="ca-ES-valencia"/>
        </w:rPr>
        <w:t xml:space="preserve"> En aquells supòsits en què l'expedició del títol es trobe en tràmit, es podrà acreditar mitjançant la presentació </w:t>
      </w:r>
      <w:r w:rsidR="001943CE" w:rsidRPr="00340D69">
        <w:rPr>
          <w:rFonts w:ascii="Arial" w:eastAsia="Arial" w:hAnsi="Arial"/>
          <w:sz w:val="21"/>
          <w:szCs w:val="21"/>
          <w:lang w:val="ca-ES-valencia"/>
        </w:rPr>
        <w:t xml:space="preserve">de la certificació supletòria provisional, expedida per la universitat </w:t>
      </w:r>
      <w:r w:rsidR="00E528D9" w:rsidRPr="009040A7">
        <w:rPr>
          <w:rFonts w:ascii="Arial" w:eastAsia="Arial" w:hAnsi="Arial"/>
          <w:sz w:val="21"/>
          <w:szCs w:val="21"/>
          <w:lang w:val="ca-ES-valencia"/>
        </w:rPr>
        <w:t xml:space="preserve">d’acord </w:t>
      </w:r>
      <w:r w:rsidR="001943CE" w:rsidRPr="00340D69">
        <w:rPr>
          <w:rFonts w:ascii="Arial" w:eastAsia="Arial" w:hAnsi="Arial"/>
          <w:sz w:val="21"/>
          <w:szCs w:val="21"/>
          <w:lang w:val="ca-ES-valencia"/>
        </w:rPr>
        <w:t>amb el que es preveu en el Reial decret 1002/2010, de 5 d'agost, amb una antiguitat màxima d'un any des de la data d'emissió de la certificació. En el cas que la data del títol o de la certificació provisional siga posterior al dia en què va expirar el termini de presentació de sol·licituds fixat en la convocatòria, haurà de fer-se constar la data de finalització dels estudis.</w:t>
      </w:r>
    </w:p>
    <w:p w14:paraId="01D8987B" w14:textId="77777777" w:rsidR="001943CE" w:rsidRPr="00340D69" w:rsidRDefault="001943CE" w:rsidP="00A36979">
      <w:pPr>
        <w:jc w:val="both"/>
        <w:rPr>
          <w:rFonts w:ascii="Arial" w:eastAsia="Arial" w:hAnsi="Arial"/>
          <w:sz w:val="21"/>
          <w:szCs w:val="21"/>
          <w:lang w:val="ca-ES-valencia"/>
        </w:rPr>
      </w:pPr>
    </w:p>
    <w:p w14:paraId="5543C338" w14:textId="66EA6730" w:rsidR="0028587D" w:rsidRPr="00340D69" w:rsidRDefault="001943CE">
      <w:pPr>
        <w:jc w:val="both"/>
        <w:rPr>
          <w:rFonts w:ascii="Arial" w:eastAsia="Arial" w:hAnsi="Arial"/>
          <w:sz w:val="21"/>
          <w:szCs w:val="21"/>
          <w:lang w:val="ca-ES-valencia"/>
        </w:rPr>
      </w:pPr>
      <w:r w:rsidRPr="00340D69">
        <w:rPr>
          <w:rFonts w:ascii="Arial" w:eastAsia="Arial" w:hAnsi="Arial"/>
          <w:sz w:val="21"/>
          <w:szCs w:val="21"/>
          <w:lang w:val="ca-ES-valencia"/>
        </w:rPr>
        <w:t xml:space="preserve">Si el títol al·legat s'haguera obtingut a l'estranger, s'haurà de presentar, a més de la còpia digital del títol amb la seua traducció realitzada per intèrpret jurat, la corresponent còpia digital d'homologació al títol, d'acord amb el </w:t>
      </w:r>
      <w:r w:rsidRPr="00340D69">
        <w:rPr>
          <w:rFonts w:ascii="Arial" w:eastAsia="Arial" w:hAnsi="Arial"/>
          <w:i/>
          <w:iCs/>
          <w:sz w:val="21"/>
          <w:szCs w:val="21"/>
          <w:lang w:val="ca-ES-valencia"/>
        </w:rPr>
        <w:t>Reial decret 889/2022, de 18 d'octubre, en el Reial decret 967/2014, de 21 de novembre, o el certificat corresponent obtingut mitjançant el procediment equivalent regulat en normatives anteriors</w:t>
      </w:r>
      <w:r w:rsidRPr="00340D69">
        <w:rPr>
          <w:rFonts w:ascii="Arial" w:eastAsia="Arial" w:hAnsi="Arial"/>
          <w:sz w:val="21"/>
          <w:szCs w:val="21"/>
          <w:lang w:val="ca-ES-valencia"/>
        </w:rPr>
        <w:t xml:space="preserve"> o, en el seu cas, la còpia digital de la credencial de reconeixement professional previst</w:t>
      </w:r>
      <w:r w:rsidR="008E7FD7" w:rsidRPr="009040A7">
        <w:rPr>
          <w:rFonts w:ascii="Arial" w:eastAsia="Arial" w:hAnsi="Arial"/>
          <w:sz w:val="21"/>
          <w:szCs w:val="21"/>
          <w:lang w:val="ca-ES-valencia"/>
        </w:rPr>
        <w:t>a</w:t>
      </w:r>
      <w:r w:rsidRPr="00340D69">
        <w:rPr>
          <w:rFonts w:ascii="Arial" w:eastAsia="Arial" w:hAnsi="Arial"/>
          <w:sz w:val="21"/>
          <w:szCs w:val="21"/>
          <w:lang w:val="ca-ES-valencia"/>
        </w:rPr>
        <w:t xml:space="preserve"> en la normativa comunitària per als ciutadans de la Unió Europea.</w:t>
      </w:r>
    </w:p>
    <w:p w14:paraId="2A6EC207" w14:textId="77777777" w:rsidR="00422D19" w:rsidRPr="00340D69" w:rsidRDefault="00422D19">
      <w:pPr>
        <w:jc w:val="both"/>
        <w:rPr>
          <w:rFonts w:ascii="Arial" w:eastAsia="Arial" w:hAnsi="Arial"/>
          <w:sz w:val="21"/>
          <w:szCs w:val="21"/>
          <w:lang w:val="ca-ES-valencia"/>
        </w:rPr>
      </w:pPr>
    </w:p>
    <w:p w14:paraId="0E8F44BC" w14:textId="6D6B0BAD" w:rsidR="0028587D" w:rsidRPr="00340D69" w:rsidRDefault="0028587D">
      <w:pPr>
        <w:jc w:val="both"/>
        <w:rPr>
          <w:rFonts w:ascii="Arial" w:eastAsia="Arial" w:hAnsi="Arial"/>
          <w:sz w:val="21"/>
          <w:szCs w:val="21"/>
          <w:lang w:val="ca-ES-valencia"/>
        </w:rPr>
      </w:pPr>
      <w:r w:rsidRPr="00340D69">
        <w:rPr>
          <w:rFonts w:ascii="Arial" w:eastAsia="Arial" w:hAnsi="Arial"/>
          <w:sz w:val="21"/>
          <w:szCs w:val="21"/>
          <w:lang w:val="ca-ES-valencia"/>
        </w:rPr>
        <w:t xml:space="preserve">Respecte </w:t>
      </w:r>
      <w:r w:rsidR="008E7FD7" w:rsidRPr="009040A7">
        <w:rPr>
          <w:rFonts w:ascii="Arial" w:eastAsia="Arial" w:hAnsi="Arial"/>
          <w:sz w:val="21"/>
          <w:szCs w:val="21"/>
          <w:lang w:val="ca-ES-valencia"/>
        </w:rPr>
        <w:t>de</w:t>
      </w:r>
      <w:r w:rsidRPr="00340D69">
        <w:rPr>
          <w:rFonts w:ascii="Arial" w:eastAsia="Arial" w:hAnsi="Arial"/>
          <w:sz w:val="21"/>
          <w:szCs w:val="21"/>
          <w:lang w:val="ca-ES-valencia"/>
        </w:rPr>
        <w:t xml:space="preserve"> les titulacions acadèmiques no universitàries, si no es presenta el títol oficial, podran acreditar-se les mateixes mitjançant certificació de l'autoritat educativa competent, en la qual haurà de constar necessàriament el número de registre, número de sèrie i data d'expedició i en el seu cas, indicació del llibre i el foli. En el supòsit de trobar-se en tràmit l'expedició del títol, podrà presentar-se certificat acadèmic de finalització d'estudis expedit per l'òrgan competent juntament amb el rebut d'abonament de les taxes corresponents.</w:t>
      </w:r>
    </w:p>
    <w:p w14:paraId="55A7A03C" w14:textId="77777777" w:rsidR="001943CE" w:rsidRPr="00340D69" w:rsidRDefault="001943CE">
      <w:pPr>
        <w:jc w:val="both"/>
        <w:rPr>
          <w:rFonts w:ascii="Arial" w:eastAsia="Arial" w:hAnsi="Arial"/>
          <w:sz w:val="21"/>
          <w:szCs w:val="21"/>
          <w:lang w:val="ca-ES-valencia"/>
        </w:rPr>
      </w:pPr>
    </w:p>
    <w:p w14:paraId="1ABB0114" w14:textId="1A3706A9" w:rsidR="001943CE" w:rsidRPr="00340D69" w:rsidRDefault="001943CE">
      <w:pPr>
        <w:snapToGrid w:val="0"/>
        <w:jc w:val="both"/>
        <w:rPr>
          <w:rFonts w:ascii="Arial" w:eastAsia="Arial" w:hAnsi="Arial"/>
          <w:sz w:val="21"/>
          <w:szCs w:val="21"/>
          <w:lang w:val="ca-ES-valencia"/>
        </w:rPr>
      </w:pPr>
      <w:r w:rsidRPr="00340D69">
        <w:rPr>
          <w:rFonts w:ascii="Arial" w:hAnsi="Arial"/>
          <w:sz w:val="21"/>
          <w:szCs w:val="21"/>
          <w:lang w:val="ca-ES-valencia"/>
        </w:rPr>
        <w:t>2</w:t>
      </w:r>
      <w:r w:rsidRPr="00340D69">
        <w:rPr>
          <w:rFonts w:ascii="Arial" w:hAnsi="Arial"/>
          <w:sz w:val="21"/>
          <w:szCs w:val="21"/>
          <w:lang w:val="ca-ES-valencia" w:eastAsia="es-ES"/>
        </w:rPr>
        <w:t xml:space="preserve">. </w:t>
      </w:r>
      <w:r w:rsidR="008E7FD7" w:rsidRPr="009040A7">
        <w:rPr>
          <w:rFonts w:ascii="Arial" w:eastAsia="Arial" w:hAnsi="Arial"/>
          <w:sz w:val="21"/>
          <w:szCs w:val="21"/>
          <w:lang w:val="ca-ES-valencia"/>
        </w:rPr>
        <w:t>C</w:t>
      </w:r>
      <w:r w:rsidRPr="00340D69">
        <w:rPr>
          <w:rFonts w:ascii="Arial" w:eastAsia="Arial" w:hAnsi="Arial"/>
          <w:sz w:val="21"/>
          <w:szCs w:val="21"/>
          <w:lang w:val="ca-ES-valencia"/>
        </w:rPr>
        <w:t>ertifica</w:t>
      </w:r>
      <w:r w:rsidR="008E7FD7" w:rsidRPr="009040A7">
        <w:rPr>
          <w:rFonts w:ascii="Arial" w:eastAsia="Arial" w:hAnsi="Arial"/>
          <w:sz w:val="21"/>
          <w:szCs w:val="21"/>
          <w:lang w:val="ca-ES-valencia"/>
        </w:rPr>
        <w:t>t</w:t>
      </w:r>
      <w:r w:rsidRPr="00340D69">
        <w:rPr>
          <w:rFonts w:ascii="Arial" w:eastAsia="Arial" w:hAnsi="Arial"/>
          <w:sz w:val="21"/>
          <w:szCs w:val="21"/>
          <w:lang w:val="ca-ES-valencia"/>
        </w:rPr>
        <w:t xml:space="preserve"> o títol que acredite la possessió de la formació pedagògica i didàctica, conforme al que s'estableix en l'annex I</w:t>
      </w:r>
      <w:r w:rsidR="00C975E0" w:rsidRPr="00340D69">
        <w:rPr>
          <w:rFonts w:ascii="Arial" w:eastAsia="Arial" w:hAnsi="Arial"/>
          <w:sz w:val="21"/>
          <w:szCs w:val="21"/>
          <w:lang w:val="ca-ES-valencia"/>
        </w:rPr>
        <w:t>V</w:t>
      </w:r>
      <w:r w:rsidRPr="00340D69">
        <w:rPr>
          <w:rFonts w:ascii="Arial" w:eastAsia="Arial" w:hAnsi="Arial"/>
          <w:sz w:val="21"/>
          <w:szCs w:val="21"/>
          <w:lang w:val="ca-ES-valencia"/>
        </w:rPr>
        <w:t xml:space="preserve"> d'aquesta resolució.</w:t>
      </w:r>
    </w:p>
    <w:p w14:paraId="13252998" w14:textId="77777777" w:rsidR="001943CE" w:rsidRPr="00340D69" w:rsidRDefault="001943CE">
      <w:pPr>
        <w:snapToGrid w:val="0"/>
        <w:jc w:val="both"/>
        <w:rPr>
          <w:rFonts w:ascii="Arial" w:eastAsia="Arial" w:hAnsi="Arial"/>
          <w:sz w:val="21"/>
          <w:szCs w:val="21"/>
          <w:lang w:val="ca-ES-valencia"/>
        </w:rPr>
      </w:pPr>
    </w:p>
    <w:p w14:paraId="406DD91E" w14:textId="0426090F" w:rsidR="001943CE" w:rsidRPr="00340D69" w:rsidRDefault="001943CE">
      <w:pPr>
        <w:snapToGrid w:val="0"/>
        <w:jc w:val="both"/>
        <w:rPr>
          <w:rFonts w:ascii="Arial" w:hAnsi="Arial"/>
          <w:sz w:val="21"/>
          <w:szCs w:val="21"/>
          <w:lang w:val="ca-ES-valencia" w:eastAsia="es-ES"/>
        </w:rPr>
      </w:pPr>
      <w:r w:rsidRPr="00340D69">
        <w:rPr>
          <w:rFonts w:ascii="Arial" w:hAnsi="Arial"/>
          <w:sz w:val="21"/>
          <w:szCs w:val="21"/>
          <w:lang w:val="ca-ES-valencia"/>
        </w:rPr>
        <w:t>3</w:t>
      </w:r>
      <w:r w:rsidRPr="00340D69">
        <w:rPr>
          <w:rFonts w:ascii="Arial" w:hAnsi="Arial"/>
          <w:sz w:val="21"/>
          <w:szCs w:val="21"/>
          <w:lang w:val="ca-ES-valencia" w:eastAsia="es-ES"/>
        </w:rPr>
        <w:t xml:space="preserve">. Les persones aspirants que no posseïsquen la nacionalitat espanyola i siguen nacionals d'estats l'idioma oficial dels quals no siga el castellà acreditaran el coneixement del castellà mitjançant còpia digital del document que certifique els requisits exigits en l'apartat 1.2.c) – c.1 </w:t>
      </w:r>
      <w:bookmarkStart w:id="6" w:name="_Hlk67660023"/>
      <w:r w:rsidRPr="00340D69">
        <w:rPr>
          <w:rFonts w:ascii="Arial" w:hAnsi="Arial"/>
          <w:sz w:val="21"/>
          <w:szCs w:val="21"/>
          <w:lang w:val="ca-ES-valencia" w:eastAsia="es-ES"/>
        </w:rPr>
        <w:t>[</w:t>
      </w:r>
      <w:r w:rsidRPr="00340D69">
        <w:rPr>
          <w:rFonts w:ascii="Arial" w:hAnsi="Arial"/>
          <w:i/>
          <w:iCs/>
          <w:sz w:val="21"/>
          <w:szCs w:val="21"/>
          <w:lang w:val="ca-ES-valencia" w:eastAsia="es-ES"/>
        </w:rPr>
        <w:t>Acreditació d'idiomes oficials: Castellà</w:t>
      </w:r>
      <w:r w:rsidRPr="00340D69">
        <w:rPr>
          <w:rFonts w:ascii="Arial" w:hAnsi="Arial"/>
          <w:sz w:val="21"/>
          <w:szCs w:val="21"/>
          <w:lang w:val="ca-ES-valencia" w:eastAsia="es-ES"/>
        </w:rPr>
        <w:t>].</w:t>
      </w:r>
      <w:bookmarkEnd w:id="6"/>
    </w:p>
    <w:p w14:paraId="512F3AA0" w14:textId="77777777" w:rsidR="001943CE" w:rsidRPr="00340D69" w:rsidRDefault="001943CE">
      <w:pPr>
        <w:snapToGrid w:val="0"/>
        <w:jc w:val="both"/>
        <w:rPr>
          <w:rFonts w:ascii="Arial" w:hAnsi="Arial"/>
          <w:sz w:val="21"/>
          <w:szCs w:val="21"/>
          <w:lang w:val="ca-ES-valencia" w:eastAsia="es-ES"/>
        </w:rPr>
      </w:pPr>
    </w:p>
    <w:p w14:paraId="1BE8E717" w14:textId="620F9F47" w:rsidR="001943CE" w:rsidRPr="00340D69" w:rsidRDefault="001943CE">
      <w:pPr>
        <w:snapToGrid w:val="0"/>
        <w:jc w:val="both"/>
        <w:rPr>
          <w:rFonts w:ascii="Arial" w:hAnsi="Arial"/>
          <w:sz w:val="21"/>
          <w:szCs w:val="21"/>
          <w:lang w:val="ca-ES-valencia"/>
        </w:rPr>
      </w:pPr>
      <w:r w:rsidRPr="00340D69">
        <w:rPr>
          <w:rFonts w:ascii="Arial" w:hAnsi="Arial"/>
          <w:sz w:val="21"/>
          <w:szCs w:val="21"/>
          <w:lang w:val="ca-ES-valencia" w:eastAsia="es-ES"/>
        </w:rPr>
        <w:t>4. Valencià</w:t>
      </w:r>
      <w:r w:rsidR="00FB3B81" w:rsidRPr="00340D69">
        <w:rPr>
          <w:rFonts w:ascii="Arial" w:hAnsi="Arial"/>
          <w:sz w:val="21"/>
          <w:szCs w:val="21"/>
          <w:lang w:val="ca-ES-valencia" w:eastAsia="es-ES"/>
        </w:rPr>
        <w:t>: certificacions oficials expedides o homologades per la Junta Qualificadora de Coneixements del Valencià. Únicament es valoraran els certificats provisionals mentre la Junta no haja expedit les corresponents certificacions definitives.</w:t>
      </w:r>
    </w:p>
    <w:p w14:paraId="3ADC11B6" w14:textId="77777777" w:rsidR="00422D19" w:rsidRPr="00340D69" w:rsidRDefault="00422D19">
      <w:pPr>
        <w:snapToGrid w:val="0"/>
        <w:jc w:val="both"/>
        <w:rPr>
          <w:rFonts w:ascii="Arial" w:hAnsi="Arial"/>
          <w:sz w:val="21"/>
          <w:szCs w:val="21"/>
          <w:lang w:val="ca-ES-valencia"/>
        </w:rPr>
      </w:pPr>
    </w:p>
    <w:p w14:paraId="75369D51" w14:textId="4F3B79C0" w:rsidR="00422D19" w:rsidRPr="00340D69" w:rsidRDefault="001943CE">
      <w:pPr>
        <w:jc w:val="both"/>
        <w:rPr>
          <w:rFonts w:ascii="Arial" w:eastAsia="Arial" w:hAnsi="Arial"/>
          <w:sz w:val="21"/>
          <w:szCs w:val="21"/>
          <w:lang w:val="ca-ES-valencia"/>
        </w:rPr>
      </w:pPr>
      <w:r w:rsidRPr="00340D69">
        <w:rPr>
          <w:rFonts w:ascii="Arial" w:hAnsi="Arial"/>
          <w:sz w:val="21"/>
          <w:szCs w:val="21"/>
          <w:lang w:val="ca-ES-valencia"/>
        </w:rPr>
        <w:t>5</w:t>
      </w:r>
      <w:r w:rsidRPr="00340D69">
        <w:rPr>
          <w:rFonts w:ascii="Arial" w:eastAsia="Arial" w:hAnsi="Arial"/>
          <w:sz w:val="21"/>
          <w:szCs w:val="21"/>
          <w:lang w:val="ca-ES-valencia"/>
        </w:rPr>
        <w:t xml:space="preserve">. </w:t>
      </w:r>
      <w:r w:rsidR="0066761B" w:rsidRPr="00340D69">
        <w:rPr>
          <w:rFonts w:ascii="Arial" w:eastAsia="Arial" w:hAnsi="Arial"/>
          <w:sz w:val="21"/>
          <w:szCs w:val="21"/>
          <w:lang w:val="ca-ES-valencia"/>
        </w:rPr>
        <w:t>D</w:t>
      </w:r>
      <w:r w:rsidRPr="00340D69">
        <w:rPr>
          <w:rFonts w:ascii="Arial" w:eastAsia="Arial" w:hAnsi="Arial"/>
          <w:sz w:val="21"/>
          <w:szCs w:val="21"/>
          <w:lang w:val="ca-ES-valencia"/>
        </w:rPr>
        <w:t>ocuments acreditatius dels mèrits al·legats, segons el que es disposa en l'annex V</w:t>
      </w:r>
      <w:r w:rsidR="0039338B" w:rsidRPr="00340D69">
        <w:rPr>
          <w:rFonts w:ascii="Arial" w:eastAsia="Arial" w:hAnsi="Arial"/>
          <w:sz w:val="21"/>
          <w:szCs w:val="21"/>
          <w:lang w:val="ca-ES-valencia"/>
        </w:rPr>
        <w:t>I</w:t>
      </w:r>
      <w:r w:rsidRPr="00340D69">
        <w:rPr>
          <w:rFonts w:ascii="Arial" w:eastAsia="Arial" w:hAnsi="Arial"/>
          <w:sz w:val="21"/>
          <w:szCs w:val="21"/>
          <w:lang w:val="ca-ES-valencia"/>
        </w:rPr>
        <w:t xml:space="preserve"> d'aquesta resolució</w:t>
      </w:r>
      <w:r w:rsidR="0066761B" w:rsidRPr="00340D69">
        <w:rPr>
          <w:rFonts w:ascii="Arial" w:eastAsia="Arial" w:hAnsi="Arial"/>
          <w:sz w:val="21"/>
          <w:szCs w:val="21"/>
          <w:lang w:val="ca-ES-valencia"/>
        </w:rPr>
        <w:t>.</w:t>
      </w:r>
    </w:p>
    <w:p w14:paraId="277759F3" w14:textId="77777777" w:rsidR="00422D19" w:rsidRPr="00340D69" w:rsidRDefault="00422D19">
      <w:pPr>
        <w:jc w:val="both"/>
        <w:rPr>
          <w:rFonts w:ascii="Arial" w:eastAsia="Arial" w:hAnsi="Arial"/>
          <w:sz w:val="21"/>
          <w:szCs w:val="21"/>
          <w:lang w:val="ca-ES-valencia"/>
        </w:rPr>
      </w:pPr>
    </w:p>
    <w:p w14:paraId="0DE1AB2C" w14:textId="37BA9B2F" w:rsidR="001943CE" w:rsidRPr="00340D69" w:rsidRDefault="00422D19">
      <w:pPr>
        <w:jc w:val="both"/>
        <w:rPr>
          <w:rFonts w:ascii="Arial" w:hAnsi="Arial"/>
          <w:sz w:val="21"/>
          <w:szCs w:val="21"/>
          <w:lang w:val="ca-ES-valencia"/>
        </w:rPr>
      </w:pPr>
      <w:r w:rsidRPr="00340D69">
        <w:rPr>
          <w:rFonts w:ascii="Arial" w:eastAsia="Arial" w:hAnsi="Arial"/>
          <w:sz w:val="21"/>
          <w:szCs w:val="21"/>
          <w:lang w:val="ca-ES-valencia"/>
        </w:rPr>
        <w:t xml:space="preserve">6. Declaració jurada del compliment de la totalitat de requisits contemplats en </w:t>
      </w:r>
      <w:r w:rsidR="00A363A6" w:rsidRPr="009040A7">
        <w:rPr>
          <w:rFonts w:ascii="Arial" w:eastAsia="Arial" w:hAnsi="Arial"/>
          <w:sz w:val="21"/>
          <w:szCs w:val="21"/>
          <w:lang w:val="ca-ES-valencia"/>
        </w:rPr>
        <w:t>aquesta</w:t>
      </w:r>
      <w:r w:rsidRPr="00340D69">
        <w:rPr>
          <w:rFonts w:ascii="Arial" w:eastAsia="Arial" w:hAnsi="Arial"/>
          <w:sz w:val="21"/>
          <w:szCs w:val="21"/>
          <w:lang w:val="ca-ES-valencia"/>
        </w:rPr>
        <w:t xml:space="preserve"> convocatòria</w:t>
      </w:r>
      <w:r w:rsidR="001943CE" w:rsidRPr="00340D69">
        <w:rPr>
          <w:rFonts w:ascii="Arial" w:eastAsia="Arial" w:hAnsi="Arial"/>
          <w:sz w:val="21"/>
          <w:szCs w:val="21"/>
          <w:lang w:val="ca-ES-valencia"/>
        </w:rPr>
        <w:t>.</w:t>
      </w:r>
    </w:p>
    <w:p w14:paraId="25706478" w14:textId="77777777" w:rsidR="001943CE" w:rsidRPr="00340D69" w:rsidRDefault="001943CE">
      <w:pPr>
        <w:snapToGrid w:val="0"/>
        <w:jc w:val="both"/>
        <w:rPr>
          <w:rFonts w:ascii="Arial" w:hAnsi="Arial"/>
          <w:sz w:val="21"/>
          <w:szCs w:val="21"/>
          <w:lang w:val="ca-ES-valencia"/>
        </w:rPr>
      </w:pPr>
    </w:p>
    <w:p w14:paraId="770AEAE5" w14:textId="77777777" w:rsidR="00616A65" w:rsidRPr="00340D69" w:rsidRDefault="00616A65" w:rsidP="00340D69">
      <w:pPr>
        <w:suppressAutoHyphens w:val="0"/>
        <w:jc w:val="both"/>
        <w:rPr>
          <w:rFonts w:ascii="Arial" w:eastAsia="Roboto" w:hAnsi="Arial"/>
          <w:spacing w:val="-3"/>
          <w:sz w:val="21"/>
          <w:szCs w:val="21"/>
          <w:lang w:val="ca-ES-valencia"/>
        </w:rPr>
      </w:pPr>
    </w:p>
    <w:p w14:paraId="1F5D7984" w14:textId="0EE418D0" w:rsidR="00764F53" w:rsidRPr="00340D69" w:rsidRDefault="00831D2E" w:rsidP="00A36979">
      <w:pPr>
        <w:suppressAutoHyphens w:val="0"/>
        <w:jc w:val="center"/>
        <w:rPr>
          <w:rFonts w:ascii="Arial" w:eastAsia="Roboto" w:hAnsi="Arial"/>
          <w:spacing w:val="-3"/>
          <w:sz w:val="21"/>
          <w:szCs w:val="21"/>
          <w:lang w:val="ca-ES-valencia"/>
        </w:rPr>
      </w:pPr>
      <w:r w:rsidRPr="00340D69">
        <w:rPr>
          <w:rFonts w:ascii="Arial" w:hAnsi="Arial"/>
          <w:spacing w:val="-3"/>
          <w:sz w:val="21"/>
          <w:szCs w:val="21"/>
          <w:lang w:val="ca-ES-valencia"/>
        </w:rPr>
        <w:br w:type="page"/>
      </w:r>
      <w:r w:rsidR="009B3D76" w:rsidRPr="00340D69">
        <w:rPr>
          <w:rFonts w:ascii="Arial" w:hAnsi="Arial"/>
          <w:b/>
          <w:bCs/>
          <w:spacing w:val="-3"/>
          <w:sz w:val="21"/>
          <w:szCs w:val="21"/>
          <w:lang w:val="ca-ES-valencia"/>
        </w:rPr>
        <w:lastRenderedPageBreak/>
        <w:t>ANNEX IV</w:t>
      </w:r>
    </w:p>
    <w:p w14:paraId="623223E7" w14:textId="77777777" w:rsidR="00764F53" w:rsidRPr="00340D69" w:rsidRDefault="00764F53" w:rsidP="00340D69">
      <w:pPr>
        <w:pStyle w:val="Standard"/>
        <w:jc w:val="both"/>
        <w:rPr>
          <w:rFonts w:ascii="Arial" w:hAnsi="Arial" w:cs="Arial"/>
          <w:b/>
          <w:bCs/>
          <w:spacing w:val="-3"/>
          <w:sz w:val="21"/>
          <w:szCs w:val="21"/>
          <w:lang w:val="ca-ES-valencia"/>
        </w:rPr>
      </w:pPr>
    </w:p>
    <w:p w14:paraId="2A7A76C6" w14:textId="439F5F1F" w:rsidR="00764F53" w:rsidRPr="00340D69" w:rsidRDefault="00764F53" w:rsidP="00A36979">
      <w:pPr>
        <w:pStyle w:val="Standard"/>
        <w:snapToGrid w:val="0"/>
        <w:jc w:val="center"/>
        <w:rPr>
          <w:rFonts w:ascii="Arial" w:hAnsi="Arial" w:cs="Arial"/>
          <w:b/>
          <w:bCs/>
          <w:sz w:val="21"/>
          <w:szCs w:val="21"/>
          <w:lang w:val="ca-ES-valencia"/>
        </w:rPr>
      </w:pPr>
      <w:r w:rsidRPr="00340D69">
        <w:rPr>
          <w:rFonts w:ascii="Arial" w:hAnsi="Arial" w:cs="Arial"/>
          <w:b/>
          <w:bCs/>
          <w:sz w:val="21"/>
          <w:szCs w:val="21"/>
          <w:lang w:val="ca-ES-valencia"/>
        </w:rPr>
        <w:t>FORMACIÓ PEDAGÒGICA I DIDÀCTICA</w:t>
      </w:r>
    </w:p>
    <w:p w14:paraId="372B4CD7" w14:textId="77777777" w:rsidR="00764F53" w:rsidRPr="00340D69" w:rsidRDefault="00764F53">
      <w:pPr>
        <w:pStyle w:val="Standard"/>
        <w:snapToGrid w:val="0"/>
        <w:jc w:val="both"/>
        <w:rPr>
          <w:rFonts w:ascii="Arial" w:hAnsi="Arial" w:cs="Arial"/>
          <w:b/>
          <w:bCs/>
          <w:sz w:val="21"/>
          <w:szCs w:val="21"/>
          <w:lang w:val="ca-ES-valencia"/>
        </w:rPr>
      </w:pPr>
    </w:p>
    <w:p w14:paraId="132FB5D1" w14:textId="7F1A6771" w:rsidR="00764F53" w:rsidRPr="00340D69" w:rsidRDefault="00764F53" w:rsidP="00340D69">
      <w:pPr>
        <w:pStyle w:val="Standard"/>
        <w:snapToGrid w:val="0"/>
        <w:jc w:val="both"/>
        <w:rPr>
          <w:rFonts w:ascii="Arial" w:hAnsi="Arial" w:cs="Arial"/>
          <w:sz w:val="21"/>
          <w:szCs w:val="21"/>
          <w:lang w:val="ca-ES-valencia"/>
        </w:rPr>
      </w:pPr>
      <w:r w:rsidRPr="00340D69">
        <w:rPr>
          <w:rFonts w:ascii="Arial" w:hAnsi="Arial" w:cs="Arial"/>
          <w:sz w:val="21"/>
          <w:szCs w:val="21"/>
          <w:lang w:val="ca-ES-valencia"/>
        </w:rPr>
        <w:t>Les persones aspirants hauran d'estar en possessió de la formació pedagògica i didàctica a què es refereix l'article 100.2 de la Llei orgànica 2/2006, de 3 de maig, d'Educació,</w:t>
      </w:r>
      <w:r w:rsidRPr="00340D69">
        <w:rPr>
          <w:rFonts w:ascii="Arial" w:hAnsi="Arial" w:cs="Arial"/>
          <w:sz w:val="21"/>
          <w:szCs w:val="21"/>
          <w:lang w:val="ca-ES-valencia" w:eastAsia="es-ES"/>
        </w:rPr>
        <w:t xml:space="preserve"> modificada per la Llei orgànica 3/2020, de 29 de desembre,</w:t>
      </w:r>
      <w:r w:rsidRPr="00340D69">
        <w:rPr>
          <w:rFonts w:ascii="Arial" w:hAnsi="Arial" w:cs="Arial"/>
          <w:sz w:val="21"/>
          <w:szCs w:val="21"/>
          <w:lang w:val="ca-ES-valencia"/>
        </w:rPr>
        <w:t xml:space="preserve"> la qual acredit</w:t>
      </w:r>
      <w:r w:rsidR="005856EE" w:rsidRPr="009040A7">
        <w:rPr>
          <w:rFonts w:ascii="Arial" w:hAnsi="Arial" w:cs="Arial"/>
          <w:sz w:val="21"/>
          <w:szCs w:val="21"/>
          <w:lang w:val="ca-ES-valencia"/>
        </w:rPr>
        <w:t>a</w:t>
      </w:r>
      <w:r w:rsidRPr="00340D69">
        <w:rPr>
          <w:rFonts w:ascii="Arial" w:hAnsi="Arial" w:cs="Arial"/>
          <w:sz w:val="21"/>
          <w:szCs w:val="21"/>
          <w:lang w:val="ca-ES-valencia"/>
        </w:rPr>
        <w:t xml:space="preserve"> les persones que es troben en possessió del títol de Màster que habilita per a l'exercici de les professions de professor d'Educació Secundària Obligatòria, Batxillerat, Formació Professional i els ensenyaments d'idiomes, d'acord amb el que s'estableix </w:t>
      </w:r>
      <w:r w:rsidR="005856EE" w:rsidRPr="009040A7">
        <w:rPr>
          <w:rFonts w:ascii="Arial" w:hAnsi="Arial" w:cs="Arial"/>
          <w:sz w:val="21"/>
          <w:szCs w:val="21"/>
          <w:lang w:val="ca-ES-valencia"/>
        </w:rPr>
        <w:t>a</w:t>
      </w:r>
      <w:r w:rsidR="005856EE" w:rsidRPr="00340D69">
        <w:rPr>
          <w:rFonts w:ascii="Arial" w:hAnsi="Arial" w:cs="Arial"/>
          <w:sz w:val="21"/>
          <w:szCs w:val="21"/>
          <w:lang w:val="ca-ES-valencia"/>
        </w:rPr>
        <w:t xml:space="preserve"> </w:t>
      </w:r>
      <w:r w:rsidRPr="00340D69">
        <w:rPr>
          <w:rFonts w:ascii="Arial" w:hAnsi="Arial" w:cs="Arial"/>
          <w:sz w:val="21"/>
          <w:szCs w:val="21"/>
          <w:lang w:val="ca-ES-valencia"/>
        </w:rPr>
        <w:t>l'article 9 del Reial decret 1834/2008, de 8 de novembre.</w:t>
      </w:r>
    </w:p>
    <w:p w14:paraId="285EC102" w14:textId="77777777" w:rsidR="00764F53" w:rsidRPr="00340D69" w:rsidRDefault="00764F53" w:rsidP="00A36979">
      <w:pPr>
        <w:pStyle w:val="Standard"/>
        <w:snapToGrid w:val="0"/>
        <w:jc w:val="both"/>
        <w:rPr>
          <w:rFonts w:ascii="Arial" w:hAnsi="Arial" w:cs="Arial"/>
          <w:sz w:val="21"/>
          <w:szCs w:val="21"/>
          <w:lang w:val="ca-ES-valencia"/>
        </w:rPr>
      </w:pPr>
    </w:p>
    <w:p w14:paraId="7F9D6981" w14:textId="110B798E" w:rsidR="00616A65" w:rsidRPr="00340D69" w:rsidRDefault="00764F53" w:rsidP="00340D69">
      <w:pPr>
        <w:pStyle w:val="Standard"/>
        <w:snapToGrid w:val="0"/>
        <w:jc w:val="both"/>
        <w:rPr>
          <w:rFonts w:ascii="Arial" w:hAnsi="Arial" w:cs="Arial"/>
          <w:sz w:val="21"/>
          <w:szCs w:val="21"/>
          <w:lang w:val="ca-ES-valencia"/>
        </w:rPr>
      </w:pPr>
      <w:r w:rsidRPr="00340D69">
        <w:rPr>
          <w:rFonts w:ascii="Arial" w:hAnsi="Arial" w:cs="Arial"/>
          <w:sz w:val="21"/>
          <w:szCs w:val="21"/>
          <w:lang w:val="ca-ES-valencia"/>
        </w:rPr>
        <w:t>La Resolució de 27 de novembre de 2018, de la Direcció General de Política Educativa, per la qual es concreta l'acreditació de la formació pedagògica i didàctica, estableix les condicions mitjançant les quals pot també acreditar-se la formació pedagògica i didàctica requerida.</w:t>
      </w:r>
    </w:p>
    <w:p w14:paraId="06C3969F" w14:textId="77777777" w:rsidR="00764F53" w:rsidRPr="00340D69" w:rsidRDefault="00764F53" w:rsidP="00340D69">
      <w:pPr>
        <w:pStyle w:val="Standard"/>
        <w:snapToGrid w:val="0"/>
        <w:jc w:val="both"/>
        <w:rPr>
          <w:rFonts w:ascii="Arial" w:hAnsi="Arial" w:cs="Arial"/>
          <w:sz w:val="21"/>
          <w:szCs w:val="21"/>
          <w:lang w:val="ca-ES-valencia"/>
        </w:rPr>
      </w:pPr>
    </w:p>
    <w:p w14:paraId="18760504" w14:textId="480227C4" w:rsidR="00764F53" w:rsidRPr="00340D69" w:rsidRDefault="00764F53" w:rsidP="00340D69">
      <w:pPr>
        <w:pStyle w:val="Standard"/>
        <w:snapToGrid w:val="0"/>
        <w:jc w:val="both"/>
        <w:rPr>
          <w:rFonts w:ascii="Arial" w:hAnsi="Arial" w:cs="Arial"/>
          <w:sz w:val="21"/>
          <w:szCs w:val="21"/>
          <w:lang w:val="ca-ES-valencia"/>
        </w:rPr>
      </w:pPr>
      <w:r w:rsidRPr="00340D69">
        <w:rPr>
          <w:rFonts w:ascii="Arial" w:hAnsi="Arial" w:cs="Arial"/>
          <w:sz w:val="21"/>
          <w:szCs w:val="21"/>
          <w:lang w:val="ca-ES-valencia"/>
        </w:rPr>
        <w:t xml:space="preserve">En el cas que la titulació s'haja obtingut a l'estranger, s'haurà d'estar en possessió o bé de la corresponent homologació, la qual tindrà efectes des de la data en què siga concedida i siga expedida pel Ministeri competent en matèria d'educació la corresponent credencial, </w:t>
      </w:r>
      <w:r w:rsidR="005856EE" w:rsidRPr="009040A7">
        <w:rPr>
          <w:rFonts w:ascii="Arial" w:hAnsi="Arial" w:cs="Arial"/>
          <w:sz w:val="21"/>
          <w:szCs w:val="21"/>
          <w:lang w:val="ca-ES-valencia"/>
        </w:rPr>
        <w:t xml:space="preserve">d’acord amb el que </w:t>
      </w:r>
      <w:r w:rsidRPr="00340D69">
        <w:rPr>
          <w:rFonts w:ascii="Arial" w:hAnsi="Arial" w:cs="Arial"/>
          <w:sz w:val="21"/>
          <w:szCs w:val="21"/>
          <w:lang w:val="ca-ES-valencia"/>
        </w:rPr>
        <w:t>estableix el</w:t>
      </w:r>
      <w:r w:rsidRPr="00340D69">
        <w:rPr>
          <w:rFonts w:ascii="Arial" w:eastAsia="Arial" w:hAnsi="Arial" w:cs="Arial"/>
          <w:i/>
          <w:iCs/>
          <w:sz w:val="21"/>
          <w:szCs w:val="21"/>
          <w:lang w:val="ca-ES-valencia"/>
        </w:rPr>
        <w:t xml:space="preserve"> Reial decret 889/2022, de 18 d'octubre, en el Reial decret 967/2014, de 21 de novembre, o el certificat corresponent obtingut mitjançant el procediment equivalent regulat en normatives anteriors</w:t>
      </w:r>
      <w:r w:rsidRPr="00340D69">
        <w:rPr>
          <w:rFonts w:ascii="Arial" w:hAnsi="Arial" w:cs="Arial"/>
          <w:sz w:val="21"/>
          <w:szCs w:val="21"/>
          <w:lang w:val="ca-ES-valencia"/>
        </w:rPr>
        <w:t>, o bé el reconeixement professional, a l'empara del que s'estableix en el Reial decret 1837/2008, de 8 de novembre, pel qual s'incorporen a l'ordenament jurídic espanyol la Directiva 2006/100/CE, del Consell, de 20 de novembre, que estableix el sistema comunitari de qualificacions professionals.</w:t>
      </w:r>
    </w:p>
    <w:p w14:paraId="02AB2739" w14:textId="77777777" w:rsidR="00764F53" w:rsidRPr="00340D69" w:rsidRDefault="00764F53" w:rsidP="00340D69">
      <w:pPr>
        <w:pStyle w:val="Standard"/>
        <w:snapToGrid w:val="0"/>
        <w:jc w:val="both"/>
        <w:rPr>
          <w:rFonts w:ascii="Arial" w:hAnsi="Arial" w:cs="Arial"/>
          <w:sz w:val="21"/>
          <w:szCs w:val="21"/>
          <w:lang w:val="ca-ES-valencia"/>
        </w:rPr>
      </w:pPr>
    </w:p>
    <w:p w14:paraId="7B0C7518" w14:textId="795674A5" w:rsidR="00764F53" w:rsidRPr="00340D69" w:rsidRDefault="00764F53" w:rsidP="00340D69">
      <w:pPr>
        <w:pStyle w:val="Standard"/>
        <w:snapToGrid w:val="0"/>
        <w:jc w:val="both"/>
        <w:rPr>
          <w:rFonts w:ascii="Arial" w:eastAsia="Arial" w:hAnsi="Arial" w:cs="Arial"/>
          <w:sz w:val="21"/>
          <w:szCs w:val="21"/>
          <w:lang w:val="ca-ES-valencia"/>
        </w:rPr>
      </w:pPr>
      <w:r w:rsidRPr="00340D69">
        <w:rPr>
          <w:rFonts w:ascii="Arial" w:eastAsia="Arial" w:hAnsi="Arial" w:cs="Arial"/>
          <w:sz w:val="21"/>
          <w:szCs w:val="21"/>
          <w:lang w:val="ca-ES-valencia"/>
        </w:rPr>
        <w:t xml:space="preserve">La certificació supletòria provisional tindrà una validesa d'un any des de la data d'emissió de la certificació, </w:t>
      </w:r>
      <w:r w:rsidR="00E528D9" w:rsidRPr="009040A7">
        <w:rPr>
          <w:rFonts w:ascii="Arial" w:eastAsia="Arial" w:hAnsi="Arial" w:cs="Arial"/>
          <w:sz w:val="21"/>
          <w:szCs w:val="21"/>
          <w:lang w:val="ca-ES-valencia"/>
        </w:rPr>
        <w:t xml:space="preserve">d’acord </w:t>
      </w:r>
      <w:r w:rsidRPr="00340D69">
        <w:rPr>
          <w:rFonts w:ascii="Arial" w:eastAsia="Arial" w:hAnsi="Arial" w:cs="Arial"/>
          <w:sz w:val="21"/>
          <w:szCs w:val="21"/>
          <w:lang w:val="ca-ES-valencia"/>
        </w:rPr>
        <w:t xml:space="preserve">amb el que es preveu </w:t>
      </w:r>
      <w:r w:rsidR="005856EE" w:rsidRPr="009040A7">
        <w:rPr>
          <w:rFonts w:ascii="Arial" w:eastAsia="Arial" w:hAnsi="Arial" w:cs="Arial"/>
          <w:sz w:val="21"/>
          <w:szCs w:val="21"/>
          <w:lang w:val="ca-ES-valencia"/>
        </w:rPr>
        <w:t>a</w:t>
      </w:r>
      <w:r w:rsidR="005856EE" w:rsidRPr="00340D69">
        <w:rPr>
          <w:rFonts w:ascii="Arial" w:eastAsia="Arial" w:hAnsi="Arial" w:cs="Arial"/>
          <w:sz w:val="21"/>
          <w:szCs w:val="21"/>
          <w:lang w:val="ca-ES-valencia"/>
        </w:rPr>
        <w:t xml:space="preserve"> </w:t>
      </w:r>
      <w:r w:rsidRPr="00340D69">
        <w:rPr>
          <w:rFonts w:ascii="Arial" w:eastAsia="Arial" w:hAnsi="Arial" w:cs="Arial"/>
          <w:sz w:val="21"/>
          <w:szCs w:val="21"/>
          <w:lang w:val="ca-ES-valencia"/>
        </w:rPr>
        <w:t>l'article 14.2 del Reial decret 1002/2010, de 5 d'agost, sobre expedició de títols universitaris.</w:t>
      </w:r>
    </w:p>
    <w:p w14:paraId="1C7E1E77" w14:textId="2D636EA2" w:rsidR="0039338B" w:rsidRPr="00340D69" w:rsidRDefault="0039338B" w:rsidP="00C975E0">
      <w:pPr>
        <w:pStyle w:val="Standard"/>
        <w:snapToGrid w:val="0"/>
        <w:ind w:left="360"/>
        <w:jc w:val="both"/>
        <w:rPr>
          <w:rFonts w:ascii="Arial" w:eastAsia="Arial" w:hAnsi="Arial" w:cs="Arial"/>
          <w:sz w:val="21"/>
          <w:szCs w:val="21"/>
          <w:lang w:val="ca-ES-valencia"/>
        </w:rPr>
      </w:pPr>
    </w:p>
    <w:p w14:paraId="1566B019" w14:textId="25457156" w:rsidR="0039338B" w:rsidRPr="00340D69" w:rsidRDefault="00E528D9" w:rsidP="0039338B">
      <w:pPr>
        <w:pStyle w:val="Standard"/>
        <w:jc w:val="both"/>
        <w:rPr>
          <w:rFonts w:ascii="Arial" w:eastAsia="Arial" w:hAnsi="Arial" w:cs="Arial"/>
          <w:sz w:val="21"/>
          <w:szCs w:val="21"/>
          <w:lang w:val="ca-ES-valencia"/>
        </w:rPr>
      </w:pPr>
      <w:r w:rsidRPr="009040A7">
        <w:rPr>
          <w:rFonts w:ascii="Arial" w:eastAsia="Arial" w:hAnsi="Arial" w:cs="Arial"/>
          <w:sz w:val="21"/>
          <w:szCs w:val="21"/>
          <w:lang w:val="ca-ES-valencia"/>
        </w:rPr>
        <w:t xml:space="preserve">D’acord </w:t>
      </w:r>
      <w:r w:rsidR="0039338B" w:rsidRPr="00340D69">
        <w:rPr>
          <w:rFonts w:ascii="Arial" w:eastAsia="Arial" w:hAnsi="Arial" w:cs="Arial"/>
          <w:sz w:val="21"/>
          <w:szCs w:val="21"/>
          <w:lang w:val="ca-ES-valencia"/>
        </w:rPr>
        <w:t xml:space="preserve">amb el que s'estableix en la disposició transitòria única del Reglament d'ingrés, accessos i adquisició de noves especialitats en els cossos docents, aprovat pel Reial decret 276/2007 de 23 de febrer, en tant no es regule per a cada ensenyament la formació pedagògica i didàctica establida en l'article 100.2 de la citada Llei orgànica, queda diferida, en </w:t>
      </w:r>
      <w:r w:rsidR="00A363A6" w:rsidRPr="009040A7">
        <w:rPr>
          <w:rFonts w:ascii="Arial" w:eastAsia="Arial" w:hAnsi="Arial" w:cs="Arial"/>
          <w:sz w:val="21"/>
          <w:szCs w:val="21"/>
          <w:lang w:val="ca-ES-valencia"/>
        </w:rPr>
        <w:t>aquesta</w:t>
      </w:r>
      <w:r w:rsidR="0039338B" w:rsidRPr="00340D69">
        <w:rPr>
          <w:rFonts w:ascii="Arial" w:eastAsia="Arial" w:hAnsi="Arial" w:cs="Arial"/>
          <w:sz w:val="21"/>
          <w:szCs w:val="21"/>
          <w:lang w:val="ca-ES-valencia"/>
        </w:rPr>
        <w:t xml:space="preserve"> convocatòria, l'exigència d'aquesta formació a les persones participants per a l'especialitat d'Història de la música del cos de professors de Música i Arts Escèniques.</w:t>
      </w:r>
    </w:p>
    <w:p w14:paraId="5A98078E" w14:textId="77777777" w:rsidR="0039338B" w:rsidRPr="00340D69" w:rsidRDefault="0039338B" w:rsidP="00A36979">
      <w:pPr>
        <w:pStyle w:val="Standard"/>
        <w:snapToGrid w:val="0"/>
        <w:ind w:left="360"/>
        <w:jc w:val="both"/>
        <w:rPr>
          <w:rFonts w:ascii="Arial" w:hAnsi="Arial" w:cs="Arial"/>
          <w:sz w:val="21"/>
          <w:szCs w:val="21"/>
          <w:lang w:val="ca-ES-valencia"/>
        </w:rPr>
      </w:pPr>
    </w:p>
    <w:p w14:paraId="27F50D30" w14:textId="49D97213" w:rsidR="00764F53" w:rsidRPr="00340D69" w:rsidRDefault="00764F53" w:rsidP="00C975E0">
      <w:pPr>
        <w:pStyle w:val="Standard"/>
        <w:snapToGrid w:val="0"/>
        <w:jc w:val="both"/>
        <w:rPr>
          <w:rFonts w:ascii="Arial" w:hAnsi="Arial" w:cs="Arial"/>
          <w:sz w:val="21"/>
          <w:szCs w:val="21"/>
          <w:lang w:val="ca-ES-valencia"/>
        </w:rPr>
      </w:pPr>
    </w:p>
    <w:p w14:paraId="35FA0F2E" w14:textId="4B26FCE3" w:rsidR="00DE2BD6" w:rsidRPr="00340D69" w:rsidRDefault="00DE2BD6">
      <w:pPr>
        <w:suppressAutoHyphens w:val="0"/>
        <w:rPr>
          <w:rFonts w:ascii="Arial" w:eastAsia="Roboto" w:hAnsi="Arial"/>
          <w:sz w:val="21"/>
          <w:szCs w:val="21"/>
          <w:lang w:val="ca-ES-valencia"/>
        </w:rPr>
      </w:pPr>
      <w:r w:rsidRPr="00340D69">
        <w:rPr>
          <w:rFonts w:ascii="Arial" w:hAnsi="Arial"/>
          <w:sz w:val="21"/>
          <w:szCs w:val="21"/>
          <w:lang w:val="ca-ES-valencia"/>
        </w:rPr>
        <w:br w:type="page"/>
      </w:r>
    </w:p>
    <w:p w14:paraId="3BE0B959" w14:textId="77777777" w:rsidR="00DE2BD6" w:rsidRPr="00340D69" w:rsidRDefault="00DE2BD6" w:rsidP="00DE2BD6">
      <w:pPr>
        <w:pageBreakBefore/>
        <w:snapToGrid w:val="0"/>
        <w:jc w:val="center"/>
        <w:rPr>
          <w:rFonts w:ascii="Arial" w:hAnsi="Arial"/>
          <w:b/>
          <w:bCs/>
          <w:color w:val="FF0000"/>
          <w:sz w:val="21"/>
          <w:szCs w:val="21"/>
          <w:lang w:val="ca-ES-valencia" w:eastAsia="es-ES"/>
        </w:rPr>
      </w:pPr>
      <w:r w:rsidRPr="00340D69">
        <w:rPr>
          <w:rFonts w:ascii="Arial" w:hAnsi="Arial"/>
          <w:b/>
          <w:bCs/>
          <w:color w:val="FF0000"/>
          <w:sz w:val="21"/>
          <w:szCs w:val="21"/>
          <w:lang w:val="ca-ES-valencia" w:eastAsia="es-ES"/>
        </w:rPr>
        <w:lastRenderedPageBreak/>
        <w:t>ANNEX V</w:t>
      </w:r>
    </w:p>
    <w:p w14:paraId="28700836" w14:textId="77777777" w:rsidR="00880495" w:rsidRPr="00340D69" w:rsidRDefault="00880495" w:rsidP="00DE2BD6">
      <w:pPr>
        <w:pStyle w:val="Standard"/>
        <w:snapToGrid w:val="0"/>
        <w:jc w:val="center"/>
        <w:rPr>
          <w:rFonts w:ascii="Arial" w:hAnsi="Arial" w:cs="Arial"/>
          <w:b/>
          <w:bCs/>
          <w:color w:val="FF0000"/>
          <w:sz w:val="21"/>
          <w:szCs w:val="21"/>
          <w:lang w:val="ca-ES-valencia"/>
        </w:rPr>
      </w:pPr>
    </w:p>
    <w:p w14:paraId="31C05DF1" w14:textId="316C7277" w:rsidR="00DE2BD6" w:rsidRPr="00340D69" w:rsidRDefault="00DE2BD6" w:rsidP="00340D69">
      <w:pPr>
        <w:pStyle w:val="Standard"/>
        <w:snapToGrid w:val="0"/>
        <w:jc w:val="center"/>
        <w:rPr>
          <w:rFonts w:ascii="Arial" w:hAnsi="Arial" w:cs="Arial"/>
          <w:b/>
          <w:bCs/>
          <w:color w:val="FF0000"/>
          <w:sz w:val="21"/>
          <w:szCs w:val="21"/>
          <w:lang w:val="ca-ES-valencia"/>
        </w:rPr>
      </w:pPr>
      <w:r w:rsidRPr="00340D69">
        <w:rPr>
          <w:rFonts w:ascii="Arial" w:hAnsi="Arial" w:cs="Arial"/>
          <w:b/>
          <w:bCs/>
          <w:color w:val="FF0000"/>
          <w:sz w:val="21"/>
          <w:szCs w:val="21"/>
          <w:lang w:val="ca-ES-valencia"/>
        </w:rPr>
        <w:t>MODEL DE SOL·LICITUD</w:t>
      </w:r>
    </w:p>
    <w:p w14:paraId="0E6685D9" w14:textId="77777777" w:rsidR="00DE2BD6" w:rsidRPr="00340D69" w:rsidRDefault="00DE2BD6" w:rsidP="00A36979">
      <w:pPr>
        <w:pStyle w:val="Standard"/>
        <w:snapToGrid w:val="0"/>
        <w:jc w:val="both"/>
        <w:rPr>
          <w:rFonts w:ascii="Arial" w:hAnsi="Arial" w:cs="Arial"/>
          <w:sz w:val="21"/>
          <w:szCs w:val="21"/>
          <w:lang w:val="ca-ES-valencia"/>
        </w:rPr>
      </w:pPr>
    </w:p>
    <w:p w14:paraId="03FD7A0D" w14:textId="77777777" w:rsidR="00CD39D7" w:rsidRPr="00340D69" w:rsidRDefault="00CD39D7" w:rsidP="00340D69">
      <w:pPr>
        <w:pageBreakBefore/>
        <w:snapToGrid w:val="0"/>
        <w:jc w:val="both"/>
        <w:rPr>
          <w:rFonts w:ascii="Arial" w:hAnsi="Arial"/>
          <w:sz w:val="21"/>
          <w:szCs w:val="21"/>
          <w:lang w:val="ca-ES-valencia"/>
        </w:rPr>
      </w:pPr>
    </w:p>
    <w:p w14:paraId="165513A2" w14:textId="77777777" w:rsidR="00DF58A3" w:rsidRPr="00340D69" w:rsidRDefault="00DF58A3" w:rsidP="00A36979">
      <w:pPr>
        <w:snapToGrid w:val="0"/>
        <w:jc w:val="center"/>
        <w:rPr>
          <w:rFonts w:ascii="Arial" w:hAnsi="Arial"/>
          <w:b/>
          <w:bCs/>
          <w:sz w:val="21"/>
          <w:szCs w:val="21"/>
          <w:lang w:val="ca-ES-valencia" w:eastAsia="es-ES"/>
        </w:rPr>
      </w:pPr>
      <w:r w:rsidRPr="00340D69">
        <w:rPr>
          <w:rFonts w:ascii="Arial" w:hAnsi="Arial"/>
          <w:b/>
          <w:bCs/>
          <w:sz w:val="21"/>
          <w:szCs w:val="21"/>
          <w:lang w:val="ca-ES-valencia" w:eastAsia="es-ES"/>
        </w:rPr>
        <w:t>ANNEX VI</w:t>
      </w:r>
    </w:p>
    <w:p w14:paraId="06036F97" w14:textId="58DEFCC0" w:rsidR="00B95E08" w:rsidRPr="00340D69" w:rsidRDefault="00B95E08" w:rsidP="00502583">
      <w:pPr>
        <w:snapToGrid w:val="0"/>
        <w:jc w:val="center"/>
        <w:rPr>
          <w:rFonts w:ascii="Arial" w:hAnsi="Arial"/>
          <w:sz w:val="21"/>
          <w:szCs w:val="21"/>
          <w:lang w:val="ca-ES-valencia"/>
        </w:rPr>
      </w:pPr>
      <w:r w:rsidRPr="00340D69">
        <w:rPr>
          <w:rFonts w:ascii="Arial" w:hAnsi="Arial"/>
          <w:b/>
          <w:bCs/>
          <w:sz w:val="21"/>
          <w:szCs w:val="21"/>
          <w:lang w:val="ca-ES-valencia" w:eastAsia="es-ES"/>
        </w:rPr>
        <w:t>BAREM DE MÈRITS</w:t>
      </w:r>
    </w:p>
    <w:p w14:paraId="4CDCB1D2" w14:textId="77777777" w:rsidR="00B95E08" w:rsidRPr="00340D69" w:rsidRDefault="00B95E08">
      <w:pPr>
        <w:snapToGrid w:val="0"/>
        <w:jc w:val="both"/>
        <w:rPr>
          <w:rFonts w:ascii="Arial" w:hAnsi="Arial"/>
          <w:sz w:val="21"/>
          <w:szCs w:val="21"/>
          <w:lang w:val="ca-ES-valencia"/>
        </w:rPr>
      </w:pPr>
    </w:p>
    <w:tbl>
      <w:tblPr>
        <w:tblW w:w="10050" w:type="dxa"/>
        <w:tblInd w:w="51" w:type="dxa"/>
        <w:tblLayout w:type="fixed"/>
        <w:tblCellMar>
          <w:left w:w="10" w:type="dxa"/>
          <w:right w:w="10" w:type="dxa"/>
        </w:tblCellMar>
        <w:tblLook w:val="0000" w:firstRow="0" w:lastRow="0" w:firstColumn="0" w:lastColumn="0" w:noHBand="0" w:noVBand="0"/>
      </w:tblPr>
      <w:tblGrid>
        <w:gridCol w:w="3345"/>
        <w:gridCol w:w="2895"/>
        <w:gridCol w:w="3810"/>
      </w:tblGrid>
      <w:tr w:rsidR="00DE2BD6" w:rsidRPr="009040A7" w14:paraId="54E1E5C0" w14:textId="77777777" w:rsidTr="00EA2B6C">
        <w:trPr>
          <w:tblHeader/>
        </w:trPr>
        <w:tc>
          <w:tcPr>
            <w:tcW w:w="33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99EA772" w14:textId="77777777" w:rsidR="00B95E08" w:rsidRPr="00340D69" w:rsidRDefault="00B95E08" w:rsidP="00340D69">
            <w:pPr>
              <w:pStyle w:val="TableContents"/>
              <w:jc w:val="both"/>
              <w:rPr>
                <w:rFonts w:ascii="Arial" w:eastAsia="Arial" w:hAnsi="Arial" w:cs="Arial"/>
                <w:b/>
                <w:bCs/>
                <w:sz w:val="21"/>
                <w:szCs w:val="21"/>
                <w:lang w:val="ca-ES-valencia"/>
              </w:rPr>
            </w:pPr>
            <w:r w:rsidRPr="00340D69">
              <w:rPr>
                <w:rFonts w:ascii="Arial" w:eastAsia="Arial" w:hAnsi="Arial" w:cs="Arial"/>
                <w:b/>
                <w:bCs/>
                <w:sz w:val="21"/>
                <w:szCs w:val="21"/>
                <w:lang w:val="ca-ES-valencia"/>
              </w:rPr>
              <w:t>BAREM DE MÈRITS</w:t>
            </w:r>
          </w:p>
        </w:tc>
        <w:tc>
          <w:tcPr>
            <w:tcW w:w="289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68A984E" w14:textId="77777777" w:rsidR="00B95E08" w:rsidRPr="00340D69" w:rsidRDefault="00B95E08" w:rsidP="00340D69">
            <w:pPr>
              <w:pStyle w:val="TableContents"/>
              <w:jc w:val="both"/>
              <w:rPr>
                <w:rFonts w:ascii="Arial" w:eastAsia="Arial" w:hAnsi="Arial" w:cs="Arial"/>
                <w:b/>
                <w:bCs/>
                <w:sz w:val="21"/>
                <w:szCs w:val="21"/>
                <w:lang w:val="ca-ES-valencia"/>
              </w:rPr>
            </w:pPr>
            <w:r w:rsidRPr="00340D69">
              <w:rPr>
                <w:rFonts w:ascii="Arial" w:eastAsia="Arial" w:hAnsi="Arial" w:cs="Arial"/>
                <w:b/>
                <w:bCs/>
                <w:sz w:val="21"/>
                <w:szCs w:val="21"/>
                <w:lang w:val="ca-ES-valencia"/>
              </w:rPr>
              <w:t>VALORACIÓ</w:t>
            </w:r>
          </w:p>
        </w:tc>
        <w:tc>
          <w:tcPr>
            <w:tcW w:w="381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E01C4A5" w14:textId="77777777" w:rsidR="00B95E08" w:rsidRPr="00340D69" w:rsidRDefault="00B95E08" w:rsidP="00340D69">
            <w:pPr>
              <w:pStyle w:val="TableContents"/>
              <w:jc w:val="both"/>
              <w:rPr>
                <w:rFonts w:ascii="Arial" w:eastAsia="Arial" w:hAnsi="Arial" w:cs="Arial"/>
                <w:b/>
                <w:bCs/>
                <w:sz w:val="21"/>
                <w:szCs w:val="21"/>
                <w:lang w:val="ca-ES-valencia"/>
              </w:rPr>
            </w:pPr>
            <w:r w:rsidRPr="00340D69">
              <w:rPr>
                <w:rFonts w:ascii="Arial" w:eastAsia="Arial" w:hAnsi="Arial" w:cs="Arial"/>
                <w:b/>
                <w:bCs/>
                <w:sz w:val="21"/>
                <w:szCs w:val="21"/>
                <w:lang w:val="ca-ES-valencia"/>
              </w:rPr>
              <w:t>DOCUMENTACIÓ ACREDITATIVA</w:t>
            </w:r>
          </w:p>
        </w:tc>
      </w:tr>
      <w:tr w:rsidR="00DE2BD6" w:rsidRPr="009040A7" w14:paraId="6FD9650A" w14:textId="77777777" w:rsidTr="00EA2B6C">
        <w:tc>
          <w:tcPr>
            <w:tcW w:w="10050" w:type="dxa"/>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937E1AB" w14:textId="77777777" w:rsidR="00B95E08" w:rsidRPr="00340D69" w:rsidRDefault="00B95E08" w:rsidP="00340D69">
            <w:pPr>
              <w:pStyle w:val="Normal0"/>
              <w:jc w:val="both"/>
              <w:rPr>
                <w:rFonts w:eastAsia="Arial"/>
                <w:b/>
                <w:bCs/>
                <w:sz w:val="21"/>
                <w:szCs w:val="21"/>
                <w:lang w:val="ca-ES-valencia"/>
              </w:rPr>
            </w:pPr>
            <w:r w:rsidRPr="00340D69">
              <w:rPr>
                <w:rFonts w:eastAsia="Arial"/>
                <w:b/>
                <w:bCs/>
                <w:sz w:val="21"/>
                <w:szCs w:val="21"/>
                <w:lang w:val="ca-ES-valencia"/>
              </w:rPr>
              <w:t>I. Haver aprovat en la mateixa especialitat en procediments selectius convocats per les següents normes: RD 850/93 (BOE núm. 155), RD 334/2004 (BOE núm. 51) i RD 276/2007 (BOE núm. 53). (Màxim 5,000 punts)</w:t>
            </w:r>
          </w:p>
        </w:tc>
      </w:tr>
      <w:tr w:rsidR="00DE2BD6" w:rsidRPr="009040A7" w14:paraId="15012254" w14:textId="77777777" w:rsidTr="00EA2B6C">
        <w:tc>
          <w:tcPr>
            <w:tcW w:w="33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2061DA8" w14:textId="77777777" w:rsidR="00B95E08" w:rsidRPr="00340D69" w:rsidRDefault="00B95E08" w:rsidP="00A36979">
            <w:pPr>
              <w:pStyle w:val="Normal0"/>
              <w:jc w:val="both"/>
              <w:rPr>
                <w:rFonts w:eastAsia="Arial"/>
                <w:b/>
                <w:bCs/>
                <w:sz w:val="21"/>
                <w:szCs w:val="21"/>
                <w:lang w:val="ca-ES-valencia"/>
              </w:rPr>
            </w:pPr>
            <w:r w:rsidRPr="00340D69">
              <w:rPr>
                <w:rFonts w:eastAsia="Arial"/>
                <w:b/>
                <w:bCs/>
                <w:sz w:val="21"/>
                <w:szCs w:val="21"/>
                <w:lang w:val="ca-ES-valencia"/>
              </w:rPr>
              <w:t>1.1 Procediments selectius convocats per RD 850/93</w:t>
            </w:r>
          </w:p>
          <w:p w14:paraId="3FAC7499" w14:textId="77777777" w:rsidR="00B95E08" w:rsidRPr="00340D69" w:rsidRDefault="00B95E08">
            <w:pPr>
              <w:pStyle w:val="Normal0"/>
              <w:jc w:val="both"/>
              <w:rPr>
                <w:rFonts w:eastAsia="Arial"/>
                <w:sz w:val="21"/>
                <w:szCs w:val="21"/>
                <w:lang w:val="ca-ES-valencia"/>
              </w:rPr>
            </w:pPr>
            <w:r w:rsidRPr="00340D69">
              <w:rPr>
                <w:rFonts w:eastAsia="Arial"/>
                <w:sz w:val="21"/>
                <w:szCs w:val="21"/>
                <w:lang w:val="ca-ES-valencia"/>
              </w:rPr>
              <w:t>Un exercici</w:t>
            </w:r>
          </w:p>
          <w:p w14:paraId="5601DEC2" w14:textId="77777777" w:rsidR="00B95E08" w:rsidRPr="00340D69" w:rsidRDefault="00B95E08">
            <w:pPr>
              <w:pStyle w:val="Normal0"/>
              <w:jc w:val="both"/>
              <w:rPr>
                <w:rFonts w:eastAsia="Arial"/>
                <w:sz w:val="21"/>
                <w:szCs w:val="21"/>
                <w:lang w:val="ca-ES-valencia"/>
              </w:rPr>
            </w:pPr>
            <w:r w:rsidRPr="00340D69">
              <w:rPr>
                <w:rFonts w:eastAsia="Arial"/>
                <w:sz w:val="21"/>
                <w:szCs w:val="21"/>
                <w:lang w:val="ca-ES-valencia"/>
              </w:rPr>
              <w:t>Dos exercicis</w:t>
            </w:r>
          </w:p>
          <w:p w14:paraId="20CBACC4" w14:textId="77777777" w:rsidR="00B95E08" w:rsidRPr="00340D69" w:rsidRDefault="00B95E08">
            <w:pPr>
              <w:pStyle w:val="Normal0"/>
              <w:jc w:val="both"/>
              <w:rPr>
                <w:rFonts w:eastAsia="Arial"/>
                <w:sz w:val="21"/>
                <w:szCs w:val="21"/>
                <w:lang w:val="ca-ES-valencia"/>
              </w:rPr>
            </w:pPr>
            <w:r w:rsidRPr="00340D69">
              <w:rPr>
                <w:rFonts w:eastAsia="Arial"/>
                <w:sz w:val="21"/>
                <w:szCs w:val="21"/>
                <w:lang w:val="ca-ES-valencia"/>
              </w:rPr>
              <w:t>Tres exercicis</w:t>
            </w:r>
          </w:p>
        </w:tc>
        <w:tc>
          <w:tcPr>
            <w:tcW w:w="289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0AFB172" w14:textId="77777777" w:rsidR="00B95E08" w:rsidRPr="00340D69" w:rsidRDefault="00B95E08" w:rsidP="00340D69">
            <w:pPr>
              <w:pStyle w:val="Normal0"/>
              <w:jc w:val="both"/>
              <w:rPr>
                <w:rFonts w:eastAsia="Arial"/>
                <w:sz w:val="21"/>
                <w:szCs w:val="21"/>
                <w:lang w:val="ca-ES-valencia"/>
              </w:rPr>
            </w:pPr>
          </w:p>
          <w:p w14:paraId="2F373EE0" w14:textId="77777777" w:rsidR="00B95E08" w:rsidRPr="00340D69" w:rsidRDefault="00B95E08" w:rsidP="00340D69">
            <w:pPr>
              <w:pStyle w:val="Normal0"/>
              <w:jc w:val="both"/>
              <w:rPr>
                <w:rFonts w:eastAsia="Arial"/>
                <w:sz w:val="21"/>
                <w:szCs w:val="21"/>
                <w:lang w:val="ca-ES-valencia"/>
              </w:rPr>
            </w:pPr>
          </w:p>
          <w:p w14:paraId="7573F6C1" w14:textId="77777777" w:rsidR="00B95E08" w:rsidRPr="00340D69" w:rsidRDefault="00B95E08" w:rsidP="00340D69">
            <w:pPr>
              <w:pStyle w:val="Normal0"/>
              <w:jc w:val="both"/>
              <w:rPr>
                <w:rFonts w:eastAsia="Arial"/>
                <w:sz w:val="21"/>
                <w:szCs w:val="21"/>
                <w:lang w:val="ca-ES-valencia"/>
              </w:rPr>
            </w:pPr>
            <w:r w:rsidRPr="00340D69">
              <w:rPr>
                <w:rFonts w:eastAsia="Arial"/>
                <w:sz w:val="21"/>
                <w:szCs w:val="21"/>
                <w:lang w:val="ca-ES-valencia"/>
              </w:rPr>
              <w:t>2,000 punts</w:t>
            </w:r>
          </w:p>
          <w:p w14:paraId="7CCE5314" w14:textId="77777777" w:rsidR="00B95E08" w:rsidRPr="00340D69" w:rsidRDefault="00B95E08" w:rsidP="00340D69">
            <w:pPr>
              <w:pStyle w:val="Normal0"/>
              <w:jc w:val="both"/>
              <w:rPr>
                <w:rFonts w:eastAsia="Arial"/>
                <w:sz w:val="21"/>
                <w:szCs w:val="21"/>
                <w:lang w:val="ca-ES-valencia"/>
              </w:rPr>
            </w:pPr>
            <w:r w:rsidRPr="00340D69">
              <w:rPr>
                <w:rFonts w:eastAsia="Arial"/>
                <w:sz w:val="21"/>
                <w:szCs w:val="21"/>
                <w:lang w:val="ca-ES-valencia"/>
              </w:rPr>
              <w:t>3,000 punts</w:t>
            </w:r>
          </w:p>
          <w:p w14:paraId="125627F8" w14:textId="77777777" w:rsidR="00B95E08" w:rsidRPr="00340D69" w:rsidRDefault="00B95E08" w:rsidP="00340D69">
            <w:pPr>
              <w:pStyle w:val="Normal0"/>
              <w:jc w:val="both"/>
              <w:rPr>
                <w:rFonts w:eastAsia="Arial"/>
                <w:sz w:val="21"/>
                <w:szCs w:val="21"/>
                <w:lang w:val="ca-ES-valencia"/>
              </w:rPr>
            </w:pPr>
            <w:r w:rsidRPr="00340D69">
              <w:rPr>
                <w:rFonts w:eastAsia="Arial"/>
                <w:sz w:val="21"/>
                <w:szCs w:val="21"/>
                <w:lang w:val="ca-ES-valencia"/>
              </w:rPr>
              <w:t>5,000 punts</w:t>
            </w:r>
          </w:p>
        </w:tc>
        <w:tc>
          <w:tcPr>
            <w:tcW w:w="3810" w:type="dxa"/>
            <w:vMerge w:val="restart"/>
            <w:tcBorders>
              <w:top w:val="single" w:sz="4" w:space="0" w:color="000000"/>
              <w:left w:val="single" w:sz="4" w:space="0" w:color="000000"/>
              <w:right w:val="single" w:sz="4" w:space="0" w:color="000000"/>
            </w:tcBorders>
            <w:tcMar>
              <w:top w:w="55" w:type="dxa"/>
              <w:left w:w="55" w:type="dxa"/>
              <w:bottom w:w="55" w:type="dxa"/>
              <w:right w:w="55" w:type="dxa"/>
            </w:tcMar>
            <w:vAlign w:val="center"/>
          </w:tcPr>
          <w:p w14:paraId="0E4818C2" w14:textId="77777777" w:rsidR="00B95E08" w:rsidRPr="00340D69" w:rsidRDefault="00B95E08" w:rsidP="00A36979">
            <w:pPr>
              <w:pStyle w:val="Normal0"/>
              <w:jc w:val="both"/>
              <w:rPr>
                <w:rFonts w:eastAsia="Arial"/>
                <w:sz w:val="21"/>
                <w:szCs w:val="21"/>
                <w:lang w:val="ca-ES-valencia"/>
              </w:rPr>
            </w:pPr>
            <w:r w:rsidRPr="00340D69">
              <w:rPr>
                <w:rFonts w:eastAsia="Arial"/>
                <w:sz w:val="21"/>
                <w:szCs w:val="21"/>
                <w:lang w:val="ca-ES-valencia"/>
              </w:rPr>
              <w:t>Certificat on consten els exercicis aprovats en la convocatòria d'oposició.</w:t>
            </w:r>
          </w:p>
          <w:p w14:paraId="7EEA7EC6" w14:textId="77777777" w:rsidR="00B95E08" w:rsidRPr="00340D69" w:rsidRDefault="00B95E08">
            <w:pPr>
              <w:pStyle w:val="Normal0"/>
              <w:jc w:val="both"/>
              <w:rPr>
                <w:rFonts w:eastAsia="Arial"/>
                <w:sz w:val="21"/>
                <w:szCs w:val="21"/>
                <w:lang w:val="ca-ES-valencia"/>
              </w:rPr>
            </w:pPr>
            <w:r w:rsidRPr="00340D69">
              <w:rPr>
                <w:rFonts w:eastAsia="Arial"/>
                <w:sz w:val="21"/>
                <w:szCs w:val="21"/>
                <w:lang w:val="ca-ES-valencia"/>
              </w:rPr>
              <w:t>(No serà necessari quan s'al·leguen exercicis de procediments selectius convocats per la Conselleria d'Educació, Cultura i Esport).</w:t>
            </w:r>
          </w:p>
          <w:p w14:paraId="050E69E5" w14:textId="77777777" w:rsidR="00B95E08" w:rsidRPr="00340D69" w:rsidRDefault="00B95E08" w:rsidP="00340D69">
            <w:pPr>
              <w:pStyle w:val="Normal0"/>
              <w:jc w:val="both"/>
              <w:rPr>
                <w:rFonts w:eastAsia="Arial"/>
                <w:b/>
                <w:bCs/>
                <w:sz w:val="21"/>
                <w:szCs w:val="21"/>
                <w:lang w:val="ca-ES-valencia"/>
              </w:rPr>
            </w:pPr>
          </w:p>
        </w:tc>
      </w:tr>
      <w:tr w:rsidR="00DE2BD6" w:rsidRPr="009040A7" w14:paraId="03E7AE67" w14:textId="77777777" w:rsidTr="00EA2B6C">
        <w:tc>
          <w:tcPr>
            <w:tcW w:w="33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78EA377" w14:textId="77777777" w:rsidR="00B95E08" w:rsidRPr="00340D69" w:rsidRDefault="00B95E08" w:rsidP="00A36979">
            <w:pPr>
              <w:pStyle w:val="Normal0"/>
              <w:jc w:val="both"/>
              <w:rPr>
                <w:rFonts w:eastAsia="Arial"/>
                <w:b/>
                <w:bCs/>
                <w:sz w:val="21"/>
                <w:szCs w:val="21"/>
                <w:lang w:val="ca-ES-valencia"/>
              </w:rPr>
            </w:pPr>
            <w:r w:rsidRPr="00340D69">
              <w:rPr>
                <w:rFonts w:eastAsia="Arial"/>
                <w:b/>
                <w:bCs/>
                <w:sz w:val="21"/>
                <w:szCs w:val="21"/>
                <w:lang w:val="ca-ES-valencia"/>
              </w:rPr>
              <w:t>1.2. Procediments selectius convocats per RD 334/2004</w:t>
            </w:r>
          </w:p>
          <w:p w14:paraId="6621F9D9" w14:textId="77777777" w:rsidR="00B95E08" w:rsidRPr="00340D69" w:rsidRDefault="00B95E08">
            <w:pPr>
              <w:pStyle w:val="Normal0"/>
              <w:jc w:val="both"/>
              <w:rPr>
                <w:rFonts w:eastAsia="Arial"/>
                <w:sz w:val="21"/>
                <w:szCs w:val="21"/>
                <w:lang w:val="ca-ES-valencia"/>
              </w:rPr>
            </w:pPr>
            <w:r w:rsidRPr="00340D69">
              <w:rPr>
                <w:rFonts w:eastAsia="Arial"/>
                <w:sz w:val="21"/>
                <w:szCs w:val="21"/>
                <w:lang w:val="ca-ES-valencia"/>
              </w:rPr>
              <w:t>Un exercici</w:t>
            </w:r>
          </w:p>
          <w:p w14:paraId="407AF012" w14:textId="77777777" w:rsidR="00B95E08" w:rsidRPr="00340D69" w:rsidRDefault="00B95E08">
            <w:pPr>
              <w:pStyle w:val="Normal0"/>
              <w:jc w:val="both"/>
              <w:rPr>
                <w:rFonts w:eastAsia="Arial"/>
                <w:sz w:val="21"/>
                <w:szCs w:val="21"/>
                <w:lang w:val="ca-ES-valencia"/>
              </w:rPr>
            </w:pPr>
            <w:r w:rsidRPr="00340D69">
              <w:rPr>
                <w:rFonts w:eastAsia="Arial"/>
                <w:sz w:val="21"/>
                <w:szCs w:val="21"/>
                <w:lang w:val="ca-ES-valencia"/>
              </w:rPr>
              <w:t>Dos exercicis</w:t>
            </w:r>
          </w:p>
        </w:tc>
        <w:tc>
          <w:tcPr>
            <w:tcW w:w="289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758AE24" w14:textId="77777777" w:rsidR="00B95E08" w:rsidRPr="00340D69" w:rsidRDefault="00B95E08" w:rsidP="00340D69">
            <w:pPr>
              <w:pStyle w:val="Normal0"/>
              <w:jc w:val="both"/>
              <w:rPr>
                <w:rFonts w:eastAsia="Arial"/>
                <w:sz w:val="21"/>
                <w:szCs w:val="21"/>
                <w:lang w:val="ca-ES-valencia"/>
              </w:rPr>
            </w:pPr>
          </w:p>
          <w:p w14:paraId="301D7F7C" w14:textId="77777777" w:rsidR="00B95E08" w:rsidRPr="00340D69" w:rsidRDefault="00B95E08" w:rsidP="00340D69">
            <w:pPr>
              <w:pStyle w:val="Normal0"/>
              <w:jc w:val="both"/>
              <w:rPr>
                <w:rFonts w:eastAsia="Arial"/>
                <w:sz w:val="21"/>
                <w:szCs w:val="21"/>
                <w:lang w:val="ca-ES-valencia"/>
              </w:rPr>
            </w:pPr>
          </w:p>
          <w:p w14:paraId="76B07ACE" w14:textId="77777777" w:rsidR="00B95E08" w:rsidRPr="00340D69" w:rsidRDefault="00B95E08" w:rsidP="00340D69">
            <w:pPr>
              <w:pStyle w:val="Normal0"/>
              <w:jc w:val="both"/>
              <w:rPr>
                <w:rFonts w:eastAsia="Arial"/>
                <w:sz w:val="21"/>
                <w:szCs w:val="21"/>
                <w:lang w:val="ca-ES-valencia"/>
              </w:rPr>
            </w:pPr>
            <w:r w:rsidRPr="00340D69">
              <w:rPr>
                <w:rFonts w:eastAsia="Arial"/>
                <w:sz w:val="21"/>
                <w:szCs w:val="21"/>
                <w:lang w:val="ca-ES-valencia"/>
              </w:rPr>
              <w:t>3,000 punts</w:t>
            </w:r>
          </w:p>
          <w:p w14:paraId="6B642AF7" w14:textId="77777777" w:rsidR="00B95E08" w:rsidRPr="00340D69" w:rsidRDefault="00B95E08" w:rsidP="00340D69">
            <w:pPr>
              <w:pStyle w:val="Normal0"/>
              <w:jc w:val="both"/>
              <w:rPr>
                <w:rFonts w:eastAsia="Arial"/>
                <w:sz w:val="21"/>
                <w:szCs w:val="21"/>
                <w:lang w:val="ca-ES-valencia"/>
              </w:rPr>
            </w:pPr>
            <w:r w:rsidRPr="00340D69">
              <w:rPr>
                <w:rFonts w:eastAsia="Arial"/>
                <w:sz w:val="21"/>
                <w:szCs w:val="21"/>
                <w:lang w:val="ca-ES-valencia"/>
              </w:rPr>
              <w:t>5,000 punts</w:t>
            </w:r>
          </w:p>
        </w:tc>
        <w:tc>
          <w:tcPr>
            <w:tcW w:w="3810" w:type="dxa"/>
            <w:vMerge/>
            <w:tcBorders>
              <w:top w:val="single" w:sz="4" w:space="0" w:color="000000"/>
              <w:left w:val="single" w:sz="4" w:space="0" w:color="000000"/>
              <w:right w:val="single" w:sz="4" w:space="0" w:color="000000"/>
            </w:tcBorders>
            <w:tcMar>
              <w:top w:w="55" w:type="dxa"/>
              <w:left w:w="55" w:type="dxa"/>
              <w:bottom w:w="55" w:type="dxa"/>
              <w:right w:w="55" w:type="dxa"/>
            </w:tcMar>
            <w:vAlign w:val="center"/>
          </w:tcPr>
          <w:p w14:paraId="7CD148ED" w14:textId="77777777" w:rsidR="00B95E08" w:rsidRPr="00340D69" w:rsidRDefault="00B95E08" w:rsidP="00340D69">
            <w:pPr>
              <w:suppressAutoHyphens w:val="0"/>
              <w:jc w:val="both"/>
              <w:rPr>
                <w:rFonts w:ascii="Arial" w:hAnsi="Arial"/>
                <w:sz w:val="21"/>
                <w:szCs w:val="21"/>
                <w:lang w:val="ca-ES-valencia"/>
              </w:rPr>
            </w:pPr>
          </w:p>
        </w:tc>
      </w:tr>
      <w:tr w:rsidR="00DE2BD6" w:rsidRPr="009040A7" w14:paraId="3683D393" w14:textId="77777777" w:rsidTr="00EA2B6C">
        <w:tc>
          <w:tcPr>
            <w:tcW w:w="33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A1A5419" w14:textId="77777777" w:rsidR="00B95E08" w:rsidRPr="00340D69" w:rsidRDefault="00B95E08" w:rsidP="00A36979">
            <w:pPr>
              <w:pStyle w:val="Normal0"/>
              <w:jc w:val="both"/>
              <w:rPr>
                <w:rFonts w:eastAsia="Arial"/>
                <w:b/>
                <w:bCs/>
                <w:sz w:val="21"/>
                <w:szCs w:val="21"/>
                <w:lang w:val="ca-ES-valencia"/>
              </w:rPr>
            </w:pPr>
            <w:r w:rsidRPr="00340D69">
              <w:rPr>
                <w:rFonts w:eastAsia="Arial"/>
                <w:b/>
                <w:bCs/>
                <w:sz w:val="21"/>
                <w:szCs w:val="21"/>
                <w:lang w:val="ca-ES-valencia"/>
              </w:rPr>
              <w:t>1.3. Procediments selectius convocats per RD 276/2007</w:t>
            </w:r>
          </w:p>
          <w:p w14:paraId="0F192325" w14:textId="77777777" w:rsidR="00B95E08" w:rsidRPr="00340D69" w:rsidRDefault="00B95E08">
            <w:pPr>
              <w:pStyle w:val="Normal0"/>
              <w:jc w:val="both"/>
              <w:rPr>
                <w:sz w:val="21"/>
                <w:szCs w:val="21"/>
                <w:lang w:val="ca-ES-valencia"/>
              </w:rPr>
            </w:pPr>
            <w:r w:rsidRPr="00340D69">
              <w:rPr>
                <w:rFonts w:eastAsia="Arial"/>
                <w:b/>
                <w:bCs/>
                <w:sz w:val="21"/>
                <w:szCs w:val="21"/>
                <w:lang w:val="ca-ES-valencia"/>
              </w:rPr>
              <w:t xml:space="preserve">* </w:t>
            </w:r>
            <w:r w:rsidRPr="00340D69">
              <w:rPr>
                <w:rFonts w:eastAsia="Arial"/>
                <w:i/>
                <w:iCs/>
                <w:sz w:val="21"/>
                <w:szCs w:val="21"/>
                <w:lang w:val="ca-ES-valencia"/>
              </w:rPr>
              <w:t xml:space="preserve">Sistema transitori </w:t>
            </w:r>
            <w:r w:rsidRPr="00340D69">
              <w:rPr>
                <w:rFonts w:eastAsia="Arial"/>
                <w:sz w:val="21"/>
                <w:szCs w:val="21"/>
                <w:lang w:val="ca-ES-valencia"/>
              </w:rPr>
              <w:t>al qual es refereix la *DT 17 de la EL 2/2006, de 3 de maig, d'Educació:</w:t>
            </w:r>
          </w:p>
          <w:p w14:paraId="5265F0AC" w14:textId="77777777" w:rsidR="00B95E08" w:rsidRPr="00340D69" w:rsidRDefault="00B95E08">
            <w:pPr>
              <w:pStyle w:val="Normal0"/>
              <w:jc w:val="both"/>
              <w:rPr>
                <w:rFonts w:eastAsia="Arial"/>
                <w:sz w:val="21"/>
                <w:szCs w:val="21"/>
                <w:lang w:val="ca-ES-valencia"/>
              </w:rPr>
            </w:pPr>
            <w:r w:rsidRPr="00340D69">
              <w:rPr>
                <w:rFonts w:eastAsia="Arial"/>
                <w:sz w:val="21"/>
                <w:szCs w:val="21"/>
                <w:lang w:val="ca-ES-valencia"/>
              </w:rPr>
              <w:t>- Haver aprovat la prova</w:t>
            </w:r>
          </w:p>
          <w:p w14:paraId="2BCED319" w14:textId="77777777" w:rsidR="00B95E08" w:rsidRPr="00340D69" w:rsidRDefault="00B95E08">
            <w:pPr>
              <w:pStyle w:val="Normal0"/>
              <w:jc w:val="both"/>
              <w:rPr>
                <w:sz w:val="21"/>
                <w:szCs w:val="21"/>
                <w:lang w:val="ca-ES-valencia"/>
              </w:rPr>
            </w:pPr>
            <w:r w:rsidRPr="00340D69">
              <w:rPr>
                <w:rFonts w:eastAsia="Arial"/>
                <w:b/>
                <w:bCs/>
                <w:sz w:val="21"/>
                <w:szCs w:val="21"/>
                <w:lang w:val="ca-ES-valencia"/>
              </w:rPr>
              <w:t xml:space="preserve">* </w:t>
            </w:r>
            <w:r w:rsidRPr="00340D69">
              <w:rPr>
                <w:rFonts w:eastAsia="Arial"/>
                <w:i/>
                <w:iCs/>
                <w:sz w:val="21"/>
                <w:szCs w:val="21"/>
                <w:lang w:val="ca-ES-valencia"/>
              </w:rPr>
              <w:t>Sistema ordinari</w:t>
            </w:r>
          </w:p>
          <w:p w14:paraId="38852D0A" w14:textId="77777777" w:rsidR="00B95E08" w:rsidRPr="00340D69" w:rsidRDefault="00B95E08">
            <w:pPr>
              <w:pStyle w:val="Normal0"/>
              <w:jc w:val="both"/>
              <w:rPr>
                <w:rFonts w:eastAsia="Arial"/>
                <w:sz w:val="21"/>
                <w:szCs w:val="21"/>
                <w:lang w:val="ca-ES-valencia"/>
              </w:rPr>
            </w:pPr>
            <w:r w:rsidRPr="00340D69">
              <w:rPr>
                <w:rFonts w:eastAsia="Arial"/>
                <w:sz w:val="21"/>
                <w:szCs w:val="21"/>
                <w:lang w:val="ca-ES-valencia"/>
              </w:rPr>
              <w:t>- Una prova</w:t>
            </w:r>
          </w:p>
          <w:p w14:paraId="681DB2FF" w14:textId="77777777" w:rsidR="00B95E08" w:rsidRPr="00340D69" w:rsidRDefault="00B95E08" w:rsidP="00340D69">
            <w:pPr>
              <w:pStyle w:val="Normal0"/>
              <w:jc w:val="both"/>
              <w:rPr>
                <w:rFonts w:eastAsia="Arial"/>
                <w:sz w:val="21"/>
                <w:szCs w:val="21"/>
                <w:lang w:val="ca-ES-valencia"/>
              </w:rPr>
            </w:pPr>
            <w:r w:rsidRPr="00340D69">
              <w:rPr>
                <w:rFonts w:eastAsia="Arial"/>
                <w:sz w:val="21"/>
                <w:szCs w:val="21"/>
                <w:lang w:val="ca-ES-valencia"/>
              </w:rPr>
              <w:t>- Dues proves</w:t>
            </w:r>
          </w:p>
        </w:tc>
        <w:tc>
          <w:tcPr>
            <w:tcW w:w="289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668BCB9" w14:textId="77777777" w:rsidR="00B95E08" w:rsidRPr="00340D69" w:rsidRDefault="00B95E08" w:rsidP="00340D69">
            <w:pPr>
              <w:pStyle w:val="Normal0"/>
              <w:jc w:val="both"/>
              <w:rPr>
                <w:rFonts w:eastAsia="Arial"/>
                <w:sz w:val="21"/>
                <w:szCs w:val="21"/>
                <w:lang w:val="ca-ES-valencia"/>
              </w:rPr>
            </w:pPr>
          </w:p>
          <w:p w14:paraId="0B1CE81E" w14:textId="77777777" w:rsidR="00B95E08" w:rsidRPr="00340D69" w:rsidRDefault="00B95E08" w:rsidP="00340D69">
            <w:pPr>
              <w:pStyle w:val="Normal0"/>
              <w:jc w:val="both"/>
              <w:rPr>
                <w:rFonts w:eastAsia="Arial"/>
                <w:sz w:val="21"/>
                <w:szCs w:val="21"/>
                <w:lang w:val="ca-ES-valencia"/>
              </w:rPr>
            </w:pPr>
          </w:p>
          <w:p w14:paraId="6F017161" w14:textId="77777777" w:rsidR="00B95E08" w:rsidRPr="00340D69" w:rsidRDefault="00B95E08" w:rsidP="00340D69">
            <w:pPr>
              <w:pStyle w:val="Normal0"/>
              <w:jc w:val="both"/>
              <w:rPr>
                <w:rFonts w:eastAsia="Arial"/>
                <w:sz w:val="21"/>
                <w:szCs w:val="21"/>
                <w:lang w:val="ca-ES-valencia"/>
              </w:rPr>
            </w:pPr>
          </w:p>
          <w:p w14:paraId="25679611" w14:textId="77777777" w:rsidR="00B95E08" w:rsidRPr="00340D69" w:rsidRDefault="00B95E08" w:rsidP="00340D69">
            <w:pPr>
              <w:pStyle w:val="Normal0"/>
              <w:jc w:val="both"/>
              <w:rPr>
                <w:rFonts w:eastAsia="Arial"/>
                <w:sz w:val="21"/>
                <w:szCs w:val="21"/>
                <w:lang w:val="ca-ES-valencia"/>
              </w:rPr>
            </w:pPr>
          </w:p>
          <w:p w14:paraId="11F4DF86" w14:textId="77777777" w:rsidR="00B95E08" w:rsidRPr="00340D69" w:rsidRDefault="00B95E08" w:rsidP="00340D69">
            <w:pPr>
              <w:pStyle w:val="Normal0"/>
              <w:jc w:val="both"/>
              <w:rPr>
                <w:rFonts w:eastAsia="Arial"/>
                <w:sz w:val="21"/>
                <w:szCs w:val="21"/>
                <w:lang w:val="ca-ES-valencia"/>
              </w:rPr>
            </w:pPr>
          </w:p>
          <w:p w14:paraId="7A2FC6E2" w14:textId="77777777" w:rsidR="00B95E08" w:rsidRPr="00340D69" w:rsidRDefault="00B95E08" w:rsidP="00340D69">
            <w:pPr>
              <w:pStyle w:val="Normal0"/>
              <w:jc w:val="both"/>
              <w:rPr>
                <w:rFonts w:eastAsia="Arial"/>
                <w:sz w:val="21"/>
                <w:szCs w:val="21"/>
                <w:lang w:val="ca-ES-valencia"/>
              </w:rPr>
            </w:pPr>
            <w:r w:rsidRPr="00340D69">
              <w:rPr>
                <w:rFonts w:eastAsia="Arial"/>
                <w:sz w:val="21"/>
                <w:szCs w:val="21"/>
                <w:lang w:val="ca-ES-valencia"/>
              </w:rPr>
              <w:t>5,000 punts</w:t>
            </w:r>
          </w:p>
          <w:p w14:paraId="15EDB694" w14:textId="77777777" w:rsidR="00B95E08" w:rsidRPr="00340D69" w:rsidRDefault="00B95E08" w:rsidP="00340D69">
            <w:pPr>
              <w:pStyle w:val="Normal0"/>
              <w:jc w:val="both"/>
              <w:rPr>
                <w:rFonts w:eastAsia="Arial"/>
                <w:sz w:val="21"/>
                <w:szCs w:val="21"/>
                <w:lang w:val="ca-ES-valencia"/>
              </w:rPr>
            </w:pPr>
          </w:p>
          <w:p w14:paraId="5B820396" w14:textId="77777777" w:rsidR="00B95E08" w:rsidRPr="00340D69" w:rsidRDefault="00B95E08" w:rsidP="00340D69">
            <w:pPr>
              <w:pStyle w:val="Normal0"/>
              <w:jc w:val="both"/>
              <w:rPr>
                <w:rFonts w:eastAsia="Arial"/>
                <w:sz w:val="21"/>
                <w:szCs w:val="21"/>
                <w:lang w:val="ca-ES-valencia"/>
              </w:rPr>
            </w:pPr>
            <w:r w:rsidRPr="00340D69">
              <w:rPr>
                <w:rFonts w:eastAsia="Arial"/>
                <w:sz w:val="21"/>
                <w:szCs w:val="21"/>
                <w:lang w:val="ca-ES-valencia"/>
              </w:rPr>
              <w:t>3,000 punts</w:t>
            </w:r>
          </w:p>
          <w:p w14:paraId="25D077B2" w14:textId="77777777" w:rsidR="00B95E08" w:rsidRPr="00340D69" w:rsidRDefault="00B95E08" w:rsidP="00340D69">
            <w:pPr>
              <w:pStyle w:val="Normal0"/>
              <w:jc w:val="both"/>
              <w:rPr>
                <w:rFonts w:eastAsia="Arial"/>
                <w:sz w:val="21"/>
                <w:szCs w:val="21"/>
                <w:lang w:val="ca-ES-valencia"/>
              </w:rPr>
            </w:pPr>
            <w:r w:rsidRPr="00340D69">
              <w:rPr>
                <w:rFonts w:eastAsia="Arial"/>
                <w:sz w:val="21"/>
                <w:szCs w:val="21"/>
                <w:lang w:val="ca-ES-valencia"/>
              </w:rPr>
              <w:t>5,000 punts</w:t>
            </w:r>
          </w:p>
        </w:tc>
        <w:tc>
          <w:tcPr>
            <w:tcW w:w="3810" w:type="dxa"/>
            <w:vMerge/>
            <w:tcBorders>
              <w:top w:val="single" w:sz="4" w:space="0" w:color="000000"/>
              <w:left w:val="single" w:sz="4" w:space="0" w:color="000000"/>
              <w:right w:val="single" w:sz="4" w:space="0" w:color="000000"/>
            </w:tcBorders>
            <w:tcMar>
              <w:top w:w="55" w:type="dxa"/>
              <w:left w:w="55" w:type="dxa"/>
              <w:bottom w:w="55" w:type="dxa"/>
              <w:right w:w="55" w:type="dxa"/>
            </w:tcMar>
            <w:vAlign w:val="center"/>
          </w:tcPr>
          <w:p w14:paraId="498CB836" w14:textId="77777777" w:rsidR="00B95E08" w:rsidRPr="00340D69" w:rsidRDefault="00B95E08" w:rsidP="00340D69">
            <w:pPr>
              <w:suppressAutoHyphens w:val="0"/>
              <w:jc w:val="both"/>
              <w:rPr>
                <w:rFonts w:ascii="Arial" w:hAnsi="Arial"/>
                <w:sz w:val="21"/>
                <w:szCs w:val="21"/>
                <w:lang w:val="ca-ES-valencia"/>
              </w:rPr>
            </w:pPr>
          </w:p>
        </w:tc>
      </w:tr>
      <w:tr w:rsidR="00DE2BD6" w:rsidRPr="009040A7" w14:paraId="2D75F1FA" w14:textId="77777777" w:rsidTr="00EA2B6C">
        <w:tc>
          <w:tcPr>
            <w:tcW w:w="10050" w:type="dxa"/>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A586DB7" w14:textId="77777777" w:rsidR="00B95E08" w:rsidRPr="00340D69" w:rsidRDefault="00B95E08" w:rsidP="00A36979">
            <w:pPr>
              <w:pStyle w:val="Normal0"/>
              <w:jc w:val="both"/>
              <w:rPr>
                <w:rFonts w:eastAsia="Arial"/>
                <w:b/>
                <w:bCs/>
                <w:sz w:val="21"/>
                <w:szCs w:val="21"/>
                <w:lang w:val="ca-ES-valencia"/>
              </w:rPr>
            </w:pPr>
            <w:r w:rsidRPr="00340D69">
              <w:rPr>
                <w:rFonts w:eastAsia="Arial"/>
                <w:b/>
                <w:bCs/>
                <w:sz w:val="21"/>
                <w:szCs w:val="21"/>
                <w:lang w:val="ca-ES-valencia"/>
              </w:rPr>
              <w:t>II. Experiència docent en centres docents sostinguts amb fons públics en l'especialitat convocada. (Màxim 5,000 punts)</w:t>
            </w:r>
          </w:p>
        </w:tc>
      </w:tr>
      <w:tr w:rsidR="00DE2BD6" w:rsidRPr="009040A7" w14:paraId="135339B0" w14:textId="77777777" w:rsidTr="00EA2B6C">
        <w:trPr>
          <w:trHeight w:val="18"/>
        </w:trPr>
        <w:tc>
          <w:tcPr>
            <w:tcW w:w="334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0D0DE43" w14:textId="77777777" w:rsidR="00B95E08" w:rsidRPr="00340D69" w:rsidRDefault="00B95E08" w:rsidP="00340D69">
            <w:pPr>
              <w:jc w:val="both"/>
              <w:rPr>
                <w:rFonts w:ascii="Arial" w:eastAsia="Arial" w:hAnsi="Arial"/>
                <w:sz w:val="21"/>
                <w:szCs w:val="21"/>
                <w:lang w:val="ca-ES-valencia"/>
              </w:rPr>
            </w:pPr>
            <w:r w:rsidRPr="00340D69">
              <w:rPr>
                <w:rFonts w:ascii="Arial" w:eastAsia="Arial" w:hAnsi="Arial"/>
                <w:sz w:val="21"/>
                <w:szCs w:val="21"/>
                <w:lang w:val="ca-ES-valencia"/>
              </w:rPr>
              <w:t xml:space="preserve"> 2.1 Serveis prestats en centres educatius sostinguts amb fons públics en el cos i l'especialitat als quals opta.</w:t>
            </w:r>
          </w:p>
          <w:p w14:paraId="07EB6D09" w14:textId="77777777" w:rsidR="00B95E08" w:rsidRPr="00340D69" w:rsidRDefault="00B95E08" w:rsidP="00340D69">
            <w:pPr>
              <w:jc w:val="both"/>
              <w:rPr>
                <w:rFonts w:ascii="Arial" w:eastAsia="Arial" w:hAnsi="Arial"/>
                <w:sz w:val="21"/>
                <w:szCs w:val="21"/>
                <w:lang w:val="ca-ES-valencia"/>
              </w:rPr>
            </w:pPr>
          </w:p>
          <w:p w14:paraId="6DC2AAB0" w14:textId="77777777" w:rsidR="00B95E08" w:rsidRPr="00340D69" w:rsidRDefault="00B95E08" w:rsidP="00A36979">
            <w:pPr>
              <w:jc w:val="both"/>
              <w:rPr>
                <w:rFonts w:ascii="Arial" w:hAnsi="Arial"/>
                <w:sz w:val="21"/>
                <w:szCs w:val="21"/>
                <w:lang w:val="ca-ES-valencia"/>
              </w:rPr>
            </w:pPr>
          </w:p>
        </w:tc>
        <w:tc>
          <w:tcPr>
            <w:tcW w:w="289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01B1985" w14:textId="77777777" w:rsidR="00B95E08" w:rsidRPr="00340D69" w:rsidRDefault="00B95E08" w:rsidP="00340D69">
            <w:pPr>
              <w:pStyle w:val="Standard"/>
              <w:jc w:val="both"/>
              <w:rPr>
                <w:rFonts w:ascii="Arial" w:hAnsi="Arial" w:cs="Arial"/>
                <w:sz w:val="21"/>
                <w:szCs w:val="21"/>
                <w:lang w:val="ca-ES-valencia"/>
              </w:rPr>
            </w:pPr>
            <w:r w:rsidRPr="00340D69">
              <w:rPr>
                <w:rFonts w:ascii="Arial" w:hAnsi="Arial" w:cs="Arial"/>
                <w:sz w:val="21"/>
                <w:szCs w:val="21"/>
                <w:lang w:val="ca-ES-valencia"/>
              </w:rPr>
              <w:t>Per cada any: 1,000 punts</w:t>
            </w:r>
          </w:p>
          <w:p w14:paraId="0AAEFFA0" w14:textId="77777777" w:rsidR="00B95E08" w:rsidRPr="00340D69" w:rsidRDefault="00B95E08" w:rsidP="00340D69">
            <w:pPr>
              <w:pStyle w:val="Normal0"/>
              <w:jc w:val="both"/>
              <w:rPr>
                <w:rFonts w:eastAsia="Arial"/>
                <w:sz w:val="21"/>
                <w:szCs w:val="21"/>
                <w:lang w:val="ca-ES-valencia"/>
              </w:rPr>
            </w:pPr>
            <w:r w:rsidRPr="00340D69">
              <w:rPr>
                <w:rFonts w:eastAsia="Arial"/>
                <w:sz w:val="21"/>
                <w:szCs w:val="21"/>
                <w:lang w:val="ca-ES-valencia"/>
              </w:rPr>
              <w:t>Per cada mes: 0,083 punts</w:t>
            </w:r>
          </w:p>
        </w:tc>
        <w:tc>
          <w:tcPr>
            <w:tcW w:w="381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6915DB6" w14:textId="77777777" w:rsidR="00B95E08" w:rsidRPr="00340D69" w:rsidRDefault="00B95E08" w:rsidP="00A36979">
            <w:pPr>
              <w:pStyle w:val="Normal0"/>
              <w:jc w:val="both"/>
              <w:rPr>
                <w:rFonts w:eastAsia="Arial"/>
                <w:sz w:val="21"/>
                <w:szCs w:val="21"/>
                <w:lang w:val="ca-ES-valencia"/>
              </w:rPr>
            </w:pPr>
            <w:r w:rsidRPr="00340D69">
              <w:rPr>
                <w:rFonts w:eastAsia="Arial"/>
                <w:sz w:val="21"/>
                <w:szCs w:val="21"/>
                <w:lang w:val="ca-ES-valencia"/>
              </w:rPr>
              <w:t>Serveis prestats en un centre educatiu públic:</w:t>
            </w:r>
          </w:p>
          <w:p w14:paraId="41C4FEFC" w14:textId="77777777" w:rsidR="00B95E08" w:rsidRPr="00340D69" w:rsidRDefault="00B95E08">
            <w:pPr>
              <w:pStyle w:val="Normal0"/>
              <w:ind w:left="283"/>
              <w:jc w:val="both"/>
              <w:rPr>
                <w:sz w:val="21"/>
                <w:szCs w:val="21"/>
                <w:lang w:val="ca-ES-valencia"/>
              </w:rPr>
            </w:pPr>
            <w:r w:rsidRPr="00340D69">
              <w:rPr>
                <w:rFonts w:eastAsia="Arial"/>
                <w:sz w:val="21"/>
                <w:szCs w:val="21"/>
                <w:lang w:val="ca-ES-valencia"/>
              </w:rPr>
              <w:t>Còpia digital del full de serveis prestats en centres públics. (No serà necessari en serveis prestats en centres educatius públics de la Conselleria d'Educació, Cultura i Esport).</w:t>
            </w:r>
          </w:p>
          <w:p w14:paraId="3D76EABB" w14:textId="77777777" w:rsidR="00B95E08" w:rsidRPr="00340D69" w:rsidRDefault="00B95E08">
            <w:pPr>
              <w:pStyle w:val="Normal0"/>
              <w:ind w:left="283"/>
              <w:jc w:val="both"/>
              <w:rPr>
                <w:sz w:val="21"/>
                <w:szCs w:val="21"/>
                <w:lang w:val="ca-ES-valencia"/>
              </w:rPr>
            </w:pPr>
            <w:r w:rsidRPr="00340D69">
              <w:rPr>
                <w:rFonts w:eastAsia="Arial"/>
                <w:sz w:val="21"/>
                <w:szCs w:val="21"/>
                <w:lang w:val="ca-ES-valencia"/>
              </w:rPr>
              <w:t>En defecte d'això, còpies digitals de les preses de possessió i cessament, on figuren l'especialitat i cos, de tots els períodes treballats, acompanyats de còpia digital de l'informe de vida laboral de la Tresoreria de la Seguretat Social.</w:t>
            </w:r>
          </w:p>
          <w:p w14:paraId="1617D1F7" w14:textId="77777777" w:rsidR="00B95E08" w:rsidRPr="00340D69" w:rsidRDefault="00B95E08">
            <w:pPr>
              <w:pStyle w:val="Normal0"/>
              <w:jc w:val="both"/>
              <w:rPr>
                <w:rFonts w:eastAsia="Arial"/>
                <w:sz w:val="21"/>
                <w:szCs w:val="21"/>
                <w:lang w:val="ca-ES-valencia"/>
              </w:rPr>
            </w:pPr>
            <w:r w:rsidRPr="00340D69">
              <w:rPr>
                <w:rFonts w:eastAsia="Arial"/>
                <w:sz w:val="21"/>
                <w:szCs w:val="21"/>
                <w:lang w:val="ca-ES-valencia"/>
              </w:rPr>
              <w:t>Serveis prestats en la resta de centres sostinguts amb fons públics:</w:t>
            </w:r>
          </w:p>
          <w:p w14:paraId="3CF4B868" w14:textId="36D8AF12" w:rsidR="00B95E08" w:rsidRPr="00340D69" w:rsidRDefault="00B95E08">
            <w:pPr>
              <w:pStyle w:val="Normal0"/>
              <w:ind w:left="283"/>
              <w:jc w:val="both"/>
              <w:rPr>
                <w:rFonts w:eastAsia="Arial"/>
                <w:sz w:val="21"/>
                <w:szCs w:val="21"/>
                <w:lang w:val="ca-ES-valencia"/>
              </w:rPr>
            </w:pPr>
            <w:r w:rsidRPr="00340D69">
              <w:rPr>
                <w:rFonts w:eastAsia="Arial"/>
                <w:sz w:val="21"/>
                <w:szCs w:val="21"/>
                <w:lang w:val="ca-ES-valencia"/>
              </w:rPr>
              <w:t>Còpia digital dels contractes de treball on figure l'especialitat i l'etapa educativa, de tots els períodes treballats, acompanyats de còpia digital de l'informe de vida laboral de la Tresoreria de la Seguretat Social.</w:t>
            </w:r>
          </w:p>
        </w:tc>
      </w:tr>
      <w:tr w:rsidR="00DE2BD6" w:rsidRPr="009040A7" w14:paraId="69903C0C" w14:textId="77777777" w:rsidTr="00EA2B6C">
        <w:tc>
          <w:tcPr>
            <w:tcW w:w="10050" w:type="dxa"/>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AD8C87C" w14:textId="77777777" w:rsidR="00B95E08" w:rsidRPr="00340D69" w:rsidRDefault="00B95E08" w:rsidP="00A36979">
            <w:pPr>
              <w:pStyle w:val="Normal0"/>
              <w:jc w:val="both"/>
              <w:rPr>
                <w:rFonts w:eastAsia="Arial"/>
                <w:b/>
                <w:bCs/>
                <w:sz w:val="21"/>
                <w:szCs w:val="21"/>
                <w:lang w:val="ca-ES-valencia"/>
              </w:rPr>
            </w:pPr>
            <w:r w:rsidRPr="00340D69">
              <w:rPr>
                <w:rFonts w:eastAsia="Arial"/>
                <w:b/>
                <w:bCs/>
                <w:sz w:val="21"/>
                <w:szCs w:val="21"/>
                <w:lang w:val="ca-ES-valencia"/>
              </w:rPr>
              <w:lastRenderedPageBreak/>
              <w:t>III. Experiència laboral no docent en l'àrea de coneixement i titulació. (Màxim 5,000 punts)</w:t>
            </w:r>
          </w:p>
        </w:tc>
      </w:tr>
      <w:tr w:rsidR="00DE2BD6" w:rsidRPr="009040A7" w14:paraId="61E5B187" w14:textId="77777777" w:rsidTr="00EA2B6C">
        <w:trPr>
          <w:trHeight w:val="4213"/>
        </w:trPr>
        <w:tc>
          <w:tcPr>
            <w:tcW w:w="33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D5C9411" w14:textId="77777777" w:rsidR="00B95E08" w:rsidRPr="00340D69" w:rsidRDefault="00B95E08" w:rsidP="00A36979">
            <w:pPr>
              <w:pStyle w:val="Normal0"/>
              <w:jc w:val="both"/>
              <w:rPr>
                <w:rFonts w:eastAsia="Arial"/>
                <w:sz w:val="21"/>
                <w:szCs w:val="21"/>
                <w:lang w:val="ca-ES-valencia"/>
              </w:rPr>
            </w:pPr>
            <w:r w:rsidRPr="00340D69">
              <w:rPr>
                <w:rFonts w:eastAsia="Arial"/>
                <w:sz w:val="21"/>
                <w:szCs w:val="21"/>
                <w:lang w:val="ca-ES-valencia"/>
              </w:rPr>
              <w:t>3.1. Experiència laboral en l'àrea de coneixement i titulació a la qual s'opta.</w:t>
            </w:r>
          </w:p>
          <w:p w14:paraId="43A925BE" w14:textId="77777777" w:rsidR="00B95E08" w:rsidRPr="00340D69" w:rsidRDefault="00B95E08">
            <w:pPr>
              <w:pStyle w:val="Normal0"/>
              <w:jc w:val="both"/>
              <w:rPr>
                <w:sz w:val="21"/>
                <w:szCs w:val="21"/>
                <w:lang w:val="ca-ES-valencia"/>
              </w:rPr>
            </w:pPr>
          </w:p>
          <w:p w14:paraId="4B19D47F" w14:textId="588D2188" w:rsidR="00B95E08" w:rsidRPr="00340D69" w:rsidRDefault="00B95E08">
            <w:pPr>
              <w:pStyle w:val="Normal0"/>
              <w:jc w:val="both"/>
              <w:rPr>
                <w:sz w:val="21"/>
                <w:szCs w:val="21"/>
                <w:lang w:val="ca-ES-valencia"/>
              </w:rPr>
            </w:pPr>
            <w:r w:rsidRPr="00340D69">
              <w:rPr>
                <w:sz w:val="21"/>
                <w:szCs w:val="21"/>
                <w:lang w:val="ca-ES-valencia"/>
              </w:rPr>
              <w:t>S'entendrà com a àrea de coneixement el treball realitzat directament relacionat amb l'especialitat convocada i, com a titulació, que l</w:t>
            </w:r>
            <w:r w:rsidR="006B6F16" w:rsidRPr="009040A7">
              <w:rPr>
                <w:sz w:val="21"/>
                <w:szCs w:val="21"/>
                <w:lang w:val="ca-ES-valencia"/>
              </w:rPr>
              <w:t xml:space="preserve">a persona </w:t>
            </w:r>
            <w:r w:rsidRPr="00340D69">
              <w:rPr>
                <w:sz w:val="21"/>
                <w:szCs w:val="21"/>
                <w:lang w:val="ca-ES-valencia"/>
              </w:rPr>
              <w:t>aspirant haja sigut contracta</w:t>
            </w:r>
            <w:r w:rsidR="006B6F16" w:rsidRPr="009040A7">
              <w:rPr>
                <w:sz w:val="21"/>
                <w:szCs w:val="21"/>
                <w:lang w:val="ca-ES-valencia"/>
              </w:rPr>
              <w:t>da</w:t>
            </w:r>
            <w:r w:rsidRPr="00340D69">
              <w:rPr>
                <w:sz w:val="21"/>
                <w:szCs w:val="21"/>
                <w:lang w:val="ca-ES-valencia"/>
              </w:rPr>
              <w:t xml:space="preserve"> per la titulació exigida en les bases de la convocatòria.</w:t>
            </w:r>
          </w:p>
        </w:tc>
        <w:tc>
          <w:tcPr>
            <w:tcW w:w="289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8F9EA3F" w14:textId="77777777" w:rsidR="00B95E08" w:rsidRPr="00340D69" w:rsidRDefault="00B95E08">
            <w:pPr>
              <w:pStyle w:val="Normal0"/>
              <w:jc w:val="both"/>
              <w:rPr>
                <w:rFonts w:eastAsia="Arial"/>
                <w:sz w:val="21"/>
                <w:szCs w:val="21"/>
                <w:lang w:val="ca-ES-valencia"/>
              </w:rPr>
            </w:pPr>
            <w:r w:rsidRPr="00340D69">
              <w:rPr>
                <w:rFonts w:eastAsia="Arial"/>
                <w:sz w:val="21"/>
                <w:szCs w:val="21"/>
                <w:lang w:val="ca-ES-valencia"/>
              </w:rPr>
              <w:t>Per cada any: 1,000 punts</w:t>
            </w:r>
          </w:p>
          <w:p w14:paraId="669C521E" w14:textId="77777777" w:rsidR="00B95E08" w:rsidRPr="00340D69" w:rsidRDefault="00B95E08">
            <w:pPr>
              <w:pStyle w:val="Normal0"/>
              <w:jc w:val="both"/>
              <w:rPr>
                <w:rFonts w:eastAsia="Arial"/>
                <w:sz w:val="21"/>
                <w:szCs w:val="21"/>
                <w:lang w:val="ca-ES-valencia"/>
              </w:rPr>
            </w:pPr>
            <w:r w:rsidRPr="00340D69">
              <w:rPr>
                <w:rFonts w:eastAsia="Arial"/>
                <w:sz w:val="21"/>
                <w:szCs w:val="21"/>
                <w:lang w:val="ca-ES-valencia"/>
              </w:rPr>
              <w:t>Per cada mes: 0,083 punts</w:t>
            </w:r>
          </w:p>
        </w:tc>
        <w:tc>
          <w:tcPr>
            <w:tcW w:w="381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60743EF" w14:textId="6DA7658E" w:rsidR="00B95E08" w:rsidRPr="00340D69" w:rsidRDefault="006B6F16">
            <w:pPr>
              <w:pStyle w:val="Normal0"/>
              <w:jc w:val="both"/>
              <w:rPr>
                <w:rFonts w:eastAsia="Arial"/>
                <w:sz w:val="21"/>
                <w:szCs w:val="21"/>
                <w:lang w:val="ca-ES-valencia"/>
              </w:rPr>
            </w:pPr>
            <w:r w:rsidRPr="009040A7">
              <w:rPr>
                <w:rFonts w:eastAsia="Arial"/>
                <w:sz w:val="21"/>
                <w:szCs w:val="21"/>
                <w:lang w:val="ca-ES-valencia"/>
              </w:rPr>
              <w:t>Personal t</w:t>
            </w:r>
            <w:r w:rsidR="00B95E08" w:rsidRPr="00340D69">
              <w:rPr>
                <w:rFonts w:eastAsia="Arial"/>
                <w:sz w:val="21"/>
                <w:szCs w:val="21"/>
                <w:lang w:val="ca-ES-valencia"/>
              </w:rPr>
              <w:t>reballador per compte d'altr</w:t>
            </w:r>
            <w:r w:rsidRPr="009040A7">
              <w:rPr>
                <w:rFonts w:eastAsia="Arial"/>
                <w:sz w:val="21"/>
                <w:szCs w:val="21"/>
                <w:lang w:val="ca-ES-valencia"/>
              </w:rPr>
              <w:t>e</w:t>
            </w:r>
            <w:r w:rsidR="00B95E08" w:rsidRPr="00340D69">
              <w:rPr>
                <w:rFonts w:eastAsia="Arial"/>
                <w:sz w:val="21"/>
                <w:szCs w:val="21"/>
                <w:lang w:val="ca-ES-valencia"/>
              </w:rPr>
              <w:t>:</w:t>
            </w:r>
          </w:p>
          <w:p w14:paraId="2FC5E50B" w14:textId="77777777" w:rsidR="00B95E08" w:rsidRPr="00340D69" w:rsidRDefault="00B95E08">
            <w:pPr>
              <w:pStyle w:val="Normal0"/>
              <w:ind w:left="283"/>
              <w:jc w:val="both"/>
              <w:rPr>
                <w:rFonts w:eastAsia="Arial"/>
                <w:sz w:val="21"/>
                <w:szCs w:val="21"/>
                <w:lang w:val="ca-ES-valencia"/>
              </w:rPr>
            </w:pPr>
            <w:r w:rsidRPr="00340D69">
              <w:rPr>
                <w:rFonts w:eastAsia="Arial"/>
                <w:sz w:val="21"/>
                <w:szCs w:val="21"/>
                <w:lang w:val="ca-ES-valencia"/>
              </w:rPr>
              <w:t>Còpia digital dels contractes de treball de tots els períodes treballats, acompanyats de còpia digital de l'informe de vida laboral de la Tresoreria de la Seguretat Social.</w:t>
            </w:r>
          </w:p>
          <w:p w14:paraId="55F099D5" w14:textId="49EFEC6D" w:rsidR="00B95E08" w:rsidRPr="00340D69" w:rsidRDefault="00B95E08">
            <w:pPr>
              <w:pStyle w:val="Normal0"/>
              <w:ind w:left="283"/>
              <w:jc w:val="both"/>
              <w:rPr>
                <w:rFonts w:eastAsia="Arial"/>
                <w:sz w:val="21"/>
                <w:szCs w:val="21"/>
                <w:lang w:val="ca-ES-valencia"/>
              </w:rPr>
            </w:pPr>
            <w:r w:rsidRPr="00340D69">
              <w:rPr>
                <w:rFonts w:eastAsia="Arial"/>
                <w:sz w:val="21"/>
                <w:szCs w:val="21"/>
                <w:lang w:val="ca-ES-valencia"/>
              </w:rPr>
              <w:t xml:space="preserve">Certificats d'empresa de les </w:t>
            </w:r>
            <w:r w:rsidR="006B6F16" w:rsidRPr="009040A7">
              <w:rPr>
                <w:rFonts w:eastAsia="Arial"/>
                <w:sz w:val="21"/>
                <w:szCs w:val="21"/>
                <w:lang w:val="ca-ES-valencia"/>
              </w:rPr>
              <w:t>tasques</w:t>
            </w:r>
            <w:r w:rsidR="006B6F16" w:rsidRPr="00340D69">
              <w:rPr>
                <w:rFonts w:eastAsia="Arial"/>
                <w:sz w:val="21"/>
                <w:szCs w:val="21"/>
                <w:lang w:val="ca-ES-valencia"/>
              </w:rPr>
              <w:t xml:space="preserve"> </w:t>
            </w:r>
            <w:r w:rsidRPr="00340D69">
              <w:rPr>
                <w:rFonts w:eastAsia="Arial"/>
                <w:sz w:val="21"/>
                <w:szCs w:val="21"/>
                <w:lang w:val="ca-ES-valencia"/>
              </w:rPr>
              <w:t xml:space="preserve">realitzades. </w:t>
            </w:r>
          </w:p>
          <w:p w14:paraId="0A4A5B1F" w14:textId="144DE48C" w:rsidR="00B95E08" w:rsidRPr="00340D69" w:rsidRDefault="006B6F16">
            <w:pPr>
              <w:pStyle w:val="Normal0"/>
              <w:jc w:val="both"/>
              <w:rPr>
                <w:rFonts w:eastAsia="Arial"/>
                <w:sz w:val="21"/>
                <w:szCs w:val="21"/>
                <w:lang w:val="ca-ES-valencia"/>
              </w:rPr>
            </w:pPr>
            <w:r w:rsidRPr="009040A7">
              <w:rPr>
                <w:rFonts w:eastAsia="Arial"/>
                <w:sz w:val="21"/>
                <w:szCs w:val="21"/>
                <w:lang w:val="ca-ES-valencia"/>
              </w:rPr>
              <w:t xml:space="preserve">Personal treballador </w:t>
            </w:r>
            <w:r w:rsidR="00B95E08" w:rsidRPr="00340D69">
              <w:rPr>
                <w:rFonts w:eastAsia="Arial"/>
                <w:sz w:val="21"/>
                <w:szCs w:val="21"/>
                <w:lang w:val="ca-ES-valencia"/>
              </w:rPr>
              <w:t>per compte propi:</w:t>
            </w:r>
          </w:p>
          <w:p w14:paraId="61966676" w14:textId="77777777" w:rsidR="00B95E08" w:rsidRPr="00340D69" w:rsidRDefault="00B95E08">
            <w:pPr>
              <w:pStyle w:val="Normal0"/>
              <w:ind w:left="283"/>
              <w:jc w:val="both"/>
              <w:rPr>
                <w:rFonts w:eastAsia="Arial"/>
                <w:sz w:val="21"/>
                <w:szCs w:val="21"/>
                <w:lang w:val="ca-ES-valencia"/>
              </w:rPr>
            </w:pPr>
            <w:r w:rsidRPr="00340D69">
              <w:rPr>
                <w:rFonts w:eastAsia="Arial"/>
                <w:sz w:val="21"/>
                <w:szCs w:val="21"/>
                <w:lang w:val="ca-ES-valencia"/>
              </w:rPr>
              <w:t>Còpia digital de l'informe de vida laboral de la Tresoreria de la Seguretat Social i còpia digital de l'alta de l'Impost d'activitats Econòmiques i de la baixa, en el seu cas, i còpia digital de la col·legiació en el cas que l'exercici de la professió el requerisca.</w:t>
            </w:r>
          </w:p>
        </w:tc>
      </w:tr>
      <w:tr w:rsidR="00B95E08" w:rsidRPr="009040A7" w14:paraId="0BF128D0" w14:textId="77777777" w:rsidTr="00EA2B6C">
        <w:tc>
          <w:tcPr>
            <w:tcW w:w="10050" w:type="dxa"/>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3D88121" w14:textId="051609E0" w:rsidR="00B95E08" w:rsidRPr="00340D69" w:rsidRDefault="00B95E08" w:rsidP="00A36979">
            <w:pPr>
              <w:pStyle w:val="Normal0"/>
              <w:jc w:val="both"/>
              <w:rPr>
                <w:rFonts w:eastAsia="Arial"/>
                <w:sz w:val="21"/>
                <w:szCs w:val="21"/>
                <w:lang w:val="ca-ES-valencia"/>
              </w:rPr>
            </w:pPr>
            <w:r w:rsidRPr="00340D69">
              <w:rPr>
                <w:rFonts w:eastAsia="Arial"/>
                <w:sz w:val="21"/>
                <w:szCs w:val="21"/>
                <w:lang w:val="ca-ES-valencia"/>
              </w:rPr>
              <w:t xml:space="preserve">En el cas de produir-se empats en la puntuació, es resoldran </w:t>
            </w:r>
            <w:r w:rsidR="00E528D9" w:rsidRPr="009040A7">
              <w:rPr>
                <w:rFonts w:eastAsia="Arial"/>
                <w:sz w:val="21"/>
                <w:szCs w:val="21"/>
                <w:lang w:val="ca-ES-valencia"/>
              </w:rPr>
              <w:t xml:space="preserve">d’acord </w:t>
            </w:r>
            <w:r w:rsidRPr="00340D69">
              <w:rPr>
                <w:rFonts w:eastAsia="Arial"/>
                <w:sz w:val="21"/>
                <w:szCs w:val="21"/>
                <w:lang w:val="ca-ES-valencia"/>
              </w:rPr>
              <w:t xml:space="preserve">a </w:t>
            </w:r>
            <w:r w:rsidR="006B6F16" w:rsidRPr="009040A7">
              <w:rPr>
                <w:rFonts w:eastAsia="Arial"/>
                <w:sz w:val="21"/>
                <w:szCs w:val="21"/>
                <w:lang w:val="ca-ES-valencia"/>
              </w:rPr>
              <w:t>els</w:t>
            </w:r>
            <w:r w:rsidR="006B6F16" w:rsidRPr="00340D69">
              <w:rPr>
                <w:rFonts w:eastAsia="Arial"/>
                <w:sz w:val="21"/>
                <w:szCs w:val="21"/>
                <w:lang w:val="ca-ES-valencia"/>
              </w:rPr>
              <w:t xml:space="preserve"> </w:t>
            </w:r>
            <w:r w:rsidRPr="00340D69">
              <w:rPr>
                <w:rFonts w:eastAsia="Arial"/>
                <w:sz w:val="21"/>
                <w:szCs w:val="21"/>
                <w:lang w:val="ca-ES-valencia"/>
              </w:rPr>
              <w:t>criteris</w:t>
            </w:r>
            <w:r w:rsidR="006B6F16" w:rsidRPr="009040A7">
              <w:rPr>
                <w:rFonts w:eastAsia="Arial"/>
                <w:sz w:val="21"/>
                <w:szCs w:val="21"/>
                <w:lang w:val="ca-ES-valencia"/>
              </w:rPr>
              <w:t xml:space="preserve"> següents</w:t>
            </w:r>
            <w:r w:rsidRPr="00340D69">
              <w:rPr>
                <w:rFonts w:eastAsia="Arial"/>
                <w:sz w:val="21"/>
                <w:szCs w:val="21"/>
                <w:lang w:val="ca-ES-valencia"/>
              </w:rPr>
              <w:t>:</w:t>
            </w:r>
          </w:p>
          <w:p w14:paraId="63DE96D8" w14:textId="77777777" w:rsidR="00B95E08" w:rsidRPr="00340D69" w:rsidRDefault="00B95E08">
            <w:pPr>
              <w:pStyle w:val="Normal0"/>
              <w:ind w:left="283"/>
              <w:jc w:val="both"/>
              <w:rPr>
                <w:rFonts w:eastAsia="Arial"/>
                <w:sz w:val="21"/>
                <w:szCs w:val="21"/>
                <w:lang w:val="ca-ES-valencia"/>
              </w:rPr>
            </w:pPr>
            <w:r w:rsidRPr="00340D69">
              <w:rPr>
                <w:rFonts w:eastAsia="Arial"/>
                <w:sz w:val="21"/>
                <w:szCs w:val="21"/>
                <w:lang w:val="ca-ES-valencia"/>
              </w:rPr>
              <w:t>1r. Major puntuació en l'apartat I del barem.</w:t>
            </w:r>
          </w:p>
          <w:p w14:paraId="6D4DBDB9" w14:textId="77777777" w:rsidR="00B95E08" w:rsidRPr="00340D69" w:rsidRDefault="00B95E08">
            <w:pPr>
              <w:pStyle w:val="Normal0"/>
              <w:ind w:left="283"/>
              <w:jc w:val="both"/>
              <w:rPr>
                <w:rFonts w:eastAsia="Arial"/>
                <w:sz w:val="21"/>
                <w:szCs w:val="21"/>
                <w:lang w:val="ca-ES-valencia"/>
              </w:rPr>
            </w:pPr>
            <w:r w:rsidRPr="00340D69">
              <w:rPr>
                <w:rFonts w:eastAsia="Arial"/>
                <w:sz w:val="21"/>
                <w:szCs w:val="21"/>
                <w:lang w:val="ca-ES-valencia"/>
              </w:rPr>
              <w:t>2n. Major puntuació en l'apartat II del barem.</w:t>
            </w:r>
          </w:p>
          <w:p w14:paraId="5A745991" w14:textId="77777777" w:rsidR="00B95E08" w:rsidRPr="00340D69" w:rsidRDefault="00B95E08">
            <w:pPr>
              <w:pStyle w:val="Normal0"/>
              <w:ind w:left="283"/>
              <w:jc w:val="both"/>
              <w:rPr>
                <w:rFonts w:eastAsia="Arial"/>
                <w:sz w:val="21"/>
                <w:szCs w:val="21"/>
                <w:lang w:val="ca-ES-valencia"/>
              </w:rPr>
            </w:pPr>
            <w:r w:rsidRPr="00340D69">
              <w:rPr>
                <w:rFonts w:eastAsia="Arial"/>
                <w:sz w:val="21"/>
                <w:szCs w:val="21"/>
                <w:lang w:val="ca-ES-valencia"/>
              </w:rPr>
              <w:t>3r. Major puntuació en l'apartat III del barem.</w:t>
            </w:r>
          </w:p>
          <w:p w14:paraId="3C9CF727" w14:textId="51DE2F30" w:rsidR="00B95E08" w:rsidRPr="00340D69" w:rsidRDefault="00B95E08">
            <w:pPr>
              <w:pStyle w:val="Normal0"/>
              <w:ind w:left="283"/>
              <w:jc w:val="both"/>
              <w:rPr>
                <w:rFonts w:eastAsia="Arial"/>
                <w:sz w:val="21"/>
                <w:szCs w:val="21"/>
                <w:lang w:val="ca-ES-valencia"/>
              </w:rPr>
            </w:pPr>
            <w:r w:rsidRPr="00340D69">
              <w:rPr>
                <w:rFonts w:eastAsia="Arial"/>
                <w:sz w:val="21"/>
                <w:szCs w:val="21"/>
                <w:lang w:val="ca-ES-valencia"/>
              </w:rPr>
              <w:t xml:space="preserve">4t. Ordre alfabètic del primer cognom del personal aspirant empatat, iniciant-se </w:t>
            </w:r>
            <w:r w:rsidR="006B6F16" w:rsidRPr="009040A7">
              <w:rPr>
                <w:rFonts w:eastAsia="Arial"/>
                <w:sz w:val="21"/>
                <w:szCs w:val="21"/>
                <w:lang w:val="ca-ES-valencia"/>
              </w:rPr>
              <w:t>aquest</w:t>
            </w:r>
            <w:r w:rsidRPr="00340D69">
              <w:rPr>
                <w:rFonts w:eastAsia="Arial"/>
                <w:sz w:val="21"/>
                <w:szCs w:val="21"/>
                <w:lang w:val="ca-ES-valencia"/>
              </w:rPr>
              <w:t xml:space="preserve"> ordre per la lletra resultant de l'últim sorteig que s'haguera celebrat per designar la lletra d'inici dels procediments selectius en l'àmbit de la Generalitat Valenciana.</w:t>
            </w:r>
          </w:p>
          <w:p w14:paraId="6CC26716" w14:textId="77777777" w:rsidR="00B95E08" w:rsidRPr="00340D69" w:rsidRDefault="00B95E08">
            <w:pPr>
              <w:pStyle w:val="Normal0"/>
              <w:ind w:left="283"/>
              <w:jc w:val="both"/>
              <w:rPr>
                <w:rFonts w:eastAsia="Arial"/>
                <w:sz w:val="21"/>
                <w:szCs w:val="21"/>
                <w:lang w:val="ca-ES-valencia"/>
              </w:rPr>
            </w:pPr>
          </w:p>
          <w:p w14:paraId="78F9A19D" w14:textId="77777777" w:rsidR="00B95E08" w:rsidRPr="00340D69" w:rsidRDefault="00B95E08">
            <w:pPr>
              <w:pStyle w:val="Normal0"/>
              <w:jc w:val="both"/>
              <w:rPr>
                <w:rFonts w:eastAsia="Arial"/>
                <w:sz w:val="21"/>
                <w:szCs w:val="21"/>
                <w:lang w:val="ca-ES-valencia"/>
              </w:rPr>
            </w:pPr>
            <w:r w:rsidRPr="00340D69">
              <w:rPr>
                <w:rFonts w:eastAsia="Arial"/>
                <w:sz w:val="21"/>
                <w:szCs w:val="21"/>
                <w:lang w:val="ca-ES-valencia"/>
              </w:rPr>
              <w:t>Tots els documents digitals han de ser aportats, en el procediment telemàtic, juntament amb la sol·licitud, en el termini establit en aquesta convocatòria. Qualsevol documentació relativa a mèrits aportada per altres mitjans o fora de termini no serà tinguda en compte en la baremació.</w:t>
            </w:r>
          </w:p>
          <w:p w14:paraId="1BB9F029" w14:textId="77777777" w:rsidR="00B95E08" w:rsidRPr="00340D69" w:rsidRDefault="00B95E08">
            <w:pPr>
              <w:pStyle w:val="Normal0"/>
              <w:jc w:val="both"/>
              <w:rPr>
                <w:rFonts w:eastAsia="Arial"/>
                <w:sz w:val="21"/>
                <w:szCs w:val="21"/>
                <w:lang w:val="ca-ES-valencia"/>
              </w:rPr>
            </w:pPr>
          </w:p>
          <w:p w14:paraId="473F0C91" w14:textId="77777777" w:rsidR="00B95E08" w:rsidRPr="00340D69" w:rsidRDefault="00B95E08">
            <w:pPr>
              <w:pStyle w:val="Normal0"/>
              <w:jc w:val="both"/>
              <w:rPr>
                <w:rFonts w:eastAsia="Arial"/>
                <w:sz w:val="21"/>
                <w:szCs w:val="21"/>
                <w:lang w:val="ca-ES-valencia"/>
              </w:rPr>
            </w:pPr>
            <w:r w:rsidRPr="00340D69">
              <w:rPr>
                <w:rFonts w:eastAsia="Arial"/>
                <w:sz w:val="21"/>
                <w:szCs w:val="21"/>
                <w:lang w:val="ca-ES-valencia"/>
              </w:rPr>
              <w:t>No es computarà cap mèrit que no estiga inclòs en el barem de la convocatòria.</w:t>
            </w:r>
          </w:p>
          <w:p w14:paraId="58D1EEF1" w14:textId="77777777" w:rsidR="00B95E08" w:rsidRPr="00340D69" w:rsidRDefault="00B95E08">
            <w:pPr>
              <w:pStyle w:val="Normal0"/>
              <w:jc w:val="both"/>
              <w:rPr>
                <w:rFonts w:eastAsia="Arial"/>
                <w:sz w:val="21"/>
                <w:szCs w:val="21"/>
                <w:lang w:val="ca-ES-valencia"/>
              </w:rPr>
            </w:pPr>
          </w:p>
          <w:p w14:paraId="08C86C58" w14:textId="53C5204C" w:rsidR="00B95E08" w:rsidRPr="00340D69" w:rsidRDefault="00B95E08">
            <w:pPr>
              <w:jc w:val="both"/>
              <w:rPr>
                <w:rFonts w:ascii="Arial" w:hAnsi="Arial"/>
                <w:sz w:val="21"/>
                <w:szCs w:val="21"/>
                <w:lang w:val="ca-ES-valencia"/>
              </w:rPr>
            </w:pPr>
            <w:r w:rsidRPr="00340D69">
              <w:rPr>
                <w:rFonts w:ascii="Arial" w:hAnsi="Arial"/>
                <w:sz w:val="21"/>
                <w:szCs w:val="21"/>
                <w:lang w:val="ca-ES-valencia"/>
              </w:rPr>
              <w:t>Les persones aspirants que són o hagen sigut personal docent de la Conselleria d'Educació, Cultura i Esport podran consultar les dades relatives als serveis prestats en centres públics a través de la plataforma OVIDOC a partir de la publicació de les llistes definitives de persones admeses.</w:t>
            </w:r>
          </w:p>
        </w:tc>
      </w:tr>
    </w:tbl>
    <w:p w14:paraId="3DB779EC" w14:textId="77777777" w:rsidR="00B95E08" w:rsidRPr="00340D69" w:rsidRDefault="00B95E08" w:rsidP="00A36979">
      <w:pPr>
        <w:snapToGrid w:val="0"/>
        <w:jc w:val="both"/>
        <w:rPr>
          <w:rFonts w:ascii="Arial" w:hAnsi="Arial"/>
          <w:sz w:val="21"/>
          <w:szCs w:val="21"/>
          <w:lang w:val="ca-ES-valencia"/>
        </w:rPr>
      </w:pPr>
    </w:p>
    <w:p w14:paraId="38273A60" w14:textId="53F74559" w:rsidR="00B95E08" w:rsidRPr="00340D69" w:rsidRDefault="00B95E08" w:rsidP="00340D69">
      <w:pPr>
        <w:pStyle w:val="Standard"/>
        <w:jc w:val="both"/>
        <w:rPr>
          <w:rFonts w:ascii="Arial" w:hAnsi="Arial" w:cs="Arial"/>
          <w:b/>
          <w:bCs/>
          <w:spacing w:val="-3"/>
          <w:sz w:val="21"/>
          <w:szCs w:val="21"/>
          <w:lang w:val="ca-ES-valencia"/>
        </w:rPr>
      </w:pPr>
    </w:p>
    <w:p w14:paraId="1EC40413" w14:textId="77777777" w:rsidR="00B95E08" w:rsidRPr="00340D69" w:rsidRDefault="00B95E08" w:rsidP="00A36979">
      <w:pPr>
        <w:snapToGrid w:val="0"/>
        <w:jc w:val="both"/>
        <w:rPr>
          <w:rFonts w:ascii="Arial" w:hAnsi="Arial"/>
          <w:sz w:val="21"/>
          <w:szCs w:val="21"/>
          <w:lang w:val="ca-ES-valencia"/>
        </w:rPr>
      </w:pPr>
    </w:p>
    <w:p w14:paraId="502C4451" w14:textId="77777777" w:rsidR="00B95E08" w:rsidRPr="00340D69" w:rsidRDefault="00B95E08" w:rsidP="00340D69">
      <w:pPr>
        <w:pStyle w:val="Standard"/>
        <w:jc w:val="both"/>
        <w:rPr>
          <w:rFonts w:ascii="Arial" w:hAnsi="Arial" w:cs="Arial"/>
          <w:b/>
          <w:bCs/>
          <w:sz w:val="21"/>
          <w:szCs w:val="21"/>
          <w:lang w:val="ca-ES-valencia"/>
        </w:rPr>
      </w:pPr>
    </w:p>
    <w:p w14:paraId="38CE20DA" w14:textId="77777777" w:rsidR="004D458D" w:rsidRPr="00340D69" w:rsidRDefault="004D458D" w:rsidP="00A36979">
      <w:pPr>
        <w:pStyle w:val="Standard"/>
        <w:snapToGrid w:val="0"/>
        <w:jc w:val="both"/>
        <w:rPr>
          <w:rFonts w:ascii="Arial" w:hAnsi="Arial" w:cs="Arial"/>
          <w:sz w:val="21"/>
          <w:szCs w:val="21"/>
          <w:lang w:val="ca-ES-valencia"/>
        </w:rPr>
      </w:pPr>
    </w:p>
    <w:p w14:paraId="11965F66" w14:textId="77777777" w:rsidR="00A71FDF" w:rsidRPr="00340D69" w:rsidRDefault="00A71FDF">
      <w:pPr>
        <w:snapToGrid w:val="0"/>
        <w:jc w:val="both"/>
        <w:rPr>
          <w:rFonts w:ascii="Arial" w:hAnsi="Arial"/>
          <w:sz w:val="21"/>
          <w:szCs w:val="21"/>
          <w:lang w:val="ca-ES-valencia"/>
        </w:rPr>
      </w:pPr>
    </w:p>
    <w:p w14:paraId="50D6897F" w14:textId="3CBE516B" w:rsidR="00A71FDF" w:rsidRPr="00340D69" w:rsidRDefault="00A71FDF">
      <w:pPr>
        <w:snapToGrid w:val="0"/>
        <w:jc w:val="both"/>
        <w:rPr>
          <w:rFonts w:ascii="Arial" w:hAnsi="Arial"/>
          <w:sz w:val="21"/>
          <w:szCs w:val="21"/>
          <w:lang w:val="ca-ES-valencia"/>
        </w:rPr>
      </w:pPr>
    </w:p>
    <w:p w14:paraId="6C46522E" w14:textId="60CBA685" w:rsidR="00DF58A3" w:rsidRPr="00340D69" w:rsidRDefault="00DF58A3">
      <w:pPr>
        <w:snapToGrid w:val="0"/>
        <w:jc w:val="both"/>
        <w:rPr>
          <w:rFonts w:ascii="Arial" w:hAnsi="Arial"/>
          <w:sz w:val="21"/>
          <w:szCs w:val="21"/>
          <w:lang w:val="ca-ES-valencia"/>
        </w:rPr>
      </w:pPr>
    </w:p>
    <w:p w14:paraId="7FC0273C" w14:textId="09AE30B8" w:rsidR="00DF58A3" w:rsidRPr="00340D69" w:rsidRDefault="00DF58A3">
      <w:pPr>
        <w:snapToGrid w:val="0"/>
        <w:jc w:val="both"/>
        <w:rPr>
          <w:rFonts w:ascii="Arial" w:hAnsi="Arial"/>
          <w:sz w:val="21"/>
          <w:szCs w:val="21"/>
          <w:lang w:val="ca-ES-valencia"/>
        </w:rPr>
      </w:pPr>
    </w:p>
    <w:p w14:paraId="7A8FC97F" w14:textId="7932185A" w:rsidR="00DF58A3" w:rsidRPr="00340D69" w:rsidRDefault="00DF58A3">
      <w:pPr>
        <w:snapToGrid w:val="0"/>
        <w:jc w:val="both"/>
        <w:rPr>
          <w:rFonts w:ascii="Arial" w:hAnsi="Arial"/>
          <w:sz w:val="21"/>
          <w:szCs w:val="21"/>
          <w:lang w:val="ca-ES-valencia"/>
        </w:rPr>
      </w:pPr>
    </w:p>
    <w:p w14:paraId="11DD216B" w14:textId="6B57CEED" w:rsidR="00DF58A3" w:rsidRPr="00340D69" w:rsidRDefault="00DF58A3">
      <w:pPr>
        <w:snapToGrid w:val="0"/>
        <w:jc w:val="both"/>
        <w:rPr>
          <w:rFonts w:ascii="Arial" w:hAnsi="Arial"/>
          <w:sz w:val="21"/>
          <w:szCs w:val="21"/>
          <w:lang w:val="ca-ES-valencia"/>
        </w:rPr>
      </w:pPr>
    </w:p>
    <w:p w14:paraId="22AA37C3" w14:textId="7729E969" w:rsidR="00DF58A3" w:rsidRPr="00340D69" w:rsidRDefault="00DF58A3">
      <w:pPr>
        <w:snapToGrid w:val="0"/>
        <w:jc w:val="both"/>
        <w:rPr>
          <w:rFonts w:ascii="Arial" w:hAnsi="Arial"/>
          <w:sz w:val="21"/>
          <w:szCs w:val="21"/>
          <w:lang w:val="ca-ES-valencia"/>
        </w:rPr>
      </w:pPr>
    </w:p>
    <w:p w14:paraId="1DEC5C7B" w14:textId="0FA48D90" w:rsidR="00DF58A3" w:rsidRPr="00340D69" w:rsidRDefault="00DF58A3">
      <w:pPr>
        <w:snapToGrid w:val="0"/>
        <w:jc w:val="both"/>
        <w:rPr>
          <w:rFonts w:ascii="Arial" w:hAnsi="Arial"/>
          <w:sz w:val="21"/>
          <w:szCs w:val="21"/>
          <w:lang w:val="ca-ES-valencia"/>
        </w:rPr>
      </w:pPr>
    </w:p>
    <w:p w14:paraId="36D78D9A" w14:textId="066020F2" w:rsidR="00DF58A3" w:rsidRPr="00340D69" w:rsidRDefault="00DF58A3">
      <w:pPr>
        <w:snapToGrid w:val="0"/>
        <w:jc w:val="both"/>
        <w:rPr>
          <w:rFonts w:ascii="Arial" w:hAnsi="Arial"/>
          <w:sz w:val="21"/>
          <w:szCs w:val="21"/>
          <w:lang w:val="ca-ES-valencia"/>
        </w:rPr>
      </w:pPr>
    </w:p>
    <w:p w14:paraId="30DC88C8" w14:textId="17782239" w:rsidR="00DF58A3" w:rsidRPr="00340D69" w:rsidRDefault="00DF58A3">
      <w:pPr>
        <w:snapToGrid w:val="0"/>
        <w:jc w:val="both"/>
        <w:rPr>
          <w:rFonts w:ascii="Arial" w:hAnsi="Arial"/>
          <w:sz w:val="21"/>
          <w:szCs w:val="21"/>
          <w:lang w:val="ca-ES-valencia"/>
        </w:rPr>
      </w:pPr>
    </w:p>
    <w:p w14:paraId="76C595B5" w14:textId="150D3904" w:rsidR="00DF58A3" w:rsidRPr="00340D69" w:rsidRDefault="00DF58A3">
      <w:pPr>
        <w:snapToGrid w:val="0"/>
        <w:jc w:val="both"/>
        <w:rPr>
          <w:rFonts w:ascii="Arial" w:hAnsi="Arial"/>
          <w:sz w:val="21"/>
          <w:szCs w:val="21"/>
          <w:lang w:val="ca-ES-valencia"/>
        </w:rPr>
      </w:pPr>
    </w:p>
    <w:p w14:paraId="37511676" w14:textId="3CD775B3" w:rsidR="00DF58A3" w:rsidRPr="00340D69" w:rsidRDefault="00DF58A3">
      <w:pPr>
        <w:snapToGrid w:val="0"/>
        <w:jc w:val="both"/>
        <w:rPr>
          <w:rFonts w:ascii="Arial" w:hAnsi="Arial"/>
          <w:sz w:val="21"/>
          <w:szCs w:val="21"/>
          <w:lang w:val="ca-ES-valencia"/>
        </w:rPr>
      </w:pPr>
    </w:p>
    <w:p w14:paraId="30CB1CC9" w14:textId="7B1C0CCE" w:rsidR="00DF58A3" w:rsidRPr="00340D69" w:rsidRDefault="00DF58A3">
      <w:pPr>
        <w:snapToGrid w:val="0"/>
        <w:jc w:val="both"/>
        <w:rPr>
          <w:rFonts w:ascii="Arial" w:hAnsi="Arial"/>
          <w:sz w:val="21"/>
          <w:szCs w:val="21"/>
          <w:lang w:val="ca-ES-valencia"/>
        </w:rPr>
      </w:pPr>
    </w:p>
    <w:p w14:paraId="7E24271B" w14:textId="4BFD22C8" w:rsidR="00DF58A3" w:rsidRPr="00340D69" w:rsidRDefault="00DF58A3">
      <w:pPr>
        <w:snapToGrid w:val="0"/>
        <w:jc w:val="both"/>
        <w:rPr>
          <w:rFonts w:ascii="Arial" w:hAnsi="Arial"/>
          <w:sz w:val="21"/>
          <w:szCs w:val="21"/>
          <w:lang w:val="ca-ES-valencia"/>
        </w:rPr>
      </w:pPr>
    </w:p>
    <w:p w14:paraId="27BE1E80" w14:textId="5287A224" w:rsidR="00DF58A3" w:rsidRPr="00340D69" w:rsidRDefault="00DF58A3" w:rsidP="00DE2BD6">
      <w:pPr>
        <w:snapToGrid w:val="0"/>
        <w:jc w:val="center"/>
        <w:rPr>
          <w:rFonts w:ascii="Arial" w:hAnsi="Arial"/>
          <w:b/>
          <w:bCs/>
          <w:color w:val="FF0000"/>
          <w:sz w:val="21"/>
          <w:szCs w:val="21"/>
          <w:lang w:val="ca-ES-valencia"/>
        </w:rPr>
      </w:pPr>
      <w:r w:rsidRPr="00340D69">
        <w:rPr>
          <w:rFonts w:ascii="Arial" w:hAnsi="Arial"/>
          <w:b/>
          <w:bCs/>
          <w:color w:val="FF0000"/>
          <w:sz w:val="21"/>
          <w:szCs w:val="21"/>
          <w:lang w:val="ca-ES-valencia"/>
        </w:rPr>
        <w:t>ANNEX VII</w:t>
      </w:r>
    </w:p>
    <w:p w14:paraId="38641E63" w14:textId="77777777" w:rsidR="00880495" w:rsidRPr="00340D69" w:rsidRDefault="00880495" w:rsidP="00A36979">
      <w:pPr>
        <w:snapToGrid w:val="0"/>
        <w:jc w:val="center"/>
        <w:rPr>
          <w:rFonts w:ascii="Arial" w:hAnsi="Arial"/>
          <w:b/>
          <w:bCs/>
          <w:color w:val="FF0000"/>
          <w:sz w:val="21"/>
          <w:szCs w:val="21"/>
          <w:lang w:val="ca-ES-valencia"/>
        </w:rPr>
      </w:pPr>
    </w:p>
    <w:p w14:paraId="492C22C1" w14:textId="766470C2" w:rsidR="00DF58A3" w:rsidRPr="00340D69" w:rsidRDefault="00DF58A3" w:rsidP="00340D69">
      <w:pPr>
        <w:snapToGrid w:val="0"/>
        <w:jc w:val="center"/>
        <w:rPr>
          <w:rFonts w:ascii="Arial" w:hAnsi="Arial"/>
          <w:b/>
          <w:bCs/>
          <w:color w:val="FF0000"/>
          <w:sz w:val="21"/>
          <w:szCs w:val="21"/>
          <w:lang w:val="ca-ES-valencia"/>
        </w:rPr>
      </w:pPr>
      <w:r w:rsidRPr="00340D69">
        <w:rPr>
          <w:rFonts w:ascii="Arial" w:hAnsi="Arial"/>
          <w:b/>
          <w:bCs/>
          <w:color w:val="FF0000"/>
          <w:sz w:val="21"/>
          <w:szCs w:val="21"/>
          <w:lang w:val="ca-ES-valencia"/>
        </w:rPr>
        <w:t>AUTOBAREM</w:t>
      </w:r>
    </w:p>
    <w:p w14:paraId="5165A4E1" w14:textId="77777777" w:rsidR="00A71FDF" w:rsidRPr="00340D69" w:rsidRDefault="00A71FDF" w:rsidP="00A36979">
      <w:pPr>
        <w:snapToGrid w:val="0"/>
        <w:jc w:val="both"/>
        <w:rPr>
          <w:rFonts w:ascii="Arial" w:hAnsi="Arial"/>
          <w:sz w:val="21"/>
          <w:szCs w:val="21"/>
          <w:lang w:val="ca-ES-valencia"/>
        </w:rPr>
      </w:pPr>
    </w:p>
    <w:p w14:paraId="43731A1D" w14:textId="77777777" w:rsidR="00A71FDF" w:rsidRPr="00340D69" w:rsidRDefault="00A71FDF">
      <w:pPr>
        <w:snapToGrid w:val="0"/>
        <w:jc w:val="both"/>
        <w:rPr>
          <w:rFonts w:ascii="Arial" w:hAnsi="Arial"/>
          <w:sz w:val="21"/>
          <w:szCs w:val="21"/>
          <w:lang w:val="ca-ES-valencia"/>
        </w:rPr>
      </w:pPr>
    </w:p>
    <w:p w14:paraId="31BDA43A" w14:textId="77777777" w:rsidR="00A71FDF" w:rsidRPr="00340D69" w:rsidRDefault="00A71FDF">
      <w:pPr>
        <w:snapToGrid w:val="0"/>
        <w:jc w:val="both"/>
        <w:rPr>
          <w:rFonts w:ascii="Arial" w:hAnsi="Arial"/>
          <w:sz w:val="21"/>
          <w:szCs w:val="21"/>
          <w:lang w:val="ca-ES-valencia"/>
        </w:rPr>
      </w:pPr>
    </w:p>
    <w:p w14:paraId="535208CE" w14:textId="77777777" w:rsidR="00A71FDF" w:rsidRPr="00340D69" w:rsidRDefault="00A71FDF">
      <w:pPr>
        <w:snapToGrid w:val="0"/>
        <w:jc w:val="both"/>
        <w:rPr>
          <w:rFonts w:ascii="Arial" w:hAnsi="Arial"/>
          <w:sz w:val="21"/>
          <w:szCs w:val="21"/>
          <w:lang w:val="ca-ES-valencia"/>
        </w:rPr>
      </w:pPr>
    </w:p>
    <w:p w14:paraId="0D28A879" w14:textId="77777777" w:rsidR="00A71FDF" w:rsidRPr="00340D69" w:rsidRDefault="00A71FDF">
      <w:pPr>
        <w:snapToGrid w:val="0"/>
        <w:jc w:val="both"/>
        <w:rPr>
          <w:rFonts w:ascii="Arial" w:hAnsi="Arial"/>
          <w:sz w:val="21"/>
          <w:szCs w:val="21"/>
          <w:lang w:val="ca-ES-valencia"/>
        </w:rPr>
      </w:pPr>
    </w:p>
    <w:p w14:paraId="6BD3D111" w14:textId="77777777" w:rsidR="00A71FDF" w:rsidRPr="00340D69" w:rsidRDefault="00A71FDF">
      <w:pPr>
        <w:snapToGrid w:val="0"/>
        <w:jc w:val="both"/>
        <w:rPr>
          <w:rFonts w:ascii="Arial" w:hAnsi="Arial"/>
          <w:sz w:val="21"/>
          <w:szCs w:val="21"/>
          <w:lang w:val="ca-ES-valencia"/>
        </w:rPr>
      </w:pPr>
    </w:p>
    <w:p w14:paraId="38087256" w14:textId="77777777" w:rsidR="00A71FDF" w:rsidRPr="00340D69" w:rsidRDefault="00A71FDF">
      <w:pPr>
        <w:snapToGrid w:val="0"/>
        <w:jc w:val="both"/>
        <w:rPr>
          <w:rFonts w:ascii="Arial" w:hAnsi="Arial"/>
          <w:sz w:val="21"/>
          <w:szCs w:val="21"/>
          <w:lang w:val="ca-ES-valencia"/>
        </w:rPr>
      </w:pPr>
    </w:p>
    <w:p w14:paraId="37171C24" w14:textId="77777777" w:rsidR="00A71FDF" w:rsidRPr="00340D69" w:rsidRDefault="00A71FDF">
      <w:pPr>
        <w:snapToGrid w:val="0"/>
        <w:jc w:val="both"/>
        <w:rPr>
          <w:rFonts w:ascii="Arial" w:hAnsi="Arial"/>
          <w:sz w:val="21"/>
          <w:szCs w:val="21"/>
          <w:lang w:val="ca-ES-valencia"/>
        </w:rPr>
      </w:pPr>
    </w:p>
    <w:p w14:paraId="0C9F7530" w14:textId="77777777" w:rsidR="00A71FDF" w:rsidRPr="00340D69" w:rsidRDefault="00A71FDF" w:rsidP="00340D69">
      <w:pPr>
        <w:snapToGrid w:val="0"/>
        <w:jc w:val="both"/>
        <w:rPr>
          <w:rFonts w:ascii="Arial" w:hAnsi="Arial"/>
          <w:b/>
          <w:bCs/>
          <w:sz w:val="21"/>
          <w:szCs w:val="21"/>
          <w:lang w:val="ca-ES-valencia" w:eastAsia="es-ES"/>
        </w:rPr>
      </w:pPr>
    </w:p>
    <w:p w14:paraId="5C5F5953" w14:textId="77777777" w:rsidR="00A71FDF" w:rsidRPr="00340D69" w:rsidRDefault="00A71FDF" w:rsidP="00340D69">
      <w:pPr>
        <w:snapToGrid w:val="0"/>
        <w:jc w:val="both"/>
        <w:rPr>
          <w:rFonts w:ascii="Arial" w:hAnsi="Arial"/>
          <w:b/>
          <w:bCs/>
          <w:sz w:val="21"/>
          <w:szCs w:val="21"/>
          <w:lang w:val="ca-ES-valencia" w:eastAsia="es-ES"/>
        </w:rPr>
      </w:pPr>
    </w:p>
    <w:p w14:paraId="50F2A968" w14:textId="77777777" w:rsidR="00A71FDF" w:rsidRPr="00340D69" w:rsidRDefault="00A71FDF" w:rsidP="00340D69">
      <w:pPr>
        <w:snapToGrid w:val="0"/>
        <w:jc w:val="both"/>
        <w:rPr>
          <w:rFonts w:ascii="Arial" w:hAnsi="Arial"/>
          <w:b/>
          <w:bCs/>
          <w:sz w:val="21"/>
          <w:szCs w:val="21"/>
          <w:lang w:val="ca-ES-valencia" w:eastAsia="es-ES"/>
        </w:rPr>
      </w:pPr>
    </w:p>
    <w:sectPr w:rsidR="00A71FDF" w:rsidRPr="00340D69" w:rsidSect="00340D69">
      <w:headerReference w:type="default" r:id="rId19"/>
      <w:headerReference w:type="first" r:id="rId20"/>
      <w:pgSz w:w="11906" w:h="16838"/>
      <w:pgMar w:top="1985" w:right="1134" w:bottom="1135" w:left="1134" w:header="68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91536" w14:textId="77777777" w:rsidR="00B734FF" w:rsidRDefault="00B734FF">
      <w:r>
        <w:separator/>
      </w:r>
    </w:p>
  </w:endnote>
  <w:endnote w:type="continuationSeparator" w:id="0">
    <w:p w14:paraId="586190C7" w14:textId="77777777" w:rsidR="00B734FF" w:rsidRDefault="00B73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altName w:val="Segoe UI Symbol"/>
    <w:panose1 w:val="020B0604020202020204"/>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Liberation Serif">
    <w:altName w:val="Times New Roman"/>
    <w:panose1 w:val="020B0604020202020204"/>
    <w:charset w:val="00"/>
    <w:family w:val="roman"/>
    <w:pitch w:val="variable"/>
    <w:sig w:usb0="E0000AFF" w:usb1="500078FF" w:usb2="00000021" w:usb3="00000000" w:csb0="000001BF" w:csb1="00000000"/>
  </w:font>
  <w:font w:name="Roboto">
    <w:panose1 w:val="020B0604020202020204"/>
    <w:charset w:val="00"/>
    <w:family w:val="auto"/>
    <w:pitch w:val="variable"/>
    <w:sig w:usb0="E00002FF" w:usb1="5000205B" w:usb2="00000020"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altName w:val="Sylfaen"/>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C1DB2" w14:textId="77777777" w:rsidR="00B734FF" w:rsidRDefault="00B734FF">
      <w:r>
        <w:rPr>
          <w:color w:val="000000"/>
        </w:rPr>
        <w:separator/>
      </w:r>
    </w:p>
  </w:footnote>
  <w:footnote w:type="continuationSeparator" w:id="0">
    <w:p w14:paraId="0F6B4285" w14:textId="77777777" w:rsidR="00B734FF" w:rsidRDefault="00B73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4583"/>
      <w:gridCol w:w="1836"/>
    </w:tblGrid>
    <w:tr w:rsidR="00880495" w14:paraId="2A81C1B9" w14:textId="77777777" w:rsidTr="00D97FB5">
      <w:tc>
        <w:tcPr>
          <w:tcW w:w="3209" w:type="dxa"/>
          <w:vAlign w:val="center"/>
        </w:tcPr>
        <w:p w14:paraId="2B16CF7D" w14:textId="77777777" w:rsidR="00880495" w:rsidRDefault="00880495" w:rsidP="00880495">
          <w:pPr>
            <w:pStyle w:val="Encabezado"/>
          </w:pPr>
          <w:r>
            <w:rPr>
              <w:rFonts w:cs="Times New Roman"/>
              <w:noProof/>
              <w:color w:val="C00000"/>
              <w:sz w:val="16"/>
              <w:szCs w:val="16"/>
            </w:rPr>
            <w:drawing>
              <wp:inline distT="0" distB="0" distL="0" distR="0" wp14:anchorId="4EF18DE1" wp14:editId="23DCC901">
                <wp:extent cx="1648800" cy="810000"/>
                <wp:effectExtent l="0" t="0" r="8890" b="9525"/>
                <wp:docPr id="6" name="Imagen 6"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648800" cy="810000"/>
                        </a:xfrm>
                        <a:prstGeom prst="rect">
                          <a:avLst/>
                        </a:prstGeom>
                      </pic:spPr>
                    </pic:pic>
                  </a:graphicData>
                </a:graphic>
              </wp:inline>
            </w:drawing>
          </w:r>
        </w:p>
      </w:tc>
      <w:tc>
        <w:tcPr>
          <w:tcW w:w="4583" w:type="dxa"/>
          <w:vAlign w:val="center"/>
        </w:tcPr>
        <w:p w14:paraId="2522AFC0" w14:textId="2AC61047" w:rsidR="00880495" w:rsidRPr="005D3E2F" w:rsidRDefault="00880495" w:rsidP="00880495">
          <w:pPr>
            <w:jc w:val="center"/>
            <w:rPr>
              <w:rFonts w:ascii="Roboto" w:hAnsi="Roboto"/>
              <w:b/>
              <w:bCs/>
              <w:color w:val="CC0000"/>
              <w:sz w:val="16"/>
              <w:szCs w:val="16"/>
              <w:lang w:val="ca-ES-valencia"/>
            </w:rPr>
          </w:pPr>
          <w:r w:rsidRPr="005D3E2F">
            <w:rPr>
              <w:rFonts w:ascii="Roboto" w:hAnsi="Roboto"/>
              <w:b/>
              <w:bCs/>
              <w:color w:val="CC0000"/>
              <w:sz w:val="16"/>
              <w:szCs w:val="16"/>
              <w:lang w:val="ca-ES-valencia"/>
            </w:rPr>
            <w:t>DIRECCIÓ GENERAL DE PERSONAL DOCENT</w:t>
          </w:r>
        </w:p>
        <w:p w14:paraId="3EBD1B36" w14:textId="77777777" w:rsidR="00880495" w:rsidRDefault="00880495" w:rsidP="00880495">
          <w:pPr>
            <w:pStyle w:val="Encabezado"/>
          </w:pPr>
        </w:p>
      </w:tc>
      <w:tc>
        <w:tcPr>
          <w:tcW w:w="1836" w:type="dxa"/>
          <w:vAlign w:val="center"/>
        </w:tcPr>
        <w:p w14:paraId="77C9C4E0" w14:textId="0B6B502F" w:rsidR="00880495" w:rsidRDefault="00880495" w:rsidP="00880495">
          <w:pPr>
            <w:jc w:val="right"/>
            <w:rPr>
              <w:rFonts w:ascii="Roboto" w:hAnsi="Roboto"/>
              <w:color w:val="CC0000"/>
              <w:sz w:val="16"/>
              <w:szCs w:val="16"/>
              <w:lang w:val="ca-ES-valencia"/>
            </w:rPr>
          </w:pPr>
          <w:r w:rsidRPr="005D3E2F">
            <w:rPr>
              <w:rFonts w:ascii="Roboto" w:hAnsi="Roboto"/>
              <w:color w:val="CC0000"/>
              <w:sz w:val="16"/>
              <w:szCs w:val="16"/>
              <w:lang w:val="ca-ES-valencia"/>
            </w:rPr>
            <w:t xml:space="preserve">Av. Campanar, 32 </w:t>
          </w:r>
        </w:p>
        <w:p w14:paraId="1292B28C" w14:textId="77777777" w:rsidR="00880495" w:rsidRPr="005D3E2F" w:rsidRDefault="00880495" w:rsidP="00880495">
          <w:pPr>
            <w:jc w:val="right"/>
            <w:rPr>
              <w:color w:val="CC0000"/>
              <w:lang w:val="ca-ES-valencia"/>
            </w:rPr>
          </w:pPr>
          <w:r w:rsidRPr="005D3E2F">
            <w:rPr>
              <w:rFonts w:ascii="Roboto" w:hAnsi="Roboto"/>
              <w:color w:val="CC0000"/>
              <w:sz w:val="16"/>
              <w:szCs w:val="16"/>
              <w:lang w:val="ca-ES-valencia"/>
            </w:rPr>
            <w:t>46015 València</w:t>
          </w:r>
        </w:p>
        <w:p w14:paraId="20D8715D" w14:textId="77777777" w:rsidR="00880495" w:rsidRDefault="00880495" w:rsidP="00880495"/>
      </w:tc>
    </w:tr>
  </w:tbl>
  <w:p w14:paraId="7C812952" w14:textId="6B202F35" w:rsidR="004778E4" w:rsidRDefault="00B734FF" w:rsidP="00340D6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0CF00" w14:textId="31D23DDE" w:rsidR="00D05F4C" w:rsidRPr="004D13CB" w:rsidRDefault="00D05F4C" w:rsidP="004D13CB">
    <w:pPr>
      <w:pStyle w:val="Encabezado"/>
      <w:ind w:right="851"/>
      <w:rPr>
        <w:rFonts w:cs="Times New Roman"/>
        <w:color w:val="C00000"/>
        <w:sz w:val="16"/>
        <w:szCs w:val="16"/>
      </w:rPr>
    </w:pPr>
  </w:p>
  <w:p w14:paraId="79036E6E" w14:textId="77777777" w:rsidR="00A3456E" w:rsidRDefault="00A3456E">
    <w:pPr>
      <w:pStyle w:val="Encabezado"/>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4583"/>
      <w:gridCol w:w="1836"/>
    </w:tblGrid>
    <w:tr w:rsidR="00A3456E" w14:paraId="5E62F362" w14:textId="77777777" w:rsidTr="00340D69">
      <w:tc>
        <w:tcPr>
          <w:tcW w:w="3209" w:type="dxa"/>
          <w:vAlign w:val="center"/>
        </w:tcPr>
        <w:p w14:paraId="1B80E5E8" w14:textId="5A8107FB" w:rsidR="00A3456E" w:rsidRDefault="00A3456E">
          <w:pPr>
            <w:pStyle w:val="Encabezado"/>
          </w:pPr>
          <w:r>
            <w:rPr>
              <w:rFonts w:cs="Times New Roman"/>
              <w:noProof/>
              <w:color w:val="C00000"/>
              <w:sz w:val="16"/>
              <w:szCs w:val="16"/>
            </w:rPr>
            <w:drawing>
              <wp:inline distT="0" distB="0" distL="0" distR="0" wp14:anchorId="231C150E" wp14:editId="07609102">
                <wp:extent cx="1648800" cy="810000"/>
                <wp:effectExtent l="0" t="0" r="8890" b="9525"/>
                <wp:docPr id="5" name="Imagen 5"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648800" cy="810000"/>
                        </a:xfrm>
                        <a:prstGeom prst="rect">
                          <a:avLst/>
                        </a:prstGeom>
                      </pic:spPr>
                    </pic:pic>
                  </a:graphicData>
                </a:graphic>
              </wp:inline>
            </w:drawing>
          </w:r>
        </w:p>
      </w:tc>
      <w:tc>
        <w:tcPr>
          <w:tcW w:w="4583" w:type="dxa"/>
          <w:vAlign w:val="center"/>
        </w:tcPr>
        <w:p w14:paraId="1FF78939" w14:textId="2B509ECC" w:rsidR="00A3456E" w:rsidRPr="005D3E2F" w:rsidRDefault="00A3456E" w:rsidP="00340D69">
          <w:pPr>
            <w:jc w:val="center"/>
            <w:rPr>
              <w:rFonts w:ascii="Roboto" w:hAnsi="Roboto"/>
              <w:b/>
              <w:bCs/>
              <w:color w:val="CC0000"/>
              <w:sz w:val="16"/>
              <w:szCs w:val="16"/>
              <w:lang w:val="ca-ES-valencia"/>
            </w:rPr>
          </w:pPr>
          <w:r w:rsidRPr="005D3E2F">
            <w:rPr>
              <w:rFonts w:ascii="Roboto" w:hAnsi="Roboto"/>
              <w:b/>
              <w:bCs/>
              <w:color w:val="CC0000"/>
              <w:sz w:val="16"/>
              <w:szCs w:val="16"/>
              <w:lang w:val="ca-ES-valencia"/>
            </w:rPr>
            <w:t>*DIRECCIÓ GENERAL DE PERSONAL *DOCENT</w:t>
          </w:r>
        </w:p>
        <w:p w14:paraId="3B00B0DA" w14:textId="77777777" w:rsidR="00A3456E" w:rsidRDefault="00A3456E">
          <w:pPr>
            <w:pStyle w:val="Encabezado"/>
          </w:pPr>
        </w:p>
      </w:tc>
      <w:tc>
        <w:tcPr>
          <w:tcW w:w="1836" w:type="dxa"/>
          <w:vAlign w:val="center"/>
        </w:tcPr>
        <w:p w14:paraId="6423E790" w14:textId="77777777" w:rsidR="00A3456E" w:rsidRDefault="00A3456E" w:rsidP="00340D69">
          <w:pPr>
            <w:jc w:val="right"/>
            <w:rPr>
              <w:rFonts w:ascii="Roboto" w:hAnsi="Roboto"/>
              <w:color w:val="CC0000"/>
              <w:sz w:val="16"/>
              <w:szCs w:val="16"/>
              <w:lang w:val="ca-ES-valencia"/>
            </w:rPr>
          </w:pPr>
          <w:r w:rsidRPr="005D3E2F">
            <w:rPr>
              <w:rFonts w:ascii="Roboto" w:hAnsi="Roboto"/>
              <w:color w:val="CC0000"/>
              <w:sz w:val="16"/>
              <w:szCs w:val="16"/>
              <w:lang w:val="ca-ES-valencia"/>
            </w:rPr>
            <w:t xml:space="preserve">Av. *Campanar, 32 </w:t>
          </w:r>
        </w:p>
        <w:p w14:paraId="78D5C25B" w14:textId="71F87816" w:rsidR="00A3456E" w:rsidRPr="005D3E2F" w:rsidRDefault="00A3456E" w:rsidP="00340D69">
          <w:pPr>
            <w:jc w:val="right"/>
            <w:rPr>
              <w:color w:val="CC0000"/>
              <w:lang w:val="ca-ES-valencia"/>
            </w:rPr>
          </w:pPr>
          <w:r w:rsidRPr="005D3E2F">
            <w:rPr>
              <w:rFonts w:ascii="Roboto" w:hAnsi="Roboto"/>
              <w:color w:val="CC0000"/>
              <w:sz w:val="16"/>
              <w:szCs w:val="16"/>
              <w:lang w:val="ca-ES-valencia"/>
            </w:rPr>
            <w:t>46015 València</w:t>
          </w:r>
        </w:p>
        <w:p w14:paraId="248D5E2F" w14:textId="77777777" w:rsidR="00A3456E" w:rsidRDefault="00A3456E" w:rsidP="00340D69"/>
      </w:tc>
    </w:tr>
  </w:tbl>
  <w:p w14:paraId="36EF8F71" w14:textId="512B3564" w:rsidR="004778E4" w:rsidRDefault="00B734F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367ED"/>
    <w:multiLevelType w:val="hybridMultilevel"/>
    <w:tmpl w:val="7F10F68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3030822"/>
    <w:multiLevelType w:val="multilevel"/>
    <w:tmpl w:val="8E889362"/>
    <w:lvl w:ilvl="0">
      <w:numFmt w:val="bullet"/>
      <w:lvlText w:val="•"/>
      <w:lvlJc w:val="left"/>
      <w:pPr>
        <w:ind w:left="720" w:hanging="360"/>
      </w:pPr>
      <w:rPr>
        <w:rFonts w:ascii="OpenSymbol" w:eastAsia="OpenSymbol" w:hAnsi="OpenSymbol" w:cs="OpenSymbol"/>
        <w:color w:val="auto"/>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1A4D22C7"/>
    <w:multiLevelType w:val="hybridMultilevel"/>
    <w:tmpl w:val="906C0B72"/>
    <w:lvl w:ilvl="0" w:tplc="A2A626C4">
      <w:numFmt w:val="bullet"/>
      <w:lvlText w:val="-"/>
      <w:lvlJc w:val="left"/>
      <w:pPr>
        <w:ind w:left="720" w:hanging="360"/>
      </w:pPr>
      <w:rPr>
        <w:rFonts w:ascii="Arial" w:eastAsia="N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AA0098C"/>
    <w:multiLevelType w:val="multilevel"/>
    <w:tmpl w:val="BF6E535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303F179C"/>
    <w:multiLevelType w:val="multilevel"/>
    <w:tmpl w:val="0464C96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381B18C1"/>
    <w:multiLevelType w:val="hybridMultilevel"/>
    <w:tmpl w:val="961E9F1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E0C12C6"/>
    <w:multiLevelType w:val="hybridMultilevel"/>
    <w:tmpl w:val="F6BAF946"/>
    <w:lvl w:ilvl="0" w:tplc="37A87A66">
      <w:start w:val="1"/>
      <w:numFmt w:val="decimal"/>
      <w:lvlText w:val="%1."/>
      <w:lvlJc w:val="left"/>
      <w:pPr>
        <w:ind w:left="720" w:hanging="360"/>
      </w:pPr>
      <w:rPr>
        <w:rFonts w:ascii="Arial" w:hAnsi="Arial" w:hint="default"/>
        <w:sz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E777269"/>
    <w:multiLevelType w:val="hybridMultilevel"/>
    <w:tmpl w:val="D03AED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17531E9"/>
    <w:multiLevelType w:val="hybridMultilevel"/>
    <w:tmpl w:val="786AF008"/>
    <w:lvl w:ilvl="0" w:tplc="B204CD16">
      <w:start w:val="1"/>
      <w:numFmt w:val="decimal"/>
      <w:lvlText w:val="%1."/>
      <w:lvlJc w:val="left"/>
      <w:pPr>
        <w:ind w:left="360" w:hanging="360"/>
      </w:pPr>
      <w:rPr>
        <w:rFonts w:ascii="Arial" w:hAnsi="Arial" w:hint="default"/>
        <w:sz w:val="21"/>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5D4D214C"/>
    <w:multiLevelType w:val="hybridMultilevel"/>
    <w:tmpl w:val="C036850A"/>
    <w:lvl w:ilvl="0" w:tplc="65E475C0">
      <w:start w:val="1"/>
      <w:numFmt w:val="low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76B31422"/>
    <w:multiLevelType w:val="hybridMultilevel"/>
    <w:tmpl w:val="14C897C4"/>
    <w:lvl w:ilvl="0" w:tplc="E07A21C0">
      <w:start w:val="1"/>
      <w:numFmt w:val="low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76B84D6C"/>
    <w:multiLevelType w:val="hybridMultilevel"/>
    <w:tmpl w:val="3F9A6F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11"/>
  </w:num>
  <w:num w:numId="5">
    <w:abstractNumId w:val="8"/>
  </w:num>
  <w:num w:numId="6">
    <w:abstractNumId w:val="2"/>
  </w:num>
  <w:num w:numId="7">
    <w:abstractNumId w:val="7"/>
  </w:num>
  <w:num w:numId="8">
    <w:abstractNumId w:val="5"/>
  </w:num>
  <w:num w:numId="9">
    <w:abstractNumId w:val="10"/>
  </w:num>
  <w:num w:numId="10">
    <w:abstractNumId w:val="0"/>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8"/>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FDF"/>
    <w:rsid w:val="00010F98"/>
    <w:rsid w:val="00024054"/>
    <w:rsid w:val="00036580"/>
    <w:rsid w:val="00045134"/>
    <w:rsid w:val="00047A8A"/>
    <w:rsid w:val="000C3005"/>
    <w:rsid w:val="0010664F"/>
    <w:rsid w:val="00130308"/>
    <w:rsid w:val="00142409"/>
    <w:rsid w:val="001636B1"/>
    <w:rsid w:val="001745EA"/>
    <w:rsid w:val="001759DE"/>
    <w:rsid w:val="001943CE"/>
    <w:rsid w:val="001D1432"/>
    <w:rsid w:val="00225591"/>
    <w:rsid w:val="00227C5B"/>
    <w:rsid w:val="00231B23"/>
    <w:rsid w:val="0024307F"/>
    <w:rsid w:val="00272341"/>
    <w:rsid w:val="0028587D"/>
    <w:rsid w:val="002A502B"/>
    <w:rsid w:val="002B4324"/>
    <w:rsid w:val="002C3222"/>
    <w:rsid w:val="002D25B5"/>
    <w:rsid w:val="00310AE6"/>
    <w:rsid w:val="00340D69"/>
    <w:rsid w:val="0039338B"/>
    <w:rsid w:val="003959EA"/>
    <w:rsid w:val="003A4414"/>
    <w:rsid w:val="003B4DBA"/>
    <w:rsid w:val="003E010A"/>
    <w:rsid w:val="00422D19"/>
    <w:rsid w:val="00422EBF"/>
    <w:rsid w:val="004D1110"/>
    <w:rsid w:val="004D458D"/>
    <w:rsid w:val="00502583"/>
    <w:rsid w:val="00553BB7"/>
    <w:rsid w:val="005856EE"/>
    <w:rsid w:val="0059657F"/>
    <w:rsid w:val="005D5105"/>
    <w:rsid w:val="006051E5"/>
    <w:rsid w:val="006114CC"/>
    <w:rsid w:val="00615905"/>
    <w:rsid w:val="00616A65"/>
    <w:rsid w:val="00622075"/>
    <w:rsid w:val="00624963"/>
    <w:rsid w:val="00637404"/>
    <w:rsid w:val="0066761B"/>
    <w:rsid w:val="006A388E"/>
    <w:rsid w:val="006B6F16"/>
    <w:rsid w:val="006C3600"/>
    <w:rsid w:val="006E00AE"/>
    <w:rsid w:val="007221BC"/>
    <w:rsid w:val="0073666F"/>
    <w:rsid w:val="00751A97"/>
    <w:rsid w:val="00752E36"/>
    <w:rsid w:val="00764CF5"/>
    <w:rsid w:val="00764F53"/>
    <w:rsid w:val="0079480C"/>
    <w:rsid w:val="007A130C"/>
    <w:rsid w:val="007A1FAC"/>
    <w:rsid w:val="007B56EE"/>
    <w:rsid w:val="007D2F09"/>
    <w:rsid w:val="00831D2E"/>
    <w:rsid w:val="0085536D"/>
    <w:rsid w:val="008646D2"/>
    <w:rsid w:val="00880495"/>
    <w:rsid w:val="00890E4E"/>
    <w:rsid w:val="008D14E0"/>
    <w:rsid w:val="008D1CE2"/>
    <w:rsid w:val="008E410C"/>
    <w:rsid w:val="008E7FD7"/>
    <w:rsid w:val="008F0B4D"/>
    <w:rsid w:val="009040A7"/>
    <w:rsid w:val="00997D77"/>
    <w:rsid w:val="009B3D76"/>
    <w:rsid w:val="00A05125"/>
    <w:rsid w:val="00A3456E"/>
    <w:rsid w:val="00A363A6"/>
    <w:rsid w:val="00A36979"/>
    <w:rsid w:val="00A55CA0"/>
    <w:rsid w:val="00A62930"/>
    <w:rsid w:val="00A71FDF"/>
    <w:rsid w:val="00A76921"/>
    <w:rsid w:val="00A80DD1"/>
    <w:rsid w:val="00A87D4C"/>
    <w:rsid w:val="00AA02FF"/>
    <w:rsid w:val="00B734FF"/>
    <w:rsid w:val="00B87F0C"/>
    <w:rsid w:val="00B95E08"/>
    <w:rsid w:val="00BA67B4"/>
    <w:rsid w:val="00BE0CB5"/>
    <w:rsid w:val="00BE0F74"/>
    <w:rsid w:val="00C5333A"/>
    <w:rsid w:val="00C77DAE"/>
    <w:rsid w:val="00C96B7D"/>
    <w:rsid w:val="00C975E0"/>
    <w:rsid w:val="00CA21DC"/>
    <w:rsid w:val="00CD39D7"/>
    <w:rsid w:val="00CE7F9E"/>
    <w:rsid w:val="00D00894"/>
    <w:rsid w:val="00D05F4C"/>
    <w:rsid w:val="00D30293"/>
    <w:rsid w:val="00D3563D"/>
    <w:rsid w:val="00D42EBB"/>
    <w:rsid w:val="00D437DE"/>
    <w:rsid w:val="00D5101A"/>
    <w:rsid w:val="00DA7CAE"/>
    <w:rsid w:val="00DB0AEE"/>
    <w:rsid w:val="00DE2BD6"/>
    <w:rsid w:val="00DF58A3"/>
    <w:rsid w:val="00E30E29"/>
    <w:rsid w:val="00E528D9"/>
    <w:rsid w:val="00E55BA7"/>
    <w:rsid w:val="00ED2E1C"/>
    <w:rsid w:val="00ED3990"/>
    <w:rsid w:val="00F154A8"/>
    <w:rsid w:val="00F24E32"/>
    <w:rsid w:val="00F33004"/>
    <w:rsid w:val="00F419B6"/>
    <w:rsid w:val="00F42AA1"/>
    <w:rsid w:val="00F525A2"/>
    <w:rsid w:val="00FB311C"/>
    <w:rsid w:val="00FB3B81"/>
    <w:rsid w:val="00FD118C"/>
    <w:rsid w:val="00FE42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39A7B"/>
  <w15:docId w15:val="{23F2104A-6A09-48C5-B90A-22E6C0F54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3"/>
        <w:sz w:val="24"/>
        <w:szCs w:val="24"/>
        <w:lang w:val="es-ES"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pPr>
    <w:rPr>
      <w:rFonts w:ascii="Roboto" w:eastAsia="Roboto" w:hAnsi="Roboto" w:cs="Roboto"/>
      <w:sz w:val="22"/>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ind w:firstLine="283"/>
      <w:jc w:val="both"/>
    </w:pPr>
  </w:style>
  <w:style w:type="paragraph" w:styleId="Lista">
    <w:name w:val="List"/>
    <w:basedOn w:val="Textbody"/>
    <w:rPr>
      <w:rFonts w:cs="Arial"/>
      <w:sz w:val="24"/>
    </w:rPr>
  </w:style>
  <w:style w:type="paragraph" w:styleId="Descripcin">
    <w:name w:val="caption"/>
    <w:basedOn w:val="Standard"/>
    <w:pPr>
      <w:suppressLineNumbers/>
      <w:spacing w:before="120" w:after="120"/>
    </w:pPr>
    <w:rPr>
      <w:rFonts w:cs="Arial"/>
      <w:i/>
      <w:iCs/>
      <w:sz w:val="24"/>
    </w:rPr>
  </w:style>
  <w:style w:type="paragraph" w:customStyle="1" w:styleId="Index">
    <w:name w:val="Index"/>
    <w:basedOn w:val="Standard"/>
    <w:pPr>
      <w:suppressLineNumbers/>
    </w:pPr>
    <w:rPr>
      <w:rFonts w:cs="Arial"/>
      <w:sz w:val="24"/>
    </w:rPr>
  </w:style>
  <w:style w:type="paragraph" w:customStyle="1" w:styleId="HeaderandFooter">
    <w:name w:val="Header and Footer"/>
    <w:basedOn w:val="Standard"/>
    <w:pPr>
      <w:suppressLineNumbers/>
      <w:tabs>
        <w:tab w:val="center" w:pos="4819"/>
        <w:tab w:val="right" w:pos="9638"/>
      </w:tabs>
    </w:pPr>
  </w:style>
  <w:style w:type="paragraph" w:styleId="Encabezado">
    <w:name w:val="header"/>
    <w:basedOn w:val="Standard"/>
    <w:link w:val="EncabezadoCar"/>
    <w:pPr>
      <w:suppressLineNumbers/>
      <w:tabs>
        <w:tab w:val="center" w:pos="4819"/>
        <w:tab w:val="right" w:pos="9638"/>
      </w:tabs>
    </w:pPr>
  </w:style>
  <w:style w:type="paragraph" w:customStyle="1" w:styleId="Framecontents">
    <w:name w:val="Frame contents"/>
    <w:basedOn w:val="Standard"/>
  </w:style>
  <w:style w:type="paragraph" w:styleId="Textoindependiente3">
    <w:name w:val="Body Text 3"/>
    <w:basedOn w:val="Standard"/>
    <w:pPr>
      <w:jc w:val="both"/>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Normal0">
    <w:name w:val="[Normal]"/>
    <w:pPr>
      <w:suppressAutoHyphens/>
    </w:pPr>
    <w:rPr>
      <w:rFonts w:ascii="Arial" w:eastAsia="Times New Roman" w:hAnsi="Arial"/>
      <w:lang w:bidi="ar-SA"/>
    </w:rPr>
  </w:style>
  <w:style w:type="paragraph" w:styleId="Piedepgina">
    <w:name w:val="footer"/>
    <w:basedOn w:val="Normal"/>
    <w:pPr>
      <w:tabs>
        <w:tab w:val="center" w:pos="4680"/>
        <w:tab w:val="right" w:pos="9360"/>
      </w:tabs>
    </w:pPr>
  </w:style>
  <w:style w:type="paragraph" w:styleId="Prrafodelista">
    <w:name w:val="List Paragraph"/>
    <w:basedOn w:val="Normal"/>
    <w:pPr>
      <w:ind w:left="720"/>
    </w:pPr>
  </w:style>
  <w:style w:type="paragraph" w:styleId="Textocomentario">
    <w:name w:val="annotation text"/>
    <w:basedOn w:val="Normal"/>
    <w:rPr>
      <w:rFonts w:cs="Mangal"/>
      <w:sz w:val="20"/>
      <w:szCs w:val="18"/>
    </w:rPr>
  </w:style>
  <w:style w:type="paragraph" w:styleId="Asuntodelcomentario">
    <w:name w:val="annotation subject"/>
    <w:basedOn w:val="Textocomentario"/>
    <w:next w:val="Textocomentario"/>
    <w:rPr>
      <w:b/>
      <w:bCs/>
    </w:rPr>
  </w:style>
  <w:style w:type="paragraph" w:styleId="Textodeglobo">
    <w:name w:val="Balloon Text"/>
    <w:basedOn w:val="Normal"/>
    <w:rPr>
      <w:rFonts w:ascii="Segoe UI" w:eastAsia="Segoe UI" w:hAnsi="Segoe UI" w:cs="Mangal"/>
      <w:sz w:val="18"/>
      <w:szCs w:val="16"/>
    </w:rPr>
  </w:style>
  <w:style w:type="paragraph" w:customStyle="1" w:styleId="Tablanormal1">
    <w:name w:val="Tabla normal1"/>
    <w:pPr>
      <w:textAlignment w:val="auto"/>
    </w:pPr>
    <w:rPr>
      <w:rFonts w:ascii="Calibri" w:eastAsia="Cambria Math" w:hAnsi="Calibri" w:cs="Calibri"/>
      <w:sz w:val="20"/>
      <w:szCs w:val="20"/>
      <w:lang w:eastAsia="es-ES" w:bidi="ar-SA"/>
    </w:rPr>
  </w:style>
  <w:style w:type="character" w:customStyle="1" w:styleId="FontStyle30">
    <w:name w:val="Font Style30"/>
    <w:basedOn w:val="Fuentedeprrafopredeter"/>
    <w:rPr>
      <w:rFonts w:ascii="Times New Roman" w:eastAsia="Times New Roman" w:hAnsi="Times New Roman" w:cs="Times New Roman"/>
      <w:color w:val="000000"/>
      <w:sz w:val="16"/>
    </w:r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VisitedInternetLink">
    <w:name w:val="Visited Internet Link"/>
    <w:basedOn w:val="Fuentedeprrafopredeter"/>
    <w:rPr>
      <w:color w:val="800080"/>
      <w:u w:val="single"/>
    </w:rPr>
  </w:style>
  <w:style w:type="character" w:styleId="Hipervnculo">
    <w:name w:val="Hyperlink"/>
    <w:basedOn w:val="Fuentedeprrafopredeter"/>
    <w:rPr>
      <w:color w:val="0563C1"/>
      <w:u w:val="single"/>
    </w:rPr>
  </w:style>
  <w:style w:type="character" w:customStyle="1" w:styleId="PiedepginaCar">
    <w:name w:val="Pie de página Car"/>
    <w:basedOn w:val="Fuentedeprrafopredeter"/>
  </w:style>
  <w:style w:type="character" w:styleId="Refdecomentario">
    <w:name w:val="annotation reference"/>
    <w:basedOn w:val="Fuentedeprrafopredeter"/>
    <w:rPr>
      <w:sz w:val="16"/>
      <w:szCs w:val="16"/>
    </w:rPr>
  </w:style>
  <w:style w:type="character" w:customStyle="1" w:styleId="TextocomentarioCar">
    <w:name w:val="Texto comentario Car"/>
    <w:basedOn w:val="Fuentedeprrafopredeter"/>
    <w:rPr>
      <w:rFonts w:cs="Mangal"/>
      <w:sz w:val="20"/>
      <w:szCs w:val="18"/>
    </w:rPr>
  </w:style>
  <w:style w:type="character" w:customStyle="1" w:styleId="AsuntodelcomentarioCar">
    <w:name w:val="Asunto del comentario Car"/>
    <w:basedOn w:val="TextocomentarioCar"/>
    <w:rPr>
      <w:rFonts w:cs="Mangal"/>
      <w:b/>
      <w:bCs/>
      <w:sz w:val="20"/>
      <w:szCs w:val="18"/>
    </w:rPr>
  </w:style>
  <w:style w:type="character" w:customStyle="1" w:styleId="TextodegloboCar">
    <w:name w:val="Texto de globo Car"/>
    <w:basedOn w:val="Fuentedeprrafopredeter"/>
    <w:rPr>
      <w:rFonts w:ascii="Segoe UI" w:eastAsia="Segoe UI" w:hAnsi="Segoe UI" w:cs="Mangal"/>
      <w:sz w:val="18"/>
      <w:szCs w:val="16"/>
    </w:rPr>
  </w:style>
  <w:style w:type="character" w:styleId="Mencinsinresolver">
    <w:name w:val="Unresolved Mention"/>
    <w:basedOn w:val="Fuentedeprrafopredeter"/>
    <w:rPr>
      <w:color w:val="605E5C"/>
      <w:shd w:val="clear" w:color="auto" w:fill="E1DFDD"/>
    </w:rPr>
  </w:style>
  <w:style w:type="character" w:styleId="Hipervnculovisitado">
    <w:name w:val="FollowedHyperlink"/>
    <w:basedOn w:val="Fuentedeprrafopredeter"/>
    <w:rPr>
      <w:color w:val="954F72"/>
      <w:u w:val="single"/>
    </w:rPr>
  </w:style>
  <w:style w:type="paragraph" w:styleId="Textoindependiente">
    <w:name w:val="Body Text"/>
    <w:basedOn w:val="Normal"/>
    <w:link w:val="TextoindependienteCar"/>
    <w:rsid w:val="00D05F4C"/>
    <w:pPr>
      <w:suppressAutoHyphens w:val="0"/>
      <w:autoSpaceDN/>
      <w:spacing w:after="140" w:line="288" w:lineRule="auto"/>
      <w:textAlignment w:val="auto"/>
    </w:pPr>
    <w:rPr>
      <w:rFonts w:ascii="Calibri" w:eastAsia="Calibri" w:hAnsi="Calibri" w:cs="Tahoma"/>
      <w:kern w:val="2"/>
      <w:lang w:val="en-US" w:eastAsia="en-US" w:bidi="ar-SA"/>
    </w:rPr>
  </w:style>
  <w:style w:type="character" w:customStyle="1" w:styleId="TextoindependienteCar">
    <w:name w:val="Texto independiente Car"/>
    <w:basedOn w:val="Fuentedeprrafopredeter"/>
    <w:link w:val="Textoindependiente"/>
    <w:rsid w:val="00D05F4C"/>
    <w:rPr>
      <w:rFonts w:ascii="Calibri" w:eastAsia="Calibri" w:hAnsi="Calibri" w:cs="Tahoma"/>
      <w:kern w:val="2"/>
      <w:lang w:val="en-US" w:eastAsia="en-US" w:bidi="ar-SA"/>
    </w:rPr>
  </w:style>
  <w:style w:type="character" w:customStyle="1" w:styleId="EncabezadoCar">
    <w:name w:val="Encabezado Car"/>
    <w:basedOn w:val="Fuentedeprrafopredeter"/>
    <w:link w:val="Encabezado"/>
    <w:rsid w:val="00D05F4C"/>
    <w:rPr>
      <w:rFonts w:ascii="Roboto" w:eastAsia="Roboto" w:hAnsi="Roboto" w:cs="Roboto"/>
      <w:sz w:val="22"/>
    </w:rPr>
  </w:style>
  <w:style w:type="table" w:styleId="Tablaconcuadrcula">
    <w:name w:val="Table Grid"/>
    <w:basedOn w:val="Tablanormal"/>
    <w:uiPriority w:val="39"/>
    <w:rsid w:val="00D05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B4DBA"/>
    <w:pPr>
      <w:suppressAutoHyphens w:val="0"/>
      <w:autoSpaceDN/>
      <w:spacing w:before="100" w:beforeAutospacing="1" w:after="100" w:afterAutospacing="1"/>
      <w:textAlignment w:val="auto"/>
    </w:pPr>
    <w:rPr>
      <w:rFonts w:ascii="Times New Roman" w:eastAsia="Times New Roman" w:hAnsi="Times New Roman" w:cs="Times New Roman"/>
      <w:kern w:val="0"/>
      <w:lang w:eastAsia="es-ES" w:bidi="ar-SA"/>
    </w:rPr>
  </w:style>
  <w:style w:type="character" w:customStyle="1" w:styleId="NumberingSymbols">
    <w:name w:val="Numbering Symbols"/>
  </w:style>
  <w:style w:type="table" w:customStyle="1" w:styleId="TableNormal">
    <w:name w:val="Table Normal"/>
    <w:uiPriority w:val="2"/>
    <w:semiHidden/>
    <w:unhideWhenUsed/>
    <w:qFormat/>
    <w:rsid w:val="008646D2"/>
    <w:pPr>
      <w:widowControl w:val="0"/>
      <w:autoSpaceDE w:val="0"/>
      <w:textAlignment w:val="auto"/>
    </w:pPr>
    <w:rPr>
      <w:rFonts w:asciiTheme="minorHAnsi" w:eastAsiaTheme="minorEastAsia" w:hAnsiTheme="minorHAnsi" w:cs="Times New Roman"/>
      <w:kern w:val="0"/>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646D2"/>
    <w:pPr>
      <w:widowControl w:val="0"/>
      <w:suppressAutoHyphens w:val="0"/>
      <w:autoSpaceDE w:val="0"/>
      <w:textAlignment w:val="auto"/>
    </w:pPr>
    <w:rPr>
      <w:rFonts w:ascii="Arial MT" w:eastAsiaTheme="minorEastAsia" w:hAnsi="Arial MT" w:cs="Arial MT"/>
      <w:kern w:val="0"/>
      <w:sz w:val="22"/>
      <w:szCs w:val="22"/>
      <w:lang w:eastAsia="en-US" w:bidi="ar-SA"/>
    </w:rPr>
  </w:style>
  <w:style w:type="table" w:customStyle="1" w:styleId="TableNormal8">
    <w:name w:val="Table Normal8"/>
    <w:uiPriority w:val="2"/>
    <w:semiHidden/>
    <w:unhideWhenUsed/>
    <w:qFormat/>
    <w:rsid w:val="00B87F0C"/>
    <w:pPr>
      <w:widowControl w:val="0"/>
      <w:autoSpaceDE w:val="0"/>
      <w:textAlignment w:val="auto"/>
    </w:pPr>
    <w:rPr>
      <w:rFonts w:asciiTheme="minorHAnsi" w:eastAsiaTheme="minorEastAsia" w:hAnsiTheme="minorHAnsi" w:cs="Times New Roman"/>
      <w:kern w:val="0"/>
      <w:sz w:val="22"/>
      <w:szCs w:val="22"/>
      <w:lang w:val="en-US" w:eastAsia="en-US" w:bidi="ar-SA"/>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999449">
      <w:bodyDiv w:val="1"/>
      <w:marLeft w:val="0"/>
      <w:marRight w:val="0"/>
      <w:marTop w:val="0"/>
      <w:marBottom w:val="0"/>
      <w:divBdr>
        <w:top w:val="none" w:sz="0" w:space="0" w:color="auto"/>
        <w:left w:val="none" w:sz="0" w:space="0" w:color="auto"/>
        <w:bottom w:val="none" w:sz="0" w:space="0" w:color="auto"/>
        <w:right w:val="none" w:sz="0" w:space="0" w:color="auto"/>
      </w:divBdr>
    </w:div>
    <w:div w:id="412551802">
      <w:bodyDiv w:val="1"/>
      <w:marLeft w:val="0"/>
      <w:marRight w:val="0"/>
      <w:marTop w:val="0"/>
      <w:marBottom w:val="0"/>
      <w:divBdr>
        <w:top w:val="none" w:sz="0" w:space="0" w:color="auto"/>
        <w:left w:val="none" w:sz="0" w:space="0" w:color="auto"/>
        <w:bottom w:val="none" w:sz="0" w:space="0" w:color="auto"/>
        <w:right w:val="none" w:sz="0" w:space="0" w:color="auto"/>
      </w:divBdr>
    </w:div>
    <w:div w:id="436675903">
      <w:bodyDiv w:val="1"/>
      <w:marLeft w:val="0"/>
      <w:marRight w:val="0"/>
      <w:marTop w:val="0"/>
      <w:marBottom w:val="0"/>
      <w:divBdr>
        <w:top w:val="none" w:sz="0" w:space="0" w:color="auto"/>
        <w:left w:val="none" w:sz="0" w:space="0" w:color="auto"/>
        <w:bottom w:val="none" w:sz="0" w:space="0" w:color="auto"/>
        <w:right w:val="none" w:sz="0" w:space="0" w:color="auto"/>
      </w:divBdr>
    </w:div>
    <w:div w:id="462384202">
      <w:bodyDiv w:val="1"/>
      <w:marLeft w:val="0"/>
      <w:marRight w:val="0"/>
      <w:marTop w:val="0"/>
      <w:marBottom w:val="0"/>
      <w:divBdr>
        <w:top w:val="none" w:sz="0" w:space="0" w:color="auto"/>
        <w:left w:val="none" w:sz="0" w:space="0" w:color="auto"/>
        <w:bottom w:val="none" w:sz="0" w:space="0" w:color="auto"/>
        <w:right w:val="none" w:sz="0" w:space="0" w:color="auto"/>
      </w:divBdr>
    </w:div>
    <w:div w:id="551887959">
      <w:bodyDiv w:val="1"/>
      <w:marLeft w:val="0"/>
      <w:marRight w:val="0"/>
      <w:marTop w:val="0"/>
      <w:marBottom w:val="0"/>
      <w:divBdr>
        <w:top w:val="none" w:sz="0" w:space="0" w:color="auto"/>
        <w:left w:val="none" w:sz="0" w:space="0" w:color="auto"/>
        <w:bottom w:val="none" w:sz="0" w:space="0" w:color="auto"/>
        <w:right w:val="none" w:sz="0" w:space="0" w:color="auto"/>
      </w:divBdr>
    </w:div>
    <w:div w:id="603615546">
      <w:bodyDiv w:val="1"/>
      <w:marLeft w:val="0"/>
      <w:marRight w:val="0"/>
      <w:marTop w:val="0"/>
      <w:marBottom w:val="0"/>
      <w:divBdr>
        <w:top w:val="none" w:sz="0" w:space="0" w:color="auto"/>
        <w:left w:val="none" w:sz="0" w:space="0" w:color="auto"/>
        <w:bottom w:val="none" w:sz="0" w:space="0" w:color="auto"/>
        <w:right w:val="none" w:sz="0" w:space="0" w:color="auto"/>
      </w:divBdr>
    </w:div>
    <w:div w:id="729419796">
      <w:bodyDiv w:val="1"/>
      <w:marLeft w:val="0"/>
      <w:marRight w:val="0"/>
      <w:marTop w:val="0"/>
      <w:marBottom w:val="0"/>
      <w:divBdr>
        <w:top w:val="none" w:sz="0" w:space="0" w:color="auto"/>
        <w:left w:val="none" w:sz="0" w:space="0" w:color="auto"/>
        <w:bottom w:val="none" w:sz="0" w:space="0" w:color="auto"/>
        <w:right w:val="none" w:sz="0" w:space="0" w:color="auto"/>
      </w:divBdr>
    </w:div>
    <w:div w:id="799422042">
      <w:bodyDiv w:val="1"/>
      <w:marLeft w:val="0"/>
      <w:marRight w:val="0"/>
      <w:marTop w:val="0"/>
      <w:marBottom w:val="0"/>
      <w:divBdr>
        <w:top w:val="none" w:sz="0" w:space="0" w:color="auto"/>
        <w:left w:val="none" w:sz="0" w:space="0" w:color="auto"/>
        <w:bottom w:val="none" w:sz="0" w:space="0" w:color="auto"/>
        <w:right w:val="none" w:sz="0" w:space="0" w:color="auto"/>
      </w:divBdr>
    </w:div>
    <w:div w:id="826213493">
      <w:bodyDiv w:val="1"/>
      <w:marLeft w:val="0"/>
      <w:marRight w:val="0"/>
      <w:marTop w:val="0"/>
      <w:marBottom w:val="0"/>
      <w:divBdr>
        <w:top w:val="none" w:sz="0" w:space="0" w:color="auto"/>
        <w:left w:val="none" w:sz="0" w:space="0" w:color="auto"/>
        <w:bottom w:val="none" w:sz="0" w:space="0" w:color="auto"/>
        <w:right w:val="none" w:sz="0" w:space="0" w:color="auto"/>
      </w:divBdr>
    </w:div>
    <w:div w:id="1134370077">
      <w:bodyDiv w:val="1"/>
      <w:marLeft w:val="0"/>
      <w:marRight w:val="0"/>
      <w:marTop w:val="0"/>
      <w:marBottom w:val="0"/>
      <w:divBdr>
        <w:top w:val="none" w:sz="0" w:space="0" w:color="auto"/>
        <w:left w:val="none" w:sz="0" w:space="0" w:color="auto"/>
        <w:bottom w:val="none" w:sz="0" w:space="0" w:color="auto"/>
        <w:right w:val="none" w:sz="0" w:space="0" w:color="auto"/>
      </w:divBdr>
    </w:div>
    <w:div w:id="1313832686">
      <w:bodyDiv w:val="1"/>
      <w:marLeft w:val="0"/>
      <w:marRight w:val="0"/>
      <w:marTop w:val="0"/>
      <w:marBottom w:val="0"/>
      <w:divBdr>
        <w:top w:val="none" w:sz="0" w:space="0" w:color="auto"/>
        <w:left w:val="none" w:sz="0" w:space="0" w:color="auto"/>
        <w:bottom w:val="none" w:sz="0" w:space="0" w:color="auto"/>
        <w:right w:val="none" w:sz="0" w:space="0" w:color="auto"/>
      </w:divBdr>
    </w:div>
    <w:div w:id="1507749787">
      <w:bodyDiv w:val="1"/>
      <w:marLeft w:val="0"/>
      <w:marRight w:val="0"/>
      <w:marTop w:val="0"/>
      <w:marBottom w:val="0"/>
      <w:divBdr>
        <w:top w:val="none" w:sz="0" w:space="0" w:color="auto"/>
        <w:left w:val="none" w:sz="0" w:space="0" w:color="auto"/>
        <w:bottom w:val="none" w:sz="0" w:space="0" w:color="auto"/>
        <w:right w:val="none" w:sz="0" w:space="0" w:color="auto"/>
      </w:divBdr>
    </w:div>
    <w:div w:id="1694837842">
      <w:bodyDiv w:val="1"/>
      <w:marLeft w:val="0"/>
      <w:marRight w:val="0"/>
      <w:marTop w:val="0"/>
      <w:marBottom w:val="0"/>
      <w:divBdr>
        <w:top w:val="none" w:sz="0" w:space="0" w:color="auto"/>
        <w:left w:val="none" w:sz="0" w:space="0" w:color="auto"/>
        <w:bottom w:val="none" w:sz="0" w:space="0" w:color="auto"/>
        <w:right w:val="none" w:sz="0" w:space="0" w:color="auto"/>
      </w:divBdr>
    </w:div>
    <w:div w:id="1789162341">
      <w:bodyDiv w:val="1"/>
      <w:marLeft w:val="0"/>
      <w:marRight w:val="0"/>
      <w:marTop w:val="0"/>
      <w:marBottom w:val="0"/>
      <w:divBdr>
        <w:top w:val="none" w:sz="0" w:space="0" w:color="auto"/>
        <w:left w:val="none" w:sz="0" w:space="0" w:color="auto"/>
        <w:bottom w:val="none" w:sz="0" w:space="0" w:color="auto"/>
        <w:right w:val="none" w:sz="0" w:space="0" w:color="auto"/>
      </w:divBdr>
    </w:div>
    <w:div w:id="2069572526">
      <w:bodyDiv w:val="1"/>
      <w:marLeft w:val="0"/>
      <w:marRight w:val="0"/>
      <w:marTop w:val="0"/>
      <w:marBottom w:val="0"/>
      <w:divBdr>
        <w:top w:val="none" w:sz="0" w:space="0" w:color="auto"/>
        <w:left w:val="none" w:sz="0" w:space="0" w:color="auto"/>
        <w:bottom w:val="none" w:sz="0" w:space="0" w:color="auto"/>
        <w:right w:val="none" w:sz="0" w:space="0" w:color="auto"/>
      </w:divBdr>
    </w:div>
    <w:div w:id="2124886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ede.gva.es" TargetMode="External"/><Relationship Id="rId13" Type="http://schemas.openxmlformats.org/officeDocument/2006/relationships/hyperlink" Target="http://www.ceice.gva.es/es/web/rrhh-educacion/bolsas" TargetMode="External"/><Relationship Id="rId18" Type="http://schemas.openxmlformats.org/officeDocument/2006/relationships/hyperlink" Target="mailto:dpd@gva.e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ede.gva.es/es/" TargetMode="External"/><Relationship Id="rId17" Type="http://schemas.openxmlformats.org/officeDocument/2006/relationships/hyperlink" Target="https://www.aepd.es/" TargetMode="External"/><Relationship Id="rId2" Type="http://schemas.openxmlformats.org/officeDocument/2006/relationships/numbering" Target="numbering.xml"/><Relationship Id="rId16" Type="http://schemas.openxmlformats.org/officeDocument/2006/relationships/hyperlink" Target="mailto:protecciodedadeseducacio@gva.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ice.gva.es/" TargetMode="External"/><Relationship Id="rId5" Type="http://schemas.openxmlformats.org/officeDocument/2006/relationships/webSettings" Target="webSettings.xml"/><Relationship Id="rId15" Type="http://schemas.openxmlformats.org/officeDocument/2006/relationships/hyperlink" Target="https://www.gva.es/va/inicio/procedimientos?id_proc=19970" TargetMode="External"/><Relationship Id="rId10" Type="http://schemas.openxmlformats.org/officeDocument/2006/relationships/hyperlink" Target="http://www.ceice.gva.es/va/web/rrhh-educacion/bolsa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eice.gva.es/es/web/rrhh-educacion/bolsas" TargetMode="External"/><Relationship Id="rId14" Type="http://schemas.openxmlformats.org/officeDocument/2006/relationships/hyperlink" Target="http://www.ceice.gva.e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81E66-4817-4544-9879-574C9CF85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6878</Words>
  <Characters>37830</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Generalitat Valenciana</Company>
  <LinksUpToDate>false</LinksUpToDate>
  <CharactersWithSpaces>44619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ARENAS PASTOR, LUCÍA</dc:creator>
  <cp:lastModifiedBy>BARONA HERNANDEZ, ALEJANDRO JOSE</cp:lastModifiedBy>
  <cp:revision>2</cp:revision>
  <cp:lastPrinted>2023-01-17T16:16:00Z</cp:lastPrinted>
  <dcterms:created xsi:type="dcterms:W3CDTF">2023-01-18T10:57:00Z</dcterms:created>
  <dcterms:modified xsi:type="dcterms:W3CDTF">2023-01-18T10:57:00Z</dcterms:modified>
</cp:coreProperties>
</file>